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D6" w:rsidRPr="00CF3C02" w:rsidRDefault="00D952E5" w:rsidP="00CF3C02"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</w:p>
    <w:p w:rsidR="009C1CD6" w:rsidRDefault="009C1CD6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C1CD6" w:rsidRPr="00905466" w:rsidRDefault="00905466" w:rsidP="00381EDE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к Техническому заданию</w:t>
      </w:r>
    </w:p>
    <w:p w:rsidR="009C1CD6" w:rsidRDefault="009C1CD6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63"/>
        <w:gridCol w:w="3969"/>
        <w:gridCol w:w="1984"/>
        <w:gridCol w:w="1843"/>
        <w:gridCol w:w="1701"/>
        <w:gridCol w:w="1417"/>
        <w:gridCol w:w="1701"/>
        <w:gridCol w:w="851"/>
      </w:tblGrid>
      <w:tr w:rsidR="002957FD" w:rsidRPr="00473A43" w:rsidTr="002957FD">
        <w:trPr>
          <w:trHeight w:val="652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163" w:type="dxa"/>
            <w:vMerge w:val="restart"/>
            <w:vAlign w:val="center"/>
          </w:tcPr>
          <w:p w:rsidR="002957FD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Номер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госре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естре</w:t>
            </w:r>
            <w:proofErr w:type="spellEnd"/>
          </w:p>
        </w:tc>
        <w:tc>
          <w:tcPr>
            <w:tcW w:w="39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СИ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Тип СИ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Заводской (серийный) номер</w:t>
            </w:r>
          </w:p>
        </w:tc>
        <w:tc>
          <w:tcPr>
            <w:tcW w:w="1701" w:type="dxa"/>
            <w:vMerge w:val="restart"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3118" w:type="dxa"/>
            <w:gridSpan w:val="2"/>
            <w:vAlign w:val="center"/>
          </w:tcPr>
          <w:p w:rsidR="002957FD" w:rsidRPr="00473A43" w:rsidRDefault="002957FD" w:rsidP="000654D2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характеристики</w:t>
            </w:r>
          </w:p>
        </w:tc>
        <w:tc>
          <w:tcPr>
            <w:tcW w:w="851" w:type="dxa"/>
            <w:vMerge w:val="restart"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2957FD" w:rsidRPr="00473A43" w:rsidTr="002957FD">
        <w:trPr>
          <w:trHeight w:val="1070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957FD" w:rsidRPr="00473A43" w:rsidRDefault="002957FD" w:rsidP="0038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701" w:type="dxa"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Пределы (диапазон) измерений</w:t>
            </w:r>
          </w:p>
        </w:tc>
        <w:tc>
          <w:tcPr>
            <w:tcW w:w="851" w:type="dxa"/>
            <w:vMerge/>
            <w:vAlign w:val="center"/>
          </w:tcPr>
          <w:p w:rsidR="002957FD" w:rsidRPr="00473A43" w:rsidRDefault="002957FD" w:rsidP="009C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3" w:type="dxa"/>
          </w:tcPr>
          <w:p w:rsidR="002957FD" w:rsidRPr="00915FFB" w:rsidRDefault="002957FD" w:rsidP="00D727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FFB">
              <w:rPr>
                <w:rFonts w:ascii="Times New Roman" w:hAnsi="Times New Roman"/>
                <w:sz w:val="24"/>
                <w:szCs w:val="24"/>
              </w:rPr>
              <w:t>32724-06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915FFB" w:rsidRDefault="002957FD" w:rsidP="00D72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5F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Дефектоскоп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915FFB" w:rsidRDefault="002957FD" w:rsidP="00D727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УД4-76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915FFB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5F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701" w:type="dxa"/>
          </w:tcPr>
          <w:p w:rsidR="002957FD" w:rsidRPr="009D293C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</w:tcPr>
          <w:p w:rsidR="002957FD" w:rsidRPr="00915FFB" w:rsidRDefault="002957FD" w:rsidP="00D72743">
            <w:pPr>
              <w:pStyle w:val="3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 (0,1</w:t>
            </w:r>
            <w:r w:rsidRPr="00915FFB">
              <w:rPr>
                <w:sz w:val="24"/>
                <w:szCs w:val="24"/>
              </w:rPr>
              <w:t>+ 0,005Нх) мм</w:t>
            </w:r>
          </w:p>
        </w:tc>
        <w:tc>
          <w:tcPr>
            <w:tcW w:w="1701" w:type="dxa"/>
          </w:tcPr>
          <w:p w:rsidR="002957FD" w:rsidRPr="00915FFB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915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- 6000) мм</w:t>
            </w:r>
          </w:p>
        </w:tc>
        <w:tc>
          <w:tcPr>
            <w:tcW w:w="851" w:type="dxa"/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63" w:type="dxa"/>
          </w:tcPr>
          <w:p w:rsidR="002957FD" w:rsidRDefault="002957FD" w:rsidP="00D727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28833-05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Дефектоскоп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А1214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5141195</w:t>
            </w:r>
          </w:p>
        </w:tc>
        <w:tc>
          <w:tcPr>
            <w:tcW w:w="1701" w:type="dxa"/>
          </w:tcPr>
          <w:p w:rsidR="002957FD" w:rsidRPr="009D293C" w:rsidRDefault="002957FD" w:rsidP="00D7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3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 (0,2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 w:eastAsia="ar-SA"/>
              </w:rPr>
              <w:t>H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+1,00)  мм</w:t>
            </w:r>
          </w:p>
        </w:tc>
        <w:tc>
          <w:tcPr>
            <w:tcW w:w="1701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(2 - 6000) мм</w:t>
            </w:r>
          </w:p>
        </w:tc>
        <w:tc>
          <w:tcPr>
            <w:tcW w:w="851" w:type="dxa"/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63" w:type="dxa"/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6612-99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образцы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КОУ-2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2180</w:t>
            </w:r>
          </w:p>
        </w:tc>
        <w:tc>
          <w:tcPr>
            <w:tcW w:w="1701" w:type="dxa"/>
          </w:tcPr>
          <w:p w:rsidR="002957FD" w:rsidRPr="009D293C" w:rsidRDefault="002957FD" w:rsidP="00D7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0,3 мм,</w:t>
            </w:r>
          </w:p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2дБ</w:t>
            </w:r>
          </w:p>
        </w:tc>
        <w:tc>
          <w:tcPr>
            <w:tcW w:w="1701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59 мм</w:t>
            </w:r>
          </w:p>
        </w:tc>
        <w:tc>
          <w:tcPr>
            <w:tcW w:w="851" w:type="dxa"/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63" w:type="dxa"/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6612-99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образцы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КОУ-2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D72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3148</w:t>
            </w:r>
          </w:p>
        </w:tc>
        <w:tc>
          <w:tcPr>
            <w:tcW w:w="1701" w:type="dxa"/>
          </w:tcPr>
          <w:p w:rsidR="002957FD" w:rsidRPr="009D293C" w:rsidRDefault="002957FD" w:rsidP="00D7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0,1 мм,</w:t>
            </w:r>
          </w:p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2дБ</w:t>
            </w:r>
          </w:p>
        </w:tc>
        <w:tc>
          <w:tcPr>
            <w:tcW w:w="1701" w:type="dxa"/>
          </w:tcPr>
          <w:p w:rsidR="002957FD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110 мм</w:t>
            </w:r>
          </w:p>
        </w:tc>
        <w:tc>
          <w:tcPr>
            <w:tcW w:w="851" w:type="dxa"/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63" w:type="dxa"/>
          </w:tcPr>
          <w:p w:rsidR="002957FD" w:rsidRPr="00E22E79" w:rsidRDefault="002957FD" w:rsidP="00D727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22E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D72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22E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Рабочий стандартный образец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E22E79" w:rsidRDefault="002957FD" w:rsidP="00D727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РСО-МД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D727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22E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06-13</w:t>
            </w:r>
          </w:p>
        </w:tc>
        <w:tc>
          <w:tcPr>
            <w:tcW w:w="1701" w:type="dxa"/>
          </w:tcPr>
          <w:p w:rsidR="002957FD" w:rsidRPr="009D293C" w:rsidRDefault="002957FD" w:rsidP="00D7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2957FD" w:rsidRPr="00E22E79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  </w:t>
            </w:r>
            <w:r w:rsidRPr="00E22E7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ΙΙ</w:t>
            </w:r>
          </w:p>
        </w:tc>
        <w:tc>
          <w:tcPr>
            <w:tcW w:w="1701" w:type="dxa"/>
          </w:tcPr>
          <w:p w:rsidR="002957FD" w:rsidRPr="00E22E79" w:rsidRDefault="002957FD" w:rsidP="00D72743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E22E7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(2 – 9) мкм</w:t>
            </w:r>
          </w:p>
        </w:tc>
        <w:tc>
          <w:tcPr>
            <w:tcW w:w="851" w:type="dxa"/>
          </w:tcPr>
          <w:p w:rsidR="002957FD" w:rsidRPr="00473A43" w:rsidRDefault="002957FD" w:rsidP="00D7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63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Рабочий стандартный образец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РСО-КД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16-13</w:t>
            </w:r>
          </w:p>
        </w:tc>
        <w:tc>
          <w:tcPr>
            <w:tcW w:w="1701" w:type="dxa"/>
          </w:tcPr>
          <w:p w:rsidR="002957FD" w:rsidRPr="009D293C" w:rsidRDefault="002957FD" w:rsidP="00E1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E7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ΙΙ</w:t>
            </w:r>
          </w:p>
        </w:tc>
        <w:tc>
          <w:tcPr>
            <w:tcW w:w="1701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(2 – 9) мкм</w:t>
            </w:r>
          </w:p>
        </w:tc>
        <w:tc>
          <w:tcPr>
            <w:tcW w:w="851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63" w:type="dxa"/>
          </w:tcPr>
          <w:p w:rsidR="002957FD" w:rsidRPr="00D65B96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19990-10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Анализатор вибрации двухканальный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D65B96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Диана-2М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815</w:t>
            </w:r>
          </w:p>
        </w:tc>
        <w:tc>
          <w:tcPr>
            <w:tcW w:w="1701" w:type="dxa"/>
          </w:tcPr>
          <w:p w:rsidR="002957FD" w:rsidRPr="009D293C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2957FD" w:rsidRPr="004D5636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±  </w:t>
            </w:r>
            <w:r w:rsidRPr="004D5636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:rsidR="002957FD" w:rsidRPr="00D5625E" w:rsidRDefault="002957FD" w:rsidP="00E14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25E">
              <w:rPr>
                <w:rFonts w:ascii="Times New Roman" w:hAnsi="Times New Roman"/>
                <w:color w:val="000000"/>
                <w:sz w:val="20"/>
                <w:szCs w:val="20"/>
              </w:rPr>
              <w:t>(0,3-100) м/с</w:t>
            </w:r>
            <w:r w:rsidRPr="00D5625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5625E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957FD" w:rsidRPr="00D5625E" w:rsidRDefault="002957FD" w:rsidP="00E14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25E">
              <w:rPr>
                <w:rFonts w:ascii="Times New Roman" w:hAnsi="Times New Roman"/>
                <w:color w:val="000000"/>
                <w:sz w:val="20"/>
                <w:szCs w:val="20"/>
              </w:rPr>
              <w:t>(0,3-100) мм/с;</w:t>
            </w:r>
          </w:p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25E">
              <w:rPr>
                <w:rFonts w:ascii="Times New Roman" w:hAnsi="Times New Roman"/>
                <w:color w:val="000000"/>
                <w:sz w:val="20"/>
                <w:szCs w:val="20"/>
              </w:rPr>
              <w:t>(5-500) мкм</w:t>
            </w:r>
          </w:p>
        </w:tc>
        <w:tc>
          <w:tcPr>
            <w:tcW w:w="851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63" w:type="dxa"/>
          </w:tcPr>
          <w:p w:rsidR="002957FD" w:rsidRPr="00915FFB" w:rsidRDefault="002957FD" w:rsidP="00E14D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66525-17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spacing w:after="0" w:line="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Преобразователь</w:t>
            </w:r>
          </w:p>
          <w:p w:rsidR="002957FD" w:rsidRPr="00473A43" w:rsidRDefault="002957FD" w:rsidP="00E14D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давления измерительный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915FFB" w:rsidRDefault="002957FD" w:rsidP="00E14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б/н</w:t>
            </w:r>
          </w:p>
        </w:tc>
        <w:tc>
          <w:tcPr>
            <w:tcW w:w="1701" w:type="dxa"/>
          </w:tcPr>
          <w:p w:rsidR="002957FD" w:rsidRPr="009D293C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2957FD" w:rsidRPr="00915FFB" w:rsidRDefault="002957FD" w:rsidP="00E14DDD">
            <w:pPr>
              <w:pStyle w:val="3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ar-SA"/>
              </w:rPr>
              <w:t xml:space="preserve">±  </w:t>
            </w:r>
            <w:r>
              <w:rPr>
                <w:sz w:val="24"/>
                <w:szCs w:val="24"/>
              </w:rPr>
              <w:t>0,035 %</w:t>
            </w:r>
          </w:p>
        </w:tc>
        <w:tc>
          <w:tcPr>
            <w:tcW w:w="1701" w:type="dxa"/>
          </w:tcPr>
          <w:p w:rsidR="002957FD" w:rsidRPr="00915FFB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0-5515 кПа</w:t>
            </w:r>
          </w:p>
        </w:tc>
        <w:tc>
          <w:tcPr>
            <w:tcW w:w="851" w:type="dxa"/>
          </w:tcPr>
          <w:p w:rsidR="002957FD" w:rsidRPr="00E14DDD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63" w:type="dxa"/>
          </w:tcPr>
          <w:p w:rsidR="002957FD" w:rsidRPr="00B55640" w:rsidRDefault="002957FD" w:rsidP="00E14DDD">
            <w:pPr>
              <w:widowControl w:val="0"/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40">
              <w:rPr>
                <w:rFonts w:ascii="Times New Roman" w:hAnsi="Times New Roman"/>
                <w:sz w:val="24"/>
                <w:szCs w:val="24"/>
              </w:rPr>
              <w:t>77044-19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widowControl w:val="0"/>
              <w:spacing w:after="0"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Газоанализатор </w:t>
            </w:r>
          </w:p>
          <w:p w:rsidR="002957FD" w:rsidRDefault="002957FD" w:rsidP="00E14DDD">
            <w:pPr>
              <w:spacing w:after="0" w:line="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640">
              <w:rPr>
                <w:rFonts w:ascii="Times New Roman" w:hAnsi="Times New Roman"/>
                <w:sz w:val="24"/>
                <w:szCs w:val="24"/>
              </w:rPr>
              <w:t>ИГС-98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640">
              <w:rPr>
                <w:rFonts w:ascii="Times New Roman" w:hAnsi="Times New Roman"/>
                <w:sz w:val="24"/>
                <w:szCs w:val="24"/>
              </w:rPr>
              <w:t>"Верба-В"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E14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119033</w:t>
            </w:r>
          </w:p>
        </w:tc>
        <w:tc>
          <w:tcPr>
            <w:tcW w:w="1701" w:type="dxa"/>
          </w:tcPr>
          <w:p w:rsidR="002957FD" w:rsidRPr="009D293C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2957FD" w:rsidRPr="00B55640" w:rsidRDefault="002957FD" w:rsidP="00E14DDD">
            <w:pPr>
              <w:widowControl w:val="0"/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40">
              <w:rPr>
                <w:rFonts w:ascii="Times New Roman" w:hAnsi="Times New Roman"/>
                <w:sz w:val="24"/>
                <w:szCs w:val="24"/>
              </w:rPr>
              <w:t>± 15 %</w:t>
            </w:r>
          </w:p>
          <w:p w:rsidR="002957FD" w:rsidRPr="00B55640" w:rsidRDefault="002957FD" w:rsidP="00E14DDD">
            <w:pPr>
              <w:widowControl w:val="0"/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7FD" w:rsidRPr="00125E27" w:rsidRDefault="002957FD" w:rsidP="00E14DDD">
            <w:pPr>
              <w:widowControl w:val="0"/>
              <w:spacing w:after="0" w:line="30" w:lineRule="atLeast"/>
              <w:jc w:val="center"/>
              <w:rPr>
                <w:rFonts w:ascii="Times New Roman" w:hAnsi="Times New Roman"/>
              </w:rPr>
            </w:pPr>
            <w:r w:rsidRPr="00125E27">
              <w:rPr>
                <w:rFonts w:ascii="Times New Roman" w:hAnsi="Times New Roman"/>
              </w:rPr>
              <w:t>(0,01 – 4) %</w:t>
            </w:r>
          </w:p>
          <w:p w:rsidR="002957FD" w:rsidRPr="00C03AD3" w:rsidRDefault="002957FD" w:rsidP="00E14DDD">
            <w:pPr>
              <w:widowControl w:val="0"/>
              <w:spacing w:after="0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E27">
              <w:rPr>
                <w:rFonts w:ascii="Times New Roman" w:hAnsi="Times New Roman"/>
              </w:rPr>
              <w:t>объем. доли Н</w:t>
            </w:r>
            <w:r w:rsidRPr="00125E27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51" w:type="dxa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29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63" w:type="dxa"/>
          </w:tcPr>
          <w:p w:rsidR="002957FD" w:rsidRPr="00E22E79" w:rsidRDefault="002957FD" w:rsidP="002957F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56465-14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2957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 синхронизации частоты и времени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2957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Метроном 300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2957F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060311105980,</w:t>
            </w:r>
          </w:p>
          <w:p w:rsidR="002957FD" w:rsidRDefault="002957FD" w:rsidP="002957F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060311036670,</w:t>
            </w:r>
          </w:p>
          <w:p w:rsidR="002957FD" w:rsidRDefault="002957FD" w:rsidP="002957F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060311115880,</w:t>
            </w:r>
          </w:p>
          <w:p w:rsidR="002957FD" w:rsidRDefault="002957FD" w:rsidP="002957F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060311106080,</w:t>
            </w:r>
          </w:p>
          <w:p w:rsidR="002957FD" w:rsidRPr="00E22E79" w:rsidRDefault="002957FD" w:rsidP="002957FD">
            <w:pPr>
              <w:suppressAutoHyphens/>
              <w:spacing w:after="0" w:line="240" w:lineRule="auto"/>
              <w:ind w:left="-20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060311037470</w:t>
            </w:r>
          </w:p>
        </w:tc>
        <w:tc>
          <w:tcPr>
            <w:tcW w:w="1701" w:type="dxa"/>
          </w:tcPr>
          <w:p w:rsidR="002957FD" w:rsidRPr="00CC3BFD" w:rsidRDefault="002957FD" w:rsidP="00295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2957FD" w:rsidRPr="00D85265" w:rsidRDefault="002957FD" w:rsidP="002957FD">
            <w:pPr>
              <w:ind w:left="-57" w:right="-57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±7*10</w:t>
            </w:r>
            <w:r>
              <w:rPr>
                <w:rFonts w:ascii="Times New Roman" w:hAnsi="Times New Roman"/>
                <w:vertAlign w:val="superscript"/>
              </w:rPr>
              <w:t>-11</w:t>
            </w:r>
          </w:p>
        </w:tc>
        <w:tc>
          <w:tcPr>
            <w:tcW w:w="1701" w:type="dxa"/>
          </w:tcPr>
          <w:p w:rsidR="002957FD" w:rsidRPr="00E22E79" w:rsidRDefault="002957FD" w:rsidP="002957FD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10 МГц</w:t>
            </w:r>
          </w:p>
        </w:tc>
        <w:tc>
          <w:tcPr>
            <w:tcW w:w="851" w:type="dxa"/>
          </w:tcPr>
          <w:p w:rsidR="002957FD" w:rsidRPr="00473A43" w:rsidRDefault="002957FD" w:rsidP="0029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9C1CD6" w:rsidRDefault="009C1CD6" w:rsidP="009C1CD6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C1CD6" w:rsidRDefault="009C1CD6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6F0" w:rsidRDefault="00CD26F0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6F0" w:rsidRDefault="00CD26F0" w:rsidP="000123AD">
      <w:pPr>
        <w:spacing w:after="0" w:line="48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6F0" w:rsidRDefault="00CD26F0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6F0" w:rsidRDefault="00CD26F0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C1CD6" w:rsidRDefault="009C1CD6" w:rsidP="000123A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63"/>
        <w:gridCol w:w="3969"/>
        <w:gridCol w:w="1984"/>
        <w:gridCol w:w="1843"/>
        <w:gridCol w:w="1701"/>
        <w:gridCol w:w="1417"/>
        <w:gridCol w:w="1701"/>
        <w:gridCol w:w="851"/>
      </w:tblGrid>
      <w:tr w:rsidR="002957FD" w:rsidRPr="00473A43" w:rsidTr="002957FD">
        <w:trPr>
          <w:trHeight w:val="652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163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Номер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госре-естре</w:t>
            </w:r>
            <w:proofErr w:type="spellEnd"/>
          </w:p>
        </w:tc>
        <w:tc>
          <w:tcPr>
            <w:tcW w:w="39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СИ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Тип СИ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Заводской (серийный) номер</w:t>
            </w:r>
          </w:p>
        </w:tc>
        <w:tc>
          <w:tcPr>
            <w:tcW w:w="1701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3118" w:type="dxa"/>
            <w:gridSpan w:val="2"/>
            <w:vAlign w:val="center"/>
          </w:tcPr>
          <w:p w:rsidR="002957FD" w:rsidRPr="00473A43" w:rsidRDefault="002957FD" w:rsidP="00E14DDD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характеристики</w:t>
            </w:r>
          </w:p>
        </w:tc>
        <w:tc>
          <w:tcPr>
            <w:tcW w:w="851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2957FD" w:rsidRPr="00473A43" w:rsidTr="002957FD">
        <w:trPr>
          <w:trHeight w:val="1070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957FD" w:rsidRPr="00473A43" w:rsidRDefault="002957FD" w:rsidP="00E14D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701" w:type="dxa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Пределы (диапазон) измерений</w:t>
            </w:r>
          </w:p>
        </w:tc>
        <w:tc>
          <w:tcPr>
            <w:tcW w:w="851" w:type="dxa"/>
            <w:vMerge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63" w:type="dxa"/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47004-11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Вольтамперфазометр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Ретометр-М2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6745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F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2957FD" w:rsidRPr="00654839" w:rsidRDefault="002957FD" w:rsidP="000123AD">
            <w:pPr>
              <w:widowControl w:val="0"/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u w:val="single"/>
                <w:lang w:eastAsia="ar-SA"/>
              </w:rPr>
              <w:t xml:space="preserve">+ </w:t>
            </w: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 0,02 В</w:t>
            </w:r>
          </w:p>
          <w:p w:rsidR="002957FD" w:rsidRPr="00E22E79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u w:val="single"/>
                <w:lang w:eastAsia="ar-SA"/>
              </w:rPr>
              <w:t>+</w:t>
            </w: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  0,015 А</w:t>
            </w:r>
          </w:p>
        </w:tc>
        <w:tc>
          <w:tcPr>
            <w:tcW w:w="1701" w:type="dxa"/>
          </w:tcPr>
          <w:p w:rsidR="002957FD" w:rsidRPr="00654839" w:rsidRDefault="002957FD" w:rsidP="000123AD">
            <w:pPr>
              <w:widowControl w:val="0"/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(0,</w:t>
            </w:r>
            <w:proofErr w:type="gramStart"/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06  –</w:t>
            </w:r>
            <w:proofErr w:type="gramEnd"/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 750 )  В</w:t>
            </w:r>
          </w:p>
          <w:p w:rsidR="002957FD" w:rsidRPr="00E22E79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(0,04  –  40)  А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63" w:type="dxa"/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39508-14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программно-технический измерительный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28E">
              <w:rPr>
                <w:rFonts w:ascii="Times New Roman" w:hAnsi="Times New Roman"/>
                <w:color w:val="000000"/>
              </w:rPr>
              <w:t>РЕТОМ-61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3416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F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2957FD" w:rsidRPr="00E22E79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701" w:type="dxa"/>
          </w:tcPr>
          <w:p w:rsidR="002957FD" w:rsidRPr="00E22E79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(0,01-36) А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63" w:type="dxa"/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52125-12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D65B96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E4F">
              <w:rPr>
                <w:rFonts w:ascii="Times New Roman" w:eastAsia="Times New Roman" w:hAnsi="Times New Roman"/>
                <w:lang w:eastAsia="ar-SA"/>
              </w:rPr>
              <w:t>РЕТОМ-ВЧ/64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1664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2957FD" w:rsidRPr="00EE48E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lang w:eastAsia="ar-SA"/>
              </w:rPr>
            </w:pPr>
            <w:r w:rsidRPr="00EE48ED">
              <w:rPr>
                <w:rFonts w:ascii="Times New Roman" w:hAnsi="Times New Roman"/>
                <w:color w:val="000000"/>
              </w:rPr>
              <w:t>±(2-10-6Бген +0,02)</w:t>
            </w:r>
          </w:p>
        </w:tc>
        <w:tc>
          <w:tcPr>
            <w:tcW w:w="1701" w:type="dxa"/>
          </w:tcPr>
          <w:p w:rsidR="002957F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839">
              <w:rPr>
                <w:rFonts w:ascii="Times New Roman" w:hAnsi="Times New Roman"/>
                <w:color w:val="000000"/>
                <w:sz w:val="24"/>
                <w:szCs w:val="24"/>
              </w:rPr>
              <w:t>200 Гц-</w:t>
            </w:r>
          </w:p>
          <w:p w:rsidR="002957FD" w:rsidRPr="00E22E79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54839">
              <w:rPr>
                <w:rFonts w:ascii="Times New Roman" w:hAnsi="Times New Roman"/>
                <w:color w:val="000000"/>
                <w:sz w:val="24"/>
                <w:szCs w:val="24"/>
              </w:rPr>
              <w:t>1,2 МГц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163" w:type="dxa"/>
          </w:tcPr>
          <w:p w:rsidR="002957FD" w:rsidRPr="00915FFB" w:rsidRDefault="002957FD" w:rsidP="000123AD">
            <w:pPr>
              <w:spacing w:after="100" w:afterAutospacing="1" w:line="36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52125-12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2957FD" w:rsidRPr="00F66232" w:rsidRDefault="002957FD" w:rsidP="000123AD">
            <w:pPr>
              <w:spacing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Тестер высокочастотный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D65B96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ВЧТ-25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915FFB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1755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2957FD" w:rsidRPr="00915FFB" w:rsidRDefault="002957FD" w:rsidP="000123AD">
            <w:pPr>
              <w:pStyle w:val="3"/>
              <w:shd w:val="clear" w:color="auto" w:fill="auto"/>
              <w:spacing w:after="100" w:afterAutospacing="1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2957FD" w:rsidRPr="00915FFB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многопред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63" w:type="dxa"/>
          </w:tcPr>
          <w:p w:rsidR="002957FD" w:rsidRPr="00B55640" w:rsidRDefault="002957FD" w:rsidP="000123AD">
            <w:pPr>
              <w:widowControl w:val="0"/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52125-12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B55640" w:rsidRDefault="002957FD" w:rsidP="000123AD">
            <w:pPr>
              <w:widowControl w:val="0"/>
              <w:spacing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затуханий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ВЧА-75М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1849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2957FD" w:rsidRPr="00B55640" w:rsidRDefault="002957FD" w:rsidP="000123AD">
            <w:pPr>
              <w:widowControl w:val="0"/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 0,25</w:t>
            </w:r>
          </w:p>
        </w:tc>
        <w:tc>
          <w:tcPr>
            <w:tcW w:w="1701" w:type="dxa"/>
          </w:tcPr>
          <w:p w:rsidR="002957FD" w:rsidRPr="00C03AD3" w:rsidRDefault="002957FD" w:rsidP="000123AD">
            <w:pPr>
              <w:widowControl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(0,004-1) МГц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163" w:type="dxa"/>
          </w:tcPr>
          <w:p w:rsidR="002957FD" w:rsidRPr="00984506" w:rsidRDefault="002957FD" w:rsidP="000123AD">
            <w:pPr>
              <w:widowControl w:val="0"/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52125-12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984506" w:rsidRDefault="002957FD" w:rsidP="000123AD">
            <w:pPr>
              <w:widowControl w:val="0"/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Магазин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RC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ВЧР-64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0460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2957FD" w:rsidRDefault="002957FD" w:rsidP="000123AD">
            <w:pPr>
              <w:widowControl w:val="0"/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2</w:t>
            </w:r>
          </w:p>
        </w:tc>
        <w:tc>
          <w:tcPr>
            <w:tcW w:w="1701" w:type="dxa"/>
          </w:tcPr>
          <w:p w:rsidR="002957FD" w:rsidRDefault="002957FD" w:rsidP="000123AD">
            <w:pPr>
              <w:widowControl w:val="0"/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1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10-450) Ом; (2,2-7) </w:t>
            </w:r>
            <w:proofErr w:type="spellStart"/>
            <w:r w:rsidRPr="00715644">
              <w:rPr>
                <w:rFonts w:ascii="Times New Roman" w:hAnsi="Times New Roman"/>
                <w:color w:val="000000"/>
                <w:sz w:val="24"/>
                <w:szCs w:val="24"/>
              </w:rPr>
              <w:t>нФ</w:t>
            </w:r>
            <w:proofErr w:type="spellEnd"/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163" w:type="dxa"/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55023-13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984506" w:rsidRDefault="002957FD" w:rsidP="000123AD">
            <w:pPr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цифровой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Pr="00915FFB" w:rsidRDefault="002957FD" w:rsidP="000123AD">
            <w:pPr>
              <w:spacing w:after="100" w:afterAutospacing="1" w:line="36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DM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3068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B82927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292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DM</w:t>
            </w:r>
            <w:r w:rsidRPr="00B829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30173400592</w:t>
            </w:r>
          </w:p>
        </w:tc>
        <w:tc>
          <w:tcPr>
            <w:tcW w:w="1701" w:type="dxa"/>
          </w:tcPr>
          <w:p w:rsidR="002957FD" w:rsidRPr="00CC3BFD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2957F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</w:tcPr>
          <w:p w:rsidR="002957FD" w:rsidRPr="000A1B8F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lang w:eastAsia="ar-SA"/>
              </w:rPr>
            </w:pPr>
            <w:r w:rsidRPr="000A1B8F">
              <w:rPr>
                <w:rFonts w:ascii="Times New Roman" w:hAnsi="Times New Roman"/>
                <w:color w:val="000000"/>
              </w:rPr>
              <w:t>10 А;1000 В; 100 МОм</w:t>
            </w:r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63" w:type="dxa"/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uppressAutoHyphens/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Дефектоскоп магнитный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pacing w:after="100" w:afterAutospacing="1" w:line="36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НУ-1ПМ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701" w:type="dxa"/>
          </w:tcPr>
          <w:p w:rsidR="002957FD" w:rsidRPr="00DB3BF0" w:rsidRDefault="002957FD" w:rsidP="000123AD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2957F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2 %</w:t>
            </w:r>
          </w:p>
        </w:tc>
        <w:tc>
          <w:tcPr>
            <w:tcW w:w="1701" w:type="dxa"/>
          </w:tcPr>
          <w:p w:rsidR="002957F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 w:eastAsia="ar-SA"/>
              </w:rPr>
              <w:t>150 – 600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мТл</w:t>
            </w:r>
            <w:proofErr w:type="spellEnd"/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163" w:type="dxa"/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75471-19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widowControl w:val="0"/>
              <w:suppressAutoHyphens/>
              <w:spacing w:after="100" w:afterAutospacing="1" w:line="36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E22E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Миллитесламетр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2957FD" w:rsidRDefault="002957FD" w:rsidP="000123AD">
            <w:pPr>
              <w:suppressAutoHyphens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ТП2-2У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0123AD">
            <w:pPr>
              <w:suppressAutoHyphens/>
              <w:spacing w:after="100" w:afterAutospacing="1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1031</w:t>
            </w:r>
          </w:p>
        </w:tc>
        <w:tc>
          <w:tcPr>
            <w:tcW w:w="1701" w:type="dxa"/>
          </w:tcPr>
          <w:p w:rsidR="002957FD" w:rsidRPr="00DB3BF0" w:rsidRDefault="002957FD" w:rsidP="000123AD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2957FD" w:rsidRDefault="002957FD" w:rsidP="000123AD">
            <w:pPr>
              <w:suppressAutoHyphens/>
              <w:snapToGrid w:val="0"/>
              <w:spacing w:after="100" w:afterAutospacing="1" w:line="36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2 %</w:t>
            </w:r>
          </w:p>
        </w:tc>
        <w:tc>
          <w:tcPr>
            <w:tcW w:w="1701" w:type="dxa"/>
          </w:tcPr>
          <w:p w:rsidR="002957FD" w:rsidRPr="00D3148C" w:rsidRDefault="002957FD" w:rsidP="000123AD">
            <w:pPr>
              <w:suppressAutoHyphens/>
              <w:snapToGrid w:val="0"/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pacing w:val="-20"/>
                <w:lang w:eastAsia="ar-SA"/>
              </w:rPr>
            </w:pPr>
            <w:r w:rsidRPr="00D3148C">
              <w:rPr>
                <w:rFonts w:ascii="Times New Roman" w:eastAsia="Times New Roman" w:hAnsi="Times New Roman"/>
                <w:spacing w:val="-20"/>
                <w:lang w:eastAsia="ar-SA"/>
              </w:rPr>
              <w:t xml:space="preserve">(0,1 – 1999) </w:t>
            </w:r>
            <w:proofErr w:type="spellStart"/>
            <w:r w:rsidRPr="00D3148C">
              <w:rPr>
                <w:rFonts w:ascii="Times New Roman" w:eastAsia="Times New Roman" w:hAnsi="Times New Roman"/>
                <w:spacing w:val="-20"/>
                <w:lang w:eastAsia="ar-SA"/>
              </w:rPr>
              <w:t>мТл</w:t>
            </w:r>
            <w:proofErr w:type="spellEnd"/>
          </w:p>
        </w:tc>
        <w:tc>
          <w:tcPr>
            <w:tcW w:w="851" w:type="dxa"/>
          </w:tcPr>
          <w:p w:rsidR="002957FD" w:rsidRPr="00473A43" w:rsidRDefault="002957FD" w:rsidP="000123A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123AD" w:rsidRPr="00473A43" w:rsidTr="002957FD">
        <w:trPr>
          <w:trHeight w:val="27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0123AD" w:rsidRPr="00473A43" w:rsidRDefault="000123AD" w:rsidP="0001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63" w:type="dxa"/>
          </w:tcPr>
          <w:p w:rsidR="000123AD" w:rsidRPr="00E22E79" w:rsidRDefault="000123AD" w:rsidP="000123A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2459-69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0123AD" w:rsidRPr="00E22E79" w:rsidRDefault="000123AD" w:rsidP="000123AD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Фазометр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0123AD" w:rsidRPr="00D65B96" w:rsidRDefault="000123AD" w:rsidP="0001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 5000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0123AD" w:rsidRPr="00E22E79" w:rsidRDefault="000123AD" w:rsidP="000123A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7252</w:t>
            </w:r>
          </w:p>
        </w:tc>
        <w:tc>
          <w:tcPr>
            <w:tcW w:w="1701" w:type="dxa"/>
          </w:tcPr>
          <w:p w:rsidR="000123AD" w:rsidRPr="00DB3BF0" w:rsidRDefault="000123AD" w:rsidP="0001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417" w:type="dxa"/>
          </w:tcPr>
          <w:p w:rsidR="000123AD" w:rsidRDefault="000123AD" w:rsidP="000123AD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</w:tcPr>
          <w:p w:rsidR="000123AD" w:rsidRDefault="000123AD" w:rsidP="000123AD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(100-220) </w:t>
            </w:r>
            <w:proofErr w:type="gram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;</w:t>
            </w:r>
          </w:p>
          <w:p w:rsidR="000123AD" w:rsidRDefault="000123AD" w:rsidP="000123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 xml:space="preserve">           (5-10) А</w:t>
            </w:r>
          </w:p>
        </w:tc>
        <w:tc>
          <w:tcPr>
            <w:tcW w:w="851" w:type="dxa"/>
          </w:tcPr>
          <w:p w:rsidR="000123AD" w:rsidRPr="00473A43" w:rsidRDefault="000123AD" w:rsidP="0001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9C1CD6" w:rsidRDefault="009C1CD6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04285" w:rsidRDefault="00504285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04285" w:rsidRDefault="00504285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6F0" w:rsidRDefault="00CD26F0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7583C" w:rsidRDefault="00D7583C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957FD" w:rsidRDefault="002957FD" w:rsidP="003E4FF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04285" w:rsidRDefault="00504285" w:rsidP="000123A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64"/>
        <w:gridCol w:w="4110"/>
        <w:gridCol w:w="1985"/>
        <w:gridCol w:w="1843"/>
        <w:gridCol w:w="1559"/>
        <w:gridCol w:w="1559"/>
        <w:gridCol w:w="1559"/>
        <w:gridCol w:w="851"/>
      </w:tblGrid>
      <w:tr w:rsidR="002957FD" w:rsidRPr="00473A43" w:rsidTr="002957FD">
        <w:trPr>
          <w:trHeight w:val="652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164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Номер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госре-естре</w:t>
            </w:r>
            <w:proofErr w:type="spellEnd"/>
          </w:p>
        </w:tc>
        <w:tc>
          <w:tcPr>
            <w:tcW w:w="41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СИ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Тип СИ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Заводской (серийный) номер</w:t>
            </w:r>
          </w:p>
        </w:tc>
        <w:tc>
          <w:tcPr>
            <w:tcW w:w="1559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3118" w:type="dxa"/>
            <w:gridSpan w:val="2"/>
            <w:vAlign w:val="center"/>
          </w:tcPr>
          <w:p w:rsidR="002957FD" w:rsidRPr="00473A43" w:rsidRDefault="002957FD" w:rsidP="00E14DDD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3A43">
              <w:rPr>
                <w:rFonts w:ascii="Times New Roman" w:eastAsia="Times New Roman" w:hAnsi="Times New Roman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характеристики</w:t>
            </w:r>
          </w:p>
        </w:tc>
        <w:tc>
          <w:tcPr>
            <w:tcW w:w="851" w:type="dxa"/>
            <w:vMerge w:val="restart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2957FD" w:rsidRPr="00473A43" w:rsidTr="002957FD">
        <w:trPr>
          <w:trHeight w:val="1070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957FD" w:rsidRPr="00473A43" w:rsidRDefault="002957FD" w:rsidP="00E14D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559" w:type="dxa"/>
            <w:vAlign w:val="center"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Пределы (диапазон) измерений</w:t>
            </w:r>
          </w:p>
        </w:tc>
        <w:tc>
          <w:tcPr>
            <w:tcW w:w="851" w:type="dxa"/>
            <w:vMerge/>
          </w:tcPr>
          <w:p w:rsidR="002957FD" w:rsidRPr="00473A43" w:rsidRDefault="002957FD" w:rsidP="00E1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57FD" w:rsidRPr="00473A43" w:rsidTr="002957FD">
        <w:trPr>
          <w:trHeight w:val="277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2957FD" w:rsidRPr="00473A43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164" w:type="dxa"/>
          </w:tcPr>
          <w:p w:rsidR="002957FD" w:rsidRPr="00E22E79" w:rsidRDefault="002957FD" w:rsidP="000152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10" w:type="dxa"/>
            <w:tcMar>
              <w:left w:w="28" w:type="dxa"/>
              <w:right w:w="28" w:type="dxa"/>
            </w:tcMar>
          </w:tcPr>
          <w:p w:rsidR="002957FD" w:rsidRDefault="002957FD" w:rsidP="00015238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Конденсатор </w:t>
            </w:r>
          </w:p>
          <w:p w:rsidR="002957FD" w:rsidRDefault="002957FD" w:rsidP="00015238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воздушный </w:t>
            </w:r>
          </w:p>
          <w:p w:rsidR="002957FD" w:rsidRPr="00E22E79" w:rsidRDefault="002957FD" w:rsidP="00015238">
            <w:pPr>
              <w:widowControl w:val="0"/>
              <w:suppressAutoHyphens/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957FD" w:rsidRPr="00473A43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 5023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E22E79" w:rsidRDefault="002957FD" w:rsidP="000152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1251</w:t>
            </w:r>
          </w:p>
        </w:tc>
        <w:tc>
          <w:tcPr>
            <w:tcW w:w="1559" w:type="dxa"/>
          </w:tcPr>
          <w:p w:rsidR="002957FD" w:rsidRPr="00DB3BF0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59" w:type="dxa"/>
          </w:tcPr>
          <w:p w:rsidR="002957FD" w:rsidRDefault="002957FD" w:rsidP="00015238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± 0,08 %</w:t>
            </w:r>
          </w:p>
        </w:tc>
        <w:tc>
          <w:tcPr>
            <w:tcW w:w="1559" w:type="dxa"/>
          </w:tcPr>
          <w:p w:rsidR="002957FD" w:rsidRDefault="002957FD" w:rsidP="00015238">
            <w:pPr>
              <w:suppressAutoHyphens/>
              <w:snapToGrid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49,6 пФ</w:t>
            </w:r>
          </w:p>
        </w:tc>
        <w:tc>
          <w:tcPr>
            <w:tcW w:w="851" w:type="dxa"/>
          </w:tcPr>
          <w:p w:rsidR="002957FD" w:rsidRPr="00473A43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957FD" w:rsidRPr="00473A43" w:rsidTr="002957FD">
        <w:trPr>
          <w:trHeight w:val="277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2957FD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164" w:type="dxa"/>
          </w:tcPr>
          <w:p w:rsidR="002957FD" w:rsidRPr="00915FFB" w:rsidRDefault="002957FD" w:rsidP="000152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4347-74</w:t>
            </w:r>
          </w:p>
        </w:tc>
        <w:tc>
          <w:tcPr>
            <w:tcW w:w="4110" w:type="dxa"/>
            <w:tcMar>
              <w:left w:w="28" w:type="dxa"/>
              <w:right w:w="28" w:type="dxa"/>
            </w:tcMar>
            <w:vAlign w:val="center"/>
          </w:tcPr>
          <w:p w:rsidR="002957FD" w:rsidRDefault="002957FD" w:rsidP="00015238">
            <w:pPr>
              <w:spacing w:after="0" w:line="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 переменного тока </w:t>
            </w:r>
          </w:p>
          <w:p w:rsidR="002957FD" w:rsidRPr="00F66232" w:rsidRDefault="002957FD" w:rsidP="00015238">
            <w:pPr>
              <w:spacing w:after="0" w:line="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957FD" w:rsidRPr="00473A43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5026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957FD" w:rsidRPr="00915FFB" w:rsidRDefault="002957FD" w:rsidP="00015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1559" w:type="dxa"/>
          </w:tcPr>
          <w:p w:rsidR="002957FD" w:rsidRPr="00DB3BF0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:rsidR="002957FD" w:rsidRPr="00915FFB" w:rsidRDefault="002957FD" w:rsidP="00015238">
            <w:pPr>
              <w:pStyle w:val="3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2957FD" w:rsidRPr="00D401D5" w:rsidRDefault="002957FD" w:rsidP="000152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ar-SA"/>
              </w:rPr>
              <w:t>(</w:t>
            </w:r>
            <w:r w:rsidRPr="00D42F07">
              <w:rPr>
                <w:rFonts w:ascii="Times New Roman" w:eastAsia="Times New Roman" w:hAnsi="Times New Roman"/>
                <w:spacing w:val="-20"/>
                <w:lang w:eastAsia="ar-SA"/>
              </w:rPr>
              <w:t>100-100000)</w:t>
            </w:r>
            <w:r>
              <w:rPr>
                <w:rFonts w:ascii="Times New Roman" w:eastAsia="Times New Roman" w:hAnsi="Times New Roman"/>
                <w:spacing w:val="-20"/>
                <w:lang w:eastAsia="ar-SA"/>
              </w:rPr>
              <w:t xml:space="preserve"> </w:t>
            </w:r>
            <w:r w:rsidRPr="00D42F07">
              <w:rPr>
                <w:rFonts w:ascii="Times New Roman" w:eastAsia="Times New Roman" w:hAnsi="Times New Roman"/>
                <w:spacing w:val="-20"/>
                <w:lang w:eastAsia="ar-SA"/>
              </w:rPr>
              <w:t xml:space="preserve"> пФ</w:t>
            </w:r>
          </w:p>
        </w:tc>
        <w:tc>
          <w:tcPr>
            <w:tcW w:w="851" w:type="dxa"/>
          </w:tcPr>
          <w:p w:rsidR="002957FD" w:rsidRPr="00473A43" w:rsidRDefault="002957FD" w:rsidP="0001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C7326" w:rsidRDefault="001C7326">
      <w:bookmarkStart w:id="0" w:name="_GoBack"/>
      <w:bookmarkEnd w:id="0"/>
    </w:p>
    <w:sectPr w:rsidR="001C7326" w:rsidSect="00494E4F">
      <w:footerReference w:type="default" r:id="rId8"/>
      <w:pgSz w:w="16838" w:h="11906" w:orient="landscape"/>
      <w:pgMar w:top="0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D0" w:rsidRDefault="000763D0" w:rsidP="00494E4F">
      <w:pPr>
        <w:spacing w:after="0" w:line="240" w:lineRule="auto"/>
      </w:pPr>
      <w:r>
        <w:separator/>
      </w:r>
    </w:p>
  </w:endnote>
  <w:endnote w:type="continuationSeparator" w:id="0">
    <w:p w:rsidR="000763D0" w:rsidRDefault="000763D0" w:rsidP="0049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52774"/>
      <w:docPartObj>
        <w:docPartGallery w:val="Page Numbers (Bottom of Page)"/>
        <w:docPartUnique/>
      </w:docPartObj>
    </w:sdtPr>
    <w:sdtEndPr/>
    <w:sdtContent>
      <w:p w:rsidR="009C1CD6" w:rsidRDefault="009C1C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02">
          <w:rPr>
            <w:noProof/>
          </w:rPr>
          <w:t>2</w:t>
        </w:r>
        <w:r>
          <w:fldChar w:fldCharType="end"/>
        </w:r>
      </w:p>
    </w:sdtContent>
  </w:sdt>
  <w:p w:rsidR="009C1CD6" w:rsidRDefault="009C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D0" w:rsidRDefault="000763D0" w:rsidP="00494E4F">
      <w:pPr>
        <w:spacing w:after="0" w:line="240" w:lineRule="auto"/>
      </w:pPr>
      <w:r>
        <w:separator/>
      </w:r>
    </w:p>
  </w:footnote>
  <w:footnote w:type="continuationSeparator" w:id="0">
    <w:p w:rsidR="000763D0" w:rsidRDefault="000763D0" w:rsidP="0049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1A2A"/>
    <w:multiLevelType w:val="hybridMultilevel"/>
    <w:tmpl w:val="6328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57"/>
    <w:rsid w:val="000123AD"/>
    <w:rsid w:val="00014E9E"/>
    <w:rsid w:val="00015238"/>
    <w:rsid w:val="000654D2"/>
    <w:rsid w:val="000721EA"/>
    <w:rsid w:val="000763D0"/>
    <w:rsid w:val="00077EA8"/>
    <w:rsid w:val="00082CC2"/>
    <w:rsid w:val="000A1B8F"/>
    <w:rsid w:val="000A27BA"/>
    <w:rsid w:val="000B109C"/>
    <w:rsid w:val="00112254"/>
    <w:rsid w:val="00115D1D"/>
    <w:rsid w:val="00125E27"/>
    <w:rsid w:val="001B4AFE"/>
    <w:rsid w:val="001C7326"/>
    <w:rsid w:val="00273BB8"/>
    <w:rsid w:val="002957FD"/>
    <w:rsid w:val="002B0327"/>
    <w:rsid w:val="003326D6"/>
    <w:rsid w:val="00333F10"/>
    <w:rsid w:val="0036315A"/>
    <w:rsid w:val="00380F3D"/>
    <w:rsid w:val="00381EDE"/>
    <w:rsid w:val="00392F8F"/>
    <w:rsid w:val="00395C01"/>
    <w:rsid w:val="003A3F9B"/>
    <w:rsid w:val="003A411A"/>
    <w:rsid w:val="003A744C"/>
    <w:rsid w:val="003B0B7C"/>
    <w:rsid w:val="003C5807"/>
    <w:rsid w:val="003E4FFA"/>
    <w:rsid w:val="00475C2F"/>
    <w:rsid w:val="0049424D"/>
    <w:rsid w:val="00494E4F"/>
    <w:rsid w:val="004B66CB"/>
    <w:rsid w:val="004D5636"/>
    <w:rsid w:val="004E0DAD"/>
    <w:rsid w:val="00504285"/>
    <w:rsid w:val="005B156F"/>
    <w:rsid w:val="005B3296"/>
    <w:rsid w:val="006059EF"/>
    <w:rsid w:val="00640DDF"/>
    <w:rsid w:val="00671482"/>
    <w:rsid w:val="006B43EF"/>
    <w:rsid w:val="006C5825"/>
    <w:rsid w:val="006E1563"/>
    <w:rsid w:val="006F0B8D"/>
    <w:rsid w:val="006F3563"/>
    <w:rsid w:val="0070352B"/>
    <w:rsid w:val="00703EA1"/>
    <w:rsid w:val="007106B7"/>
    <w:rsid w:val="00736A35"/>
    <w:rsid w:val="00753972"/>
    <w:rsid w:val="00756822"/>
    <w:rsid w:val="00772FC6"/>
    <w:rsid w:val="007829BD"/>
    <w:rsid w:val="007A0449"/>
    <w:rsid w:val="00837E29"/>
    <w:rsid w:val="00845FB7"/>
    <w:rsid w:val="008B3DD7"/>
    <w:rsid w:val="008C2155"/>
    <w:rsid w:val="00905466"/>
    <w:rsid w:val="00984506"/>
    <w:rsid w:val="00990AD4"/>
    <w:rsid w:val="0099667D"/>
    <w:rsid w:val="009C1CD6"/>
    <w:rsid w:val="009D293C"/>
    <w:rsid w:val="009E15CC"/>
    <w:rsid w:val="009E23CC"/>
    <w:rsid w:val="009E7D38"/>
    <w:rsid w:val="00A01E00"/>
    <w:rsid w:val="00A23CFA"/>
    <w:rsid w:val="00A65101"/>
    <w:rsid w:val="00B040B8"/>
    <w:rsid w:val="00B127D5"/>
    <w:rsid w:val="00B467ED"/>
    <w:rsid w:val="00B47A0E"/>
    <w:rsid w:val="00B5174D"/>
    <w:rsid w:val="00B6133A"/>
    <w:rsid w:val="00B82927"/>
    <w:rsid w:val="00B86957"/>
    <w:rsid w:val="00BB7302"/>
    <w:rsid w:val="00BD3AB2"/>
    <w:rsid w:val="00BF7D76"/>
    <w:rsid w:val="00C11CE8"/>
    <w:rsid w:val="00C14D60"/>
    <w:rsid w:val="00C46BA1"/>
    <w:rsid w:val="00C4728E"/>
    <w:rsid w:val="00CB61B1"/>
    <w:rsid w:val="00CB7398"/>
    <w:rsid w:val="00CC3BFD"/>
    <w:rsid w:val="00CD26F0"/>
    <w:rsid w:val="00CD2CBF"/>
    <w:rsid w:val="00CE5AC5"/>
    <w:rsid w:val="00CF3C02"/>
    <w:rsid w:val="00D067C0"/>
    <w:rsid w:val="00D0741A"/>
    <w:rsid w:val="00D3148C"/>
    <w:rsid w:val="00D401D5"/>
    <w:rsid w:val="00D42F07"/>
    <w:rsid w:val="00D544FE"/>
    <w:rsid w:val="00D65B96"/>
    <w:rsid w:val="00D71221"/>
    <w:rsid w:val="00D72743"/>
    <w:rsid w:val="00D7583C"/>
    <w:rsid w:val="00D9140B"/>
    <w:rsid w:val="00D952E5"/>
    <w:rsid w:val="00DB3BF0"/>
    <w:rsid w:val="00E00C7C"/>
    <w:rsid w:val="00E026D5"/>
    <w:rsid w:val="00E14DDD"/>
    <w:rsid w:val="00E419B4"/>
    <w:rsid w:val="00E529F5"/>
    <w:rsid w:val="00E70FB5"/>
    <w:rsid w:val="00E97E7E"/>
    <w:rsid w:val="00EB6AE9"/>
    <w:rsid w:val="00EC4802"/>
    <w:rsid w:val="00ED1D46"/>
    <w:rsid w:val="00EE48ED"/>
    <w:rsid w:val="00EF5494"/>
    <w:rsid w:val="00F04CFD"/>
    <w:rsid w:val="00F36F7B"/>
    <w:rsid w:val="00F55C00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2F76"/>
  <w15:chartTrackingRefBased/>
  <w15:docId w15:val="{754EF853-0590-4680-89B8-AFF24D37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04CFD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F04CFD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theme="minorBidi"/>
    </w:rPr>
  </w:style>
  <w:style w:type="paragraph" w:styleId="a4">
    <w:name w:val="header"/>
    <w:basedOn w:val="a"/>
    <w:link w:val="a5"/>
    <w:uiPriority w:val="99"/>
    <w:unhideWhenUsed/>
    <w:rsid w:val="0049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A9D6-7003-4B8D-BECC-BDD02045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Сидоров</dc:creator>
  <cp:keywords/>
  <dc:description/>
  <cp:lastModifiedBy>.</cp:lastModifiedBy>
  <cp:revision>37</cp:revision>
  <cp:lastPrinted>2024-02-02T12:55:00Z</cp:lastPrinted>
  <dcterms:created xsi:type="dcterms:W3CDTF">2023-10-24T05:36:00Z</dcterms:created>
  <dcterms:modified xsi:type="dcterms:W3CDTF">2024-02-02T12:55:00Z</dcterms:modified>
</cp:coreProperties>
</file>