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B251F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14:paraId="539C035B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</w:t>
      </w:r>
    </w:p>
    <w:p w14:paraId="2339A5E2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ООО «Экотранс-про»</w:t>
      </w:r>
    </w:p>
    <w:p w14:paraId="759D912F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 Руф С.Ю.</w:t>
      </w:r>
    </w:p>
    <w:p w14:paraId="38D7C038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_____. _____. 2025</w:t>
      </w:r>
    </w:p>
    <w:p w14:paraId="7CBFEC5E" w14:textId="77777777" w:rsidR="00A22409" w:rsidRDefault="00A22409" w:rsidP="00206209">
      <w:pPr>
        <w:rPr>
          <w:rFonts w:ascii="Times New Roman" w:hAnsi="Times New Roman"/>
        </w:rPr>
      </w:pPr>
    </w:p>
    <w:p w14:paraId="69DBCEFA" w14:textId="77777777" w:rsidR="00A22409" w:rsidRDefault="00A22409">
      <w:pPr>
        <w:jc w:val="right"/>
        <w:rPr>
          <w:rFonts w:ascii="Times New Roman" w:hAnsi="Times New Roman"/>
        </w:rPr>
      </w:pPr>
    </w:p>
    <w:p w14:paraId="30A03E57" w14:textId="77777777" w:rsidR="00A22409" w:rsidRDefault="002062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ТЕХНИЧЕСКОЕ ЗАДАНИЕ</w:t>
      </w:r>
    </w:p>
    <w:p w14:paraId="3F614DA3" w14:textId="77777777" w:rsidR="00327937" w:rsidRDefault="002062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оказание услуг по техническому обслуживанию инженерных систем </w:t>
      </w:r>
    </w:p>
    <w:p w14:paraId="0E844A34" w14:textId="7F38C16C" w:rsidR="00A22409" w:rsidRDefault="002062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ООО «Экотранс-про»</w:t>
      </w:r>
    </w:p>
    <w:p w14:paraId="041F6205" w14:textId="77777777" w:rsidR="00A22409" w:rsidRDefault="00A22409">
      <w:pPr>
        <w:jc w:val="both"/>
        <w:rPr>
          <w:rFonts w:ascii="Times New Roman" w:hAnsi="Times New Roman"/>
        </w:rPr>
      </w:pPr>
    </w:p>
    <w:p w14:paraId="430004FA" w14:textId="77777777" w:rsidR="00A22409" w:rsidRDefault="002062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осуществляет Техническое обслуживание (ТО) в объёме регламентного сервисного обслуживания на период 12 месяцев на объекте заказчика, расположенного по адресу, Россия, Ростовская область, Неклиновский район, с. Покровское, промзона МЭОК № 1, по следующим системам:</w:t>
      </w:r>
    </w:p>
    <w:p w14:paraId="72CBB645" w14:textId="77777777" w:rsidR="00A22409" w:rsidRDefault="00A22409">
      <w:pPr>
        <w:jc w:val="both"/>
        <w:rPr>
          <w:rFonts w:ascii="Times New Roman" w:hAnsi="Times New Roman"/>
        </w:rPr>
      </w:pPr>
    </w:p>
    <w:p w14:paraId="0C1C71E7" w14:textId="77777777" w:rsidR="00A22409" w:rsidRDefault="002062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 включает в себя следующие услуги/работы по сервисному обслуживанию систем:</w:t>
      </w:r>
    </w:p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229"/>
        <w:gridCol w:w="1843"/>
      </w:tblGrid>
      <w:tr w:rsidR="00A22409" w14:paraId="163193D5" w14:textId="77777777" w:rsidTr="00575589">
        <w:trPr>
          <w:trHeight w:val="25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A4FB5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2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0B3B6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системы/работы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B289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</w:t>
            </w:r>
          </w:p>
        </w:tc>
      </w:tr>
      <w:tr w:rsidR="00A22409" w14:paraId="7CAAB1C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1DD6" w14:textId="77777777" w:rsidR="00A22409" w:rsidRDefault="0020620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4AD8" w14:textId="77777777" w:rsidR="00A22409" w:rsidRDefault="0020620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 охранного телевидения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31D7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</w:tr>
      <w:tr w:rsidR="00A22409" w14:paraId="0032CEA9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6992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D6E3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Внешний осмотр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9BE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C2A8A00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CAA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A81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Осмотреть камеры на наличие грязи, пыли. Выполнить очистку объектива и корпуса видеокамер при наличии.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25E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910A8F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15D7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AC0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надежность крепления видеокамер.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4B7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D5113AB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F7A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5E53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маркировку видеокамер (наклейки). Указать в примечании отсутствующую или отклеивающуюся маркировку (с размерами) при наличии.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4BA7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E9CB599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6FD6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256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осмотр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D741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58F4E0C5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986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AD5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Осмотреть видеокамеры, видеорегистратор, сервер на наличие пыли, грязи. Удалить при наличии.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8075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320D5CA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BE5B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8C44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надежность крепления видеокамер.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D30F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646EDE7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A37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DFAB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маркировку видеокамер (наклейки). Указать в примечании отсутствующую или отклеивающуюся маркировку (с размерами).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971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2D68319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A3D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332B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коммутационных узлов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E950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1FA2AB6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122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15C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надежность разъемных и электрических соединений.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3293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1EB157E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64F4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C08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исправность защитных устройств (грозозащита на внешних камерах).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E2DE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2215405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817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0527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органов управления системы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8F39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5AB54F9B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4FA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6BB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работу внутреннего ПО на моноблоке или сервере в МЦОД.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327A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2858E04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CC9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A50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архив с данными. Убедится в активации функции постоянной записи на всех камерах.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29CF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CAACFD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028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9F8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обновление ПО системы. (При необходимости).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FD99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16A4A7A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5AB9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1DDD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52AB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</w:tr>
      <w:tr w:rsidR="00A22409" w14:paraId="33D6F5A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1AC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8383" w14:textId="77777777" w:rsidR="00A22409" w:rsidRDefault="0020620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 контроля управления доступом и Система диспетчеризации (Шлагбаумы)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010B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</w:tr>
      <w:tr w:rsidR="00A22409" w14:paraId="13E7CAF4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44C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9873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осмотр составных частей системы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42AD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922AFF1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BFE4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7215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Осмотреть электромагнитные и механические замки, СМК, контроллеры СКУД, релейные блоки на наличие пыли, грязи. Удалить при наличии.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6AD2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54466D6A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661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AE9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маркировку каб. трасс и приборов.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D64F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72174D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57B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04D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внешней индикации, переключателей.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8141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2234240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B72B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B16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рабочее положения выключателей и переключателей.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B2E0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6811E1D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42E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685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исправность световой индикации на приборах, </w:t>
            </w:r>
            <w:r>
              <w:rPr>
                <w:rFonts w:ascii="Times New Roman" w:hAnsi="Times New Roman"/>
              </w:rPr>
              <w:lastRenderedPageBreak/>
              <w:t>считывателях, кнопках, замках, датчиках.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E7AF" w14:textId="77777777" w:rsidR="00A22409" w:rsidRDefault="00206209">
            <w:r>
              <w:rPr>
                <w:rFonts w:ascii="Times New Roman" w:hAnsi="Times New Roman"/>
              </w:rPr>
              <w:lastRenderedPageBreak/>
              <w:t>Ежемесячно</w:t>
            </w:r>
          </w:p>
        </w:tc>
      </w:tr>
      <w:tr w:rsidR="00A22409" w14:paraId="3C04865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E37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87D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замков, доводчиков.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8970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62DE991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E29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81E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Выполнить, протирку, регулировку механики замков и доводчиков. Подстроить запирающие устройства при необходимости.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7C92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583DB73C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5B8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53E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работоспособности источников питания и параметров аккумуляторов.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F3E1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3DF4C5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50F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CBB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 (При наличии).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AC43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9A56577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D8A7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69F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проверку правильности функционирования программного обеспечения (работа точек доступа, генератора отчетов, учета рабочего времени).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06C4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EC79AD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8562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E3E3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обновление ПО (при необходимости).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226E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5CEEEFF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585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94B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испытание системы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1644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56B545A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5A45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D44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комплексное испытание систем с использованием карт доступа.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292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F6E9EDB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DE1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1556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работу кнопок разблокировки дверей.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5D2F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3FA057A5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F5A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B793" w14:textId="77777777" w:rsidR="00A22409" w:rsidRDefault="0020620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бесперебойного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786B" w14:textId="77777777" w:rsidR="00A22409" w:rsidRDefault="00A22409"/>
        </w:tc>
      </w:tr>
      <w:tr w:rsidR="00A22409" w14:paraId="476DFE98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265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AEF1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от пыли электронных блоков и силовых частей ИБП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3243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2F36781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E74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9BBD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Визуальный осмотр внешнего и внутреннего состояния ИБП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4852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E2E41B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810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AA9E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основных режимов работы UPS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202E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2BF9F83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6AA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A2C1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основных режимов работы UPS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E3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E37BA4F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24A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0021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входных и выходных параметров UPS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93D8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29942896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50C6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A150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мощности, потребляемой от сети и отдаваемой в нагрузку (на основе сделанных измерений)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2466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98A932E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B99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B690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работы системы сигнализации и мониторинга ИБП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5F57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5E00F0F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07E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171B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и анализ сообщений из журнала событий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54E1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0CB476C" w14:textId="77777777" w:rsidTr="00575589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8BB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C597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проверка реакции UPS на пропадание входного напряжения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05D9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55587FC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E22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1656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состояния аккумуляторных батарей (без разборки)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BA1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</w:tbl>
    <w:p w14:paraId="3D4E90C9" w14:textId="77777777" w:rsidR="00A22409" w:rsidRDefault="00A22409">
      <w:pPr>
        <w:jc w:val="both"/>
        <w:rPr>
          <w:rFonts w:ascii="Times New Roman" w:hAnsi="Times New Roman"/>
        </w:rPr>
      </w:pPr>
    </w:p>
    <w:p w14:paraId="0A153861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Исполнитель осуществляет контроль за исправным содержанием и правильной эксплуатацией вышеперечисленных систем. В случае обнаружения неправильной эксплуатации Исполнитель обязан проинформировать Заказчика об этом и по его запросу составить отчет.</w:t>
      </w:r>
    </w:p>
    <w:p w14:paraId="6B208E0B" w14:textId="77777777" w:rsidR="00A22409" w:rsidRDefault="00A224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</w:p>
    <w:p w14:paraId="5AF62DA9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Время оказания услуг:</w:t>
      </w:r>
    </w:p>
    <w:p w14:paraId="31429B5D" w14:textId="45F5C1C0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В рабочее время, с </w:t>
      </w:r>
      <w:r w:rsidR="003D2A59">
        <w:rPr>
          <w:rFonts w:ascii="TimesNewRoman" w:hAnsi="TimesNewRoman"/>
        </w:rPr>
        <w:t>8</w:t>
      </w:r>
      <w:r>
        <w:rPr>
          <w:rFonts w:ascii="TimesNewRoman" w:hAnsi="TimesNewRoman"/>
        </w:rPr>
        <w:t xml:space="preserve"> до 1</w:t>
      </w:r>
      <w:r w:rsidR="003D2A59">
        <w:rPr>
          <w:rFonts w:ascii="TimesNewRoman" w:hAnsi="TimesNewRoman"/>
        </w:rPr>
        <w:t>7</w:t>
      </w:r>
      <w:bookmarkStart w:id="0" w:name="_GoBack"/>
      <w:bookmarkEnd w:id="0"/>
      <w:r>
        <w:rPr>
          <w:rFonts w:ascii="TimesNewRoman" w:hAnsi="TimesNewRoman"/>
        </w:rPr>
        <w:t xml:space="preserve"> часов; либо по договорённости сторон.</w:t>
      </w:r>
    </w:p>
    <w:p w14:paraId="634F18FF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Все услуги/работы предварительно согласуются с Заказчиком по почте либо в мессенджере письменно.</w:t>
      </w:r>
    </w:p>
    <w:p w14:paraId="6C7EE326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Присутствие специалистов определяется необходимостью оказания услуг согласно данному ТЗ.</w:t>
      </w:r>
    </w:p>
    <w:p w14:paraId="5ADD13F3" w14:textId="77777777" w:rsidR="00A22409" w:rsidRDefault="00A224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</w:p>
    <w:p w14:paraId="6E5347E3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Расходные материалы входят в стоимость договора и оплачиваются Исполнителем.</w:t>
      </w:r>
    </w:p>
    <w:p w14:paraId="0BF9BDEA" w14:textId="77777777" w:rsidR="00A22409" w:rsidRDefault="00A224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</w:p>
    <w:p w14:paraId="06F76399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Требования к Исполнителю</w:t>
      </w:r>
    </w:p>
    <w:p w14:paraId="5BB490CA" w14:textId="77777777" w:rsidR="00A22409" w:rsidRDefault="00A224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</w:p>
    <w:p w14:paraId="392375AB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Исполнитель должен оказывать услуги, привлекая персонал соответствующей квалификации. </w:t>
      </w:r>
    </w:p>
    <w:p w14:paraId="2065E442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Исполнитель должен знать правила внутреннего трудового распорядка Заказчика.</w:t>
      </w:r>
    </w:p>
    <w:p w14:paraId="7FF28839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Исполнитель организовывает оказание услуг с условием обязательного выполнения мероприятий по пожарной безопасности, технике безопасности, охране окружающей среды, уборке мусора, (появившегося в ходе оказания услуг). </w:t>
      </w:r>
    </w:p>
    <w:p w14:paraId="1660E127" w14:textId="77777777" w:rsidR="00A22409" w:rsidRDefault="00A22409">
      <w:pPr>
        <w:jc w:val="both"/>
        <w:rPr>
          <w:rFonts w:ascii="Times New Roman" w:hAnsi="Times New Roman"/>
        </w:rPr>
      </w:pPr>
    </w:p>
    <w:p w14:paraId="2CF60279" w14:textId="77777777" w:rsidR="00A22409" w:rsidRDefault="00A22409">
      <w:pPr>
        <w:jc w:val="both"/>
      </w:pPr>
    </w:p>
    <w:sectPr w:rsidR="00A22409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4810"/>
    <w:multiLevelType w:val="multilevel"/>
    <w:tmpl w:val="9E966B48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409"/>
    <w:rsid w:val="00206209"/>
    <w:rsid w:val="00327937"/>
    <w:rsid w:val="003D2A59"/>
    <w:rsid w:val="00575589"/>
    <w:rsid w:val="00A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9BDF"/>
  <w15:docId w15:val="{71CD22FD-653D-4900-9069-B2E984BA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Standard"/>
    <w:next w:val="Standard"/>
    <w:link w:val="11"/>
    <w:uiPriority w:val="9"/>
    <w:qFormat/>
    <w:pPr>
      <w:keepNext/>
      <w:keepLines/>
      <w:widowControl w:val="0"/>
      <w:numPr>
        <w:numId w:val="1"/>
      </w:numPr>
      <w:spacing w:before="240" w:after="120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ListLabel45">
    <w:name w:val="ListLabel 45"/>
    <w:link w:val="ListLabel450"/>
    <w:rPr>
      <w:b/>
    </w:rPr>
  </w:style>
  <w:style w:type="character" w:customStyle="1" w:styleId="ListLabel450">
    <w:name w:val="ListLabel 45"/>
    <w:link w:val="ListLabel45"/>
    <w:rPr>
      <w:b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0"/>
    <w:link w:val="a3"/>
    <w:rPr>
      <w:sz w:val="24"/>
    </w:rPr>
  </w:style>
  <w:style w:type="paragraph" w:customStyle="1" w:styleId="ListLabel6">
    <w:name w:val="ListLabel 6"/>
    <w:link w:val="ListLabel60"/>
    <w:rPr>
      <w:b/>
    </w:rPr>
  </w:style>
  <w:style w:type="character" w:customStyle="1" w:styleId="ListLabel60">
    <w:name w:val="ListLabel 6"/>
    <w:link w:val="ListLabel6"/>
    <w:rPr>
      <w:b/>
    </w:rPr>
  </w:style>
  <w:style w:type="paragraph" w:customStyle="1" w:styleId="ListLabel34">
    <w:name w:val="ListLabel 34"/>
    <w:link w:val="ListLabel340"/>
    <w:rPr>
      <w:b/>
    </w:rPr>
  </w:style>
  <w:style w:type="character" w:customStyle="1" w:styleId="ListLabel340">
    <w:name w:val="ListLabel 34"/>
    <w:link w:val="ListLabel34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50">
    <w:name w:val="ListLabel 50"/>
    <w:link w:val="ListLabel500"/>
    <w:rPr>
      <w:b/>
    </w:rPr>
  </w:style>
  <w:style w:type="character" w:customStyle="1" w:styleId="ListLabel500">
    <w:name w:val="ListLabel 50"/>
    <w:link w:val="ListLabel50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  <w:rPr>
      <w:sz w:val="24"/>
    </w:rPr>
  </w:style>
  <w:style w:type="paragraph" w:customStyle="1" w:styleId="ListLabel54">
    <w:name w:val="ListLabel 54"/>
    <w:link w:val="ListLabel540"/>
    <w:rPr>
      <w:b/>
    </w:rPr>
  </w:style>
  <w:style w:type="character" w:customStyle="1" w:styleId="ListLabel540">
    <w:name w:val="ListLabel 54"/>
    <w:link w:val="ListLabel54"/>
    <w:rPr>
      <w:b/>
    </w:rPr>
  </w:style>
  <w:style w:type="paragraph" w:customStyle="1" w:styleId="ListLabel1">
    <w:name w:val="ListLabel 1"/>
    <w:link w:val="ListLabel10"/>
    <w:rPr>
      <w:b/>
      <w:sz w:val="32"/>
    </w:rPr>
  </w:style>
  <w:style w:type="character" w:customStyle="1" w:styleId="ListLabel10">
    <w:name w:val="ListLabel 1"/>
    <w:link w:val="ListLabel1"/>
    <w:rPr>
      <w:b/>
      <w:sz w:val="3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istLabel30">
    <w:name w:val="ListLabel 30"/>
    <w:link w:val="ListLabel300"/>
    <w:rPr>
      <w:b/>
    </w:rPr>
  </w:style>
  <w:style w:type="character" w:customStyle="1" w:styleId="ListLabel300">
    <w:name w:val="ListLabel 30"/>
    <w:link w:val="ListLabel30"/>
    <w:rPr>
      <w:b/>
    </w:rPr>
  </w:style>
  <w:style w:type="paragraph" w:customStyle="1" w:styleId="ListLabel43">
    <w:name w:val="ListLabel 43"/>
    <w:link w:val="ListLabel430"/>
    <w:rPr>
      <w:b/>
    </w:rPr>
  </w:style>
  <w:style w:type="character" w:customStyle="1" w:styleId="ListLabel430">
    <w:name w:val="ListLabel 43"/>
    <w:link w:val="ListLabel43"/>
    <w:rPr>
      <w:b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ListLabel41">
    <w:name w:val="ListLabel 41"/>
    <w:link w:val="ListLabel410"/>
    <w:rPr>
      <w:b/>
    </w:rPr>
  </w:style>
  <w:style w:type="character" w:customStyle="1" w:styleId="ListLabel410">
    <w:name w:val="ListLabel 41"/>
    <w:link w:val="ListLabel41"/>
    <w:rPr>
      <w:b/>
    </w:rPr>
  </w:style>
  <w:style w:type="paragraph" w:customStyle="1" w:styleId="ListLabel2">
    <w:name w:val="ListLabel 2"/>
    <w:link w:val="ListLabel21"/>
    <w:rPr>
      <w:b/>
    </w:rPr>
  </w:style>
  <w:style w:type="character" w:customStyle="1" w:styleId="ListLabel21">
    <w:name w:val="ListLabel 2"/>
    <w:link w:val="ListLabel2"/>
    <w:rPr>
      <w:b/>
    </w:rPr>
  </w:style>
  <w:style w:type="paragraph" w:customStyle="1" w:styleId="ListLabel29">
    <w:name w:val="ListLabel 29"/>
    <w:link w:val="ListLabel290"/>
    <w:rPr>
      <w:b/>
    </w:rPr>
  </w:style>
  <w:style w:type="character" w:customStyle="1" w:styleId="ListLabel290">
    <w:name w:val="ListLabel 29"/>
    <w:link w:val="ListLabel29"/>
    <w:rPr>
      <w:b/>
    </w:rPr>
  </w:style>
  <w:style w:type="paragraph" w:styleId="a7">
    <w:name w:val="caption"/>
    <w:basedOn w:val="Standard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Standard0"/>
    <w:link w:val="a7"/>
    <w:rPr>
      <w:i/>
      <w:sz w:val="24"/>
    </w:rPr>
  </w:style>
  <w:style w:type="paragraph" w:customStyle="1" w:styleId="ListLabel38">
    <w:name w:val="ListLabel 38"/>
    <w:link w:val="ListLabel380"/>
    <w:rPr>
      <w:b/>
    </w:rPr>
  </w:style>
  <w:style w:type="character" w:customStyle="1" w:styleId="ListLabel380">
    <w:name w:val="ListLabel 38"/>
    <w:link w:val="ListLabel38"/>
    <w:rPr>
      <w:b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35">
    <w:name w:val="ListLabel 35"/>
    <w:link w:val="ListLabel350"/>
    <w:rPr>
      <w:b/>
    </w:rPr>
  </w:style>
  <w:style w:type="character" w:customStyle="1" w:styleId="ListLabel350">
    <w:name w:val="ListLabel 35"/>
    <w:link w:val="ListLabel35"/>
    <w:rPr>
      <w:b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ListLabel52">
    <w:name w:val="ListLabel 52"/>
    <w:link w:val="ListLabel520"/>
    <w:rPr>
      <w:b/>
    </w:rPr>
  </w:style>
  <w:style w:type="character" w:customStyle="1" w:styleId="ListLabel520">
    <w:name w:val="ListLabel 52"/>
    <w:link w:val="ListLabel52"/>
    <w:rPr>
      <w:b/>
    </w:rPr>
  </w:style>
  <w:style w:type="paragraph" w:styleId="a9">
    <w:name w:val="List"/>
    <w:basedOn w:val="Textbody"/>
    <w:link w:val="aa"/>
  </w:style>
  <w:style w:type="character" w:customStyle="1" w:styleId="aa">
    <w:name w:val="Список Знак"/>
    <w:basedOn w:val="Textbody0"/>
    <w:link w:val="a9"/>
    <w:rPr>
      <w:sz w:val="24"/>
    </w:rPr>
  </w:style>
  <w:style w:type="paragraph" w:customStyle="1" w:styleId="12">
    <w:name w:val="Основной шрифт абзаца1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ListLabel40">
    <w:name w:val="ListLabel 40"/>
    <w:link w:val="ListLabel400"/>
    <w:rPr>
      <w:b/>
    </w:rPr>
  </w:style>
  <w:style w:type="character" w:customStyle="1" w:styleId="ListLabel400">
    <w:name w:val="ListLabel 40"/>
    <w:link w:val="ListLabel40"/>
    <w:rPr>
      <w:b/>
    </w:rPr>
  </w:style>
  <w:style w:type="paragraph" w:customStyle="1" w:styleId="ListLabel28">
    <w:name w:val="ListLabel 28"/>
    <w:link w:val="ListLabel280"/>
    <w:rPr>
      <w:b/>
    </w:rPr>
  </w:style>
  <w:style w:type="character" w:customStyle="1" w:styleId="ListLabel280">
    <w:name w:val="ListLabel 28"/>
    <w:link w:val="ListLabel28"/>
    <w:rPr>
      <w:b/>
    </w:rPr>
  </w:style>
  <w:style w:type="paragraph" w:customStyle="1" w:styleId="ListLabel51">
    <w:name w:val="ListLabel 51"/>
    <w:link w:val="ListLabel510"/>
    <w:rPr>
      <w:b/>
    </w:rPr>
  </w:style>
  <w:style w:type="character" w:customStyle="1" w:styleId="ListLabel510">
    <w:name w:val="ListLabel 51"/>
    <w:link w:val="ListLabel51"/>
    <w:rPr>
      <w:b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37">
    <w:name w:val="ListLabel 37"/>
    <w:link w:val="ListLabel370"/>
    <w:rPr>
      <w:b/>
    </w:rPr>
  </w:style>
  <w:style w:type="character" w:customStyle="1" w:styleId="ListLabel370">
    <w:name w:val="ListLabel 37"/>
    <w:link w:val="ListLabel37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32">
    <w:name w:val="ListLabel 32"/>
    <w:link w:val="ListLabel320"/>
    <w:rPr>
      <w:b/>
    </w:rPr>
  </w:style>
  <w:style w:type="character" w:customStyle="1" w:styleId="ListLabel320">
    <w:name w:val="ListLabel 32"/>
    <w:link w:val="ListLabel32"/>
    <w:rPr>
      <w:b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ListLabel7">
    <w:name w:val="ListLabel 7"/>
    <w:link w:val="ListLabel70"/>
    <w:rPr>
      <w:b/>
    </w:rPr>
  </w:style>
  <w:style w:type="character" w:customStyle="1" w:styleId="ListLabel70">
    <w:name w:val="ListLabel 7"/>
    <w:link w:val="ListLabel7"/>
    <w:rPr>
      <w:b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Standard0"/>
    <w:link w:val="Heading"/>
    <w:rPr>
      <w:rFonts w:ascii="Liberation Sans" w:hAnsi="Liberation San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4">
    <w:name w:val="ListLabel 4"/>
    <w:link w:val="ListLabel42"/>
    <w:rPr>
      <w:b/>
    </w:rPr>
  </w:style>
  <w:style w:type="character" w:customStyle="1" w:styleId="ListLabel42">
    <w:name w:val="ListLabel 4"/>
    <w:link w:val="ListLabel4"/>
    <w:rPr>
      <w:b/>
    </w:rPr>
  </w:style>
  <w:style w:type="paragraph" w:customStyle="1" w:styleId="ListLabel420">
    <w:name w:val="ListLabel 42"/>
    <w:link w:val="ListLabel421"/>
    <w:rPr>
      <w:b/>
    </w:rPr>
  </w:style>
  <w:style w:type="character" w:customStyle="1" w:styleId="ListLabel421">
    <w:name w:val="ListLabel 42"/>
    <w:link w:val="ListLabel420"/>
    <w:rPr>
      <w:b/>
    </w:rPr>
  </w:style>
  <w:style w:type="paragraph" w:customStyle="1" w:styleId="ListLabel5">
    <w:name w:val="ListLabel 5"/>
    <w:link w:val="ListLabel53"/>
    <w:rPr>
      <w:b/>
    </w:rPr>
  </w:style>
  <w:style w:type="character" w:customStyle="1" w:styleId="ListLabel53">
    <w:name w:val="ListLabel 5"/>
    <w:link w:val="ListLabel5"/>
    <w:rPr>
      <w:b/>
    </w:rPr>
  </w:style>
  <w:style w:type="character" w:customStyle="1" w:styleId="11">
    <w:name w:val="Заголовок 1 Знак1"/>
    <w:basedOn w:val="Standard0"/>
    <w:link w:val="1"/>
    <w:rPr>
      <w:b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210">
    <w:name w:val="ListLabel 21"/>
    <w:link w:val="ListLabel211"/>
  </w:style>
  <w:style w:type="character" w:customStyle="1" w:styleId="ListLabel211">
    <w:name w:val="ListLabel 21"/>
    <w:link w:val="ListLabel210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ListLabel3">
    <w:name w:val="ListLabel 3"/>
    <w:link w:val="ListLabel31"/>
    <w:rPr>
      <w:b/>
    </w:rPr>
  </w:style>
  <w:style w:type="character" w:customStyle="1" w:styleId="ListLabel31">
    <w:name w:val="ListLabel 3"/>
    <w:link w:val="ListLabel3"/>
    <w:rPr>
      <w:b/>
    </w:rPr>
  </w:style>
  <w:style w:type="paragraph" w:customStyle="1" w:styleId="ListLabel530">
    <w:name w:val="ListLabel 53"/>
    <w:link w:val="ListLabel531"/>
    <w:rPr>
      <w:b/>
    </w:rPr>
  </w:style>
  <w:style w:type="character" w:customStyle="1" w:styleId="ListLabel531">
    <w:name w:val="ListLabel 53"/>
    <w:link w:val="ListLabel530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ListLabel39">
    <w:name w:val="ListLabel 39"/>
    <w:link w:val="ListLabel390"/>
    <w:rPr>
      <w:b/>
    </w:rPr>
  </w:style>
  <w:style w:type="character" w:customStyle="1" w:styleId="ListLabel390">
    <w:name w:val="ListLabel 39"/>
    <w:link w:val="ListLabel39"/>
    <w:rPr>
      <w:b/>
    </w:rPr>
  </w:style>
  <w:style w:type="paragraph" w:customStyle="1" w:styleId="ListLabel47">
    <w:name w:val="ListLabel 47"/>
    <w:link w:val="ListLabel470"/>
    <w:rPr>
      <w:b/>
    </w:rPr>
  </w:style>
  <w:style w:type="character" w:customStyle="1" w:styleId="ListLabel470">
    <w:name w:val="ListLabel 47"/>
    <w:link w:val="ListLabel47"/>
    <w:rPr>
      <w:b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16">
    <w:name w:val="Заголовок 1 Знак"/>
    <w:link w:val="17"/>
    <w:rPr>
      <w:b/>
      <w:sz w:val="28"/>
    </w:rPr>
  </w:style>
  <w:style w:type="character" w:customStyle="1" w:styleId="17">
    <w:name w:val="Заголовок 1 Знак"/>
    <w:link w:val="16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8">
    <w:name w:val="ListLabel 8"/>
    <w:link w:val="ListLabel80"/>
    <w:rPr>
      <w:b/>
    </w:rPr>
  </w:style>
  <w:style w:type="character" w:customStyle="1" w:styleId="ListLabel80">
    <w:name w:val="ListLabel 8"/>
    <w:link w:val="ListLabel8"/>
    <w:rPr>
      <w:b/>
    </w:rPr>
  </w:style>
  <w:style w:type="paragraph" w:customStyle="1" w:styleId="ListLabel46">
    <w:name w:val="ListLabel 46"/>
    <w:link w:val="ListLabel460"/>
    <w:rPr>
      <w:b/>
    </w:rPr>
  </w:style>
  <w:style w:type="character" w:customStyle="1" w:styleId="ListLabel460">
    <w:name w:val="ListLabel 46"/>
    <w:link w:val="ListLabel46"/>
    <w:rPr>
      <w:b/>
    </w:rPr>
  </w:style>
  <w:style w:type="paragraph" w:customStyle="1" w:styleId="ListLabel310">
    <w:name w:val="ListLabel 31"/>
    <w:link w:val="ListLabel311"/>
    <w:rPr>
      <w:b/>
    </w:rPr>
  </w:style>
  <w:style w:type="character" w:customStyle="1" w:styleId="ListLabel311">
    <w:name w:val="ListLabel 31"/>
    <w:link w:val="ListLabel310"/>
    <w:rPr>
      <w:b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Standard"/>
    <w:link w:val="18"/>
    <w:rPr>
      <w:rFonts w:ascii="Segoe UI" w:hAnsi="Segoe UI"/>
      <w:sz w:val="18"/>
    </w:rPr>
  </w:style>
  <w:style w:type="character" w:customStyle="1" w:styleId="18">
    <w:name w:val="Текст выноски Знак1"/>
    <w:basedOn w:val="Standard0"/>
    <w:link w:val="ae"/>
    <w:rPr>
      <w:rFonts w:ascii="Segoe UI" w:hAnsi="Segoe UI"/>
      <w:sz w:val="1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sz w:val="24"/>
    </w:rPr>
  </w:style>
  <w:style w:type="paragraph" w:customStyle="1" w:styleId="ListLabel33">
    <w:name w:val="ListLabel 33"/>
    <w:link w:val="ListLabel330"/>
    <w:rPr>
      <w:b/>
    </w:rPr>
  </w:style>
  <w:style w:type="character" w:customStyle="1" w:styleId="ListLabel330">
    <w:name w:val="ListLabel 33"/>
    <w:link w:val="ListLabel33"/>
    <w:rPr>
      <w:b/>
    </w:rPr>
  </w:style>
  <w:style w:type="paragraph" w:styleId="af">
    <w:name w:val="List Paragraph"/>
    <w:basedOn w:val="Standard"/>
    <w:link w:val="af0"/>
    <w:pPr>
      <w:ind w:left="720"/>
    </w:pPr>
  </w:style>
  <w:style w:type="character" w:customStyle="1" w:styleId="af0">
    <w:name w:val="Абзац списка Знак"/>
    <w:basedOn w:val="Standard0"/>
    <w:link w:val="af"/>
    <w:rPr>
      <w:sz w:val="24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ListLabel44">
    <w:name w:val="ListLabel 44"/>
    <w:link w:val="ListLabel440"/>
    <w:rPr>
      <w:b/>
    </w:rPr>
  </w:style>
  <w:style w:type="character" w:customStyle="1" w:styleId="ListLabel440">
    <w:name w:val="ListLabel 44"/>
    <w:link w:val="ListLabel44"/>
    <w:rPr>
      <w:b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extbody">
    <w:name w:val="Text body"/>
    <w:basedOn w:val="Standard"/>
    <w:link w:val="Textbody0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Pr>
      <w:sz w:val="24"/>
    </w:rPr>
  </w:style>
  <w:style w:type="paragraph" w:customStyle="1" w:styleId="ListLabel49">
    <w:name w:val="ListLabel 49"/>
    <w:link w:val="ListLabel490"/>
    <w:rPr>
      <w:b/>
    </w:rPr>
  </w:style>
  <w:style w:type="character" w:customStyle="1" w:styleId="ListLabel490">
    <w:name w:val="ListLabel 49"/>
    <w:link w:val="ListLabel49"/>
    <w:rPr>
      <w:b/>
    </w:rPr>
  </w:style>
  <w:style w:type="paragraph" w:customStyle="1" w:styleId="ListLabel36">
    <w:name w:val="ListLabel 36"/>
    <w:link w:val="ListLabel360"/>
    <w:rPr>
      <w:b/>
    </w:rPr>
  </w:style>
  <w:style w:type="character" w:customStyle="1" w:styleId="ListLabel360">
    <w:name w:val="ListLabel 36"/>
    <w:link w:val="ListLabel3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Normal (Web)"/>
    <w:link w:val="af6"/>
    <w:pPr>
      <w:spacing w:beforeAutospacing="1" w:afterAutospacing="1"/>
    </w:pPr>
    <w:rPr>
      <w:rFonts w:ascii="DengXian" w:hAnsi="DengXian"/>
      <w:sz w:val="24"/>
    </w:rPr>
  </w:style>
  <w:style w:type="character" w:customStyle="1" w:styleId="af6">
    <w:name w:val="Обычный (Интернет) Знак"/>
    <w:link w:val="af5"/>
    <w:rPr>
      <w:rFonts w:ascii="DengXian" w:hAnsi="DengXian"/>
      <w:sz w:val="24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sz w:val="24"/>
    </w:rPr>
  </w:style>
  <w:style w:type="paragraph" w:customStyle="1" w:styleId="ListLabel9">
    <w:name w:val="ListLabel 9"/>
    <w:link w:val="ListLabel90"/>
    <w:rPr>
      <w:b/>
    </w:rPr>
  </w:style>
  <w:style w:type="character" w:customStyle="1" w:styleId="ListLabel90">
    <w:name w:val="ListLabel 9"/>
    <w:link w:val="ListLabel9"/>
    <w:rPr>
      <w:b/>
    </w:rPr>
  </w:style>
  <w:style w:type="paragraph" w:customStyle="1" w:styleId="ListLabel48">
    <w:name w:val="ListLabel 48"/>
    <w:link w:val="ListLabel480"/>
    <w:rPr>
      <w:b/>
    </w:rPr>
  </w:style>
  <w:style w:type="character" w:customStyle="1" w:styleId="ListLabel480">
    <w:name w:val="ListLabel 48"/>
    <w:link w:val="ListLabel48"/>
    <w:rPr>
      <w:b/>
    </w:rPr>
  </w:style>
  <w:style w:type="table" w:customStyle="1" w:styleId="19">
    <w:name w:val="Обычная таблица1"/>
    <w:pPr>
      <w:widowControl w:val="0"/>
    </w:p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torg</cp:lastModifiedBy>
  <cp:revision>5</cp:revision>
  <dcterms:created xsi:type="dcterms:W3CDTF">2025-04-17T12:49:00Z</dcterms:created>
  <dcterms:modified xsi:type="dcterms:W3CDTF">2025-04-22T11:27:00Z</dcterms:modified>
</cp:coreProperties>
</file>