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27DD5E" w14:textId="6610E1A6" w:rsidR="00356207" w:rsidRPr="00406CB4" w:rsidRDefault="00356207" w:rsidP="00406CB4">
      <w:pPr>
        <w:jc w:val="center"/>
        <w:rPr>
          <w:b/>
          <w:sz w:val="22"/>
          <w:szCs w:val="22"/>
        </w:rPr>
      </w:pPr>
      <w:r w:rsidRPr="00406CB4">
        <w:rPr>
          <w:b/>
          <w:sz w:val="22"/>
          <w:szCs w:val="22"/>
        </w:rPr>
        <w:t xml:space="preserve">Техническое задание на проведение комплекса работ по </w:t>
      </w:r>
      <w:r w:rsidR="00406CB4" w:rsidRPr="00406CB4">
        <w:rPr>
          <w:b/>
          <w:sz w:val="22"/>
          <w:szCs w:val="22"/>
        </w:rPr>
        <w:t xml:space="preserve">выполнению демонтажных, строительных и монтажных работ в нежилом здании с кадастровым номером 90:25:040103:731, на 10-14 этажах спального корпуса №11 АО «Санаторий «Ай-Петри», расположенное по адресу: 298671, РФ, Республика Крым, г. Ялта, </w:t>
      </w:r>
      <w:proofErr w:type="spellStart"/>
      <w:r w:rsidR="00406CB4" w:rsidRPr="00406CB4">
        <w:rPr>
          <w:b/>
          <w:sz w:val="22"/>
          <w:szCs w:val="22"/>
        </w:rPr>
        <w:t>пгт</w:t>
      </w:r>
      <w:proofErr w:type="spellEnd"/>
      <w:r w:rsidR="00406CB4" w:rsidRPr="00406CB4">
        <w:rPr>
          <w:b/>
          <w:sz w:val="22"/>
          <w:szCs w:val="22"/>
        </w:rPr>
        <w:t xml:space="preserve">. Кореиз, шоссе </w:t>
      </w:r>
      <w:proofErr w:type="spellStart"/>
      <w:r w:rsidR="00406CB4" w:rsidRPr="00406CB4">
        <w:rPr>
          <w:b/>
          <w:sz w:val="22"/>
          <w:szCs w:val="22"/>
        </w:rPr>
        <w:t>Алупкинское</w:t>
      </w:r>
      <w:proofErr w:type="spellEnd"/>
      <w:r w:rsidR="00406CB4" w:rsidRPr="00406CB4">
        <w:rPr>
          <w:b/>
          <w:sz w:val="22"/>
          <w:szCs w:val="22"/>
        </w:rPr>
        <w:t>, 15.</w:t>
      </w:r>
      <w:bookmarkStart w:id="0" w:name="_Hlk208393062"/>
    </w:p>
    <w:bookmarkEnd w:id="0"/>
    <w:p w14:paraId="6A644EB7" w14:textId="77777777" w:rsidR="00356207" w:rsidRPr="00406CB4" w:rsidRDefault="00356207" w:rsidP="00356207">
      <w:pPr>
        <w:jc w:val="center"/>
        <w:rPr>
          <w:b/>
          <w:sz w:val="22"/>
          <w:szCs w:val="22"/>
        </w:rPr>
      </w:pPr>
    </w:p>
    <w:tbl>
      <w:tblPr>
        <w:tblW w:w="0" w:type="auto"/>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59"/>
      </w:tblGrid>
      <w:tr w:rsidR="00356207" w:rsidRPr="00406CB4" w14:paraId="47A1DB58" w14:textId="77777777" w:rsidTr="00CB715F">
        <w:trPr>
          <w:trHeight w:val="745"/>
        </w:trPr>
        <w:tc>
          <w:tcPr>
            <w:tcW w:w="10059" w:type="dxa"/>
            <w:shd w:val="clear" w:color="auto" w:fill="DEEAF6" w:themeFill="accent5" w:themeFillTint="33"/>
          </w:tcPr>
          <w:p w14:paraId="252CAE14" w14:textId="77777777" w:rsidR="00356207" w:rsidRPr="00406CB4" w:rsidRDefault="00356207" w:rsidP="00D32405">
            <w:pPr>
              <w:pStyle w:val="a3"/>
              <w:numPr>
                <w:ilvl w:val="0"/>
                <w:numId w:val="2"/>
              </w:numPr>
              <w:rPr>
                <w:b/>
                <w:sz w:val="22"/>
                <w:szCs w:val="22"/>
              </w:rPr>
            </w:pPr>
            <w:r w:rsidRPr="00406CB4">
              <w:rPr>
                <w:b/>
                <w:sz w:val="22"/>
                <w:szCs w:val="22"/>
              </w:rPr>
              <w:t>Наименование работ (оказываемых услуг)</w:t>
            </w:r>
          </w:p>
          <w:p w14:paraId="3E1F08D0" w14:textId="77777777" w:rsidR="00356207" w:rsidRPr="00406CB4" w:rsidRDefault="00356207" w:rsidP="00D32405">
            <w:pPr>
              <w:rPr>
                <w:b/>
                <w:sz w:val="22"/>
                <w:szCs w:val="22"/>
              </w:rPr>
            </w:pPr>
            <w:r w:rsidRPr="00406CB4">
              <w:rPr>
                <w:b/>
                <w:sz w:val="22"/>
                <w:szCs w:val="22"/>
              </w:rPr>
              <w:t>(с указанием краткой характеристики работ, услуг, которых необходимо выполнить для Заказчика)</w:t>
            </w:r>
          </w:p>
        </w:tc>
      </w:tr>
      <w:tr w:rsidR="00356207" w:rsidRPr="00F0199B" w14:paraId="22DCD5BF" w14:textId="77777777" w:rsidTr="00CB715F">
        <w:trPr>
          <w:trHeight w:val="745"/>
        </w:trPr>
        <w:tc>
          <w:tcPr>
            <w:tcW w:w="10059" w:type="dxa"/>
            <w:shd w:val="clear" w:color="auto" w:fill="auto"/>
          </w:tcPr>
          <w:p w14:paraId="4870BF58" w14:textId="7082C73B" w:rsidR="00406CB4" w:rsidRPr="002A6CD3" w:rsidRDefault="00406CB4" w:rsidP="00406CB4">
            <w:pPr>
              <w:rPr>
                <w:bCs/>
              </w:rPr>
            </w:pPr>
            <w:r w:rsidRPr="002A6CD3">
              <w:rPr>
                <w:bCs/>
              </w:rPr>
              <w:t xml:space="preserve">Проведение комплекса работ по выполнению демонтажных, строительных и монтажных работ в нежилом здании с кадастровым номером 90:25:040103:731, на 10-14 этажах спального корпуса №11 АО «Санаторий «Ай-Петри», расположенное по адресу: 298671, РФ, Республика Крым, г. Ялта, </w:t>
            </w:r>
            <w:proofErr w:type="spellStart"/>
            <w:r w:rsidRPr="002A6CD3">
              <w:rPr>
                <w:bCs/>
              </w:rPr>
              <w:t>пгт</w:t>
            </w:r>
            <w:proofErr w:type="spellEnd"/>
            <w:r w:rsidRPr="002A6CD3">
              <w:rPr>
                <w:bCs/>
              </w:rPr>
              <w:t xml:space="preserve">. Кореиз, шоссе </w:t>
            </w:r>
            <w:proofErr w:type="spellStart"/>
            <w:r w:rsidRPr="002A6CD3">
              <w:rPr>
                <w:bCs/>
              </w:rPr>
              <w:t>Алупкинское</w:t>
            </w:r>
            <w:proofErr w:type="spellEnd"/>
            <w:r w:rsidRPr="002A6CD3">
              <w:rPr>
                <w:bCs/>
              </w:rPr>
              <w:t>, 15.</w:t>
            </w:r>
          </w:p>
          <w:p w14:paraId="72CC4E18" w14:textId="32100CB1" w:rsidR="00356207" w:rsidRPr="002A6CD3" w:rsidRDefault="00356207" w:rsidP="00406CB4"/>
        </w:tc>
      </w:tr>
      <w:tr w:rsidR="00356207" w:rsidRPr="00F0199B" w14:paraId="35C76BF9" w14:textId="77777777" w:rsidTr="00CB715F">
        <w:trPr>
          <w:trHeight w:val="745"/>
        </w:trPr>
        <w:tc>
          <w:tcPr>
            <w:tcW w:w="10059" w:type="dxa"/>
            <w:shd w:val="clear" w:color="auto" w:fill="DEEAF6" w:themeFill="accent5" w:themeFillTint="33"/>
          </w:tcPr>
          <w:p w14:paraId="361449B9" w14:textId="77777777" w:rsidR="002A6CD3" w:rsidRPr="00F0199B" w:rsidRDefault="002A6CD3" w:rsidP="002A6CD3">
            <w:pPr>
              <w:ind w:left="360"/>
              <w:rPr>
                <w:b/>
                <w:sz w:val="22"/>
                <w:szCs w:val="22"/>
              </w:rPr>
            </w:pPr>
            <w:r>
              <w:rPr>
                <w:b/>
                <w:sz w:val="22"/>
                <w:szCs w:val="22"/>
              </w:rPr>
              <w:t>3</w:t>
            </w:r>
            <w:r w:rsidRPr="00F0199B">
              <w:rPr>
                <w:b/>
                <w:sz w:val="22"/>
                <w:szCs w:val="22"/>
              </w:rPr>
              <w:t xml:space="preserve">. Место оказания услуг </w:t>
            </w:r>
          </w:p>
          <w:p w14:paraId="435D12BA" w14:textId="77777777" w:rsidR="002A6CD3" w:rsidRDefault="002A6CD3" w:rsidP="002A6CD3">
            <w:pPr>
              <w:jc w:val="both"/>
            </w:pPr>
            <w:r w:rsidRPr="00F0199B">
              <w:rPr>
                <w:b/>
                <w:sz w:val="22"/>
                <w:szCs w:val="22"/>
              </w:rPr>
              <w:t>(с указанием конкретного адреса/адресов и кадастровых номеров, этажей, помещений; возможно приложение схем расположения, поэтажные планы)</w:t>
            </w:r>
          </w:p>
          <w:p w14:paraId="735C44C7" w14:textId="7D43F136" w:rsidR="00356207" w:rsidRPr="00F0199B" w:rsidRDefault="00356207" w:rsidP="00D32405">
            <w:pPr>
              <w:pStyle w:val="a3"/>
              <w:rPr>
                <w:b/>
                <w:sz w:val="22"/>
                <w:szCs w:val="22"/>
              </w:rPr>
            </w:pPr>
          </w:p>
        </w:tc>
      </w:tr>
      <w:tr w:rsidR="002A6CD3" w:rsidRPr="00F0199B" w14:paraId="7C0E4194" w14:textId="77777777" w:rsidTr="00CB715F">
        <w:trPr>
          <w:trHeight w:val="9609"/>
        </w:trPr>
        <w:tc>
          <w:tcPr>
            <w:tcW w:w="10059" w:type="dxa"/>
          </w:tcPr>
          <w:p w14:paraId="073A7FBB" w14:textId="399EE07E" w:rsidR="002A6CD3" w:rsidRDefault="002A6CD3" w:rsidP="002A6CD3">
            <w:pPr>
              <w:jc w:val="both"/>
            </w:pPr>
            <w:r>
              <w:t>Санаторий «Ай-Петри», 10-14 этажи, спальный корпус 11, 90:25:040103:731, 298671   РФ,</w:t>
            </w:r>
            <w:r>
              <w:rPr>
                <w:spacing w:val="-5"/>
              </w:rPr>
              <w:t xml:space="preserve"> </w:t>
            </w:r>
            <w:r>
              <w:t>Республика</w:t>
            </w:r>
            <w:r>
              <w:rPr>
                <w:spacing w:val="-6"/>
              </w:rPr>
              <w:t xml:space="preserve"> </w:t>
            </w:r>
            <w:r>
              <w:t>Крым,</w:t>
            </w:r>
            <w:r>
              <w:rPr>
                <w:spacing w:val="-5"/>
              </w:rPr>
              <w:t xml:space="preserve"> </w:t>
            </w:r>
            <w:r>
              <w:t>г.</w:t>
            </w:r>
            <w:r>
              <w:rPr>
                <w:spacing w:val="-5"/>
              </w:rPr>
              <w:t xml:space="preserve"> </w:t>
            </w:r>
            <w:r>
              <w:t>Ялта,</w:t>
            </w:r>
            <w:r>
              <w:rPr>
                <w:spacing w:val="-5"/>
              </w:rPr>
              <w:t xml:space="preserve"> </w:t>
            </w:r>
            <w:proofErr w:type="spellStart"/>
            <w:r>
              <w:t>пгт</w:t>
            </w:r>
            <w:proofErr w:type="spellEnd"/>
            <w:r>
              <w:t xml:space="preserve">. Кореиз, шоссе </w:t>
            </w:r>
            <w:proofErr w:type="spellStart"/>
            <w:r>
              <w:t>Алупкинское</w:t>
            </w:r>
            <w:proofErr w:type="spellEnd"/>
            <w:r>
              <w:t>, 15.</w:t>
            </w:r>
          </w:p>
          <w:p w14:paraId="1F171206" w14:textId="77777777" w:rsidR="002A6CD3" w:rsidRDefault="002A6CD3" w:rsidP="002A6CD3">
            <w:pPr>
              <w:jc w:val="both"/>
            </w:pPr>
          </w:p>
          <w:p w14:paraId="32963DC0" w14:textId="4908B63E" w:rsidR="002A6CD3" w:rsidRDefault="002A6CD3" w:rsidP="002A6CD3">
            <w:pPr>
              <w:jc w:val="center"/>
              <w:rPr>
                <w:sz w:val="22"/>
                <w:szCs w:val="22"/>
              </w:rPr>
            </w:pPr>
            <w:r w:rsidRPr="002A6CD3">
              <w:rPr>
                <w:sz w:val="22"/>
                <w:szCs w:val="22"/>
              </w:rPr>
              <w:t>План</w:t>
            </w:r>
            <w:r>
              <w:rPr>
                <w:sz w:val="22"/>
                <w:szCs w:val="22"/>
              </w:rPr>
              <w:t>ы</w:t>
            </w:r>
            <w:r w:rsidRPr="002A6CD3">
              <w:rPr>
                <w:sz w:val="22"/>
                <w:szCs w:val="22"/>
              </w:rPr>
              <w:t xml:space="preserve"> помещений 1</w:t>
            </w:r>
            <w:r>
              <w:rPr>
                <w:sz w:val="22"/>
                <w:szCs w:val="22"/>
              </w:rPr>
              <w:t>0</w:t>
            </w:r>
            <w:r w:rsidR="009B3CCB">
              <w:rPr>
                <w:sz w:val="22"/>
                <w:szCs w:val="22"/>
              </w:rPr>
              <w:t>-14</w:t>
            </w:r>
            <w:r w:rsidRPr="002A6CD3">
              <w:rPr>
                <w:sz w:val="22"/>
                <w:szCs w:val="22"/>
              </w:rPr>
              <w:t xml:space="preserve"> этаж</w:t>
            </w:r>
            <w:r w:rsidR="009B3CCB">
              <w:rPr>
                <w:sz w:val="22"/>
                <w:szCs w:val="22"/>
              </w:rPr>
              <w:t>ей</w:t>
            </w:r>
            <w:r w:rsidRPr="002A6CD3">
              <w:rPr>
                <w:sz w:val="22"/>
                <w:szCs w:val="22"/>
              </w:rPr>
              <w:t xml:space="preserve"> </w:t>
            </w:r>
            <w:r w:rsidR="00C856D9">
              <w:rPr>
                <w:sz w:val="22"/>
                <w:szCs w:val="22"/>
              </w:rPr>
              <w:t xml:space="preserve">спального корпуса № 11, </w:t>
            </w:r>
            <w:r w:rsidRPr="002A6CD3">
              <w:rPr>
                <w:sz w:val="22"/>
                <w:szCs w:val="22"/>
              </w:rPr>
              <w:t>в соответствии с Техническим паспортом БТИ:</w:t>
            </w:r>
          </w:p>
          <w:p w14:paraId="4BCFC68E" w14:textId="77777777" w:rsidR="002A6CD3" w:rsidRDefault="002A6CD3" w:rsidP="002A6CD3">
            <w:pPr>
              <w:jc w:val="center"/>
              <w:rPr>
                <w:sz w:val="22"/>
                <w:szCs w:val="22"/>
              </w:rPr>
            </w:pPr>
          </w:p>
          <w:p w14:paraId="26C71ED0" w14:textId="77777777" w:rsidR="002A6CD3" w:rsidRDefault="002A6CD3" w:rsidP="002A6CD3">
            <w:pPr>
              <w:jc w:val="center"/>
              <w:rPr>
                <w:sz w:val="22"/>
                <w:szCs w:val="22"/>
              </w:rPr>
            </w:pPr>
            <w:r>
              <w:rPr>
                <w:noProof/>
              </w:rPr>
              <w:drawing>
                <wp:inline distT="0" distB="0" distL="0" distR="0" wp14:anchorId="2A5995BC" wp14:editId="535B6360">
                  <wp:extent cx="4212794" cy="5842522"/>
                  <wp:effectExtent l="4445" t="0" r="1905" b="190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4238737" cy="5878501"/>
                          </a:xfrm>
                          <a:prstGeom prst="rect">
                            <a:avLst/>
                          </a:prstGeom>
                          <a:noFill/>
                          <a:ln>
                            <a:noFill/>
                          </a:ln>
                        </pic:spPr>
                      </pic:pic>
                    </a:graphicData>
                  </a:graphic>
                </wp:inline>
              </w:drawing>
            </w:r>
          </w:p>
          <w:p w14:paraId="52F97DC7" w14:textId="77777777" w:rsidR="009B3CCB" w:rsidRDefault="009B3CCB" w:rsidP="002A6CD3">
            <w:pPr>
              <w:jc w:val="center"/>
              <w:rPr>
                <w:sz w:val="22"/>
                <w:szCs w:val="22"/>
              </w:rPr>
            </w:pPr>
          </w:p>
          <w:p w14:paraId="7ED9072B" w14:textId="77777777" w:rsidR="009B3CCB" w:rsidRDefault="009B3CCB" w:rsidP="002A6CD3">
            <w:pPr>
              <w:jc w:val="center"/>
              <w:rPr>
                <w:sz w:val="22"/>
                <w:szCs w:val="22"/>
              </w:rPr>
            </w:pPr>
            <w:r>
              <w:rPr>
                <w:noProof/>
              </w:rPr>
              <w:lastRenderedPageBreak/>
              <w:drawing>
                <wp:inline distT="0" distB="0" distL="0" distR="0" wp14:anchorId="6D5DDCFC" wp14:editId="2993550F">
                  <wp:extent cx="4190212" cy="5811203"/>
                  <wp:effectExtent l="8572"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4215704" cy="5846557"/>
                          </a:xfrm>
                          <a:prstGeom prst="rect">
                            <a:avLst/>
                          </a:prstGeom>
                          <a:noFill/>
                          <a:ln>
                            <a:noFill/>
                          </a:ln>
                        </pic:spPr>
                      </pic:pic>
                    </a:graphicData>
                  </a:graphic>
                </wp:inline>
              </w:drawing>
            </w:r>
          </w:p>
          <w:p w14:paraId="5FDBD917" w14:textId="77777777" w:rsidR="009B3CCB" w:rsidRDefault="009B3CCB" w:rsidP="002A6CD3">
            <w:pPr>
              <w:jc w:val="center"/>
              <w:rPr>
                <w:sz w:val="22"/>
                <w:szCs w:val="22"/>
              </w:rPr>
            </w:pPr>
          </w:p>
          <w:p w14:paraId="4ED8F128" w14:textId="77777777" w:rsidR="009B3CCB" w:rsidRDefault="009B3CCB" w:rsidP="002A6CD3">
            <w:pPr>
              <w:jc w:val="center"/>
              <w:rPr>
                <w:sz w:val="22"/>
                <w:szCs w:val="22"/>
              </w:rPr>
            </w:pPr>
            <w:r>
              <w:rPr>
                <w:noProof/>
              </w:rPr>
              <w:drawing>
                <wp:inline distT="0" distB="0" distL="0" distR="0" wp14:anchorId="143B8102" wp14:editId="488E9694">
                  <wp:extent cx="4306250" cy="5972131"/>
                  <wp:effectExtent l="5398" t="0" r="4762" b="4763"/>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4320502" cy="5991896"/>
                          </a:xfrm>
                          <a:prstGeom prst="rect">
                            <a:avLst/>
                          </a:prstGeom>
                          <a:noFill/>
                          <a:ln>
                            <a:noFill/>
                          </a:ln>
                        </pic:spPr>
                      </pic:pic>
                    </a:graphicData>
                  </a:graphic>
                </wp:inline>
              </w:drawing>
            </w:r>
          </w:p>
          <w:p w14:paraId="1CD01000" w14:textId="77777777" w:rsidR="009B3CCB" w:rsidRDefault="009B3CCB" w:rsidP="002A6CD3">
            <w:pPr>
              <w:jc w:val="center"/>
              <w:rPr>
                <w:sz w:val="22"/>
                <w:szCs w:val="22"/>
              </w:rPr>
            </w:pPr>
          </w:p>
          <w:p w14:paraId="437EF321" w14:textId="77777777" w:rsidR="009B3CCB" w:rsidRDefault="009B3CCB" w:rsidP="002A6CD3">
            <w:pPr>
              <w:jc w:val="center"/>
              <w:rPr>
                <w:sz w:val="22"/>
                <w:szCs w:val="22"/>
              </w:rPr>
            </w:pPr>
            <w:r>
              <w:rPr>
                <w:noProof/>
              </w:rPr>
              <w:lastRenderedPageBreak/>
              <w:drawing>
                <wp:inline distT="0" distB="0" distL="0" distR="0" wp14:anchorId="5C5D57EE" wp14:editId="44BCFAF1">
                  <wp:extent cx="4265760" cy="5915978"/>
                  <wp:effectExtent l="0" t="6032"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4276499" cy="5930872"/>
                          </a:xfrm>
                          <a:prstGeom prst="rect">
                            <a:avLst/>
                          </a:prstGeom>
                          <a:noFill/>
                          <a:ln>
                            <a:noFill/>
                          </a:ln>
                        </pic:spPr>
                      </pic:pic>
                    </a:graphicData>
                  </a:graphic>
                </wp:inline>
              </w:drawing>
            </w:r>
          </w:p>
          <w:p w14:paraId="1A65FA5A" w14:textId="77777777" w:rsidR="009B3CCB" w:rsidRDefault="009B3CCB" w:rsidP="002A6CD3">
            <w:pPr>
              <w:jc w:val="center"/>
              <w:rPr>
                <w:sz w:val="22"/>
                <w:szCs w:val="22"/>
              </w:rPr>
            </w:pPr>
          </w:p>
          <w:p w14:paraId="61BA128B" w14:textId="77777777" w:rsidR="009B3CCB" w:rsidRDefault="009B3CCB" w:rsidP="002A6CD3">
            <w:pPr>
              <w:jc w:val="center"/>
              <w:rPr>
                <w:sz w:val="22"/>
                <w:szCs w:val="22"/>
              </w:rPr>
            </w:pPr>
            <w:r>
              <w:rPr>
                <w:noProof/>
              </w:rPr>
              <w:drawing>
                <wp:inline distT="0" distB="0" distL="0" distR="0" wp14:anchorId="375231E4" wp14:editId="7132252C">
                  <wp:extent cx="4245156" cy="5887403"/>
                  <wp:effectExtent l="0" t="1905" r="1270" b="127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4277349" cy="5932050"/>
                          </a:xfrm>
                          <a:prstGeom prst="rect">
                            <a:avLst/>
                          </a:prstGeom>
                          <a:noFill/>
                          <a:ln>
                            <a:noFill/>
                          </a:ln>
                        </pic:spPr>
                      </pic:pic>
                    </a:graphicData>
                  </a:graphic>
                </wp:inline>
              </w:drawing>
            </w:r>
          </w:p>
          <w:p w14:paraId="7EA5EBBF" w14:textId="70A5322F" w:rsidR="00C856D9" w:rsidRDefault="00C856D9" w:rsidP="002A6CD3">
            <w:pPr>
              <w:jc w:val="center"/>
              <w:rPr>
                <w:sz w:val="22"/>
                <w:szCs w:val="22"/>
              </w:rPr>
            </w:pPr>
          </w:p>
          <w:p w14:paraId="0C8324B9" w14:textId="1E247333" w:rsidR="00BF0FDC" w:rsidRDefault="00BF0FDC" w:rsidP="002A6CD3">
            <w:pPr>
              <w:jc w:val="center"/>
              <w:rPr>
                <w:sz w:val="22"/>
                <w:szCs w:val="22"/>
              </w:rPr>
            </w:pPr>
          </w:p>
          <w:p w14:paraId="77642286" w14:textId="77777777" w:rsidR="00BF0FDC" w:rsidRDefault="00BF0FDC" w:rsidP="002A6CD3">
            <w:pPr>
              <w:jc w:val="center"/>
              <w:rPr>
                <w:sz w:val="22"/>
                <w:szCs w:val="22"/>
              </w:rPr>
            </w:pPr>
          </w:p>
          <w:p w14:paraId="77828AF8" w14:textId="75E567D5" w:rsidR="00BF0FDC" w:rsidRDefault="00BF0FDC" w:rsidP="00BF0FDC">
            <w:pPr>
              <w:jc w:val="center"/>
              <w:rPr>
                <w:sz w:val="22"/>
                <w:szCs w:val="22"/>
              </w:rPr>
            </w:pPr>
            <w:r w:rsidRPr="00BF0FDC">
              <w:rPr>
                <w:sz w:val="22"/>
                <w:szCs w:val="22"/>
              </w:rPr>
              <w:lastRenderedPageBreak/>
              <w:t xml:space="preserve">Визуализация </w:t>
            </w:r>
            <w:r w:rsidRPr="002A6CD3">
              <w:rPr>
                <w:bCs/>
              </w:rPr>
              <w:t>комплекса работ по выполнению демонтажных, строительных и монтажных работ</w:t>
            </w:r>
            <w:r w:rsidRPr="00BF0FDC">
              <w:rPr>
                <w:sz w:val="22"/>
                <w:szCs w:val="22"/>
              </w:rPr>
              <w:t xml:space="preserve"> 1</w:t>
            </w:r>
            <w:r>
              <w:rPr>
                <w:sz w:val="22"/>
                <w:szCs w:val="22"/>
              </w:rPr>
              <w:t>2-14</w:t>
            </w:r>
            <w:r w:rsidRPr="00BF0FDC">
              <w:rPr>
                <w:sz w:val="22"/>
                <w:szCs w:val="22"/>
              </w:rPr>
              <w:t xml:space="preserve"> этаж</w:t>
            </w:r>
            <w:r>
              <w:rPr>
                <w:sz w:val="22"/>
                <w:szCs w:val="22"/>
              </w:rPr>
              <w:t>ей спального корпуса №11:</w:t>
            </w:r>
          </w:p>
          <w:p w14:paraId="55C5E112" w14:textId="235851B2" w:rsidR="00BF0FDC" w:rsidRDefault="00BF0FDC" w:rsidP="00BF0FDC">
            <w:pPr>
              <w:jc w:val="center"/>
              <w:rPr>
                <w:sz w:val="22"/>
                <w:szCs w:val="22"/>
              </w:rPr>
            </w:pPr>
          </w:p>
          <w:p w14:paraId="0E42F18F" w14:textId="7CCD3E3A" w:rsidR="00BF0FDC" w:rsidRDefault="00BF0FDC" w:rsidP="00BF0FDC">
            <w:pPr>
              <w:jc w:val="center"/>
              <w:rPr>
                <w:sz w:val="22"/>
                <w:szCs w:val="22"/>
              </w:rPr>
            </w:pPr>
            <w:r w:rsidRPr="00F51358">
              <w:rPr>
                <w:noProof/>
                <w:sz w:val="22"/>
                <w:szCs w:val="22"/>
              </w:rPr>
              <w:drawing>
                <wp:inline distT="0" distB="0" distL="0" distR="0" wp14:anchorId="554B9FD9" wp14:editId="3E46188C">
                  <wp:extent cx="5940425" cy="4794885"/>
                  <wp:effectExtent l="0" t="0" r="3175" b="571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4794885"/>
                          </a:xfrm>
                          <a:prstGeom prst="rect">
                            <a:avLst/>
                          </a:prstGeom>
                          <a:noFill/>
                          <a:ln>
                            <a:noFill/>
                          </a:ln>
                        </pic:spPr>
                      </pic:pic>
                    </a:graphicData>
                  </a:graphic>
                </wp:inline>
              </w:drawing>
            </w:r>
          </w:p>
          <w:p w14:paraId="68D92DFB" w14:textId="0811570A" w:rsidR="00BF0FDC" w:rsidRDefault="00BF0FDC" w:rsidP="00BF0FDC">
            <w:pPr>
              <w:jc w:val="center"/>
              <w:rPr>
                <w:sz w:val="22"/>
                <w:szCs w:val="22"/>
              </w:rPr>
            </w:pPr>
          </w:p>
          <w:p w14:paraId="1C44CB90" w14:textId="17C20B6F" w:rsidR="00BF0FDC" w:rsidRDefault="00BF0FDC" w:rsidP="00BF0FDC">
            <w:pPr>
              <w:pStyle w:val="a3"/>
              <w:numPr>
                <w:ilvl w:val="0"/>
                <w:numId w:val="5"/>
              </w:numPr>
              <w:rPr>
                <w:sz w:val="22"/>
                <w:szCs w:val="22"/>
              </w:rPr>
            </w:pPr>
            <w:r>
              <w:rPr>
                <w:bCs/>
              </w:rPr>
              <w:t>К</w:t>
            </w:r>
            <w:r w:rsidRPr="002A6CD3">
              <w:rPr>
                <w:bCs/>
              </w:rPr>
              <w:t>омплекс работ по выполнению демонтажных, строительных и монтажных работ</w:t>
            </w:r>
            <w:r w:rsidRPr="00BF0FDC">
              <w:rPr>
                <w:sz w:val="22"/>
                <w:szCs w:val="22"/>
              </w:rPr>
              <w:t xml:space="preserve"> 1</w:t>
            </w:r>
            <w:r>
              <w:rPr>
                <w:sz w:val="22"/>
                <w:szCs w:val="22"/>
              </w:rPr>
              <w:t>2-14</w:t>
            </w:r>
            <w:r w:rsidRPr="00BF0FDC">
              <w:rPr>
                <w:sz w:val="22"/>
                <w:szCs w:val="22"/>
              </w:rPr>
              <w:t xml:space="preserve"> этаж</w:t>
            </w:r>
            <w:r>
              <w:rPr>
                <w:sz w:val="22"/>
                <w:szCs w:val="22"/>
              </w:rPr>
              <w:t>ей спального корпуса №11 выполняется по типу уже проведённых работ 15 этажа спального корпуса №11.</w:t>
            </w:r>
          </w:p>
          <w:p w14:paraId="5978A565" w14:textId="71D36123" w:rsidR="00BF0FDC" w:rsidRDefault="00BF0FDC" w:rsidP="00BF0FDC">
            <w:pPr>
              <w:pStyle w:val="a3"/>
              <w:numPr>
                <w:ilvl w:val="0"/>
                <w:numId w:val="5"/>
              </w:numPr>
              <w:rPr>
                <w:sz w:val="22"/>
                <w:szCs w:val="22"/>
              </w:rPr>
            </w:pPr>
            <w:r>
              <w:rPr>
                <w:bCs/>
              </w:rPr>
              <w:t>К</w:t>
            </w:r>
            <w:r w:rsidRPr="002A6CD3">
              <w:rPr>
                <w:bCs/>
              </w:rPr>
              <w:t>омплекс работ по выполнению демонтажных, строительных и монтажных работ</w:t>
            </w:r>
            <w:r w:rsidRPr="00BF0FDC">
              <w:rPr>
                <w:sz w:val="22"/>
                <w:szCs w:val="22"/>
              </w:rPr>
              <w:t xml:space="preserve"> 1</w:t>
            </w:r>
            <w:r w:rsidR="00133918">
              <w:rPr>
                <w:sz w:val="22"/>
                <w:szCs w:val="22"/>
              </w:rPr>
              <w:t>0</w:t>
            </w:r>
            <w:r>
              <w:rPr>
                <w:sz w:val="22"/>
                <w:szCs w:val="22"/>
              </w:rPr>
              <w:t>-1</w:t>
            </w:r>
            <w:r w:rsidR="00133918">
              <w:rPr>
                <w:sz w:val="22"/>
                <w:szCs w:val="22"/>
              </w:rPr>
              <w:t>1</w:t>
            </w:r>
            <w:r w:rsidRPr="00BF0FDC">
              <w:rPr>
                <w:sz w:val="22"/>
                <w:szCs w:val="22"/>
              </w:rPr>
              <w:t xml:space="preserve"> этаж</w:t>
            </w:r>
            <w:r>
              <w:rPr>
                <w:sz w:val="22"/>
                <w:szCs w:val="22"/>
              </w:rPr>
              <w:t>ей спального корпуса №11</w:t>
            </w:r>
            <w:r w:rsidR="00133918">
              <w:rPr>
                <w:sz w:val="22"/>
                <w:szCs w:val="22"/>
              </w:rPr>
              <w:t>включает в себя:</w:t>
            </w:r>
          </w:p>
          <w:p w14:paraId="55426CC8" w14:textId="1EE6652E" w:rsidR="00133918" w:rsidRDefault="00133918" w:rsidP="00133918">
            <w:pPr>
              <w:pStyle w:val="a3"/>
              <w:rPr>
                <w:sz w:val="22"/>
                <w:szCs w:val="22"/>
              </w:rPr>
            </w:pPr>
            <w:r>
              <w:rPr>
                <w:sz w:val="22"/>
                <w:szCs w:val="22"/>
              </w:rPr>
              <w:t>- демонтаж коридорных простенков ниш, где проходят стояковые коммуникации ГВС, ХВС и канализация.</w:t>
            </w:r>
          </w:p>
          <w:p w14:paraId="7F3003D0" w14:textId="23CF4B4B" w:rsidR="00133918" w:rsidRDefault="00133918" w:rsidP="00133918">
            <w:pPr>
              <w:pStyle w:val="a3"/>
              <w:rPr>
                <w:sz w:val="22"/>
                <w:szCs w:val="22"/>
              </w:rPr>
            </w:pPr>
            <w:r>
              <w:rPr>
                <w:sz w:val="22"/>
                <w:szCs w:val="22"/>
              </w:rPr>
              <w:t>- замена стояковых коммуникаций ГВС, ХВС и канализация.</w:t>
            </w:r>
          </w:p>
          <w:p w14:paraId="62883DF5" w14:textId="18C1EEC4" w:rsidR="00133918" w:rsidRDefault="00133918" w:rsidP="00133918">
            <w:pPr>
              <w:pStyle w:val="a3"/>
              <w:rPr>
                <w:sz w:val="22"/>
                <w:szCs w:val="22"/>
              </w:rPr>
            </w:pPr>
            <w:r>
              <w:rPr>
                <w:sz w:val="22"/>
                <w:szCs w:val="22"/>
              </w:rPr>
              <w:t xml:space="preserve">- ремонтно- восстановительные работы </w:t>
            </w:r>
            <w:r w:rsidRPr="00133918">
              <w:rPr>
                <w:sz w:val="22"/>
                <w:szCs w:val="22"/>
              </w:rPr>
              <w:t>10-11 этажей спального корпуса №11</w:t>
            </w:r>
            <w:r>
              <w:rPr>
                <w:sz w:val="22"/>
                <w:szCs w:val="22"/>
              </w:rPr>
              <w:t xml:space="preserve"> в </w:t>
            </w:r>
            <w:r w:rsidR="005C7DDF">
              <w:rPr>
                <w:sz w:val="22"/>
                <w:szCs w:val="22"/>
              </w:rPr>
              <w:t>первозданный вид.</w:t>
            </w:r>
          </w:p>
          <w:p w14:paraId="62F1859B" w14:textId="5CF43528" w:rsidR="00D35FEC" w:rsidRDefault="00D35FEC" w:rsidP="00D35FEC">
            <w:pPr>
              <w:rPr>
                <w:sz w:val="22"/>
                <w:szCs w:val="22"/>
              </w:rPr>
            </w:pPr>
            <w:r>
              <w:rPr>
                <w:sz w:val="22"/>
                <w:szCs w:val="22"/>
              </w:rPr>
              <w:t xml:space="preserve">       3.   </w:t>
            </w:r>
            <w:r>
              <w:rPr>
                <w:bCs/>
              </w:rPr>
              <w:t>К</w:t>
            </w:r>
            <w:r w:rsidRPr="002A6CD3">
              <w:rPr>
                <w:bCs/>
              </w:rPr>
              <w:t>омплекс работ по выполнению демонтажных, строительных и монтажных работ</w:t>
            </w:r>
            <w:r w:rsidRPr="00BF0FDC">
              <w:rPr>
                <w:sz w:val="22"/>
                <w:szCs w:val="22"/>
              </w:rPr>
              <w:t xml:space="preserve"> </w:t>
            </w:r>
            <w:r>
              <w:rPr>
                <w:sz w:val="22"/>
                <w:szCs w:val="22"/>
              </w:rPr>
              <w:t xml:space="preserve">комнат для уборочного инвентаря на </w:t>
            </w:r>
            <w:r w:rsidRPr="00BF0FDC">
              <w:rPr>
                <w:sz w:val="22"/>
                <w:szCs w:val="22"/>
              </w:rPr>
              <w:t>1</w:t>
            </w:r>
            <w:r>
              <w:rPr>
                <w:sz w:val="22"/>
                <w:szCs w:val="22"/>
              </w:rPr>
              <w:t xml:space="preserve">1-16 </w:t>
            </w:r>
            <w:r w:rsidRPr="00BF0FDC">
              <w:rPr>
                <w:sz w:val="22"/>
                <w:szCs w:val="22"/>
              </w:rPr>
              <w:t>этаж</w:t>
            </w:r>
            <w:r>
              <w:rPr>
                <w:sz w:val="22"/>
                <w:szCs w:val="22"/>
              </w:rPr>
              <w:t>ах спального корпуса №11.</w:t>
            </w:r>
          </w:p>
          <w:p w14:paraId="6AC05741" w14:textId="11672578" w:rsidR="00C856D9" w:rsidRDefault="00E668D7" w:rsidP="0051420F">
            <w:pPr>
              <w:rPr>
                <w:sz w:val="22"/>
                <w:szCs w:val="22"/>
              </w:rPr>
            </w:pPr>
            <w:r>
              <w:rPr>
                <w:sz w:val="22"/>
                <w:szCs w:val="22"/>
              </w:rPr>
              <w:t xml:space="preserve">       4.   </w:t>
            </w:r>
            <w:r>
              <w:rPr>
                <w:bCs/>
              </w:rPr>
              <w:t>К</w:t>
            </w:r>
            <w:r w:rsidRPr="002A6CD3">
              <w:rPr>
                <w:bCs/>
              </w:rPr>
              <w:t xml:space="preserve">омплекс работ по </w:t>
            </w:r>
            <w:r>
              <w:rPr>
                <w:bCs/>
              </w:rPr>
              <w:t xml:space="preserve">поставке </w:t>
            </w:r>
            <w:proofErr w:type="spellStart"/>
            <w:r>
              <w:rPr>
                <w:bCs/>
              </w:rPr>
              <w:t>бельепровода</w:t>
            </w:r>
            <w:proofErr w:type="spellEnd"/>
            <w:r>
              <w:rPr>
                <w:bCs/>
              </w:rPr>
              <w:t xml:space="preserve"> и </w:t>
            </w:r>
            <w:r w:rsidRPr="002A6CD3">
              <w:rPr>
                <w:bCs/>
              </w:rPr>
              <w:t>выполнению демонтажных и монтажных работ</w:t>
            </w:r>
            <w:r w:rsidRPr="00BF0FDC">
              <w:rPr>
                <w:sz w:val="22"/>
                <w:szCs w:val="22"/>
              </w:rPr>
              <w:t xml:space="preserve"> </w:t>
            </w:r>
            <w:r>
              <w:rPr>
                <w:sz w:val="22"/>
                <w:szCs w:val="22"/>
              </w:rPr>
              <w:t xml:space="preserve">по замене мусоропровода на </w:t>
            </w:r>
            <w:proofErr w:type="spellStart"/>
            <w:r>
              <w:rPr>
                <w:sz w:val="22"/>
                <w:szCs w:val="22"/>
              </w:rPr>
              <w:t>бельепровод</w:t>
            </w:r>
            <w:proofErr w:type="spellEnd"/>
            <w:r>
              <w:rPr>
                <w:sz w:val="22"/>
                <w:szCs w:val="22"/>
              </w:rPr>
              <w:t xml:space="preserve"> в комнатах для уборочного инвентаря в </w:t>
            </w:r>
            <w:proofErr w:type="gramStart"/>
            <w:r>
              <w:rPr>
                <w:sz w:val="22"/>
                <w:szCs w:val="22"/>
              </w:rPr>
              <w:t>границах  3</w:t>
            </w:r>
            <w:proofErr w:type="gramEnd"/>
            <w:r>
              <w:rPr>
                <w:sz w:val="22"/>
                <w:szCs w:val="22"/>
              </w:rPr>
              <w:t xml:space="preserve">-16 </w:t>
            </w:r>
            <w:r w:rsidRPr="00BF0FDC">
              <w:rPr>
                <w:sz w:val="22"/>
                <w:szCs w:val="22"/>
              </w:rPr>
              <w:t>этаж</w:t>
            </w:r>
            <w:r>
              <w:rPr>
                <w:sz w:val="22"/>
                <w:szCs w:val="22"/>
              </w:rPr>
              <w:t>ах спального корпуса №11.</w:t>
            </w:r>
          </w:p>
          <w:p w14:paraId="6B2A4606" w14:textId="77777777" w:rsidR="00DD346D" w:rsidRDefault="00DD346D" w:rsidP="00D83526">
            <w:pPr>
              <w:rPr>
                <w:sz w:val="22"/>
                <w:szCs w:val="22"/>
              </w:rPr>
            </w:pPr>
          </w:p>
          <w:p w14:paraId="121CD182" w14:textId="77777777" w:rsidR="00D83526" w:rsidRDefault="00D83526" w:rsidP="00D83526">
            <w:pPr>
              <w:rPr>
                <w:sz w:val="22"/>
                <w:szCs w:val="22"/>
              </w:rPr>
            </w:pPr>
          </w:p>
          <w:p w14:paraId="2C236859" w14:textId="77777777" w:rsidR="00D83526" w:rsidRDefault="00D83526" w:rsidP="00D83526">
            <w:pPr>
              <w:rPr>
                <w:sz w:val="22"/>
                <w:szCs w:val="22"/>
              </w:rPr>
            </w:pPr>
          </w:p>
          <w:p w14:paraId="361E31C4" w14:textId="77777777" w:rsidR="00D83526" w:rsidRDefault="00D83526" w:rsidP="00D83526">
            <w:pPr>
              <w:rPr>
                <w:sz w:val="22"/>
                <w:szCs w:val="22"/>
              </w:rPr>
            </w:pPr>
          </w:p>
          <w:p w14:paraId="1471E909" w14:textId="77777777" w:rsidR="00D83526" w:rsidRDefault="00D83526" w:rsidP="00D83526">
            <w:pPr>
              <w:rPr>
                <w:sz w:val="22"/>
                <w:szCs w:val="22"/>
              </w:rPr>
            </w:pPr>
          </w:p>
          <w:p w14:paraId="013ECC8C" w14:textId="77777777" w:rsidR="00D83526" w:rsidRDefault="00D83526" w:rsidP="00D83526">
            <w:pPr>
              <w:rPr>
                <w:sz w:val="22"/>
                <w:szCs w:val="22"/>
              </w:rPr>
            </w:pPr>
          </w:p>
          <w:p w14:paraId="6B963222" w14:textId="7105A95A" w:rsidR="00D83526" w:rsidRPr="00F0199B" w:rsidRDefault="00D83526" w:rsidP="00D83526">
            <w:pPr>
              <w:rPr>
                <w:sz w:val="22"/>
                <w:szCs w:val="22"/>
              </w:rPr>
            </w:pPr>
          </w:p>
        </w:tc>
      </w:tr>
      <w:tr w:rsidR="002A6CD3" w:rsidRPr="00F0199B" w14:paraId="1B2D1964" w14:textId="77777777" w:rsidTr="00CB715F">
        <w:tc>
          <w:tcPr>
            <w:tcW w:w="10059" w:type="dxa"/>
            <w:shd w:val="clear" w:color="auto" w:fill="DEEAF6" w:themeFill="accent5" w:themeFillTint="33"/>
          </w:tcPr>
          <w:p w14:paraId="1C817DAA" w14:textId="77777777" w:rsidR="002A6CD3" w:rsidRDefault="002A6CD3" w:rsidP="002A6CD3">
            <w:pPr>
              <w:ind w:left="360"/>
              <w:rPr>
                <w:b/>
              </w:rPr>
            </w:pPr>
            <w:r>
              <w:rPr>
                <w:b/>
              </w:rPr>
              <w:lastRenderedPageBreak/>
              <w:t>2. Перечень и объемы работ, услуг, а также необходимых материалов.</w:t>
            </w:r>
          </w:p>
          <w:p w14:paraId="188E039B" w14:textId="2EBEADB0" w:rsidR="002A6CD3" w:rsidRPr="00F0199B" w:rsidRDefault="002A6CD3" w:rsidP="002A6CD3">
            <w:pPr>
              <w:rPr>
                <w:b/>
                <w:sz w:val="22"/>
                <w:szCs w:val="22"/>
              </w:rPr>
            </w:pPr>
            <w:r>
              <w:rPr>
                <w:b/>
              </w:rPr>
              <w:t>(подробный перечень действий, их количественные показатели, требуемые от исполнителя с учетом потребностей заказчика).</w:t>
            </w:r>
          </w:p>
        </w:tc>
      </w:tr>
      <w:tr w:rsidR="002A6CD3" w:rsidRPr="00F0199B" w14:paraId="5D50739F" w14:textId="77777777" w:rsidTr="00CB715F">
        <w:trPr>
          <w:trHeight w:val="491"/>
        </w:trPr>
        <w:tc>
          <w:tcPr>
            <w:tcW w:w="10059" w:type="dxa"/>
            <w:tcBorders>
              <w:bottom w:val="single" w:sz="4" w:space="0" w:color="auto"/>
            </w:tcBorders>
          </w:tcPr>
          <w:p w14:paraId="18C9F5EE" w14:textId="363F83F0" w:rsidR="002A6CD3" w:rsidRDefault="002A6CD3" w:rsidP="00200CDC">
            <w:pPr>
              <w:ind w:firstLine="316"/>
              <w:rPr>
                <w:sz w:val="22"/>
                <w:szCs w:val="22"/>
              </w:rPr>
            </w:pPr>
          </w:p>
          <w:p w14:paraId="3DB56627" w14:textId="77777777" w:rsidR="00DD346D" w:rsidRDefault="00DD346D" w:rsidP="00200CDC">
            <w:pPr>
              <w:ind w:firstLine="316"/>
              <w:rPr>
                <w:sz w:val="22"/>
                <w:szCs w:val="22"/>
              </w:rPr>
            </w:pPr>
          </w:p>
          <w:tbl>
            <w:tblPr>
              <w:tblW w:w="9744" w:type="dxa"/>
              <w:tblInd w:w="103" w:type="dxa"/>
              <w:tblLayout w:type="fixed"/>
              <w:tblLook w:val="04A0" w:firstRow="1" w:lastRow="0" w:firstColumn="1" w:lastColumn="0" w:noHBand="0" w:noVBand="1"/>
            </w:tblPr>
            <w:tblGrid>
              <w:gridCol w:w="551"/>
              <w:gridCol w:w="6744"/>
              <w:gridCol w:w="1014"/>
              <w:gridCol w:w="1199"/>
              <w:gridCol w:w="236"/>
            </w:tblGrid>
            <w:tr w:rsidR="00DD346D" w14:paraId="118AA46C" w14:textId="77777777" w:rsidTr="00CB715F">
              <w:trPr>
                <w:gridAfter w:val="1"/>
                <w:wAfter w:w="236" w:type="dxa"/>
                <w:trHeight w:val="758"/>
              </w:trPr>
              <w:tc>
                <w:tcPr>
                  <w:tcW w:w="9508" w:type="dxa"/>
                  <w:gridSpan w:val="4"/>
                  <w:tcBorders>
                    <w:top w:val="single" w:sz="4" w:space="0" w:color="auto"/>
                    <w:left w:val="single" w:sz="4" w:space="0" w:color="auto"/>
                    <w:bottom w:val="single" w:sz="4" w:space="0" w:color="auto"/>
                    <w:right w:val="single" w:sz="4" w:space="0" w:color="auto"/>
                  </w:tcBorders>
                  <w:vAlign w:val="center"/>
                  <w:hideMark/>
                </w:tcPr>
                <w:p w14:paraId="035C9346" w14:textId="1A4C5B48" w:rsidR="00DD346D" w:rsidRDefault="000C588E" w:rsidP="00DD346D">
                  <w:pPr>
                    <w:jc w:val="center"/>
                    <w:rPr>
                      <w:b/>
                      <w:bCs/>
                      <w:sz w:val="28"/>
                      <w:szCs w:val="28"/>
                    </w:rPr>
                  </w:pPr>
                  <w:r>
                    <w:rPr>
                      <w:b/>
                      <w:bCs/>
                      <w:sz w:val="28"/>
                      <w:szCs w:val="28"/>
                    </w:rPr>
                    <w:t>Перечень объёмов работ</w:t>
                  </w:r>
                  <w:r w:rsidR="00DD346D">
                    <w:rPr>
                      <w:b/>
                      <w:bCs/>
                      <w:sz w:val="28"/>
                      <w:szCs w:val="28"/>
                    </w:rPr>
                    <w:t xml:space="preserve"> </w:t>
                  </w:r>
                </w:p>
              </w:tc>
            </w:tr>
            <w:tr w:rsidR="00DD346D" w14:paraId="449E9C29" w14:textId="77777777" w:rsidTr="00CB715F">
              <w:trPr>
                <w:gridAfter w:val="1"/>
                <w:wAfter w:w="236" w:type="dxa"/>
                <w:trHeight w:val="458"/>
              </w:trPr>
              <w:tc>
                <w:tcPr>
                  <w:tcW w:w="551" w:type="dxa"/>
                  <w:vMerge w:val="restart"/>
                  <w:tcBorders>
                    <w:top w:val="nil"/>
                    <w:left w:val="single" w:sz="4" w:space="0" w:color="auto"/>
                    <w:bottom w:val="single" w:sz="4" w:space="0" w:color="auto"/>
                    <w:right w:val="single" w:sz="4" w:space="0" w:color="auto"/>
                  </w:tcBorders>
                  <w:vAlign w:val="center"/>
                  <w:hideMark/>
                </w:tcPr>
                <w:p w14:paraId="0ED27B5C" w14:textId="77777777" w:rsidR="00DD346D" w:rsidRDefault="00DD346D" w:rsidP="00DD346D">
                  <w:pPr>
                    <w:jc w:val="center"/>
                    <w:rPr>
                      <w:b/>
                      <w:bCs/>
                      <w:i/>
                      <w:iCs/>
                    </w:rPr>
                  </w:pPr>
                  <w:r>
                    <w:rPr>
                      <w:b/>
                      <w:bCs/>
                      <w:i/>
                      <w:iCs/>
                    </w:rPr>
                    <w:t>№            п/п</w:t>
                  </w:r>
                </w:p>
              </w:tc>
              <w:tc>
                <w:tcPr>
                  <w:tcW w:w="6744" w:type="dxa"/>
                  <w:vMerge w:val="restart"/>
                  <w:tcBorders>
                    <w:top w:val="nil"/>
                    <w:left w:val="single" w:sz="4" w:space="0" w:color="auto"/>
                    <w:bottom w:val="single" w:sz="4" w:space="0" w:color="auto"/>
                    <w:right w:val="single" w:sz="4" w:space="0" w:color="auto"/>
                  </w:tcBorders>
                  <w:noWrap/>
                  <w:vAlign w:val="center"/>
                  <w:hideMark/>
                </w:tcPr>
                <w:p w14:paraId="3BD32DC5" w14:textId="77777777" w:rsidR="00DD346D" w:rsidRDefault="00DD346D" w:rsidP="00DD346D">
                  <w:pPr>
                    <w:jc w:val="center"/>
                    <w:rPr>
                      <w:b/>
                      <w:bCs/>
                      <w:i/>
                      <w:iCs/>
                    </w:rPr>
                  </w:pPr>
                  <w:r>
                    <w:rPr>
                      <w:b/>
                      <w:bCs/>
                      <w:i/>
                      <w:iCs/>
                    </w:rPr>
                    <w:t>Наименование работ</w:t>
                  </w:r>
                </w:p>
              </w:tc>
              <w:tc>
                <w:tcPr>
                  <w:tcW w:w="1014" w:type="dxa"/>
                  <w:vMerge w:val="restart"/>
                  <w:tcBorders>
                    <w:top w:val="nil"/>
                    <w:left w:val="single" w:sz="4" w:space="0" w:color="auto"/>
                    <w:bottom w:val="single" w:sz="4" w:space="0" w:color="auto"/>
                    <w:right w:val="single" w:sz="4" w:space="0" w:color="auto"/>
                  </w:tcBorders>
                  <w:vAlign w:val="center"/>
                  <w:hideMark/>
                </w:tcPr>
                <w:p w14:paraId="2F8FC4FF" w14:textId="77777777" w:rsidR="00DD346D" w:rsidRDefault="00DD346D" w:rsidP="00DD346D">
                  <w:pPr>
                    <w:jc w:val="center"/>
                    <w:rPr>
                      <w:b/>
                      <w:bCs/>
                      <w:i/>
                      <w:iCs/>
                    </w:rPr>
                  </w:pPr>
                  <w:r>
                    <w:rPr>
                      <w:b/>
                      <w:bCs/>
                      <w:i/>
                      <w:iCs/>
                    </w:rPr>
                    <w:t>Ед. изм.</w:t>
                  </w:r>
                </w:p>
              </w:tc>
              <w:tc>
                <w:tcPr>
                  <w:tcW w:w="1199" w:type="dxa"/>
                  <w:vMerge w:val="restart"/>
                  <w:tcBorders>
                    <w:top w:val="nil"/>
                    <w:left w:val="single" w:sz="4" w:space="0" w:color="auto"/>
                    <w:bottom w:val="single" w:sz="4" w:space="0" w:color="auto"/>
                    <w:right w:val="single" w:sz="4" w:space="0" w:color="auto"/>
                  </w:tcBorders>
                  <w:vAlign w:val="center"/>
                  <w:hideMark/>
                </w:tcPr>
                <w:p w14:paraId="398529BA" w14:textId="77777777" w:rsidR="00DD346D" w:rsidRDefault="00DD346D" w:rsidP="00DD346D">
                  <w:pPr>
                    <w:jc w:val="center"/>
                    <w:rPr>
                      <w:b/>
                      <w:bCs/>
                      <w:i/>
                      <w:iCs/>
                    </w:rPr>
                  </w:pPr>
                  <w:r>
                    <w:rPr>
                      <w:b/>
                      <w:bCs/>
                      <w:i/>
                      <w:iCs/>
                    </w:rPr>
                    <w:t>Кол-во</w:t>
                  </w:r>
                </w:p>
              </w:tc>
            </w:tr>
            <w:tr w:rsidR="00DD346D" w14:paraId="4C244BDE" w14:textId="77777777" w:rsidTr="00CB715F">
              <w:trPr>
                <w:trHeight w:val="450"/>
              </w:trPr>
              <w:tc>
                <w:tcPr>
                  <w:tcW w:w="551" w:type="dxa"/>
                  <w:vMerge/>
                  <w:tcBorders>
                    <w:top w:val="nil"/>
                    <w:left w:val="single" w:sz="4" w:space="0" w:color="auto"/>
                    <w:bottom w:val="single" w:sz="4" w:space="0" w:color="auto"/>
                    <w:right w:val="single" w:sz="4" w:space="0" w:color="auto"/>
                  </w:tcBorders>
                  <w:vAlign w:val="center"/>
                  <w:hideMark/>
                </w:tcPr>
                <w:p w14:paraId="13D9B7B3" w14:textId="77777777" w:rsidR="00DD346D" w:rsidRDefault="00DD346D" w:rsidP="00DD346D">
                  <w:pPr>
                    <w:rPr>
                      <w:b/>
                      <w:bCs/>
                      <w:i/>
                      <w:iCs/>
                    </w:rPr>
                  </w:pPr>
                </w:p>
              </w:tc>
              <w:tc>
                <w:tcPr>
                  <w:tcW w:w="6744" w:type="dxa"/>
                  <w:vMerge/>
                  <w:tcBorders>
                    <w:top w:val="nil"/>
                    <w:left w:val="single" w:sz="4" w:space="0" w:color="auto"/>
                    <w:bottom w:val="single" w:sz="4" w:space="0" w:color="auto"/>
                    <w:right w:val="single" w:sz="4" w:space="0" w:color="auto"/>
                  </w:tcBorders>
                  <w:vAlign w:val="center"/>
                  <w:hideMark/>
                </w:tcPr>
                <w:p w14:paraId="22690999" w14:textId="77777777" w:rsidR="00DD346D" w:rsidRDefault="00DD346D" w:rsidP="00DD346D">
                  <w:pPr>
                    <w:rPr>
                      <w:b/>
                      <w:bCs/>
                      <w:i/>
                      <w:iCs/>
                    </w:rPr>
                  </w:pPr>
                </w:p>
              </w:tc>
              <w:tc>
                <w:tcPr>
                  <w:tcW w:w="1014" w:type="dxa"/>
                  <w:vMerge/>
                  <w:tcBorders>
                    <w:top w:val="nil"/>
                    <w:left w:val="single" w:sz="4" w:space="0" w:color="auto"/>
                    <w:bottom w:val="single" w:sz="4" w:space="0" w:color="auto"/>
                    <w:right w:val="single" w:sz="4" w:space="0" w:color="auto"/>
                  </w:tcBorders>
                  <w:vAlign w:val="center"/>
                  <w:hideMark/>
                </w:tcPr>
                <w:p w14:paraId="32A1F592" w14:textId="77777777" w:rsidR="00DD346D" w:rsidRDefault="00DD346D" w:rsidP="00DD346D">
                  <w:pPr>
                    <w:rPr>
                      <w:b/>
                      <w:bCs/>
                      <w:i/>
                      <w:iCs/>
                    </w:rPr>
                  </w:pPr>
                </w:p>
              </w:tc>
              <w:tc>
                <w:tcPr>
                  <w:tcW w:w="1199" w:type="dxa"/>
                  <w:vMerge/>
                  <w:tcBorders>
                    <w:top w:val="nil"/>
                    <w:left w:val="single" w:sz="4" w:space="0" w:color="auto"/>
                    <w:bottom w:val="single" w:sz="4" w:space="0" w:color="auto"/>
                    <w:right w:val="single" w:sz="4" w:space="0" w:color="auto"/>
                  </w:tcBorders>
                  <w:vAlign w:val="center"/>
                  <w:hideMark/>
                </w:tcPr>
                <w:p w14:paraId="0A56A45B" w14:textId="77777777" w:rsidR="00DD346D" w:rsidRDefault="00DD346D" w:rsidP="00DD346D">
                  <w:pPr>
                    <w:rPr>
                      <w:b/>
                      <w:bCs/>
                      <w:i/>
                      <w:iCs/>
                    </w:rPr>
                  </w:pPr>
                </w:p>
              </w:tc>
              <w:tc>
                <w:tcPr>
                  <w:tcW w:w="236" w:type="dxa"/>
                  <w:vAlign w:val="center"/>
                  <w:hideMark/>
                </w:tcPr>
                <w:p w14:paraId="38EBE105" w14:textId="77777777" w:rsidR="00DD346D" w:rsidRDefault="00DD346D" w:rsidP="00DD346D">
                  <w:pPr>
                    <w:rPr>
                      <w:b/>
                      <w:bCs/>
                      <w:i/>
                      <w:iCs/>
                    </w:rPr>
                  </w:pPr>
                </w:p>
              </w:tc>
            </w:tr>
            <w:tr w:rsidR="00DD346D" w14:paraId="4B63E869" w14:textId="77777777" w:rsidTr="00CB715F">
              <w:trPr>
                <w:trHeight w:val="450"/>
              </w:trPr>
              <w:tc>
                <w:tcPr>
                  <w:tcW w:w="551" w:type="dxa"/>
                  <w:vMerge/>
                  <w:tcBorders>
                    <w:top w:val="nil"/>
                    <w:left w:val="single" w:sz="4" w:space="0" w:color="auto"/>
                    <w:bottom w:val="single" w:sz="4" w:space="0" w:color="auto"/>
                    <w:right w:val="single" w:sz="4" w:space="0" w:color="auto"/>
                  </w:tcBorders>
                  <w:vAlign w:val="center"/>
                  <w:hideMark/>
                </w:tcPr>
                <w:p w14:paraId="277F4F54" w14:textId="77777777" w:rsidR="00DD346D" w:rsidRDefault="00DD346D" w:rsidP="00DD346D">
                  <w:pPr>
                    <w:rPr>
                      <w:b/>
                      <w:bCs/>
                      <w:i/>
                      <w:iCs/>
                    </w:rPr>
                  </w:pPr>
                </w:p>
              </w:tc>
              <w:tc>
                <w:tcPr>
                  <w:tcW w:w="6744" w:type="dxa"/>
                  <w:vMerge/>
                  <w:tcBorders>
                    <w:top w:val="nil"/>
                    <w:left w:val="single" w:sz="4" w:space="0" w:color="auto"/>
                    <w:bottom w:val="single" w:sz="4" w:space="0" w:color="auto"/>
                    <w:right w:val="single" w:sz="4" w:space="0" w:color="auto"/>
                  </w:tcBorders>
                  <w:vAlign w:val="center"/>
                  <w:hideMark/>
                </w:tcPr>
                <w:p w14:paraId="5A130E86" w14:textId="77777777" w:rsidR="00DD346D" w:rsidRDefault="00DD346D" w:rsidP="00DD346D">
                  <w:pPr>
                    <w:rPr>
                      <w:b/>
                      <w:bCs/>
                      <w:i/>
                      <w:iCs/>
                    </w:rPr>
                  </w:pPr>
                </w:p>
              </w:tc>
              <w:tc>
                <w:tcPr>
                  <w:tcW w:w="1014" w:type="dxa"/>
                  <w:vMerge/>
                  <w:tcBorders>
                    <w:top w:val="nil"/>
                    <w:left w:val="single" w:sz="4" w:space="0" w:color="auto"/>
                    <w:bottom w:val="single" w:sz="4" w:space="0" w:color="auto"/>
                    <w:right w:val="single" w:sz="4" w:space="0" w:color="auto"/>
                  </w:tcBorders>
                  <w:vAlign w:val="center"/>
                  <w:hideMark/>
                </w:tcPr>
                <w:p w14:paraId="28210FAF" w14:textId="77777777" w:rsidR="00DD346D" w:rsidRDefault="00DD346D" w:rsidP="00DD346D">
                  <w:pPr>
                    <w:rPr>
                      <w:b/>
                      <w:bCs/>
                      <w:i/>
                      <w:iCs/>
                    </w:rPr>
                  </w:pPr>
                </w:p>
              </w:tc>
              <w:tc>
                <w:tcPr>
                  <w:tcW w:w="1199" w:type="dxa"/>
                  <w:vMerge/>
                  <w:tcBorders>
                    <w:top w:val="nil"/>
                    <w:left w:val="single" w:sz="4" w:space="0" w:color="auto"/>
                    <w:bottom w:val="single" w:sz="4" w:space="0" w:color="auto"/>
                    <w:right w:val="single" w:sz="4" w:space="0" w:color="auto"/>
                  </w:tcBorders>
                  <w:vAlign w:val="center"/>
                  <w:hideMark/>
                </w:tcPr>
                <w:p w14:paraId="176380B9" w14:textId="77777777" w:rsidR="00DD346D" w:rsidRDefault="00DD346D" w:rsidP="00DD346D">
                  <w:pPr>
                    <w:rPr>
                      <w:b/>
                      <w:bCs/>
                      <w:i/>
                      <w:iCs/>
                    </w:rPr>
                  </w:pPr>
                </w:p>
              </w:tc>
              <w:tc>
                <w:tcPr>
                  <w:tcW w:w="236" w:type="dxa"/>
                  <w:vAlign w:val="center"/>
                  <w:hideMark/>
                </w:tcPr>
                <w:p w14:paraId="5F4DEC02" w14:textId="77777777" w:rsidR="00DD346D" w:rsidRDefault="00DD346D" w:rsidP="00DD346D">
                  <w:pPr>
                    <w:rPr>
                      <w:sz w:val="20"/>
                      <w:szCs w:val="20"/>
                    </w:rPr>
                  </w:pPr>
                </w:p>
              </w:tc>
            </w:tr>
            <w:tr w:rsidR="00DD346D" w14:paraId="72518473" w14:textId="77777777" w:rsidTr="00CB715F">
              <w:trPr>
                <w:trHeight w:val="450"/>
              </w:trPr>
              <w:tc>
                <w:tcPr>
                  <w:tcW w:w="551" w:type="dxa"/>
                  <w:vMerge w:val="restart"/>
                  <w:tcBorders>
                    <w:top w:val="nil"/>
                    <w:left w:val="single" w:sz="4" w:space="0" w:color="auto"/>
                    <w:bottom w:val="single" w:sz="4" w:space="0" w:color="auto"/>
                    <w:right w:val="single" w:sz="4" w:space="0" w:color="auto"/>
                  </w:tcBorders>
                  <w:vAlign w:val="center"/>
                  <w:hideMark/>
                </w:tcPr>
                <w:p w14:paraId="52D7DC42" w14:textId="77777777" w:rsidR="00DD346D" w:rsidRDefault="00DD346D" w:rsidP="00DD346D">
                  <w:pPr>
                    <w:jc w:val="center"/>
                    <w:rPr>
                      <w:i/>
                      <w:iCs/>
                    </w:rPr>
                  </w:pPr>
                  <w:r>
                    <w:rPr>
                      <w:i/>
                      <w:iCs/>
                    </w:rPr>
                    <w:t>1</w:t>
                  </w:r>
                </w:p>
              </w:tc>
              <w:tc>
                <w:tcPr>
                  <w:tcW w:w="6744" w:type="dxa"/>
                  <w:vMerge w:val="restart"/>
                  <w:tcBorders>
                    <w:top w:val="nil"/>
                    <w:left w:val="single" w:sz="4" w:space="0" w:color="auto"/>
                    <w:bottom w:val="single" w:sz="4" w:space="0" w:color="auto"/>
                    <w:right w:val="single" w:sz="4" w:space="0" w:color="auto"/>
                  </w:tcBorders>
                  <w:noWrap/>
                  <w:vAlign w:val="center"/>
                  <w:hideMark/>
                </w:tcPr>
                <w:p w14:paraId="3E29C132" w14:textId="77777777" w:rsidR="00DD346D" w:rsidRDefault="00DD346D" w:rsidP="00DD346D">
                  <w:pPr>
                    <w:jc w:val="center"/>
                    <w:rPr>
                      <w:i/>
                      <w:iCs/>
                    </w:rPr>
                  </w:pPr>
                  <w:r>
                    <w:rPr>
                      <w:i/>
                      <w:iCs/>
                    </w:rPr>
                    <w:t>2</w:t>
                  </w:r>
                </w:p>
              </w:tc>
              <w:tc>
                <w:tcPr>
                  <w:tcW w:w="1014" w:type="dxa"/>
                  <w:vMerge w:val="restart"/>
                  <w:tcBorders>
                    <w:top w:val="nil"/>
                    <w:left w:val="single" w:sz="4" w:space="0" w:color="auto"/>
                    <w:bottom w:val="single" w:sz="4" w:space="0" w:color="auto"/>
                    <w:right w:val="single" w:sz="4" w:space="0" w:color="auto"/>
                  </w:tcBorders>
                  <w:vAlign w:val="center"/>
                  <w:hideMark/>
                </w:tcPr>
                <w:p w14:paraId="62E5603F" w14:textId="77777777" w:rsidR="00DD346D" w:rsidRDefault="00DD346D" w:rsidP="00DD346D">
                  <w:pPr>
                    <w:jc w:val="center"/>
                    <w:rPr>
                      <w:i/>
                      <w:iCs/>
                    </w:rPr>
                  </w:pPr>
                  <w:r>
                    <w:rPr>
                      <w:i/>
                      <w:iCs/>
                    </w:rPr>
                    <w:t>3</w:t>
                  </w:r>
                </w:p>
              </w:tc>
              <w:tc>
                <w:tcPr>
                  <w:tcW w:w="1199" w:type="dxa"/>
                  <w:vMerge w:val="restart"/>
                  <w:tcBorders>
                    <w:top w:val="nil"/>
                    <w:left w:val="single" w:sz="4" w:space="0" w:color="auto"/>
                    <w:bottom w:val="single" w:sz="4" w:space="0" w:color="auto"/>
                    <w:right w:val="single" w:sz="4" w:space="0" w:color="auto"/>
                  </w:tcBorders>
                  <w:noWrap/>
                  <w:vAlign w:val="center"/>
                  <w:hideMark/>
                </w:tcPr>
                <w:p w14:paraId="14AA3CDD" w14:textId="77777777" w:rsidR="00DD346D" w:rsidRDefault="00DD346D" w:rsidP="00DD346D">
                  <w:pPr>
                    <w:jc w:val="center"/>
                    <w:rPr>
                      <w:i/>
                      <w:iCs/>
                    </w:rPr>
                  </w:pPr>
                  <w:r>
                    <w:rPr>
                      <w:i/>
                      <w:iCs/>
                    </w:rPr>
                    <w:t>4</w:t>
                  </w:r>
                </w:p>
              </w:tc>
              <w:tc>
                <w:tcPr>
                  <w:tcW w:w="236" w:type="dxa"/>
                  <w:vAlign w:val="center"/>
                  <w:hideMark/>
                </w:tcPr>
                <w:p w14:paraId="61ED93F2" w14:textId="77777777" w:rsidR="00DD346D" w:rsidRDefault="00DD346D" w:rsidP="00DD346D">
                  <w:pPr>
                    <w:rPr>
                      <w:sz w:val="20"/>
                      <w:szCs w:val="20"/>
                    </w:rPr>
                  </w:pPr>
                </w:p>
              </w:tc>
            </w:tr>
            <w:tr w:rsidR="00DD346D" w14:paraId="76D97D36" w14:textId="77777777" w:rsidTr="00CB715F">
              <w:trPr>
                <w:trHeight w:val="450"/>
              </w:trPr>
              <w:tc>
                <w:tcPr>
                  <w:tcW w:w="551" w:type="dxa"/>
                  <w:vMerge/>
                  <w:tcBorders>
                    <w:top w:val="nil"/>
                    <w:left w:val="single" w:sz="4" w:space="0" w:color="auto"/>
                    <w:bottom w:val="single" w:sz="4" w:space="0" w:color="auto"/>
                    <w:right w:val="single" w:sz="4" w:space="0" w:color="auto"/>
                  </w:tcBorders>
                  <w:vAlign w:val="center"/>
                  <w:hideMark/>
                </w:tcPr>
                <w:p w14:paraId="3C53324E" w14:textId="77777777" w:rsidR="00DD346D" w:rsidRDefault="00DD346D" w:rsidP="00DD346D">
                  <w:pPr>
                    <w:rPr>
                      <w:i/>
                      <w:iCs/>
                    </w:rPr>
                  </w:pPr>
                </w:p>
              </w:tc>
              <w:tc>
                <w:tcPr>
                  <w:tcW w:w="6744" w:type="dxa"/>
                  <w:vMerge/>
                  <w:tcBorders>
                    <w:top w:val="nil"/>
                    <w:left w:val="single" w:sz="4" w:space="0" w:color="auto"/>
                    <w:bottom w:val="single" w:sz="4" w:space="0" w:color="auto"/>
                    <w:right w:val="single" w:sz="4" w:space="0" w:color="auto"/>
                  </w:tcBorders>
                  <w:vAlign w:val="center"/>
                  <w:hideMark/>
                </w:tcPr>
                <w:p w14:paraId="5EBD9DFF" w14:textId="77777777" w:rsidR="00DD346D" w:rsidRDefault="00DD346D" w:rsidP="00DD346D">
                  <w:pPr>
                    <w:rPr>
                      <w:i/>
                      <w:iCs/>
                    </w:rPr>
                  </w:pPr>
                </w:p>
              </w:tc>
              <w:tc>
                <w:tcPr>
                  <w:tcW w:w="1014" w:type="dxa"/>
                  <w:vMerge/>
                  <w:tcBorders>
                    <w:top w:val="nil"/>
                    <w:left w:val="single" w:sz="4" w:space="0" w:color="auto"/>
                    <w:bottom w:val="single" w:sz="4" w:space="0" w:color="auto"/>
                    <w:right w:val="single" w:sz="4" w:space="0" w:color="auto"/>
                  </w:tcBorders>
                  <w:vAlign w:val="center"/>
                  <w:hideMark/>
                </w:tcPr>
                <w:p w14:paraId="2B631A4D" w14:textId="77777777" w:rsidR="00DD346D" w:rsidRDefault="00DD346D" w:rsidP="00DD346D">
                  <w:pPr>
                    <w:rPr>
                      <w:i/>
                      <w:iCs/>
                    </w:rPr>
                  </w:pPr>
                </w:p>
              </w:tc>
              <w:tc>
                <w:tcPr>
                  <w:tcW w:w="1199" w:type="dxa"/>
                  <w:vMerge/>
                  <w:tcBorders>
                    <w:top w:val="nil"/>
                    <w:left w:val="single" w:sz="4" w:space="0" w:color="auto"/>
                    <w:bottom w:val="single" w:sz="4" w:space="0" w:color="auto"/>
                    <w:right w:val="single" w:sz="4" w:space="0" w:color="auto"/>
                  </w:tcBorders>
                  <w:vAlign w:val="center"/>
                  <w:hideMark/>
                </w:tcPr>
                <w:p w14:paraId="13F4CD93" w14:textId="77777777" w:rsidR="00DD346D" w:rsidRDefault="00DD346D" w:rsidP="00DD346D">
                  <w:pPr>
                    <w:rPr>
                      <w:i/>
                      <w:iCs/>
                    </w:rPr>
                  </w:pPr>
                </w:p>
              </w:tc>
              <w:tc>
                <w:tcPr>
                  <w:tcW w:w="236" w:type="dxa"/>
                  <w:vAlign w:val="center"/>
                  <w:hideMark/>
                </w:tcPr>
                <w:p w14:paraId="317F2C76" w14:textId="77777777" w:rsidR="00DD346D" w:rsidRDefault="00DD346D" w:rsidP="00DD346D">
                  <w:pPr>
                    <w:rPr>
                      <w:i/>
                      <w:iCs/>
                    </w:rPr>
                  </w:pPr>
                </w:p>
              </w:tc>
            </w:tr>
            <w:tr w:rsidR="00800862" w14:paraId="2A13AD37" w14:textId="77777777" w:rsidTr="00CB715F">
              <w:trPr>
                <w:trHeight w:val="308"/>
              </w:trPr>
              <w:tc>
                <w:tcPr>
                  <w:tcW w:w="551" w:type="dxa"/>
                  <w:tcBorders>
                    <w:top w:val="nil"/>
                    <w:left w:val="single" w:sz="4" w:space="0" w:color="auto"/>
                    <w:bottom w:val="single" w:sz="4" w:space="0" w:color="auto"/>
                    <w:right w:val="single" w:sz="4" w:space="0" w:color="auto"/>
                  </w:tcBorders>
                  <w:shd w:val="clear" w:color="auto" w:fill="E7E6E6" w:themeFill="background2"/>
                  <w:noWrap/>
                  <w:vAlign w:val="bottom"/>
                  <w:hideMark/>
                </w:tcPr>
                <w:p w14:paraId="10A5725D" w14:textId="77777777" w:rsidR="00DD346D" w:rsidRDefault="00DD346D" w:rsidP="00DD346D">
                  <w:pPr>
                    <w:jc w:val="center"/>
                    <w:rPr>
                      <w:color w:val="0070C0"/>
                    </w:rPr>
                  </w:pPr>
                  <w:r>
                    <w:rPr>
                      <w:color w:val="0070C0"/>
                    </w:rPr>
                    <w:t> </w:t>
                  </w:r>
                </w:p>
              </w:tc>
              <w:tc>
                <w:tcPr>
                  <w:tcW w:w="6744" w:type="dxa"/>
                  <w:tcBorders>
                    <w:top w:val="nil"/>
                    <w:left w:val="nil"/>
                    <w:bottom w:val="single" w:sz="4" w:space="0" w:color="auto"/>
                    <w:right w:val="single" w:sz="4" w:space="0" w:color="auto"/>
                  </w:tcBorders>
                  <w:shd w:val="clear" w:color="auto" w:fill="E7E6E6" w:themeFill="background2"/>
                  <w:vAlign w:val="center"/>
                  <w:hideMark/>
                </w:tcPr>
                <w:p w14:paraId="36210312" w14:textId="77777777" w:rsidR="00DD346D" w:rsidRDefault="00DD346D" w:rsidP="00DD346D">
                  <w:pPr>
                    <w:jc w:val="center"/>
                    <w:rPr>
                      <w:b/>
                      <w:bCs/>
                    </w:rPr>
                  </w:pPr>
                  <w:r>
                    <w:rPr>
                      <w:b/>
                      <w:bCs/>
                    </w:rPr>
                    <w:t>Демонтажные работы 12-14 этажи</w:t>
                  </w:r>
                </w:p>
              </w:tc>
              <w:tc>
                <w:tcPr>
                  <w:tcW w:w="1014" w:type="dxa"/>
                  <w:tcBorders>
                    <w:top w:val="nil"/>
                    <w:left w:val="nil"/>
                    <w:bottom w:val="single" w:sz="4" w:space="0" w:color="auto"/>
                    <w:right w:val="single" w:sz="4" w:space="0" w:color="auto"/>
                  </w:tcBorders>
                  <w:shd w:val="clear" w:color="auto" w:fill="E7E6E6" w:themeFill="background2"/>
                  <w:noWrap/>
                  <w:vAlign w:val="center"/>
                  <w:hideMark/>
                </w:tcPr>
                <w:p w14:paraId="2B7FA69A" w14:textId="77777777" w:rsidR="00DD346D" w:rsidRDefault="00DD346D" w:rsidP="00DD346D">
                  <w:pPr>
                    <w:jc w:val="center"/>
                    <w:rPr>
                      <w:b/>
                      <w:bCs/>
                      <w:color w:val="0070C0"/>
                    </w:rPr>
                  </w:pPr>
                  <w:r>
                    <w:rPr>
                      <w:b/>
                      <w:bCs/>
                      <w:color w:val="0070C0"/>
                    </w:rPr>
                    <w:t> </w:t>
                  </w:r>
                </w:p>
              </w:tc>
              <w:tc>
                <w:tcPr>
                  <w:tcW w:w="1199" w:type="dxa"/>
                  <w:tcBorders>
                    <w:top w:val="nil"/>
                    <w:left w:val="nil"/>
                    <w:bottom w:val="single" w:sz="4" w:space="0" w:color="auto"/>
                    <w:right w:val="single" w:sz="4" w:space="0" w:color="auto"/>
                  </w:tcBorders>
                  <w:shd w:val="clear" w:color="auto" w:fill="E7E6E6" w:themeFill="background2"/>
                  <w:noWrap/>
                  <w:vAlign w:val="center"/>
                  <w:hideMark/>
                </w:tcPr>
                <w:p w14:paraId="5B272C59" w14:textId="77777777" w:rsidR="00DD346D" w:rsidRDefault="00DD346D" w:rsidP="00DD346D">
                  <w:pPr>
                    <w:jc w:val="center"/>
                    <w:rPr>
                      <w:b/>
                      <w:bCs/>
                      <w:color w:val="0070C0"/>
                    </w:rPr>
                  </w:pPr>
                  <w:r>
                    <w:rPr>
                      <w:b/>
                      <w:bCs/>
                      <w:color w:val="0070C0"/>
                    </w:rPr>
                    <w:t> </w:t>
                  </w:r>
                </w:p>
              </w:tc>
              <w:tc>
                <w:tcPr>
                  <w:tcW w:w="236" w:type="dxa"/>
                  <w:vAlign w:val="center"/>
                  <w:hideMark/>
                </w:tcPr>
                <w:p w14:paraId="08DD3A56" w14:textId="77777777" w:rsidR="00DD346D" w:rsidRDefault="00DD346D" w:rsidP="00DD346D">
                  <w:pPr>
                    <w:rPr>
                      <w:sz w:val="20"/>
                      <w:szCs w:val="20"/>
                    </w:rPr>
                  </w:pPr>
                </w:p>
              </w:tc>
            </w:tr>
            <w:tr w:rsidR="00DD346D" w14:paraId="614BEB5A" w14:textId="77777777" w:rsidTr="00CB715F">
              <w:trPr>
                <w:trHeight w:val="308"/>
              </w:trPr>
              <w:tc>
                <w:tcPr>
                  <w:tcW w:w="551" w:type="dxa"/>
                  <w:tcBorders>
                    <w:top w:val="nil"/>
                    <w:left w:val="single" w:sz="4" w:space="0" w:color="auto"/>
                    <w:bottom w:val="single" w:sz="4" w:space="0" w:color="auto"/>
                    <w:right w:val="single" w:sz="4" w:space="0" w:color="auto"/>
                  </w:tcBorders>
                  <w:noWrap/>
                  <w:vAlign w:val="bottom"/>
                  <w:hideMark/>
                </w:tcPr>
                <w:p w14:paraId="4FE8E4C1" w14:textId="77777777" w:rsidR="00DD346D" w:rsidRDefault="00DD346D" w:rsidP="00DD346D">
                  <w:pPr>
                    <w:jc w:val="center"/>
                  </w:pPr>
                  <w:r>
                    <w:t>1</w:t>
                  </w:r>
                </w:p>
              </w:tc>
              <w:tc>
                <w:tcPr>
                  <w:tcW w:w="6744" w:type="dxa"/>
                  <w:tcBorders>
                    <w:top w:val="nil"/>
                    <w:left w:val="nil"/>
                    <w:bottom w:val="single" w:sz="4" w:space="0" w:color="auto"/>
                    <w:right w:val="single" w:sz="4" w:space="0" w:color="auto"/>
                  </w:tcBorders>
                  <w:noWrap/>
                  <w:vAlign w:val="bottom"/>
                  <w:hideMark/>
                </w:tcPr>
                <w:p w14:paraId="349CAEC9" w14:textId="77777777" w:rsidR="00DD346D" w:rsidRDefault="00DD346D" w:rsidP="00DD346D">
                  <w:r>
                    <w:t>Демонтаж встроенной мебели (шкафов)</w:t>
                  </w:r>
                </w:p>
              </w:tc>
              <w:tc>
                <w:tcPr>
                  <w:tcW w:w="1014" w:type="dxa"/>
                  <w:tcBorders>
                    <w:top w:val="nil"/>
                    <w:left w:val="nil"/>
                    <w:bottom w:val="single" w:sz="4" w:space="0" w:color="auto"/>
                    <w:right w:val="single" w:sz="4" w:space="0" w:color="auto"/>
                  </w:tcBorders>
                  <w:noWrap/>
                  <w:vAlign w:val="bottom"/>
                  <w:hideMark/>
                </w:tcPr>
                <w:p w14:paraId="79EA135B" w14:textId="77777777" w:rsidR="00DD346D" w:rsidRDefault="00DD346D" w:rsidP="00DD346D">
                  <w:pPr>
                    <w:jc w:val="center"/>
                  </w:pPr>
                  <w:proofErr w:type="spellStart"/>
                  <w:r>
                    <w:t>шт</w:t>
                  </w:r>
                  <w:proofErr w:type="spellEnd"/>
                </w:p>
              </w:tc>
              <w:tc>
                <w:tcPr>
                  <w:tcW w:w="1199" w:type="dxa"/>
                  <w:tcBorders>
                    <w:top w:val="nil"/>
                    <w:left w:val="nil"/>
                    <w:bottom w:val="single" w:sz="4" w:space="0" w:color="auto"/>
                    <w:right w:val="single" w:sz="4" w:space="0" w:color="auto"/>
                  </w:tcBorders>
                  <w:noWrap/>
                  <w:vAlign w:val="bottom"/>
                  <w:hideMark/>
                </w:tcPr>
                <w:p w14:paraId="23F58F0F" w14:textId="77777777" w:rsidR="00DD346D" w:rsidRDefault="00DD346D" w:rsidP="00DD346D">
                  <w:pPr>
                    <w:jc w:val="center"/>
                    <w:rPr>
                      <w:rFonts w:ascii="Arial CYR" w:hAnsi="Arial CYR" w:cs="Arial CYR"/>
                      <w:sz w:val="20"/>
                      <w:szCs w:val="20"/>
                    </w:rPr>
                  </w:pPr>
                  <w:r>
                    <w:rPr>
                      <w:rFonts w:ascii="Arial CYR" w:hAnsi="Arial CYR" w:cs="Arial CYR"/>
                      <w:sz w:val="20"/>
                      <w:szCs w:val="20"/>
                    </w:rPr>
                    <w:t>51,00</w:t>
                  </w:r>
                </w:p>
              </w:tc>
              <w:tc>
                <w:tcPr>
                  <w:tcW w:w="236" w:type="dxa"/>
                  <w:vAlign w:val="center"/>
                  <w:hideMark/>
                </w:tcPr>
                <w:p w14:paraId="1E7DF5D0" w14:textId="77777777" w:rsidR="00DD346D" w:rsidRDefault="00DD346D" w:rsidP="00DD346D">
                  <w:pPr>
                    <w:rPr>
                      <w:sz w:val="20"/>
                      <w:szCs w:val="20"/>
                    </w:rPr>
                  </w:pPr>
                </w:p>
              </w:tc>
            </w:tr>
            <w:tr w:rsidR="00DD346D" w14:paraId="48B3609F" w14:textId="77777777" w:rsidTr="00CB715F">
              <w:trPr>
                <w:trHeight w:val="308"/>
              </w:trPr>
              <w:tc>
                <w:tcPr>
                  <w:tcW w:w="551" w:type="dxa"/>
                  <w:tcBorders>
                    <w:top w:val="nil"/>
                    <w:left w:val="single" w:sz="4" w:space="0" w:color="auto"/>
                    <w:bottom w:val="single" w:sz="4" w:space="0" w:color="auto"/>
                    <w:right w:val="single" w:sz="4" w:space="0" w:color="auto"/>
                  </w:tcBorders>
                  <w:noWrap/>
                  <w:vAlign w:val="bottom"/>
                  <w:hideMark/>
                </w:tcPr>
                <w:p w14:paraId="3890BDC7" w14:textId="77777777" w:rsidR="00DD346D" w:rsidRDefault="00DD346D" w:rsidP="00DD346D">
                  <w:pPr>
                    <w:jc w:val="center"/>
                  </w:pPr>
                  <w:r>
                    <w:t>2</w:t>
                  </w:r>
                </w:p>
              </w:tc>
              <w:tc>
                <w:tcPr>
                  <w:tcW w:w="6744" w:type="dxa"/>
                  <w:tcBorders>
                    <w:top w:val="nil"/>
                    <w:left w:val="nil"/>
                    <w:bottom w:val="single" w:sz="4" w:space="0" w:color="auto"/>
                    <w:right w:val="single" w:sz="4" w:space="0" w:color="auto"/>
                  </w:tcBorders>
                  <w:noWrap/>
                  <w:vAlign w:val="bottom"/>
                  <w:hideMark/>
                </w:tcPr>
                <w:p w14:paraId="23CD4C38" w14:textId="77777777" w:rsidR="00DD346D" w:rsidRDefault="00DD346D" w:rsidP="00DD346D">
                  <w:r>
                    <w:t>Демонтаж подоконных блоков ЖБ (390/850/1900)</w:t>
                  </w:r>
                </w:p>
              </w:tc>
              <w:tc>
                <w:tcPr>
                  <w:tcW w:w="1014" w:type="dxa"/>
                  <w:tcBorders>
                    <w:top w:val="nil"/>
                    <w:left w:val="nil"/>
                    <w:bottom w:val="single" w:sz="4" w:space="0" w:color="auto"/>
                    <w:right w:val="single" w:sz="4" w:space="0" w:color="auto"/>
                  </w:tcBorders>
                  <w:noWrap/>
                  <w:vAlign w:val="bottom"/>
                  <w:hideMark/>
                </w:tcPr>
                <w:p w14:paraId="15F1BA6B" w14:textId="77777777" w:rsidR="00DD346D" w:rsidRDefault="00DD346D" w:rsidP="00DD346D">
                  <w:pPr>
                    <w:jc w:val="center"/>
                  </w:pPr>
                  <w:proofErr w:type="spellStart"/>
                  <w:r>
                    <w:t>шт</w:t>
                  </w:r>
                  <w:proofErr w:type="spellEnd"/>
                </w:p>
              </w:tc>
              <w:tc>
                <w:tcPr>
                  <w:tcW w:w="1199" w:type="dxa"/>
                  <w:tcBorders>
                    <w:top w:val="nil"/>
                    <w:left w:val="nil"/>
                    <w:bottom w:val="single" w:sz="4" w:space="0" w:color="auto"/>
                    <w:right w:val="single" w:sz="4" w:space="0" w:color="auto"/>
                  </w:tcBorders>
                  <w:noWrap/>
                  <w:vAlign w:val="bottom"/>
                  <w:hideMark/>
                </w:tcPr>
                <w:p w14:paraId="75894594" w14:textId="77777777" w:rsidR="00DD346D" w:rsidRDefault="00DD346D" w:rsidP="00DD346D">
                  <w:pPr>
                    <w:jc w:val="center"/>
                    <w:rPr>
                      <w:rFonts w:ascii="Arial CYR" w:hAnsi="Arial CYR" w:cs="Arial CYR"/>
                      <w:sz w:val="20"/>
                      <w:szCs w:val="20"/>
                    </w:rPr>
                  </w:pPr>
                  <w:r>
                    <w:rPr>
                      <w:rFonts w:ascii="Arial CYR" w:hAnsi="Arial CYR" w:cs="Arial CYR"/>
                      <w:sz w:val="20"/>
                      <w:szCs w:val="20"/>
                    </w:rPr>
                    <w:t>48,00</w:t>
                  </w:r>
                </w:p>
              </w:tc>
              <w:tc>
                <w:tcPr>
                  <w:tcW w:w="236" w:type="dxa"/>
                  <w:vAlign w:val="center"/>
                  <w:hideMark/>
                </w:tcPr>
                <w:p w14:paraId="2E3F2D23" w14:textId="77777777" w:rsidR="00DD346D" w:rsidRDefault="00DD346D" w:rsidP="00DD346D">
                  <w:pPr>
                    <w:rPr>
                      <w:sz w:val="20"/>
                      <w:szCs w:val="20"/>
                    </w:rPr>
                  </w:pPr>
                </w:p>
              </w:tc>
            </w:tr>
            <w:tr w:rsidR="00DD346D" w14:paraId="1010DC35" w14:textId="77777777" w:rsidTr="00CB715F">
              <w:trPr>
                <w:trHeight w:val="308"/>
              </w:trPr>
              <w:tc>
                <w:tcPr>
                  <w:tcW w:w="551" w:type="dxa"/>
                  <w:tcBorders>
                    <w:top w:val="nil"/>
                    <w:left w:val="single" w:sz="4" w:space="0" w:color="auto"/>
                    <w:bottom w:val="single" w:sz="4" w:space="0" w:color="auto"/>
                    <w:right w:val="single" w:sz="4" w:space="0" w:color="auto"/>
                  </w:tcBorders>
                  <w:noWrap/>
                  <w:vAlign w:val="bottom"/>
                  <w:hideMark/>
                </w:tcPr>
                <w:p w14:paraId="248E837D" w14:textId="77777777" w:rsidR="00DD346D" w:rsidRDefault="00DD346D" w:rsidP="00DD346D">
                  <w:pPr>
                    <w:jc w:val="center"/>
                  </w:pPr>
                  <w:r>
                    <w:t>3</w:t>
                  </w:r>
                </w:p>
              </w:tc>
              <w:tc>
                <w:tcPr>
                  <w:tcW w:w="6744" w:type="dxa"/>
                  <w:tcBorders>
                    <w:top w:val="nil"/>
                    <w:left w:val="nil"/>
                    <w:bottom w:val="single" w:sz="4" w:space="0" w:color="auto"/>
                    <w:right w:val="single" w:sz="4" w:space="0" w:color="auto"/>
                  </w:tcBorders>
                  <w:noWrap/>
                  <w:vAlign w:val="bottom"/>
                  <w:hideMark/>
                </w:tcPr>
                <w:p w14:paraId="0A571014" w14:textId="77777777" w:rsidR="00DD346D" w:rsidRDefault="00DD346D" w:rsidP="00DD346D">
                  <w:r>
                    <w:t>Демонтаж ЖБ перегородки 200мм между балконами</w:t>
                  </w:r>
                </w:p>
              </w:tc>
              <w:tc>
                <w:tcPr>
                  <w:tcW w:w="1014" w:type="dxa"/>
                  <w:tcBorders>
                    <w:top w:val="nil"/>
                    <w:left w:val="nil"/>
                    <w:bottom w:val="single" w:sz="4" w:space="0" w:color="auto"/>
                    <w:right w:val="single" w:sz="4" w:space="0" w:color="auto"/>
                  </w:tcBorders>
                  <w:noWrap/>
                  <w:vAlign w:val="bottom"/>
                  <w:hideMark/>
                </w:tcPr>
                <w:p w14:paraId="4910958C" w14:textId="77777777" w:rsidR="00DD346D" w:rsidRDefault="00DD346D" w:rsidP="00DD346D">
                  <w:pPr>
                    <w:jc w:val="center"/>
                  </w:pPr>
                  <w:r>
                    <w:t>м2</w:t>
                  </w:r>
                </w:p>
              </w:tc>
              <w:tc>
                <w:tcPr>
                  <w:tcW w:w="1199" w:type="dxa"/>
                  <w:tcBorders>
                    <w:top w:val="nil"/>
                    <w:left w:val="nil"/>
                    <w:bottom w:val="single" w:sz="4" w:space="0" w:color="auto"/>
                    <w:right w:val="single" w:sz="4" w:space="0" w:color="auto"/>
                  </w:tcBorders>
                  <w:noWrap/>
                  <w:vAlign w:val="bottom"/>
                  <w:hideMark/>
                </w:tcPr>
                <w:p w14:paraId="1C46043D" w14:textId="77777777" w:rsidR="00DD346D" w:rsidRDefault="00DD346D" w:rsidP="00DD346D">
                  <w:pPr>
                    <w:jc w:val="center"/>
                    <w:rPr>
                      <w:rFonts w:ascii="Arial CYR" w:hAnsi="Arial CYR" w:cs="Arial CYR"/>
                      <w:sz w:val="20"/>
                      <w:szCs w:val="20"/>
                    </w:rPr>
                  </w:pPr>
                  <w:r>
                    <w:rPr>
                      <w:rFonts w:ascii="Arial CYR" w:hAnsi="Arial CYR" w:cs="Arial CYR"/>
                      <w:sz w:val="20"/>
                      <w:szCs w:val="20"/>
                    </w:rPr>
                    <w:t>12,00</w:t>
                  </w:r>
                </w:p>
              </w:tc>
              <w:tc>
                <w:tcPr>
                  <w:tcW w:w="236" w:type="dxa"/>
                  <w:vAlign w:val="center"/>
                  <w:hideMark/>
                </w:tcPr>
                <w:p w14:paraId="451D4C9C" w14:textId="77777777" w:rsidR="00DD346D" w:rsidRDefault="00DD346D" w:rsidP="00DD346D">
                  <w:pPr>
                    <w:rPr>
                      <w:sz w:val="20"/>
                      <w:szCs w:val="20"/>
                    </w:rPr>
                  </w:pPr>
                </w:p>
              </w:tc>
            </w:tr>
            <w:tr w:rsidR="00DD346D" w14:paraId="4F46C6FB" w14:textId="77777777" w:rsidTr="00CB715F">
              <w:trPr>
                <w:trHeight w:val="308"/>
              </w:trPr>
              <w:tc>
                <w:tcPr>
                  <w:tcW w:w="551" w:type="dxa"/>
                  <w:tcBorders>
                    <w:top w:val="nil"/>
                    <w:left w:val="single" w:sz="4" w:space="0" w:color="auto"/>
                    <w:bottom w:val="single" w:sz="4" w:space="0" w:color="auto"/>
                    <w:right w:val="single" w:sz="4" w:space="0" w:color="auto"/>
                  </w:tcBorders>
                  <w:noWrap/>
                  <w:vAlign w:val="bottom"/>
                  <w:hideMark/>
                </w:tcPr>
                <w:p w14:paraId="71DCA76E" w14:textId="77777777" w:rsidR="00DD346D" w:rsidRDefault="00DD346D" w:rsidP="00DD346D">
                  <w:pPr>
                    <w:jc w:val="center"/>
                  </w:pPr>
                  <w:r>
                    <w:t>4</w:t>
                  </w:r>
                </w:p>
              </w:tc>
              <w:tc>
                <w:tcPr>
                  <w:tcW w:w="6744" w:type="dxa"/>
                  <w:tcBorders>
                    <w:top w:val="nil"/>
                    <w:left w:val="nil"/>
                    <w:bottom w:val="single" w:sz="4" w:space="0" w:color="auto"/>
                    <w:right w:val="single" w:sz="4" w:space="0" w:color="auto"/>
                  </w:tcBorders>
                  <w:noWrap/>
                  <w:vAlign w:val="bottom"/>
                  <w:hideMark/>
                </w:tcPr>
                <w:p w14:paraId="3910206C" w14:textId="77777777" w:rsidR="00DD346D" w:rsidRDefault="00DD346D" w:rsidP="00DD346D">
                  <w:r>
                    <w:t>Демонтаж оконных блоков между балконами</w:t>
                  </w:r>
                </w:p>
              </w:tc>
              <w:tc>
                <w:tcPr>
                  <w:tcW w:w="1014" w:type="dxa"/>
                  <w:tcBorders>
                    <w:top w:val="nil"/>
                    <w:left w:val="nil"/>
                    <w:bottom w:val="single" w:sz="4" w:space="0" w:color="auto"/>
                    <w:right w:val="single" w:sz="4" w:space="0" w:color="auto"/>
                  </w:tcBorders>
                  <w:noWrap/>
                  <w:vAlign w:val="bottom"/>
                  <w:hideMark/>
                </w:tcPr>
                <w:p w14:paraId="3AB893A5" w14:textId="77777777" w:rsidR="00DD346D" w:rsidRDefault="00DD346D" w:rsidP="00DD346D">
                  <w:pPr>
                    <w:jc w:val="center"/>
                  </w:pPr>
                  <w:r>
                    <w:t>м2</w:t>
                  </w:r>
                </w:p>
              </w:tc>
              <w:tc>
                <w:tcPr>
                  <w:tcW w:w="1199" w:type="dxa"/>
                  <w:tcBorders>
                    <w:top w:val="nil"/>
                    <w:left w:val="nil"/>
                    <w:bottom w:val="single" w:sz="4" w:space="0" w:color="auto"/>
                    <w:right w:val="single" w:sz="4" w:space="0" w:color="auto"/>
                  </w:tcBorders>
                  <w:noWrap/>
                  <w:vAlign w:val="bottom"/>
                  <w:hideMark/>
                </w:tcPr>
                <w:p w14:paraId="5604F48F" w14:textId="77777777" w:rsidR="00DD346D" w:rsidRDefault="00DD346D" w:rsidP="00DD346D">
                  <w:pPr>
                    <w:jc w:val="center"/>
                    <w:rPr>
                      <w:rFonts w:ascii="Arial CYR" w:hAnsi="Arial CYR" w:cs="Arial CYR"/>
                      <w:sz w:val="20"/>
                      <w:szCs w:val="20"/>
                    </w:rPr>
                  </w:pPr>
                  <w:r>
                    <w:rPr>
                      <w:rFonts w:ascii="Arial CYR" w:hAnsi="Arial CYR" w:cs="Arial CYR"/>
                      <w:sz w:val="20"/>
                      <w:szCs w:val="20"/>
                    </w:rPr>
                    <w:t>63,00</w:t>
                  </w:r>
                </w:p>
              </w:tc>
              <w:tc>
                <w:tcPr>
                  <w:tcW w:w="236" w:type="dxa"/>
                  <w:vAlign w:val="center"/>
                  <w:hideMark/>
                </w:tcPr>
                <w:p w14:paraId="17270711" w14:textId="77777777" w:rsidR="00DD346D" w:rsidRDefault="00DD346D" w:rsidP="00DD346D">
                  <w:pPr>
                    <w:rPr>
                      <w:sz w:val="20"/>
                      <w:szCs w:val="20"/>
                    </w:rPr>
                  </w:pPr>
                </w:p>
              </w:tc>
            </w:tr>
            <w:tr w:rsidR="00DD346D" w14:paraId="3C347ABA" w14:textId="77777777" w:rsidTr="00CB715F">
              <w:trPr>
                <w:trHeight w:val="308"/>
              </w:trPr>
              <w:tc>
                <w:tcPr>
                  <w:tcW w:w="551" w:type="dxa"/>
                  <w:tcBorders>
                    <w:top w:val="nil"/>
                    <w:left w:val="single" w:sz="4" w:space="0" w:color="auto"/>
                    <w:bottom w:val="single" w:sz="4" w:space="0" w:color="auto"/>
                    <w:right w:val="single" w:sz="4" w:space="0" w:color="auto"/>
                  </w:tcBorders>
                  <w:noWrap/>
                  <w:vAlign w:val="bottom"/>
                  <w:hideMark/>
                </w:tcPr>
                <w:p w14:paraId="694C60AD" w14:textId="77777777" w:rsidR="00DD346D" w:rsidRDefault="00DD346D" w:rsidP="00DD346D">
                  <w:pPr>
                    <w:jc w:val="center"/>
                  </w:pPr>
                  <w:r>
                    <w:t>5</w:t>
                  </w:r>
                </w:p>
              </w:tc>
              <w:tc>
                <w:tcPr>
                  <w:tcW w:w="6744" w:type="dxa"/>
                  <w:tcBorders>
                    <w:top w:val="nil"/>
                    <w:left w:val="nil"/>
                    <w:bottom w:val="single" w:sz="4" w:space="0" w:color="auto"/>
                    <w:right w:val="single" w:sz="4" w:space="0" w:color="auto"/>
                  </w:tcBorders>
                  <w:noWrap/>
                  <w:vAlign w:val="bottom"/>
                  <w:hideMark/>
                </w:tcPr>
                <w:p w14:paraId="3225B05B" w14:textId="77777777" w:rsidR="00DD346D" w:rsidRDefault="00DD346D" w:rsidP="00DD346D">
                  <w:r>
                    <w:t xml:space="preserve">Демонтаж сантехнических приборов (унитаз, раковина, душевой поддон) </w:t>
                  </w:r>
                </w:p>
              </w:tc>
              <w:tc>
                <w:tcPr>
                  <w:tcW w:w="1014" w:type="dxa"/>
                  <w:tcBorders>
                    <w:top w:val="nil"/>
                    <w:left w:val="nil"/>
                    <w:bottom w:val="single" w:sz="4" w:space="0" w:color="auto"/>
                    <w:right w:val="single" w:sz="4" w:space="0" w:color="auto"/>
                  </w:tcBorders>
                  <w:noWrap/>
                  <w:vAlign w:val="bottom"/>
                  <w:hideMark/>
                </w:tcPr>
                <w:p w14:paraId="6AEB4EED" w14:textId="77777777" w:rsidR="00DD346D" w:rsidRDefault="00DD346D" w:rsidP="00DD346D">
                  <w:pPr>
                    <w:jc w:val="center"/>
                  </w:pPr>
                  <w:proofErr w:type="spellStart"/>
                  <w:r>
                    <w:t>компл</w:t>
                  </w:r>
                  <w:proofErr w:type="spellEnd"/>
                </w:p>
              </w:tc>
              <w:tc>
                <w:tcPr>
                  <w:tcW w:w="1199" w:type="dxa"/>
                  <w:tcBorders>
                    <w:top w:val="nil"/>
                    <w:left w:val="nil"/>
                    <w:bottom w:val="single" w:sz="4" w:space="0" w:color="auto"/>
                    <w:right w:val="single" w:sz="4" w:space="0" w:color="auto"/>
                  </w:tcBorders>
                  <w:noWrap/>
                  <w:vAlign w:val="bottom"/>
                  <w:hideMark/>
                </w:tcPr>
                <w:p w14:paraId="603FB8F5" w14:textId="546F539B" w:rsidR="00DD346D" w:rsidRDefault="00DD346D" w:rsidP="00DD346D">
                  <w:pPr>
                    <w:jc w:val="center"/>
                    <w:rPr>
                      <w:rFonts w:ascii="Arial CYR" w:hAnsi="Arial CYR" w:cs="Arial CYR"/>
                      <w:sz w:val="20"/>
                      <w:szCs w:val="20"/>
                    </w:rPr>
                  </w:pPr>
                  <w:r>
                    <w:rPr>
                      <w:rFonts w:ascii="Arial CYR" w:hAnsi="Arial CYR" w:cs="Arial CYR"/>
                      <w:sz w:val="20"/>
                      <w:szCs w:val="20"/>
                    </w:rPr>
                    <w:t>4</w:t>
                  </w:r>
                  <w:r w:rsidR="00800862">
                    <w:rPr>
                      <w:rFonts w:ascii="Arial CYR" w:hAnsi="Arial CYR" w:cs="Arial CYR"/>
                      <w:sz w:val="20"/>
                      <w:szCs w:val="20"/>
                    </w:rPr>
                    <w:t>8</w:t>
                  </w:r>
                </w:p>
              </w:tc>
              <w:tc>
                <w:tcPr>
                  <w:tcW w:w="236" w:type="dxa"/>
                  <w:vAlign w:val="center"/>
                  <w:hideMark/>
                </w:tcPr>
                <w:p w14:paraId="07A76759" w14:textId="77777777" w:rsidR="00DD346D" w:rsidRDefault="00DD346D" w:rsidP="00DD346D">
                  <w:pPr>
                    <w:rPr>
                      <w:sz w:val="20"/>
                      <w:szCs w:val="20"/>
                    </w:rPr>
                  </w:pPr>
                </w:p>
              </w:tc>
            </w:tr>
            <w:tr w:rsidR="00DD346D" w14:paraId="4AD2AC67" w14:textId="77777777" w:rsidTr="00CB715F">
              <w:trPr>
                <w:trHeight w:val="308"/>
              </w:trPr>
              <w:tc>
                <w:tcPr>
                  <w:tcW w:w="551" w:type="dxa"/>
                  <w:tcBorders>
                    <w:top w:val="nil"/>
                    <w:left w:val="single" w:sz="4" w:space="0" w:color="auto"/>
                    <w:bottom w:val="single" w:sz="4" w:space="0" w:color="auto"/>
                    <w:right w:val="single" w:sz="4" w:space="0" w:color="auto"/>
                  </w:tcBorders>
                  <w:noWrap/>
                  <w:vAlign w:val="bottom"/>
                  <w:hideMark/>
                </w:tcPr>
                <w:p w14:paraId="445510A8" w14:textId="77777777" w:rsidR="00DD346D" w:rsidRDefault="00DD346D" w:rsidP="00DD346D">
                  <w:pPr>
                    <w:jc w:val="center"/>
                  </w:pPr>
                  <w:r>
                    <w:t>6</w:t>
                  </w:r>
                </w:p>
              </w:tc>
              <w:tc>
                <w:tcPr>
                  <w:tcW w:w="6744" w:type="dxa"/>
                  <w:tcBorders>
                    <w:top w:val="nil"/>
                    <w:left w:val="nil"/>
                    <w:bottom w:val="single" w:sz="4" w:space="0" w:color="auto"/>
                    <w:right w:val="single" w:sz="4" w:space="0" w:color="auto"/>
                  </w:tcBorders>
                  <w:noWrap/>
                  <w:vAlign w:val="bottom"/>
                  <w:hideMark/>
                </w:tcPr>
                <w:p w14:paraId="0E6CC3C4" w14:textId="77777777" w:rsidR="00DD346D" w:rsidRDefault="00DD346D" w:rsidP="00DD346D">
                  <w:r>
                    <w:t>Демонтаж плинтуса</w:t>
                  </w:r>
                </w:p>
              </w:tc>
              <w:tc>
                <w:tcPr>
                  <w:tcW w:w="1014" w:type="dxa"/>
                  <w:tcBorders>
                    <w:top w:val="nil"/>
                    <w:left w:val="nil"/>
                    <w:bottom w:val="single" w:sz="4" w:space="0" w:color="auto"/>
                    <w:right w:val="single" w:sz="4" w:space="0" w:color="auto"/>
                  </w:tcBorders>
                  <w:noWrap/>
                  <w:vAlign w:val="bottom"/>
                  <w:hideMark/>
                </w:tcPr>
                <w:p w14:paraId="7D9EFBA9" w14:textId="77777777" w:rsidR="00DD346D" w:rsidRDefault="00DD346D" w:rsidP="00DD346D">
                  <w:pPr>
                    <w:jc w:val="center"/>
                  </w:pPr>
                  <w:proofErr w:type="spellStart"/>
                  <w:proofErr w:type="gramStart"/>
                  <w:r>
                    <w:t>м.п</w:t>
                  </w:r>
                  <w:proofErr w:type="spellEnd"/>
                  <w:proofErr w:type="gramEnd"/>
                </w:p>
              </w:tc>
              <w:tc>
                <w:tcPr>
                  <w:tcW w:w="1199" w:type="dxa"/>
                  <w:tcBorders>
                    <w:top w:val="nil"/>
                    <w:left w:val="nil"/>
                    <w:bottom w:val="single" w:sz="4" w:space="0" w:color="auto"/>
                    <w:right w:val="single" w:sz="4" w:space="0" w:color="auto"/>
                  </w:tcBorders>
                  <w:noWrap/>
                  <w:vAlign w:val="bottom"/>
                  <w:hideMark/>
                </w:tcPr>
                <w:p w14:paraId="57296AD8" w14:textId="77777777" w:rsidR="00DD346D" w:rsidRDefault="00DD346D" w:rsidP="00DD346D">
                  <w:pPr>
                    <w:jc w:val="center"/>
                    <w:rPr>
                      <w:rFonts w:ascii="Arial CYR" w:hAnsi="Arial CYR" w:cs="Arial CYR"/>
                      <w:sz w:val="20"/>
                      <w:szCs w:val="20"/>
                    </w:rPr>
                  </w:pPr>
                  <w:r>
                    <w:rPr>
                      <w:rFonts w:ascii="Arial CYR" w:hAnsi="Arial CYR" w:cs="Arial CYR"/>
                      <w:sz w:val="20"/>
                      <w:szCs w:val="20"/>
                    </w:rPr>
                    <w:t>1334,52</w:t>
                  </w:r>
                </w:p>
              </w:tc>
              <w:tc>
                <w:tcPr>
                  <w:tcW w:w="236" w:type="dxa"/>
                  <w:vAlign w:val="center"/>
                  <w:hideMark/>
                </w:tcPr>
                <w:p w14:paraId="6AF4C266" w14:textId="77777777" w:rsidR="00DD346D" w:rsidRDefault="00DD346D" w:rsidP="00DD346D">
                  <w:pPr>
                    <w:rPr>
                      <w:sz w:val="20"/>
                      <w:szCs w:val="20"/>
                    </w:rPr>
                  </w:pPr>
                </w:p>
              </w:tc>
            </w:tr>
            <w:tr w:rsidR="00DD346D" w14:paraId="2F6B5065" w14:textId="77777777" w:rsidTr="00CB715F">
              <w:trPr>
                <w:trHeight w:val="308"/>
              </w:trPr>
              <w:tc>
                <w:tcPr>
                  <w:tcW w:w="551" w:type="dxa"/>
                  <w:tcBorders>
                    <w:top w:val="nil"/>
                    <w:left w:val="single" w:sz="4" w:space="0" w:color="auto"/>
                    <w:bottom w:val="single" w:sz="4" w:space="0" w:color="auto"/>
                    <w:right w:val="single" w:sz="4" w:space="0" w:color="auto"/>
                  </w:tcBorders>
                  <w:noWrap/>
                  <w:vAlign w:val="bottom"/>
                  <w:hideMark/>
                </w:tcPr>
                <w:p w14:paraId="0F2CD43F" w14:textId="77777777" w:rsidR="00DD346D" w:rsidRDefault="00DD346D" w:rsidP="00DD346D">
                  <w:pPr>
                    <w:jc w:val="center"/>
                  </w:pPr>
                  <w:r>
                    <w:t>7</w:t>
                  </w:r>
                </w:p>
              </w:tc>
              <w:tc>
                <w:tcPr>
                  <w:tcW w:w="6744" w:type="dxa"/>
                  <w:tcBorders>
                    <w:top w:val="nil"/>
                    <w:left w:val="nil"/>
                    <w:bottom w:val="single" w:sz="4" w:space="0" w:color="auto"/>
                    <w:right w:val="single" w:sz="4" w:space="0" w:color="auto"/>
                  </w:tcBorders>
                  <w:noWrap/>
                  <w:vAlign w:val="bottom"/>
                  <w:hideMark/>
                </w:tcPr>
                <w:p w14:paraId="45D72CC8" w14:textId="77777777" w:rsidR="00DD346D" w:rsidRDefault="00DD346D" w:rsidP="00DD346D">
                  <w:r>
                    <w:t>Демонтаж напольного покрытия (паркет, плитка)</w:t>
                  </w:r>
                </w:p>
              </w:tc>
              <w:tc>
                <w:tcPr>
                  <w:tcW w:w="1014" w:type="dxa"/>
                  <w:tcBorders>
                    <w:top w:val="nil"/>
                    <w:left w:val="nil"/>
                    <w:bottom w:val="single" w:sz="4" w:space="0" w:color="auto"/>
                    <w:right w:val="single" w:sz="4" w:space="0" w:color="auto"/>
                  </w:tcBorders>
                  <w:noWrap/>
                  <w:vAlign w:val="bottom"/>
                  <w:hideMark/>
                </w:tcPr>
                <w:p w14:paraId="6ADDE1D3" w14:textId="77777777" w:rsidR="00DD346D" w:rsidRDefault="00DD346D" w:rsidP="00DD346D">
                  <w:pPr>
                    <w:jc w:val="center"/>
                  </w:pPr>
                  <w:r>
                    <w:t>м2</w:t>
                  </w:r>
                </w:p>
              </w:tc>
              <w:tc>
                <w:tcPr>
                  <w:tcW w:w="1199" w:type="dxa"/>
                  <w:tcBorders>
                    <w:top w:val="nil"/>
                    <w:left w:val="nil"/>
                    <w:bottom w:val="single" w:sz="4" w:space="0" w:color="auto"/>
                    <w:right w:val="single" w:sz="4" w:space="0" w:color="auto"/>
                  </w:tcBorders>
                  <w:noWrap/>
                  <w:vAlign w:val="bottom"/>
                  <w:hideMark/>
                </w:tcPr>
                <w:p w14:paraId="5D2D4E71" w14:textId="77777777" w:rsidR="00DD346D" w:rsidRDefault="00DD346D" w:rsidP="00DD346D">
                  <w:pPr>
                    <w:jc w:val="center"/>
                    <w:rPr>
                      <w:rFonts w:ascii="Arial CYR" w:hAnsi="Arial CYR" w:cs="Arial CYR"/>
                      <w:sz w:val="20"/>
                      <w:szCs w:val="20"/>
                    </w:rPr>
                  </w:pPr>
                  <w:r>
                    <w:rPr>
                      <w:rFonts w:ascii="Arial CYR" w:hAnsi="Arial CYR" w:cs="Arial CYR"/>
                      <w:sz w:val="20"/>
                      <w:szCs w:val="20"/>
                    </w:rPr>
                    <w:t>1582,50</w:t>
                  </w:r>
                </w:p>
              </w:tc>
              <w:tc>
                <w:tcPr>
                  <w:tcW w:w="236" w:type="dxa"/>
                  <w:vAlign w:val="center"/>
                  <w:hideMark/>
                </w:tcPr>
                <w:p w14:paraId="2E272962" w14:textId="77777777" w:rsidR="00DD346D" w:rsidRDefault="00DD346D" w:rsidP="00DD346D">
                  <w:pPr>
                    <w:rPr>
                      <w:sz w:val="20"/>
                      <w:szCs w:val="20"/>
                    </w:rPr>
                  </w:pPr>
                </w:p>
              </w:tc>
            </w:tr>
            <w:tr w:rsidR="00DD346D" w14:paraId="3840A358" w14:textId="77777777" w:rsidTr="00CB715F">
              <w:trPr>
                <w:trHeight w:val="308"/>
              </w:trPr>
              <w:tc>
                <w:tcPr>
                  <w:tcW w:w="551" w:type="dxa"/>
                  <w:tcBorders>
                    <w:top w:val="nil"/>
                    <w:left w:val="single" w:sz="4" w:space="0" w:color="auto"/>
                    <w:bottom w:val="single" w:sz="4" w:space="0" w:color="auto"/>
                    <w:right w:val="single" w:sz="4" w:space="0" w:color="auto"/>
                  </w:tcBorders>
                  <w:noWrap/>
                  <w:vAlign w:val="bottom"/>
                  <w:hideMark/>
                </w:tcPr>
                <w:p w14:paraId="42F80A95" w14:textId="77777777" w:rsidR="00DD346D" w:rsidRDefault="00DD346D" w:rsidP="00DD346D">
                  <w:pPr>
                    <w:jc w:val="center"/>
                  </w:pPr>
                  <w:r>
                    <w:t>8</w:t>
                  </w:r>
                </w:p>
              </w:tc>
              <w:tc>
                <w:tcPr>
                  <w:tcW w:w="6744" w:type="dxa"/>
                  <w:tcBorders>
                    <w:top w:val="nil"/>
                    <w:left w:val="nil"/>
                    <w:bottom w:val="single" w:sz="4" w:space="0" w:color="auto"/>
                    <w:right w:val="single" w:sz="4" w:space="0" w:color="auto"/>
                  </w:tcBorders>
                  <w:noWrap/>
                  <w:vAlign w:val="bottom"/>
                  <w:hideMark/>
                </w:tcPr>
                <w:p w14:paraId="40BAD271" w14:textId="77777777" w:rsidR="00DD346D" w:rsidRDefault="00DD346D" w:rsidP="00DD346D">
                  <w:r>
                    <w:t>Демонтаж подоконников</w:t>
                  </w:r>
                </w:p>
              </w:tc>
              <w:tc>
                <w:tcPr>
                  <w:tcW w:w="1014" w:type="dxa"/>
                  <w:tcBorders>
                    <w:top w:val="nil"/>
                    <w:left w:val="nil"/>
                    <w:bottom w:val="single" w:sz="4" w:space="0" w:color="auto"/>
                    <w:right w:val="single" w:sz="4" w:space="0" w:color="auto"/>
                  </w:tcBorders>
                  <w:noWrap/>
                  <w:vAlign w:val="bottom"/>
                  <w:hideMark/>
                </w:tcPr>
                <w:p w14:paraId="5A280A7F" w14:textId="77777777" w:rsidR="00DD346D" w:rsidRDefault="00DD346D" w:rsidP="00DD346D">
                  <w:pPr>
                    <w:jc w:val="center"/>
                  </w:pPr>
                  <w:proofErr w:type="spellStart"/>
                  <w:proofErr w:type="gramStart"/>
                  <w:r>
                    <w:t>м.п</w:t>
                  </w:r>
                  <w:proofErr w:type="spellEnd"/>
                  <w:proofErr w:type="gramEnd"/>
                </w:p>
              </w:tc>
              <w:tc>
                <w:tcPr>
                  <w:tcW w:w="1199" w:type="dxa"/>
                  <w:tcBorders>
                    <w:top w:val="nil"/>
                    <w:left w:val="nil"/>
                    <w:bottom w:val="single" w:sz="4" w:space="0" w:color="auto"/>
                    <w:right w:val="single" w:sz="4" w:space="0" w:color="auto"/>
                  </w:tcBorders>
                  <w:noWrap/>
                  <w:vAlign w:val="bottom"/>
                  <w:hideMark/>
                </w:tcPr>
                <w:p w14:paraId="4D2794FC" w14:textId="77777777" w:rsidR="00DD346D" w:rsidRDefault="00DD346D" w:rsidP="00DD346D">
                  <w:pPr>
                    <w:jc w:val="center"/>
                    <w:rPr>
                      <w:rFonts w:ascii="Arial CYR" w:hAnsi="Arial CYR" w:cs="Arial CYR"/>
                      <w:sz w:val="20"/>
                      <w:szCs w:val="20"/>
                    </w:rPr>
                  </w:pPr>
                  <w:r>
                    <w:rPr>
                      <w:rFonts w:ascii="Arial CYR" w:hAnsi="Arial CYR" w:cs="Arial CYR"/>
                      <w:sz w:val="20"/>
                      <w:szCs w:val="20"/>
                    </w:rPr>
                    <w:t>76,80</w:t>
                  </w:r>
                </w:p>
              </w:tc>
              <w:tc>
                <w:tcPr>
                  <w:tcW w:w="236" w:type="dxa"/>
                  <w:vAlign w:val="center"/>
                  <w:hideMark/>
                </w:tcPr>
                <w:p w14:paraId="028B6224" w14:textId="77777777" w:rsidR="00DD346D" w:rsidRDefault="00DD346D" w:rsidP="00DD346D">
                  <w:pPr>
                    <w:rPr>
                      <w:sz w:val="20"/>
                      <w:szCs w:val="20"/>
                    </w:rPr>
                  </w:pPr>
                </w:p>
              </w:tc>
            </w:tr>
            <w:tr w:rsidR="00DD346D" w14:paraId="006BBF32" w14:textId="77777777" w:rsidTr="00CB715F">
              <w:trPr>
                <w:trHeight w:val="308"/>
              </w:trPr>
              <w:tc>
                <w:tcPr>
                  <w:tcW w:w="551" w:type="dxa"/>
                  <w:tcBorders>
                    <w:top w:val="nil"/>
                    <w:left w:val="single" w:sz="4" w:space="0" w:color="auto"/>
                    <w:bottom w:val="single" w:sz="4" w:space="0" w:color="auto"/>
                    <w:right w:val="single" w:sz="4" w:space="0" w:color="auto"/>
                  </w:tcBorders>
                  <w:noWrap/>
                  <w:vAlign w:val="bottom"/>
                  <w:hideMark/>
                </w:tcPr>
                <w:p w14:paraId="22C73D84" w14:textId="77777777" w:rsidR="00DD346D" w:rsidRDefault="00DD346D" w:rsidP="00DD346D">
                  <w:pPr>
                    <w:jc w:val="center"/>
                  </w:pPr>
                  <w:r>
                    <w:t>9</w:t>
                  </w:r>
                </w:p>
              </w:tc>
              <w:tc>
                <w:tcPr>
                  <w:tcW w:w="6744" w:type="dxa"/>
                  <w:tcBorders>
                    <w:top w:val="nil"/>
                    <w:left w:val="nil"/>
                    <w:bottom w:val="single" w:sz="4" w:space="0" w:color="auto"/>
                    <w:right w:val="single" w:sz="4" w:space="0" w:color="auto"/>
                  </w:tcBorders>
                  <w:noWrap/>
                  <w:vAlign w:val="bottom"/>
                  <w:hideMark/>
                </w:tcPr>
                <w:p w14:paraId="508FB390" w14:textId="77777777" w:rsidR="00DD346D" w:rsidRDefault="00DD346D" w:rsidP="00DD346D">
                  <w:r>
                    <w:t>Демонтаж оконных блоков</w:t>
                  </w:r>
                </w:p>
              </w:tc>
              <w:tc>
                <w:tcPr>
                  <w:tcW w:w="1014" w:type="dxa"/>
                  <w:tcBorders>
                    <w:top w:val="nil"/>
                    <w:left w:val="nil"/>
                    <w:bottom w:val="single" w:sz="4" w:space="0" w:color="auto"/>
                    <w:right w:val="single" w:sz="4" w:space="0" w:color="auto"/>
                  </w:tcBorders>
                  <w:noWrap/>
                  <w:vAlign w:val="bottom"/>
                  <w:hideMark/>
                </w:tcPr>
                <w:p w14:paraId="33E88783" w14:textId="77777777" w:rsidR="00DD346D" w:rsidRDefault="00DD346D" w:rsidP="00DD346D">
                  <w:pPr>
                    <w:jc w:val="center"/>
                  </w:pPr>
                  <w:r>
                    <w:t>м2</w:t>
                  </w:r>
                </w:p>
              </w:tc>
              <w:tc>
                <w:tcPr>
                  <w:tcW w:w="1199" w:type="dxa"/>
                  <w:tcBorders>
                    <w:top w:val="nil"/>
                    <w:left w:val="nil"/>
                    <w:bottom w:val="single" w:sz="4" w:space="0" w:color="auto"/>
                    <w:right w:val="single" w:sz="4" w:space="0" w:color="auto"/>
                  </w:tcBorders>
                  <w:noWrap/>
                  <w:vAlign w:val="bottom"/>
                  <w:hideMark/>
                </w:tcPr>
                <w:p w14:paraId="7AA36B27" w14:textId="77777777" w:rsidR="00DD346D" w:rsidRDefault="00DD346D" w:rsidP="00DD346D">
                  <w:pPr>
                    <w:jc w:val="center"/>
                    <w:rPr>
                      <w:rFonts w:ascii="Arial CYR" w:hAnsi="Arial CYR" w:cs="Arial CYR"/>
                      <w:sz w:val="20"/>
                      <w:szCs w:val="20"/>
                    </w:rPr>
                  </w:pPr>
                  <w:r>
                    <w:rPr>
                      <w:rFonts w:ascii="Arial CYR" w:hAnsi="Arial CYR" w:cs="Arial CYR"/>
                      <w:sz w:val="20"/>
                      <w:szCs w:val="20"/>
                    </w:rPr>
                    <w:t>388,20</w:t>
                  </w:r>
                </w:p>
              </w:tc>
              <w:tc>
                <w:tcPr>
                  <w:tcW w:w="236" w:type="dxa"/>
                  <w:vAlign w:val="center"/>
                  <w:hideMark/>
                </w:tcPr>
                <w:p w14:paraId="6A52AAB5" w14:textId="77777777" w:rsidR="00DD346D" w:rsidRDefault="00DD346D" w:rsidP="00DD346D">
                  <w:pPr>
                    <w:rPr>
                      <w:sz w:val="20"/>
                      <w:szCs w:val="20"/>
                    </w:rPr>
                  </w:pPr>
                </w:p>
              </w:tc>
            </w:tr>
            <w:tr w:rsidR="00DD346D" w14:paraId="613BD086" w14:textId="77777777" w:rsidTr="00CB715F">
              <w:trPr>
                <w:trHeight w:val="308"/>
              </w:trPr>
              <w:tc>
                <w:tcPr>
                  <w:tcW w:w="551" w:type="dxa"/>
                  <w:tcBorders>
                    <w:top w:val="nil"/>
                    <w:left w:val="single" w:sz="4" w:space="0" w:color="auto"/>
                    <w:bottom w:val="single" w:sz="4" w:space="0" w:color="auto"/>
                    <w:right w:val="single" w:sz="4" w:space="0" w:color="auto"/>
                  </w:tcBorders>
                  <w:noWrap/>
                  <w:vAlign w:val="bottom"/>
                  <w:hideMark/>
                </w:tcPr>
                <w:p w14:paraId="409281AF" w14:textId="77777777" w:rsidR="00DD346D" w:rsidRDefault="00DD346D" w:rsidP="00DD346D">
                  <w:pPr>
                    <w:jc w:val="center"/>
                  </w:pPr>
                  <w:r>
                    <w:t>10</w:t>
                  </w:r>
                </w:p>
              </w:tc>
              <w:tc>
                <w:tcPr>
                  <w:tcW w:w="6744" w:type="dxa"/>
                  <w:tcBorders>
                    <w:top w:val="nil"/>
                    <w:left w:val="nil"/>
                    <w:bottom w:val="single" w:sz="4" w:space="0" w:color="auto"/>
                    <w:right w:val="single" w:sz="4" w:space="0" w:color="auto"/>
                  </w:tcBorders>
                  <w:noWrap/>
                  <w:vAlign w:val="bottom"/>
                  <w:hideMark/>
                </w:tcPr>
                <w:p w14:paraId="4F85E9F8" w14:textId="77777777" w:rsidR="00DD346D" w:rsidRDefault="00DD346D" w:rsidP="00DD346D">
                  <w:r>
                    <w:t>Демонтаж дверных блоков</w:t>
                  </w:r>
                </w:p>
              </w:tc>
              <w:tc>
                <w:tcPr>
                  <w:tcW w:w="1014" w:type="dxa"/>
                  <w:tcBorders>
                    <w:top w:val="nil"/>
                    <w:left w:val="nil"/>
                    <w:bottom w:val="single" w:sz="4" w:space="0" w:color="auto"/>
                    <w:right w:val="single" w:sz="4" w:space="0" w:color="auto"/>
                  </w:tcBorders>
                  <w:noWrap/>
                  <w:vAlign w:val="bottom"/>
                  <w:hideMark/>
                </w:tcPr>
                <w:p w14:paraId="5F6DBAC4" w14:textId="77777777" w:rsidR="00DD346D" w:rsidRDefault="00DD346D" w:rsidP="00DD346D">
                  <w:pPr>
                    <w:jc w:val="center"/>
                  </w:pPr>
                  <w:proofErr w:type="spellStart"/>
                  <w:r>
                    <w:t>шт</w:t>
                  </w:r>
                  <w:proofErr w:type="spellEnd"/>
                </w:p>
              </w:tc>
              <w:tc>
                <w:tcPr>
                  <w:tcW w:w="1199" w:type="dxa"/>
                  <w:tcBorders>
                    <w:top w:val="nil"/>
                    <w:left w:val="nil"/>
                    <w:bottom w:val="single" w:sz="4" w:space="0" w:color="auto"/>
                    <w:right w:val="single" w:sz="4" w:space="0" w:color="auto"/>
                  </w:tcBorders>
                  <w:noWrap/>
                  <w:vAlign w:val="bottom"/>
                  <w:hideMark/>
                </w:tcPr>
                <w:p w14:paraId="0FA2CBB8" w14:textId="77777777" w:rsidR="00DD346D" w:rsidRDefault="00DD346D" w:rsidP="00DD346D">
                  <w:pPr>
                    <w:jc w:val="center"/>
                    <w:rPr>
                      <w:rFonts w:ascii="Arial CYR" w:hAnsi="Arial CYR" w:cs="Arial CYR"/>
                      <w:sz w:val="20"/>
                      <w:szCs w:val="20"/>
                    </w:rPr>
                  </w:pPr>
                  <w:r>
                    <w:rPr>
                      <w:rFonts w:ascii="Arial CYR" w:hAnsi="Arial CYR" w:cs="Arial CYR"/>
                      <w:sz w:val="20"/>
                      <w:szCs w:val="20"/>
                    </w:rPr>
                    <w:t>138,00</w:t>
                  </w:r>
                </w:p>
              </w:tc>
              <w:tc>
                <w:tcPr>
                  <w:tcW w:w="236" w:type="dxa"/>
                  <w:vAlign w:val="center"/>
                  <w:hideMark/>
                </w:tcPr>
                <w:p w14:paraId="736E1580" w14:textId="77777777" w:rsidR="00DD346D" w:rsidRDefault="00DD346D" w:rsidP="00DD346D">
                  <w:pPr>
                    <w:rPr>
                      <w:sz w:val="20"/>
                      <w:szCs w:val="20"/>
                    </w:rPr>
                  </w:pPr>
                </w:p>
              </w:tc>
            </w:tr>
            <w:tr w:rsidR="00DD346D" w14:paraId="76A15855" w14:textId="77777777" w:rsidTr="00CB715F">
              <w:trPr>
                <w:trHeight w:val="308"/>
              </w:trPr>
              <w:tc>
                <w:tcPr>
                  <w:tcW w:w="551" w:type="dxa"/>
                  <w:tcBorders>
                    <w:top w:val="nil"/>
                    <w:left w:val="single" w:sz="4" w:space="0" w:color="auto"/>
                    <w:bottom w:val="single" w:sz="4" w:space="0" w:color="auto"/>
                    <w:right w:val="single" w:sz="4" w:space="0" w:color="auto"/>
                  </w:tcBorders>
                  <w:noWrap/>
                  <w:vAlign w:val="bottom"/>
                  <w:hideMark/>
                </w:tcPr>
                <w:p w14:paraId="4EBB9CCA" w14:textId="77777777" w:rsidR="00DD346D" w:rsidRDefault="00DD346D" w:rsidP="00DD346D">
                  <w:pPr>
                    <w:jc w:val="center"/>
                  </w:pPr>
                  <w:r>
                    <w:t>11</w:t>
                  </w:r>
                </w:p>
              </w:tc>
              <w:tc>
                <w:tcPr>
                  <w:tcW w:w="6744" w:type="dxa"/>
                  <w:tcBorders>
                    <w:top w:val="nil"/>
                    <w:left w:val="nil"/>
                    <w:bottom w:val="single" w:sz="4" w:space="0" w:color="auto"/>
                    <w:right w:val="single" w:sz="4" w:space="0" w:color="auto"/>
                  </w:tcBorders>
                  <w:noWrap/>
                  <w:vAlign w:val="bottom"/>
                  <w:hideMark/>
                </w:tcPr>
                <w:p w14:paraId="0E7AD1BE" w14:textId="77777777" w:rsidR="00DD346D" w:rsidRDefault="00DD346D" w:rsidP="00DD346D">
                  <w:r>
                    <w:t>Демонтаж радиаторов отопления</w:t>
                  </w:r>
                </w:p>
              </w:tc>
              <w:tc>
                <w:tcPr>
                  <w:tcW w:w="1014" w:type="dxa"/>
                  <w:tcBorders>
                    <w:top w:val="nil"/>
                    <w:left w:val="nil"/>
                    <w:bottom w:val="single" w:sz="4" w:space="0" w:color="auto"/>
                    <w:right w:val="single" w:sz="4" w:space="0" w:color="auto"/>
                  </w:tcBorders>
                  <w:noWrap/>
                  <w:vAlign w:val="bottom"/>
                  <w:hideMark/>
                </w:tcPr>
                <w:p w14:paraId="18CD3021" w14:textId="77777777" w:rsidR="00DD346D" w:rsidRDefault="00DD346D" w:rsidP="00DD346D">
                  <w:pPr>
                    <w:jc w:val="center"/>
                  </w:pPr>
                  <w:proofErr w:type="spellStart"/>
                  <w:r>
                    <w:t>шт</w:t>
                  </w:r>
                  <w:proofErr w:type="spellEnd"/>
                </w:p>
              </w:tc>
              <w:tc>
                <w:tcPr>
                  <w:tcW w:w="1199" w:type="dxa"/>
                  <w:tcBorders>
                    <w:top w:val="nil"/>
                    <w:left w:val="nil"/>
                    <w:bottom w:val="single" w:sz="4" w:space="0" w:color="auto"/>
                    <w:right w:val="single" w:sz="4" w:space="0" w:color="auto"/>
                  </w:tcBorders>
                  <w:noWrap/>
                  <w:vAlign w:val="bottom"/>
                  <w:hideMark/>
                </w:tcPr>
                <w:p w14:paraId="12BC2E1E" w14:textId="77777777" w:rsidR="00DD346D" w:rsidRDefault="00DD346D" w:rsidP="00DD346D">
                  <w:pPr>
                    <w:jc w:val="center"/>
                    <w:rPr>
                      <w:rFonts w:ascii="Arial CYR" w:hAnsi="Arial CYR" w:cs="Arial CYR"/>
                      <w:sz w:val="20"/>
                      <w:szCs w:val="20"/>
                    </w:rPr>
                  </w:pPr>
                  <w:r>
                    <w:rPr>
                      <w:rFonts w:ascii="Arial CYR" w:hAnsi="Arial CYR" w:cs="Arial CYR"/>
                      <w:sz w:val="20"/>
                      <w:szCs w:val="20"/>
                    </w:rPr>
                    <w:t>114,00</w:t>
                  </w:r>
                </w:p>
              </w:tc>
              <w:tc>
                <w:tcPr>
                  <w:tcW w:w="236" w:type="dxa"/>
                  <w:vAlign w:val="center"/>
                  <w:hideMark/>
                </w:tcPr>
                <w:p w14:paraId="5841FD5A" w14:textId="77777777" w:rsidR="00DD346D" w:rsidRDefault="00DD346D" w:rsidP="00DD346D">
                  <w:pPr>
                    <w:rPr>
                      <w:sz w:val="20"/>
                      <w:szCs w:val="20"/>
                    </w:rPr>
                  </w:pPr>
                </w:p>
              </w:tc>
            </w:tr>
            <w:tr w:rsidR="00DD346D" w14:paraId="1DD3D71F" w14:textId="77777777" w:rsidTr="00CB715F">
              <w:trPr>
                <w:trHeight w:val="308"/>
              </w:trPr>
              <w:tc>
                <w:tcPr>
                  <w:tcW w:w="551" w:type="dxa"/>
                  <w:tcBorders>
                    <w:top w:val="nil"/>
                    <w:left w:val="single" w:sz="4" w:space="0" w:color="auto"/>
                    <w:bottom w:val="single" w:sz="4" w:space="0" w:color="auto"/>
                    <w:right w:val="single" w:sz="4" w:space="0" w:color="auto"/>
                  </w:tcBorders>
                  <w:noWrap/>
                  <w:vAlign w:val="bottom"/>
                  <w:hideMark/>
                </w:tcPr>
                <w:p w14:paraId="26C6B1A3" w14:textId="77777777" w:rsidR="00DD346D" w:rsidRDefault="00DD346D" w:rsidP="00DD346D">
                  <w:pPr>
                    <w:jc w:val="center"/>
                  </w:pPr>
                  <w:r>
                    <w:t>12</w:t>
                  </w:r>
                </w:p>
              </w:tc>
              <w:tc>
                <w:tcPr>
                  <w:tcW w:w="6744" w:type="dxa"/>
                  <w:tcBorders>
                    <w:top w:val="nil"/>
                    <w:left w:val="nil"/>
                    <w:bottom w:val="single" w:sz="4" w:space="0" w:color="auto"/>
                    <w:right w:val="single" w:sz="4" w:space="0" w:color="auto"/>
                  </w:tcBorders>
                  <w:noWrap/>
                  <w:vAlign w:val="bottom"/>
                  <w:hideMark/>
                </w:tcPr>
                <w:p w14:paraId="2F997E53" w14:textId="77777777" w:rsidR="00DD346D" w:rsidRDefault="00DD346D" w:rsidP="00DD346D">
                  <w:r>
                    <w:t>Демонтаж перегородок из кирпича 250мм</w:t>
                  </w:r>
                </w:p>
              </w:tc>
              <w:tc>
                <w:tcPr>
                  <w:tcW w:w="1014" w:type="dxa"/>
                  <w:tcBorders>
                    <w:top w:val="nil"/>
                    <w:left w:val="nil"/>
                    <w:bottom w:val="single" w:sz="4" w:space="0" w:color="auto"/>
                    <w:right w:val="single" w:sz="4" w:space="0" w:color="auto"/>
                  </w:tcBorders>
                  <w:noWrap/>
                  <w:vAlign w:val="bottom"/>
                  <w:hideMark/>
                </w:tcPr>
                <w:p w14:paraId="2E901443" w14:textId="77777777" w:rsidR="00DD346D" w:rsidRDefault="00DD346D" w:rsidP="00DD346D">
                  <w:pPr>
                    <w:jc w:val="center"/>
                  </w:pPr>
                  <w:r>
                    <w:t>м3</w:t>
                  </w:r>
                </w:p>
              </w:tc>
              <w:tc>
                <w:tcPr>
                  <w:tcW w:w="1199" w:type="dxa"/>
                  <w:tcBorders>
                    <w:top w:val="nil"/>
                    <w:left w:val="nil"/>
                    <w:bottom w:val="single" w:sz="4" w:space="0" w:color="auto"/>
                    <w:right w:val="single" w:sz="4" w:space="0" w:color="auto"/>
                  </w:tcBorders>
                  <w:noWrap/>
                  <w:vAlign w:val="bottom"/>
                  <w:hideMark/>
                </w:tcPr>
                <w:p w14:paraId="68662D92" w14:textId="77777777" w:rsidR="00DD346D" w:rsidRDefault="00DD346D" w:rsidP="00DD346D">
                  <w:pPr>
                    <w:jc w:val="center"/>
                    <w:rPr>
                      <w:rFonts w:ascii="Arial CYR" w:hAnsi="Arial CYR" w:cs="Arial CYR"/>
                      <w:sz w:val="20"/>
                      <w:szCs w:val="20"/>
                    </w:rPr>
                  </w:pPr>
                  <w:r>
                    <w:rPr>
                      <w:rFonts w:ascii="Arial CYR" w:hAnsi="Arial CYR" w:cs="Arial CYR"/>
                      <w:sz w:val="20"/>
                      <w:szCs w:val="20"/>
                    </w:rPr>
                    <w:t>136,44</w:t>
                  </w:r>
                </w:p>
              </w:tc>
              <w:tc>
                <w:tcPr>
                  <w:tcW w:w="236" w:type="dxa"/>
                  <w:vAlign w:val="center"/>
                  <w:hideMark/>
                </w:tcPr>
                <w:p w14:paraId="32EF3513" w14:textId="77777777" w:rsidR="00DD346D" w:rsidRDefault="00DD346D" w:rsidP="00DD346D">
                  <w:pPr>
                    <w:rPr>
                      <w:sz w:val="20"/>
                      <w:szCs w:val="20"/>
                    </w:rPr>
                  </w:pPr>
                </w:p>
              </w:tc>
            </w:tr>
            <w:tr w:rsidR="00DD346D" w14:paraId="2C4F7ACD" w14:textId="77777777" w:rsidTr="00CB715F">
              <w:trPr>
                <w:trHeight w:val="308"/>
              </w:trPr>
              <w:tc>
                <w:tcPr>
                  <w:tcW w:w="551" w:type="dxa"/>
                  <w:tcBorders>
                    <w:top w:val="nil"/>
                    <w:left w:val="single" w:sz="4" w:space="0" w:color="auto"/>
                    <w:bottom w:val="single" w:sz="4" w:space="0" w:color="auto"/>
                    <w:right w:val="single" w:sz="4" w:space="0" w:color="auto"/>
                  </w:tcBorders>
                  <w:noWrap/>
                  <w:vAlign w:val="bottom"/>
                  <w:hideMark/>
                </w:tcPr>
                <w:p w14:paraId="62F08319" w14:textId="77777777" w:rsidR="00DD346D" w:rsidRDefault="00DD346D" w:rsidP="00DD346D">
                  <w:pPr>
                    <w:jc w:val="center"/>
                  </w:pPr>
                  <w:r>
                    <w:t>13</w:t>
                  </w:r>
                </w:p>
              </w:tc>
              <w:tc>
                <w:tcPr>
                  <w:tcW w:w="6744" w:type="dxa"/>
                  <w:tcBorders>
                    <w:top w:val="nil"/>
                    <w:left w:val="nil"/>
                    <w:bottom w:val="single" w:sz="4" w:space="0" w:color="auto"/>
                    <w:right w:val="single" w:sz="4" w:space="0" w:color="auto"/>
                  </w:tcBorders>
                  <w:noWrap/>
                  <w:vAlign w:val="bottom"/>
                  <w:hideMark/>
                </w:tcPr>
                <w:p w14:paraId="3FE230D2" w14:textId="77777777" w:rsidR="00DD346D" w:rsidRDefault="00DD346D" w:rsidP="00DD346D">
                  <w:pPr>
                    <w:rPr>
                      <w:color w:val="000000"/>
                    </w:rPr>
                  </w:pPr>
                  <w:r>
                    <w:rPr>
                      <w:color w:val="000000"/>
                    </w:rPr>
                    <w:t>Демонтаж перегородок между номеров</w:t>
                  </w:r>
                </w:p>
              </w:tc>
              <w:tc>
                <w:tcPr>
                  <w:tcW w:w="1014" w:type="dxa"/>
                  <w:tcBorders>
                    <w:top w:val="nil"/>
                    <w:left w:val="nil"/>
                    <w:bottom w:val="single" w:sz="4" w:space="0" w:color="auto"/>
                    <w:right w:val="single" w:sz="4" w:space="0" w:color="auto"/>
                  </w:tcBorders>
                  <w:noWrap/>
                  <w:vAlign w:val="bottom"/>
                  <w:hideMark/>
                </w:tcPr>
                <w:p w14:paraId="6377C0DA" w14:textId="77777777" w:rsidR="00DD346D" w:rsidRDefault="00DD346D" w:rsidP="00DD346D">
                  <w:pPr>
                    <w:jc w:val="center"/>
                  </w:pPr>
                  <w:r>
                    <w:t>м3</w:t>
                  </w:r>
                </w:p>
              </w:tc>
              <w:tc>
                <w:tcPr>
                  <w:tcW w:w="1199" w:type="dxa"/>
                  <w:tcBorders>
                    <w:top w:val="nil"/>
                    <w:left w:val="nil"/>
                    <w:bottom w:val="single" w:sz="4" w:space="0" w:color="auto"/>
                    <w:right w:val="single" w:sz="4" w:space="0" w:color="auto"/>
                  </w:tcBorders>
                  <w:noWrap/>
                  <w:vAlign w:val="bottom"/>
                  <w:hideMark/>
                </w:tcPr>
                <w:p w14:paraId="042E5FDD" w14:textId="77777777" w:rsidR="00DD346D" w:rsidRDefault="00DD346D" w:rsidP="00DD346D">
                  <w:pPr>
                    <w:jc w:val="center"/>
                    <w:rPr>
                      <w:rFonts w:ascii="Arial CYR" w:hAnsi="Arial CYR" w:cs="Arial CYR"/>
                      <w:sz w:val="20"/>
                      <w:szCs w:val="20"/>
                    </w:rPr>
                  </w:pPr>
                  <w:r>
                    <w:rPr>
                      <w:rFonts w:ascii="Arial CYR" w:hAnsi="Arial CYR" w:cs="Arial CYR"/>
                      <w:sz w:val="20"/>
                      <w:szCs w:val="20"/>
                    </w:rPr>
                    <w:t>41,85</w:t>
                  </w:r>
                </w:p>
              </w:tc>
              <w:tc>
                <w:tcPr>
                  <w:tcW w:w="236" w:type="dxa"/>
                  <w:vAlign w:val="center"/>
                  <w:hideMark/>
                </w:tcPr>
                <w:p w14:paraId="02204DA6" w14:textId="77777777" w:rsidR="00DD346D" w:rsidRDefault="00DD346D" w:rsidP="00DD346D">
                  <w:pPr>
                    <w:rPr>
                      <w:sz w:val="20"/>
                      <w:szCs w:val="20"/>
                    </w:rPr>
                  </w:pPr>
                </w:p>
              </w:tc>
            </w:tr>
            <w:tr w:rsidR="00DD346D" w14:paraId="6A1FD3FE" w14:textId="77777777" w:rsidTr="00CB715F">
              <w:trPr>
                <w:trHeight w:val="308"/>
              </w:trPr>
              <w:tc>
                <w:tcPr>
                  <w:tcW w:w="551" w:type="dxa"/>
                  <w:tcBorders>
                    <w:top w:val="nil"/>
                    <w:left w:val="single" w:sz="4" w:space="0" w:color="auto"/>
                    <w:bottom w:val="single" w:sz="4" w:space="0" w:color="auto"/>
                    <w:right w:val="single" w:sz="4" w:space="0" w:color="auto"/>
                  </w:tcBorders>
                  <w:noWrap/>
                  <w:vAlign w:val="bottom"/>
                  <w:hideMark/>
                </w:tcPr>
                <w:p w14:paraId="0026C55F" w14:textId="77777777" w:rsidR="00DD346D" w:rsidRDefault="00DD346D" w:rsidP="00DD346D">
                  <w:pPr>
                    <w:jc w:val="center"/>
                  </w:pPr>
                  <w:r>
                    <w:t>14</w:t>
                  </w:r>
                </w:p>
              </w:tc>
              <w:tc>
                <w:tcPr>
                  <w:tcW w:w="6744" w:type="dxa"/>
                  <w:tcBorders>
                    <w:top w:val="nil"/>
                    <w:left w:val="nil"/>
                    <w:bottom w:val="single" w:sz="4" w:space="0" w:color="auto"/>
                    <w:right w:val="single" w:sz="4" w:space="0" w:color="auto"/>
                  </w:tcBorders>
                  <w:noWrap/>
                  <w:vAlign w:val="bottom"/>
                  <w:hideMark/>
                </w:tcPr>
                <w:p w14:paraId="6A6E8F26" w14:textId="77777777" w:rsidR="00DD346D" w:rsidRDefault="00DD346D" w:rsidP="00DD346D">
                  <w:pPr>
                    <w:rPr>
                      <w:color w:val="000000"/>
                    </w:rPr>
                  </w:pPr>
                  <w:r>
                    <w:rPr>
                      <w:color w:val="000000"/>
                    </w:rPr>
                    <w:t xml:space="preserve">Устройство проходных отверстий </w:t>
                  </w:r>
                  <w:proofErr w:type="gramStart"/>
                  <w:r>
                    <w:rPr>
                      <w:color w:val="000000"/>
                    </w:rPr>
                    <w:t>в меж</w:t>
                  </w:r>
                  <w:proofErr w:type="gramEnd"/>
                  <w:r>
                    <w:rPr>
                      <w:color w:val="000000"/>
                    </w:rPr>
                    <w:t xml:space="preserve"> этажном перекрытии 11-14 этаж (700*300мм)</w:t>
                  </w:r>
                </w:p>
              </w:tc>
              <w:tc>
                <w:tcPr>
                  <w:tcW w:w="1014" w:type="dxa"/>
                  <w:tcBorders>
                    <w:top w:val="nil"/>
                    <w:left w:val="nil"/>
                    <w:bottom w:val="single" w:sz="4" w:space="0" w:color="auto"/>
                    <w:right w:val="single" w:sz="4" w:space="0" w:color="auto"/>
                  </w:tcBorders>
                  <w:noWrap/>
                  <w:vAlign w:val="bottom"/>
                  <w:hideMark/>
                </w:tcPr>
                <w:p w14:paraId="2E768324" w14:textId="77777777" w:rsidR="00DD346D" w:rsidRDefault="00DD346D" w:rsidP="00DD346D">
                  <w:pPr>
                    <w:jc w:val="center"/>
                  </w:pPr>
                  <w:proofErr w:type="spellStart"/>
                  <w:r>
                    <w:t>шт</w:t>
                  </w:r>
                  <w:proofErr w:type="spellEnd"/>
                </w:p>
              </w:tc>
              <w:tc>
                <w:tcPr>
                  <w:tcW w:w="1199" w:type="dxa"/>
                  <w:tcBorders>
                    <w:top w:val="nil"/>
                    <w:left w:val="nil"/>
                    <w:bottom w:val="single" w:sz="4" w:space="0" w:color="auto"/>
                    <w:right w:val="single" w:sz="4" w:space="0" w:color="auto"/>
                  </w:tcBorders>
                  <w:noWrap/>
                  <w:vAlign w:val="bottom"/>
                  <w:hideMark/>
                </w:tcPr>
                <w:p w14:paraId="1391D83E" w14:textId="77777777" w:rsidR="00DD346D" w:rsidRDefault="00DD346D" w:rsidP="00DD346D">
                  <w:pPr>
                    <w:jc w:val="center"/>
                    <w:rPr>
                      <w:rFonts w:ascii="Arial CYR" w:hAnsi="Arial CYR" w:cs="Arial CYR"/>
                      <w:sz w:val="20"/>
                      <w:szCs w:val="20"/>
                    </w:rPr>
                  </w:pPr>
                  <w:r>
                    <w:rPr>
                      <w:rFonts w:ascii="Arial CYR" w:hAnsi="Arial CYR" w:cs="Arial CYR"/>
                      <w:sz w:val="20"/>
                      <w:szCs w:val="20"/>
                    </w:rPr>
                    <w:t>48,00</w:t>
                  </w:r>
                </w:p>
              </w:tc>
              <w:tc>
                <w:tcPr>
                  <w:tcW w:w="236" w:type="dxa"/>
                  <w:vAlign w:val="center"/>
                  <w:hideMark/>
                </w:tcPr>
                <w:p w14:paraId="5D218608" w14:textId="77777777" w:rsidR="00DD346D" w:rsidRDefault="00DD346D" w:rsidP="00DD346D">
                  <w:pPr>
                    <w:rPr>
                      <w:sz w:val="20"/>
                      <w:szCs w:val="20"/>
                    </w:rPr>
                  </w:pPr>
                </w:p>
              </w:tc>
            </w:tr>
            <w:tr w:rsidR="00DD346D" w14:paraId="103368F4" w14:textId="77777777" w:rsidTr="00CB715F">
              <w:trPr>
                <w:trHeight w:val="308"/>
              </w:trPr>
              <w:tc>
                <w:tcPr>
                  <w:tcW w:w="551" w:type="dxa"/>
                  <w:tcBorders>
                    <w:top w:val="nil"/>
                    <w:left w:val="single" w:sz="4" w:space="0" w:color="auto"/>
                    <w:bottom w:val="single" w:sz="4" w:space="0" w:color="auto"/>
                    <w:right w:val="single" w:sz="4" w:space="0" w:color="auto"/>
                  </w:tcBorders>
                  <w:noWrap/>
                  <w:vAlign w:val="bottom"/>
                  <w:hideMark/>
                </w:tcPr>
                <w:p w14:paraId="6214B779" w14:textId="77777777" w:rsidR="00DD346D" w:rsidRDefault="00DD346D" w:rsidP="00DD346D">
                  <w:pPr>
                    <w:jc w:val="center"/>
                  </w:pPr>
                  <w:r>
                    <w:t>15</w:t>
                  </w:r>
                </w:p>
              </w:tc>
              <w:tc>
                <w:tcPr>
                  <w:tcW w:w="6744" w:type="dxa"/>
                  <w:tcBorders>
                    <w:top w:val="nil"/>
                    <w:left w:val="nil"/>
                    <w:bottom w:val="single" w:sz="4" w:space="0" w:color="auto"/>
                    <w:right w:val="single" w:sz="4" w:space="0" w:color="auto"/>
                  </w:tcBorders>
                  <w:noWrap/>
                  <w:vAlign w:val="bottom"/>
                  <w:hideMark/>
                </w:tcPr>
                <w:p w14:paraId="4FCF94FE" w14:textId="77777777" w:rsidR="00DD346D" w:rsidRDefault="00DD346D" w:rsidP="00DD346D">
                  <w:pPr>
                    <w:rPr>
                      <w:color w:val="000000"/>
                    </w:rPr>
                  </w:pPr>
                  <w:r>
                    <w:rPr>
                      <w:color w:val="000000"/>
                    </w:rPr>
                    <w:t xml:space="preserve">Демонтаж </w:t>
                  </w:r>
                  <w:proofErr w:type="spellStart"/>
                  <w:r>
                    <w:rPr>
                      <w:color w:val="000000"/>
                    </w:rPr>
                    <w:t>уклонообразующей</w:t>
                  </w:r>
                  <w:proofErr w:type="spellEnd"/>
                  <w:r>
                    <w:rPr>
                      <w:color w:val="000000"/>
                    </w:rPr>
                    <w:t xml:space="preserve"> стяжки на балконе</w:t>
                  </w:r>
                </w:p>
              </w:tc>
              <w:tc>
                <w:tcPr>
                  <w:tcW w:w="1014" w:type="dxa"/>
                  <w:tcBorders>
                    <w:top w:val="nil"/>
                    <w:left w:val="nil"/>
                    <w:bottom w:val="single" w:sz="4" w:space="0" w:color="auto"/>
                    <w:right w:val="single" w:sz="4" w:space="0" w:color="auto"/>
                  </w:tcBorders>
                  <w:noWrap/>
                  <w:vAlign w:val="bottom"/>
                  <w:hideMark/>
                </w:tcPr>
                <w:p w14:paraId="6993ADA9" w14:textId="77777777" w:rsidR="00DD346D" w:rsidRDefault="00DD346D" w:rsidP="00DD346D">
                  <w:pPr>
                    <w:jc w:val="center"/>
                  </w:pPr>
                  <w:r>
                    <w:t>м2</w:t>
                  </w:r>
                </w:p>
              </w:tc>
              <w:tc>
                <w:tcPr>
                  <w:tcW w:w="1199" w:type="dxa"/>
                  <w:tcBorders>
                    <w:top w:val="nil"/>
                    <w:left w:val="nil"/>
                    <w:bottom w:val="single" w:sz="4" w:space="0" w:color="auto"/>
                    <w:right w:val="single" w:sz="4" w:space="0" w:color="auto"/>
                  </w:tcBorders>
                  <w:noWrap/>
                  <w:vAlign w:val="bottom"/>
                  <w:hideMark/>
                </w:tcPr>
                <w:p w14:paraId="617A20FB" w14:textId="77777777" w:rsidR="00DD346D" w:rsidRDefault="00DD346D" w:rsidP="00DD346D">
                  <w:pPr>
                    <w:jc w:val="center"/>
                    <w:rPr>
                      <w:rFonts w:ascii="Arial CYR" w:hAnsi="Arial CYR" w:cs="Arial CYR"/>
                      <w:sz w:val="20"/>
                      <w:szCs w:val="20"/>
                    </w:rPr>
                  </w:pPr>
                  <w:r>
                    <w:rPr>
                      <w:rFonts w:ascii="Arial CYR" w:hAnsi="Arial CYR" w:cs="Arial CYR"/>
                      <w:sz w:val="20"/>
                      <w:szCs w:val="20"/>
                    </w:rPr>
                    <w:t>245,72</w:t>
                  </w:r>
                </w:p>
              </w:tc>
              <w:tc>
                <w:tcPr>
                  <w:tcW w:w="236" w:type="dxa"/>
                  <w:vAlign w:val="center"/>
                  <w:hideMark/>
                </w:tcPr>
                <w:p w14:paraId="25502F4D" w14:textId="77777777" w:rsidR="00DD346D" w:rsidRDefault="00DD346D" w:rsidP="00DD346D">
                  <w:pPr>
                    <w:rPr>
                      <w:sz w:val="20"/>
                      <w:szCs w:val="20"/>
                    </w:rPr>
                  </w:pPr>
                </w:p>
              </w:tc>
            </w:tr>
            <w:tr w:rsidR="00DD346D" w14:paraId="1973C5FC" w14:textId="77777777" w:rsidTr="00CB715F">
              <w:trPr>
                <w:trHeight w:val="308"/>
              </w:trPr>
              <w:tc>
                <w:tcPr>
                  <w:tcW w:w="551" w:type="dxa"/>
                  <w:tcBorders>
                    <w:top w:val="nil"/>
                    <w:left w:val="single" w:sz="4" w:space="0" w:color="auto"/>
                    <w:bottom w:val="single" w:sz="4" w:space="0" w:color="auto"/>
                    <w:right w:val="single" w:sz="4" w:space="0" w:color="auto"/>
                  </w:tcBorders>
                  <w:noWrap/>
                  <w:vAlign w:val="bottom"/>
                  <w:hideMark/>
                </w:tcPr>
                <w:p w14:paraId="1F4E1329" w14:textId="77777777" w:rsidR="00DD346D" w:rsidRDefault="00DD346D" w:rsidP="00DD346D">
                  <w:pPr>
                    <w:jc w:val="center"/>
                  </w:pPr>
                  <w:r>
                    <w:t>16</w:t>
                  </w:r>
                </w:p>
              </w:tc>
              <w:tc>
                <w:tcPr>
                  <w:tcW w:w="6744" w:type="dxa"/>
                  <w:tcBorders>
                    <w:top w:val="nil"/>
                    <w:left w:val="nil"/>
                    <w:bottom w:val="single" w:sz="4" w:space="0" w:color="auto"/>
                    <w:right w:val="single" w:sz="4" w:space="0" w:color="auto"/>
                  </w:tcBorders>
                  <w:noWrap/>
                  <w:vAlign w:val="bottom"/>
                  <w:hideMark/>
                </w:tcPr>
                <w:p w14:paraId="1141E06B" w14:textId="77777777" w:rsidR="00DD346D" w:rsidRDefault="00DD346D" w:rsidP="00DD346D">
                  <w:r>
                    <w:t>Демонтаж отделки стен плитка</w:t>
                  </w:r>
                </w:p>
              </w:tc>
              <w:tc>
                <w:tcPr>
                  <w:tcW w:w="1014" w:type="dxa"/>
                  <w:tcBorders>
                    <w:top w:val="nil"/>
                    <w:left w:val="nil"/>
                    <w:bottom w:val="single" w:sz="4" w:space="0" w:color="auto"/>
                    <w:right w:val="single" w:sz="4" w:space="0" w:color="auto"/>
                  </w:tcBorders>
                  <w:noWrap/>
                  <w:vAlign w:val="bottom"/>
                  <w:hideMark/>
                </w:tcPr>
                <w:p w14:paraId="274B1827" w14:textId="77777777" w:rsidR="00DD346D" w:rsidRDefault="00DD346D" w:rsidP="00DD346D">
                  <w:pPr>
                    <w:jc w:val="center"/>
                  </w:pPr>
                  <w:r>
                    <w:t>м2</w:t>
                  </w:r>
                </w:p>
              </w:tc>
              <w:tc>
                <w:tcPr>
                  <w:tcW w:w="1199" w:type="dxa"/>
                  <w:tcBorders>
                    <w:top w:val="nil"/>
                    <w:left w:val="nil"/>
                    <w:bottom w:val="single" w:sz="4" w:space="0" w:color="auto"/>
                    <w:right w:val="single" w:sz="4" w:space="0" w:color="auto"/>
                  </w:tcBorders>
                  <w:noWrap/>
                  <w:vAlign w:val="bottom"/>
                  <w:hideMark/>
                </w:tcPr>
                <w:p w14:paraId="06EA5B40" w14:textId="77777777" w:rsidR="00DD346D" w:rsidRDefault="00DD346D" w:rsidP="00DD346D">
                  <w:pPr>
                    <w:jc w:val="center"/>
                    <w:rPr>
                      <w:rFonts w:ascii="Arial CYR" w:hAnsi="Arial CYR" w:cs="Arial CYR"/>
                      <w:sz w:val="20"/>
                      <w:szCs w:val="20"/>
                    </w:rPr>
                  </w:pPr>
                  <w:r>
                    <w:rPr>
                      <w:rFonts w:ascii="Arial CYR" w:hAnsi="Arial CYR" w:cs="Arial CYR"/>
                      <w:sz w:val="20"/>
                      <w:szCs w:val="20"/>
                    </w:rPr>
                    <w:t>648,45</w:t>
                  </w:r>
                </w:p>
              </w:tc>
              <w:tc>
                <w:tcPr>
                  <w:tcW w:w="236" w:type="dxa"/>
                  <w:vAlign w:val="center"/>
                  <w:hideMark/>
                </w:tcPr>
                <w:p w14:paraId="67BB59E0" w14:textId="77777777" w:rsidR="00DD346D" w:rsidRDefault="00DD346D" w:rsidP="00DD346D">
                  <w:pPr>
                    <w:rPr>
                      <w:sz w:val="20"/>
                      <w:szCs w:val="20"/>
                    </w:rPr>
                  </w:pPr>
                </w:p>
              </w:tc>
            </w:tr>
            <w:tr w:rsidR="00DD346D" w14:paraId="5864B366" w14:textId="77777777" w:rsidTr="00CB715F">
              <w:trPr>
                <w:trHeight w:val="308"/>
              </w:trPr>
              <w:tc>
                <w:tcPr>
                  <w:tcW w:w="551" w:type="dxa"/>
                  <w:tcBorders>
                    <w:top w:val="nil"/>
                    <w:left w:val="single" w:sz="4" w:space="0" w:color="auto"/>
                    <w:bottom w:val="single" w:sz="4" w:space="0" w:color="auto"/>
                    <w:right w:val="single" w:sz="4" w:space="0" w:color="auto"/>
                  </w:tcBorders>
                  <w:noWrap/>
                  <w:vAlign w:val="bottom"/>
                  <w:hideMark/>
                </w:tcPr>
                <w:p w14:paraId="097F25B3" w14:textId="77777777" w:rsidR="00DD346D" w:rsidRDefault="00DD346D" w:rsidP="00DD346D">
                  <w:pPr>
                    <w:jc w:val="center"/>
                  </w:pPr>
                  <w:r>
                    <w:t>17</w:t>
                  </w:r>
                </w:p>
              </w:tc>
              <w:tc>
                <w:tcPr>
                  <w:tcW w:w="6744" w:type="dxa"/>
                  <w:tcBorders>
                    <w:top w:val="nil"/>
                    <w:left w:val="nil"/>
                    <w:bottom w:val="single" w:sz="4" w:space="0" w:color="auto"/>
                    <w:right w:val="single" w:sz="4" w:space="0" w:color="auto"/>
                  </w:tcBorders>
                  <w:noWrap/>
                  <w:vAlign w:val="bottom"/>
                  <w:hideMark/>
                </w:tcPr>
                <w:p w14:paraId="6DD5ECA3" w14:textId="77777777" w:rsidR="00DD346D" w:rsidRDefault="00DD346D" w:rsidP="00DD346D">
                  <w:r>
                    <w:t>Демонтаж штукатурки</w:t>
                  </w:r>
                </w:p>
              </w:tc>
              <w:tc>
                <w:tcPr>
                  <w:tcW w:w="1014" w:type="dxa"/>
                  <w:tcBorders>
                    <w:top w:val="nil"/>
                    <w:left w:val="nil"/>
                    <w:bottom w:val="single" w:sz="4" w:space="0" w:color="auto"/>
                    <w:right w:val="single" w:sz="4" w:space="0" w:color="auto"/>
                  </w:tcBorders>
                  <w:noWrap/>
                  <w:vAlign w:val="bottom"/>
                  <w:hideMark/>
                </w:tcPr>
                <w:p w14:paraId="42E4144A" w14:textId="77777777" w:rsidR="00DD346D" w:rsidRDefault="00DD346D" w:rsidP="00DD346D">
                  <w:pPr>
                    <w:jc w:val="center"/>
                  </w:pPr>
                  <w:r>
                    <w:t>м2</w:t>
                  </w:r>
                </w:p>
              </w:tc>
              <w:tc>
                <w:tcPr>
                  <w:tcW w:w="1199" w:type="dxa"/>
                  <w:tcBorders>
                    <w:top w:val="nil"/>
                    <w:left w:val="nil"/>
                    <w:bottom w:val="single" w:sz="4" w:space="0" w:color="auto"/>
                    <w:right w:val="single" w:sz="4" w:space="0" w:color="auto"/>
                  </w:tcBorders>
                  <w:noWrap/>
                  <w:vAlign w:val="bottom"/>
                  <w:hideMark/>
                </w:tcPr>
                <w:p w14:paraId="42EB2417" w14:textId="77777777" w:rsidR="00DD346D" w:rsidRDefault="00DD346D" w:rsidP="00DD346D">
                  <w:pPr>
                    <w:jc w:val="center"/>
                    <w:rPr>
                      <w:rFonts w:ascii="Arial CYR" w:hAnsi="Arial CYR" w:cs="Arial CYR"/>
                      <w:sz w:val="20"/>
                      <w:szCs w:val="20"/>
                    </w:rPr>
                  </w:pPr>
                  <w:r>
                    <w:rPr>
                      <w:rFonts w:ascii="Arial CYR" w:hAnsi="Arial CYR" w:cs="Arial CYR"/>
                      <w:sz w:val="20"/>
                      <w:szCs w:val="20"/>
                    </w:rPr>
                    <w:t>4356,90</w:t>
                  </w:r>
                </w:p>
              </w:tc>
              <w:tc>
                <w:tcPr>
                  <w:tcW w:w="236" w:type="dxa"/>
                  <w:vAlign w:val="center"/>
                  <w:hideMark/>
                </w:tcPr>
                <w:p w14:paraId="51D44B97" w14:textId="77777777" w:rsidR="00DD346D" w:rsidRDefault="00DD346D" w:rsidP="00DD346D">
                  <w:pPr>
                    <w:rPr>
                      <w:sz w:val="20"/>
                      <w:szCs w:val="20"/>
                    </w:rPr>
                  </w:pPr>
                </w:p>
              </w:tc>
            </w:tr>
            <w:tr w:rsidR="00DD346D" w14:paraId="1334BDA8" w14:textId="77777777" w:rsidTr="00CB715F">
              <w:trPr>
                <w:trHeight w:val="308"/>
              </w:trPr>
              <w:tc>
                <w:tcPr>
                  <w:tcW w:w="551" w:type="dxa"/>
                  <w:tcBorders>
                    <w:top w:val="nil"/>
                    <w:left w:val="single" w:sz="4" w:space="0" w:color="auto"/>
                    <w:bottom w:val="single" w:sz="4" w:space="0" w:color="auto"/>
                    <w:right w:val="single" w:sz="4" w:space="0" w:color="auto"/>
                  </w:tcBorders>
                  <w:noWrap/>
                  <w:vAlign w:val="bottom"/>
                  <w:hideMark/>
                </w:tcPr>
                <w:p w14:paraId="2A433E33" w14:textId="77777777" w:rsidR="00DD346D" w:rsidRDefault="00DD346D" w:rsidP="00DD346D">
                  <w:pPr>
                    <w:jc w:val="center"/>
                  </w:pPr>
                  <w:r>
                    <w:t>18</w:t>
                  </w:r>
                </w:p>
              </w:tc>
              <w:tc>
                <w:tcPr>
                  <w:tcW w:w="6744" w:type="dxa"/>
                  <w:tcBorders>
                    <w:top w:val="nil"/>
                    <w:left w:val="nil"/>
                    <w:bottom w:val="single" w:sz="4" w:space="0" w:color="auto"/>
                    <w:right w:val="single" w:sz="4" w:space="0" w:color="auto"/>
                  </w:tcBorders>
                  <w:noWrap/>
                  <w:vAlign w:val="bottom"/>
                  <w:hideMark/>
                </w:tcPr>
                <w:p w14:paraId="70B604D0" w14:textId="77777777" w:rsidR="00DD346D" w:rsidRDefault="00DD346D" w:rsidP="00DD346D">
                  <w:r>
                    <w:t>Демонтаж подвесного потолка</w:t>
                  </w:r>
                </w:p>
              </w:tc>
              <w:tc>
                <w:tcPr>
                  <w:tcW w:w="1014" w:type="dxa"/>
                  <w:tcBorders>
                    <w:top w:val="nil"/>
                    <w:left w:val="nil"/>
                    <w:bottom w:val="single" w:sz="4" w:space="0" w:color="auto"/>
                    <w:right w:val="single" w:sz="4" w:space="0" w:color="auto"/>
                  </w:tcBorders>
                  <w:noWrap/>
                  <w:vAlign w:val="bottom"/>
                  <w:hideMark/>
                </w:tcPr>
                <w:p w14:paraId="11E39B0C" w14:textId="77777777" w:rsidR="00DD346D" w:rsidRDefault="00DD346D" w:rsidP="00DD346D">
                  <w:pPr>
                    <w:jc w:val="center"/>
                  </w:pPr>
                  <w:r>
                    <w:t>м2</w:t>
                  </w:r>
                </w:p>
              </w:tc>
              <w:tc>
                <w:tcPr>
                  <w:tcW w:w="1199" w:type="dxa"/>
                  <w:tcBorders>
                    <w:top w:val="nil"/>
                    <w:left w:val="nil"/>
                    <w:bottom w:val="single" w:sz="4" w:space="0" w:color="auto"/>
                    <w:right w:val="single" w:sz="4" w:space="0" w:color="auto"/>
                  </w:tcBorders>
                  <w:noWrap/>
                  <w:vAlign w:val="bottom"/>
                  <w:hideMark/>
                </w:tcPr>
                <w:p w14:paraId="63BFDC05" w14:textId="77777777" w:rsidR="00DD346D" w:rsidRDefault="00DD346D" w:rsidP="00DD346D">
                  <w:pPr>
                    <w:jc w:val="center"/>
                    <w:rPr>
                      <w:rFonts w:ascii="Arial CYR" w:hAnsi="Arial CYR" w:cs="Arial CYR"/>
                      <w:sz w:val="20"/>
                      <w:szCs w:val="20"/>
                    </w:rPr>
                  </w:pPr>
                  <w:r>
                    <w:rPr>
                      <w:rFonts w:ascii="Arial CYR" w:hAnsi="Arial CYR" w:cs="Arial CYR"/>
                      <w:sz w:val="20"/>
                      <w:szCs w:val="20"/>
                    </w:rPr>
                    <w:t>182,64</w:t>
                  </w:r>
                </w:p>
              </w:tc>
              <w:tc>
                <w:tcPr>
                  <w:tcW w:w="236" w:type="dxa"/>
                  <w:vAlign w:val="center"/>
                  <w:hideMark/>
                </w:tcPr>
                <w:p w14:paraId="5268A2A7" w14:textId="77777777" w:rsidR="00DD346D" w:rsidRDefault="00DD346D" w:rsidP="00DD346D">
                  <w:pPr>
                    <w:rPr>
                      <w:sz w:val="20"/>
                      <w:szCs w:val="20"/>
                    </w:rPr>
                  </w:pPr>
                </w:p>
              </w:tc>
            </w:tr>
            <w:tr w:rsidR="00DD346D" w14:paraId="1274656E" w14:textId="77777777" w:rsidTr="00CB715F">
              <w:trPr>
                <w:trHeight w:val="308"/>
              </w:trPr>
              <w:tc>
                <w:tcPr>
                  <w:tcW w:w="551" w:type="dxa"/>
                  <w:tcBorders>
                    <w:top w:val="nil"/>
                    <w:left w:val="single" w:sz="4" w:space="0" w:color="auto"/>
                    <w:bottom w:val="single" w:sz="4" w:space="0" w:color="auto"/>
                    <w:right w:val="single" w:sz="4" w:space="0" w:color="auto"/>
                  </w:tcBorders>
                  <w:noWrap/>
                  <w:vAlign w:val="bottom"/>
                  <w:hideMark/>
                </w:tcPr>
                <w:p w14:paraId="695C9977" w14:textId="77777777" w:rsidR="00DD346D" w:rsidRDefault="00DD346D" w:rsidP="00DD346D">
                  <w:pPr>
                    <w:jc w:val="center"/>
                  </w:pPr>
                  <w:r>
                    <w:t>19</w:t>
                  </w:r>
                </w:p>
              </w:tc>
              <w:tc>
                <w:tcPr>
                  <w:tcW w:w="6744" w:type="dxa"/>
                  <w:tcBorders>
                    <w:top w:val="nil"/>
                    <w:left w:val="nil"/>
                    <w:bottom w:val="single" w:sz="4" w:space="0" w:color="auto"/>
                    <w:right w:val="single" w:sz="4" w:space="0" w:color="auto"/>
                  </w:tcBorders>
                  <w:noWrap/>
                  <w:vAlign w:val="bottom"/>
                  <w:hideMark/>
                </w:tcPr>
                <w:p w14:paraId="2078565B" w14:textId="77777777" w:rsidR="00DD346D" w:rsidRDefault="00DD346D" w:rsidP="00DD346D">
                  <w:r>
                    <w:t>Демонтаж основания пола (ЦПС 80мм, подсыпка 50мм)</w:t>
                  </w:r>
                </w:p>
              </w:tc>
              <w:tc>
                <w:tcPr>
                  <w:tcW w:w="1014" w:type="dxa"/>
                  <w:tcBorders>
                    <w:top w:val="nil"/>
                    <w:left w:val="nil"/>
                    <w:bottom w:val="single" w:sz="4" w:space="0" w:color="auto"/>
                    <w:right w:val="single" w:sz="4" w:space="0" w:color="auto"/>
                  </w:tcBorders>
                  <w:noWrap/>
                  <w:vAlign w:val="bottom"/>
                  <w:hideMark/>
                </w:tcPr>
                <w:p w14:paraId="439598A8" w14:textId="77777777" w:rsidR="00DD346D" w:rsidRDefault="00DD346D" w:rsidP="00DD346D">
                  <w:pPr>
                    <w:jc w:val="center"/>
                  </w:pPr>
                  <w:r>
                    <w:t>м2</w:t>
                  </w:r>
                </w:p>
              </w:tc>
              <w:tc>
                <w:tcPr>
                  <w:tcW w:w="1199" w:type="dxa"/>
                  <w:tcBorders>
                    <w:top w:val="nil"/>
                    <w:left w:val="nil"/>
                    <w:bottom w:val="single" w:sz="4" w:space="0" w:color="auto"/>
                    <w:right w:val="single" w:sz="4" w:space="0" w:color="auto"/>
                  </w:tcBorders>
                  <w:noWrap/>
                  <w:vAlign w:val="bottom"/>
                  <w:hideMark/>
                </w:tcPr>
                <w:p w14:paraId="5D0E3654" w14:textId="77777777" w:rsidR="00DD346D" w:rsidRDefault="00DD346D" w:rsidP="00DD346D">
                  <w:pPr>
                    <w:jc w:val="center"/>
                    <w:rPr>
                      <w:rFonts w:ascii="Arial CYR" w:hAnsi="Arial CYR" w:cs="Arial CYR"/>
                      <w:sz w:val="20"/>
                      <w:szCs w:val="20"/>
                    </w:rPr>
                  </w:pPr>
                  <w:r>
                    <w:rPr>
                      <w:rFonts w:ascii="Arial CYR" w:hAnsi="Arial CYR" w:cs="Arial CYR"/>
                      <w:sz w:val="20"/>
                      <w:szCs w:val="20"/>
                    </w:rPr>
                    <w:t>1582,50</w:t>
                  </w:r>
                </w:p>
              </w:tc>
              <w:tc>
                <w:tcPr>
                  <w:tcW w:w="236" w:type="dxa"/>
                  <w:vAlign w:val="center"/>
                  <w:hideMark/>
                </w:tcPr>
                <w:p w14:paraId="0547116E" w14:textId="77777777" w:rsidR="00DD346D" w:rsidRDefault="00DD346D" w:rsidP="00DD346D">
                  <w:pPr>
                    <w:rPr>
                      <w:sz w:val="20"/>
                      <w:szCs w:val="20"/>
                    </w:rPr>
                  </w:pPr>
                </w:p>
              </w:tc>
            </w:tr>
            <w:tr w:rsidR="00DD346D" w14:paraId="7C3521B7" w14:textId="77777777" w:rsidTr="00CB715F">
              <w:trPr>
                <w:trHeight w:val="308"/>
              </w:trPr>
              <w:tc>
                <w:tcPr>
                  <w:tcW w:w="551" w:type="dxa"/>
                  <w:tcBorders>
                    <w:top w:val="nil"/>
                    <w:left w:val="single" w:sz="4" w:space="0" w:color="auto"/>
                    <w:bottom w:val="single" w:sz="4" w:space="0" w:color="auto"/>
                    <w:right w:val="single" w:sz="4" w:space="0" w:color="auto"/>
                  </w:tcBorders>
                  <w:noWrap/>
                  <w:vAlign w:val="bottom"/>
                  <w:hideMark/>
                </w:tcPr>
                <w:p w14:paraId="1663F6D8" w14:textId="77777777" w:rsidR="00DD346D" w:rsidRDefault="00DD346D" w:rsidP="00DD346D">
                  <w:pPr>
                    <w:jc w:val="center"/>
                  </w:pPr>
                  <w:r>
                    <w:t>20</w:t>
                  </w:r>
                </w:p>
              </w:tc>
              <w:tc>
                <w:tcPr>
                  <w:tcW w:w="6744" w:type="dxa"/>
                  <w:tcBorders>
                    <w:top w:val="nil"/>
                    <w:left w:val="nil"/>
                    <w:bottom w:val="single" w:sz="4" w:space="0" w:color="auto"/>
                    <w:right w:val="single" w:sz="4" w:space="0" w:color="auto"/>
                  </w:tcBorders>
                  <w:noWrap/>
                  <w:vAlign w:val="bottom"/>
                  <w:hideMark/>
                </w:tcPr>
                <w:p w14:paraId="140173B2" w14:textId="77777777" w:rsidR="00DD346D" w:rsidRDefault="00DD346D" w:rsidP="00DD346D">
                  <w:r>
                    <w:t xml:space="preserve">Формирование дверных проемов в проектный размер </w:t>
                  </w:r>
                </w:p>
              </w:tc>
              <w:tc>
                <w:tcPr>
                  <w:tcW w:w="1014" w:type="dxa"/>
                  <w:tcBorders>
                    <w:top w:val="nil"/>
                    <w:left w:val="nil"/>
                    <w:bottom w:val="single" w:sz="4" w:space="0" w:color="auto"/>
                    <w:right w:val="single" w:sz="4" w:space="0" w:color="auto"/>
                  </w:tcBorders>
                  <w:noWrap/>
                  <w:vAlign w:val="bottom"/>
                  <w:hideMark/>
                </w:tcPr>
                <w:p w14:paraId="16C0221F" w14:textId="77777777" w:rsidR="00DD346D" w:rsidRDefault="00DD346D" w:rsidP="00DD346D">
                  <w:pPr>
                    <w:jc w:val="center"/>
                  </w:pPr>
                  <w:proofErr w:type="spellStart"/>
                  <w:r>
                    <w:t>шт</w:t>
                  </w:r>
                  <w:proofErr w:type="spellEnd"/>
                </w:p>
              </w:tc>
              <w:tc>
                <w:tcPr>
                  <w:tcW w:w="1199" w:type="dxa"/>
                  <w:tcBorders>
                    <w:top w:val="nil"/>
                    <w:left w:val="nil"/>
                    <w:bottom w:val="single" w:sz="4" w:space="0" w:color="auto"/>
                    <w:right w:val="single" w:sz="4" w:space="0" w:color="auto"/>
                  </w:tcBorders>
                  <w:noWrap/>
                  <w:vAlign w:val="bottom"/>
                  <w:hideMark/>
                </w:tcPr>
                <w:p w14:paraId="63E9CA6A" w14:textId="2FE08AFD" w:rsidR="00DD346D" w:rsidRDefault="00DD346D" w:rsidP="00DD346D">
                  <w:pPr>
                    <w:jc w:val="center"/>
                    <w:rPr>
                      <w:rFonts w:ascii="Arial CYR" w:hAnsi="Arial CYR" w:cs="Arial CYR"/>
                      <w:sz w:val="20"/>
                      <w:szCs w:val="20"/>
                    </w:rPr>
                  </w:pPr>
                  <w:r>
                    <w:rPr>
                      <w:rFonts w:ascii="Arial CYR" w:hAnsi="Arial CYR" w:cs="Arial CYR"/>
                      <w:sz w:val="20"/>
                      <w:szCs w:val="20"/>
                    </w:rPr>
                    <w:t>58</w:t>
                  </w:r>
                </w:p>
              </w:tc>
              <w:tc>
                <w:tcPr>
                  <w:tcW w:w="236" w:type="dxa"/>
                  <w:vAlign w:val="center"/>
                  <w:hideMark/>
                </w:tcPr>
                <w:p w14:paraId="1B072578" w14:textId="77777777" w:rsidR="00DD346D" w:rsidRDefault="00DD346D" w:rsidP="00DD346D">
                  <w:pPr>
                    <w:rPr>
                      <w:sz w:val="20"/>
                      <w:szCs w:val="20"/>
                    </w:rPr>
                  </w:pPr>
                </w:p>
              </w:tc>
            </w:tr>
            <w:tr w:rsidR="00DD346D" w14:paraId="0C344D68" w14:textId="77777777" w:rsidTr="00CB715F">
              <w:trPr>
                <w:trHeight w:val="308"/>
              </w:trPr>
              <w:tc>
                <w:tcPr>
                  <w:tcW w:w="551" w:type="dxa"/>
                  <w:tcBorders>
                    <w:top w:val="nil"/>
                    <w:left w:val="single" w:sz="4" w:space="0" w:color="auto"/>
                    <w:bottom w:val="single" w:sz="4" w:space="0" w:color="auto"/>
                    <w:right w:val="single" w:sz="4" w:space="0" w:color="auto"/>
                  </w:tcBorders>
                  <w:noWrap/>
                  <w:vAlign w:val="bottom"/>
                  <w:hideMark/>
                </w:tcPr>
                <w:p w14:paraId="1D5B615E" w14:textId="77777777" w:rsidR="00DD346D" w:rsidRDefault="00DD346D" w:rsidP="00DD346D">
                  <w:pPr>
                    <w:jc w:val="center"/>
                  </w:pPr>
                  <w:r>
                    <w:t>21</w:t>
                  </w:r>
                </w:p>
              </w:tc>
              <w:tc>
                <w:tcPr>
                  <w:tcW w:w="6744" w:type="dxa"/>
                  <w:tcBorders>
                    <w:top w:val="nil"/>
                    <w:left w:val="nil"/>
                    <w:bottom w:val="single" w:sz="4" w:space="0" w:color="auto"/>
                    <w:right w:val="single" w:sz="4" w:space="0" w:color="auto"/>
                  </w:tcBorders>
                  <w:noWrap/>
                  <w:vAlign w:val="bottom"/>
                  <w:hideMark/>
                </w:tcPr>
                <w:p w14:paraId="55B31E9A" w14:textId="725345C0" w:rsidR="00DD346D" w:rsidRDefault="00DD346D" w:rsidP="00DD346D">
                  <w:r>
                    <w:t xml:space="preserve">Демонтаж </w:t>
                  </w:r>
                  <w:proofErr w:type="spellStart"/>
                  <w:r>
                    <w:t>электрофурнитуры</w:t>
                  </w:r>
                  <w:proofErr w:type="spellEnd"/>
                </w:p>
              </w:tc>
              <w:tc>
                <w:tcPr>
                  <w:tcW w:w="1014" w:type="dxa"/>
                  <w:tcBorders>
                    <w:top w:val="nil"/>
                    <w:left w:val="nil"/>
                    <w:bottom w:val="single" w:sz="4" w:space="0" w:color="auto"/>
                    <w:right w:val="single" w:sz="4" w:space="0" w:color="auto"/>
                  </w:tcBorders>
                  <w:noWrap/>
                  <w:vAlign w:val="bottom"/>
                  <w:hideMark/>
                </w:tcPr>
                <w:p w14:paraId="53A9D069" w14:textId="77777777" w:rsidR="00DD346D" w:rsidRDefault="00DD346D" w:rsidP="00DD346D">
                  <w:pPr>
                    <w:jc w:val="center"/>
                  </w:pPr>
                  <w:proofErr w:type="spellStart"/>
                  <w:r>
                    <w:t>шт</w:t>
                  </w:r>
                  <w:proofErr w:type="spellEnd"/>
                </w:p>
              </w:tc>
              <w:tc>
                <w:tcPr>
                  <w:tcW w:w="1199" w:type="dxa"/>
                  <w:tcBorders>
                    <w:top w:val="nil"/>
                    <w:left w:val="nil"/>
                    <w:bottom w:val="single" w:sz="4" w:space="0" w:color="auto"/>
                    <w:right w:val="single" w:sz="4" w:space="0" w:color="auto"/>
                  </w:tcBorders>
                  <w:noWrap/>
                  <w:vAlign w:val="bottom"/>
                  <w:hideMark/>
                </w:tcPr>
                <w:p w14:paraId="34AD3D83" w14:textId="77777777" w:rsidR="00DD346D" w:rsidRDefault="00DD346D" w:rsidP="00DD346D">
                  <w:pPr>
                    <w:jc w:val="center"/>
                    <w:rPr>
                      <w:rFonts w:ascii="Arial CYR" w:hAnsi="Arial CYR" w:cs="Arial CYR"/>
                      <w:sz w:val="20"/>
                      <w:szCs w:val="20"/>
                    </w:rPr>
                  </w:pPr>
                  <w:r>
                    <w:rPr>
                      <w:rFonts w:ascii="Arial CYR" w:hAnsi="Arial CYR" w:cs="Arial CYR"/>
                      <w:sz w:val="20"/>
                      <w:szCs w:val="20"/>
                    </w:rPr>
                    <w:t>810,00</w:t>
                  </w:r>
                </w:p>
              </w:tc>
              <w:tc>
                <w:tcPr>
                  <w:tcW w:w="236" w:type="dxa"/>
                  <w:vAlign w:val="center"/>
                  <w:hideMark/>
                </w:tcPr>
                <w:p w14:paraId="751D9D9C" w14:textId="77777777" w:rsidR="00DD346D" w:rsidRDefault="00DD346D" w:rsidP="00DD346D">
                  <w:pPr>
                    <w:rPr>
                      <w:sz w:val="20"/>
                      <w:szCs w:val="20"/>
                    </w:rPr>
                  </w:pPr>
                </w:p>
              </w:tc>
            </w:tr>
            <w:tr w:rsidR="00DD346D" w14:paraId="09F06756" w14:textId="77777777" w:rsidTr="00CB715F">
              <w:trPr>
                <w:trHeight w:val="308"/>
              </w:trPr>
              <w:tc>
                <w:tcPr>
                  <w:tcW w:w="551" w:type="dxa"/>
                  <w:tcBorders>
                    <w:top w:val="nil"/>
                    <w:left w:val="single" w:sz="4" w:space="0" w:color="auto"/>
                    <w:bottom w:val="single" w:sz="4" w:space="0" w:color="auto"/>
                    <w:right w:val="single" w:sz="4" w:space="0" w:color="auto"/>
                  </w:tcBorders>
                  <w:noWrap/>
                  <w:vAlign w:val="bottom"/>
                  <w:hideMark/>
                </w:tcPr>
                <w:p w14:paraId="4D8A3944" w14:textId="77777777" w:rsidR="00DD346D" w:rsidRDefault="00DD346D" w:rsidP="00DD346D">
                  <w:pPr>
                    <w:jc w:val="center"/>
                  </w:pPr>
                  <w:r>
                    <w:t>22</w:t>
                  </w:r>
                </w:p>
              </w:tc>
              <w:tc>
                <w:tcPr>
                  <w:tcW w:w="6744" w:type="dxa"/>
                  <w:tcBorders>
                    <w:top w:val="nil"/>
                    <w:left w:val="nil"/>
                    <w:bottom w:val="single" w:sz="4" w:space="0" w:color="auto"/>
                    <w:right w:val="single" w:sz="4" w:space="0" w:color="auto"/>
                  </w:tcBorders>
                  <w:noWrap/>
                  <w:vAlign w:val="bottom"/>
                  <w:hideMark/>
                </w:tcPr>
                <w:p w14:paraId="4AC3BF2B" w14:textId="77777777" w:rsidR="00DD346D" w:rsidRDefault="00DD346D" w:rsidP="00DD346D">
                  <w:r>
                    <w:t>Демонтаж электрошкафов</w:t>
                  </w:r>
                </w:p>
              </w:tc>
              <w:tc>
                <w:tcPr>
                  <w:tcW w:w="1014" w:type="dxa"/>
                  <w:tcBorders>
                    <w:top w:val="nil"/>
                    <w:left w:val="nil"/>
                    <w:bottom w:val="single" w:sz="4" w:space="0" w:color="auto"/>
                    <w:right w:val="single" w:sz="4" w:space="0" w:color="auto"/>
                  </w:tcBorders>
                  <w:noWrap/>
                  <w:vAlign w:val="bottom"/>
                  <w:hideMark/>
                </w:tcPr>
                <w:p w14:paraId="5289A9D0" w14:textId="77777777" w:rsidR="00DD346D" w:rsidRDefault="00DD346D" w:rsidP="00DD346D">
                  <w:pPr>
                    <w:jc w:val="center"/>
                  </w:pPr>
                  <w:proofErr w:type="spellStart"/>
                  <w:r>
                    <w:t>шт</w:t>
                  </w:r>
                  <w:proofErr w:type="spellEnd"/>
                </w:p>
              </w:tc>
              <w:tc>
                <w:tcPr>
                  <w:tcW w:w="1199" w:type="dxa"/>
                  <w:tcBorders>
                    <w:top w:val="nil"/>
                    <w:left w:val="nil"/>
                    <w:bottom w:val="single" w:sz="4" w:space="0" w:color="auto"/>
                    <w:right w:val="single" w:sz="4" w:space="0" w:color="auto"/>
                  </w:tcBorders>
                  <w:noWrap/>
                  <w:vAlign w:val="bottom"/>
                  <w:hideMark/>
                </w:tcPr>
                <w:p w14:paraId="06447E90" w14:textId="77777777" w:rsidR="00DD346D" w:rsidRDefault="00DD346D" w:rsidP="00DD346D">
                  <w:pPr>
                    <w:jc w:val="center"/>
                    <w:rPr>
                      <w:rFonts w:ascii="Arial CYR" w:hAnsi="Arial CYR" w:cs="Arial CYR"/>
                      <w:sz w:val="20"/>
                      <w:szCs w:val="20"/>
                    </w:rPr>
                  </w:pPr>
                  <w:r>
                    <w:rPr>
                      <w:rFonts w:ascii="Arial CYR" w:hAnsi="Arial CYR" w:cs="Arial CYR"/>
                      <w:sz w:val="20"/>
                      <w:szCs w:val="20"/>
                    </w:rPr>
                    <w:t>3,00</w:t>
                  </w:r>
                </w:p>
              </w:tc>
              <w:tc>
                <w:tcPr>
                  <w:tcW w:w="236" w:type="dxa"/>
                  <w:vAlign w:val="center"/>
                  <w:hideMark/>
                </w:tcPr>
                <w:p w14:paraId="0CB8004E" w14:textId="77777777" w:rsidR="00DD346D" w:rsidRDefault="00DD346D" w:rsidP="00DD346D">
                  <w:pPr>
                    <w:rPr>
                      <w:sz w:val="20"/>
                      <w:szCs w:val="20"/>
                    </w:rPr>
                  </w:pPr>
                </w:p>
              </w:tc>
            </w:tr>
            <w:tr w:rsidR="00DD346D" w14:paraId="294ACE90" w14:textId="77777777" w:rsidTr="00CB715F">
              <w:trPr>
                <w:trHeight w:val="308"/>
              </w:trPr>
              <w:tc>
                <w:tcPr>
                  <w:tcW w:w="551" w:type="dxa"/>
                  <w:tcBorders>
                    <w:top w:val="nil"/>
                    <w:left w:val="single" w:sz="4" w:space="0" w:color="auto"/>
                    <w:bottom w:val="single" w:sz="4" w:space="0" w:color="auto"/>
                    <w:right w:val="single" w:sz="4" w:space="0" w:color="auto"/>
                  </w:tcBorders>
                  <w:noWrap/>
                  <w:vAlign w:val="bottom"/>
                  <w:hideMark/>
                </w:tcPr>
                <w:p w14:paraId="66B90E27" w14:textId="77777777" w:rsidR="00DD346D" w:rsidRDefault="00DD346D" w:rsidP="00DD346D">
                  <w:pPr>
                    <w:jc w:val="center"/>
                  </w:pPr>
                  <w:r>
                    <w:t>23</w:t>
                  </w:r>
                </w:p>
              </w:tc>
              <w:tc>
                <w:tcPr>
                  <w:tcW w:w="6744" w:type="dxa"/>
                  <w:tcBorders>
                    <w:top w:val="nil"/>
                    <w:left w:val="nil"/>
                    <w:bottom w:val="single" w:sz="4" w:space="0" w:color="auto"/>
                    <w:right w:val="single" w:sz="4" w:space="0" w:color="auto"/>
                  </w:tcBorders>
                  <w:noWrap/>
                  <w:vAlign w:val="bottom"/>
                  <w:hideMark/>
                </w:tcPr>
                <w:p w14:paraId="6460EC0C" w14:textId="05CAB806" w:rsidR="00DD346D" w:rsidRDefault="00DD346D" w:rsidP="00DD346D">
                  <w:pPr>
                    <w:rPr>
                      <w:color w:val="000000"/>
                    </w:rPr>
                  </w:pPr>
                  <w:r>
                    <w:rPr>
                      <w:color w:val="000000"/>
                    </w:rPr>
                    <w:t>Демонтаж труб пожар</w:t>
                  </w:r>
                  <w:r w:rsidR="000C588E">
                    <w:rPr>
                      <w:color w:val="000000"/>
                    </w:rPr>
                    <w:t>о</w:t>
                  </w:r>
                  <w:r>
                    <w:rPr>
                      <w:color w:val="000000"/>
                    </w:rPr>
                    <w:t>тушения</w:t>
                  </w:r>
                </w:p>
              </w:tc>
              <w:tc>
                <w:tcPr>
                  <w:tcW w:w="1014" w:type="dxa"/>
                  <w:tcBorders>
                    <w:top w:val="nil"/>
                    <w:left w:val="nil"/>
                    <w:bottom w:val="single" w:sz="4" w:space="0" w:color="auto"/>
                    <w:right w:val="single" w:sz="4" w:space="0" w:color="auto"/>
                  </w:tcBorders>
                  <w:noWrap/>
                  <w:vAlign w:val="bottom"/>
                  <w:hideMark/>
                </w:tcPr>
                <w:p w14:paraId="754C6831" w14:textId="77777777" w:rsidR="00DD346D" w:rsidRDefault="00DD346D" w:rsidP="00DD346D">
                  <w:pPr>
                    <w:jc w:val="center"/>
                  </w:pPr>
                  <w:r>
                    <w:t>м/п</w:t>
                  </w:r>
                </w:p>
              </w:tc>
              <w:tc>
                <w:tcPr>
                  <w:tcW w:w="1199" w:type="dxa"/>
                  <w:tcBorders>
                    <w:top w:val="nil"/>
                    <w:left w:val="nil"/>
                    <w:bottom w:val="single" w:sz="4" w:space="0" w:color="auto"/>
                    <w:right w:val="single" w:sz="4" w:space="0" w:color="auto"/>
                  </w:tcBorders>
                  <w:noWrap/>
                  <w:vAlign w:val="bottom"/>
                  <w:hideMark/>
                </w:tcPr>
                <w:p w14:paraId="0F4605DB" w14:textId="77777777" w:rsidR="00DD346D" w:rsidRDefault="00DD346D" w:rsidP="00DD346D">
                  <w:pPr>
                    <w:jc w:val="center"/>
                    <w:rPr>
                      <w:rFonts w:ascii="Arial CYR" w:hAnsi="Arial CYR" w:cs="Arial CYR"/>
                      <w:sz w:val="20"/>
                      <w:szCs w:val="20"/>
                    </w:rPr>
                  </w:pPr>
                  <w:r>
                    <w:rPr>
                      <w:rFonts w:ascii="Arial CYR" w:hAnsi="Arial CYR" w:cs="Arial CYR"/>
                      <w:sz w:val="20"/>
                      <w:szCs w:val="20"/>
                    </w:rPr>
                    <w:t>462,00</w:t>
                  </w:r>
                </w:p>
              </w:tc>
              <w:tc>
                <w:tcPr>
                  <w:tcW w:w="236" w:type="dxa"/>
                  <w:vAlign w:val="center"/>
                  <w:hideMark/>
                </w:tcPr>
                <w:p w14:paraId="0C5B6553" w14:textId="77777777" w:rsidR="00DD346D" w:rsidRDefault="00DD346D" w:rsidP="00DD346D">
                  <w:pPr>
                    <w:rPr>
                      <w:sz w:val="20"/>
                      <w:szCs w:val="20"/>
                    </w:rPr>
                  </w:pPr>
                </w:p>
              </w:tc>
            </w:tr>
            <w:tr w:rsidR="00DD346D" w14:paraId="52F8CF75" w14:textId="77777777" w:rsidTr="00CB715F">
              <w:trPr>
                <w:trHeight w:val="308"/>
              </w:trPr>
              <w:tc>
                <w:tcPr>
                  <w:tcW w:w="551" w:type="dxa"/>
                  <w:tcBorders>
                    <w:top w:val="nil"/>
                    <w:left w:val="single" w:sz="4" w:space="0" w:color="auto"/>
                    <w:bottom w:val="single" w:sz="4" w:space="0" w:color="auto"/>
                    <w:right w:val="single" w:sz="4" w:space="0" w:color="auto"/>
                  </w:tcBorders>
                  <w:noWrap/>
                  <w:vAlign w:val="bottom"/>
                  <w:hideMark/>
                </w:tcPr>
                <w:p w14:paraId="35E320A3" w14:textId="77777777" w:rsidR="00DD346D" w:rsidRDefault="00DD346D" w:rsidP="00DD346D">
                  <w:pPr>
                    <w:jc w:val="center"/>
                  </w:pPr>
                  <w:r>
                    <w:t>24</w:t>
                  </w:r>
                </w:p>
              </w:tc>
              <w:tc>
                <w:tcPr>
                  <w:tcW w:w="6744" w:type="dxa"/>
                  <w:tcBorders>
                    <w:top w:val="nil"/>
                    <w:left w:val="nil"/>
                    <w:bottom w:val="single" w:sz="4" w:space="0" w:color="auto"/>
                    <w:right w:val="single" w:sz="4" w:space="0" w:color="auto"/>
                  </w:tcBorders>
                  <w:noWrap/>
                  <w:vAlign w:val="bottom"/>
                  <w:hideMark/>
                </w:tcPr>
                <w:p w14:paraId="6567DB23" w14:textId="77777777" w:rsidR="00DD346D" w:rsidRDefault="00DD346D" w:rsidP="00DD346D">
                  <w:r>
                    <w:t>Вывоз и утилизация отходов после демонтажа</w:t>
                  </w:r>
                </w:p>
              </w:tc>
              <w:tc>
                <w:tcPr>
                  <w:tcW w:w="1014" w:type="dxa"/>
                  <w:tcBorders>
                    <w:top w:val="nil"/>
                    <w:left w:val="nil"/>
                    <w:bottom w:val="single" w:sz="4" w:space="0" w:color="auto"/>
                    <w:right w:val="single" w:sz="4" w:space="0" w:color="auto"/>
                  </w:tcBorders>
                  <w:noWrap/>
                  <w:vAlign w:val="bottom"/>
                  <w:hideMark/>
                </w:tcPr>
                <w:p w14:paraId="5C4ECA52" w14:textId="77777777" w:rsidR="00DD346D" w:rsidRDefault="00DD346D" w:rsidP="00DD346D">
                  <w:pPr>
                    <w:jc w:val="center"/>
                  </w:pPr>
                  <w:r>
                    <w:t>м3</w:t>
                  </w:r>
                </w:p>
              </w:tc>
              <w:tc>
                <w:tcPr>
                  <w:tcW w:w="1199" w:type="dxa"/>
                  <w:tcBorders>
                    <w:top w:val="nil"/>
                    <w:left w:val="nil"/>
                    <w:bottom w:val="single" w:sz="4" w:space="0" w:color="auto"/>
                    <w:right w:val="single" w:sz="4" w:space="0" w:color="auto"/>
                  </w:tcBorders>
                  <w:noWrap/>
                  <w:vAlign w:val="bottom"/>
                  <w:hideMark/>
                </w:tcPr>
                <w:p w14:paraId="55B48840" w14:textId="77777777" w:rsidR="00DD346D" w:rsidRDefault="00DD346D" w:rsidP="00DD346D">
                  <w:pPr>
                    <w:jc w:val="center"/>
                    <w:rPr>
                      <w:rFonts w:ascii="Arial CYR" w:hAnsi="Arial CYR" w:cs="Arial CYR"/>
                      <w:sz w:val="20"/>
                      <w:szCs w:val="20"/>
                    </w:rPr>
                  </w:pPr>
                  <w:r>
                    <w:rPr>
                      <w:rFonts w:ascii="Arial CYR" w:hAnsi="Arial CYR" w:cs="Arial CYR"/>
                      <w:sz w:val="20"/>
                      <w:szCs w:val="20"/>
                    </w:rPr>
                    <w:t>1306,86</w:t>
                  </w:r>
                </w:p>
              </w:tc>
              <w:tc>
                <w:tcPr>
                  <w:tcW w:w="236" w:type="dxa"/>
                  <w:vAlign w:val="center"/>
                  <w:hideMark/>
                </w:tcPr>
                <w:p w14:paraId="09DBDEA3" w14:textId="77777777" w:rsidR="00DD346D" w:rsidRDefault="00DD346D" w:rsidP="00DD346D">
                  <w:pPr>
                    <w:rPr>
                      <w:sz w:val="20"/>
                      <w:szCs w:val="20"/>
                    </w:rPr>
                  </w:pPr>
                </w:p>
              </w:tc>
            </w:tr>
            <w:tr w:rsidR="00DD346D" w14:paraId="6DFF119A" w14:textId="77777777" w:rsidTr="00CB715F">
              <w:trPr>
                <w:trHeight w:val="308"/>
              </w:trPr>
              <w:tc>
                <w:tcPr>
                  <w:tcW w:w="551" w:type="dxa"/>
                  <w:tcBorders>
                    <w:top w:val="nil"/>
                    <w:left w:val="single" w:sz="4" w:space="0" w:color="auto"/>
                    <w:bottom w:val="single" w:sz="4" w:space="0" w:color="auto"/>
                    <w:right w:val="single" w:sz="4" w:space="0" w:color="auto"/>
                  </w:tcBorders>
                  <w:noWrap/>
                  <w:vAlign w:val="bottom"/>
                  <w:hideMark/>
                </w:tcPr>
                <w:p w14:paraId="2E3B96D8" w14:textId="77777777" w:rsidR="00DD346D" w:rsidRDefault="00DD346D" w:rsidP="00DD346D">
                  <w:pPr>
                    <w:jc w:val="center"/>
                  </w:pPr>
                  <w:r>
                    <w:t> </w:t>
                  </w:r>
                </w:p>
              </w:tc>
              <w:tc>
                <w:tcPr>
                  <w:tcW w:w="6744" w:type="dxa"/>
                  <w:tcBorders>
                    <w:top w:val="nil"/>
                    <w:left w:val="nil"/>
                    <w:bottom w:val="single" w:sz="4" w:space="0" w:color="auto"/>
                    <w:right w:val="single" w:sz="4" w:space="0" w:color="auto"/>
                  </w:tcBorders>
                  <w:noWrap/>
                  <w:vAlign w:val="bottom"/>
                  <w:hideMark/>
                </w:tcPr>
                <w:p w14:paraId="3F16A00E" w14:textId="77777777" w:rsidR="00DD346D" w:rsidRDefault="00DD346D" w:rsidP="00DD346D">
                  <w:pPr>
                    <w:jc w:val="right"/>
                    <w:rPr>
                      <w:i/>
                      <w:iCs/>
                    </w:rPr>
                  </w:pPr>
                  <w:r>
                    <w:rPr>
                      <w:i/>
                      <w:iCs/>
                    </w:rPr>
                    <w:t>Мешок ПЕ</w:t>
                  </w:r>
                </w:p>
              </w:tc>
              <w:tc>
                <w:tcPr>
                  <w:tcW w:w="1014" w:type="dxa"/>
                  <w:tcBorders>
                    <w:top w:val="nil"/>
                    <w:left w:val="nil"/>
                    <w:bottom w:val="single" w:sz="4" w:space="0" w:color="auto"/>
                    <w:right w:val="single" w:sz="4" w:space="0" w:color="auto"/>
                  </w:tcBorders>
                  <w:noWrap/>
                  <w:vAlign w:val="bottom"/>
                  <w:hideMark/>
                </w:tcPr>
                <w:p w14:paraId="62070CC7" w14:textId="77777777" w:rsidR="00DD346D" w:rsidRDefault="00DD346D" w:rsidP="00DD346D">
                  <w:pPr>
                    <w:jc w:val="center"/>
                  </w:pPr>
                  <w:proofErr w:type="spellStart"/>
                  <w:r>
                    <w:t>шт</w:t>
                  </w:r>
                  <w:proofErr w:type="spellEnd"/>
                </w:p>
              </w:tc>
              <w:tc>
                <w:tcPr>
                  <w:tcW w:w="1199" w:type="dxa"/>
                  <w:tcBorders>
                    <w:top w:val="nil"/>
                    <w:left w:val="nil"/>
                    <w:bottom w:val="single" w:sz="4" w:space="0" w:color="auto"/>
                    <w:right w:val="single" w:sz="4" w:space="0" w:color="auto"/>
                  </w:tcBorders>
                  <w:noWrap/>
                  <w:vAlign w:val="bottom"/>
                  <w:hideMark/>
                </w:tcPr>
                <w:p w14:paraId="43822A60" w14:textId="77777777" w:rsidR="00DD346D" w:rsidRDefault="00DD346D" w:rsidP="00DD346D">
                  <w:pPr>
                    <w:jc w:val="center"/>
                    <w:rPr>
                      <w:rFonts w:ascii="Arial CYR" w:hAnsi="Arial CYR" w:cs="Arial CYR"/>
                      <w:sz w:val="20"/>
                      <w:szCs w:val="20"/>
                    </w:rPr>
                  </w:pPr>
                  <w:r>
                    <w:rPr>
                      <w:rFonts w:ascii="Arial CYR" w:hAnsi="Arial CYR" w:cs="Arial CYR"/>
                      <w:sz w:val="20"/>
                      <w:szCs w:val="20"/>
                    </w:rPr>
                    <w:t>43563,00</w:t>
                  </w:r>
                </w:p>
              </w:tc>
              <w:tc>
                <w:tcPr>
                  <w:tcW w:w="236" w:type="dxa"/>
                  <w:vAlign w:val="center"/>
                  <w:hideMark/>
                </w:tcPr>
                <w:p w14:paraId="73A076EB" w14:textId="77777777" w:rsidR="00DD346D" w:rsidRDefault="00DD346D" w:rsidP="00DD346D">
                  <w:pPr>
                    <w:rPr>
                      <w:sz w:val="20"/>
                      <w:szCs w:val="20"/>
                    </w:rPr>
                  </w:pPr>
                </w:p>
              </w:tc>
            </w:tr>
            <w:tr w:rsidR="00800862" w14:paraId="241078CD" w14:textId="77777777" w:rsidTr="00CB715F">
              <w:trPr>
                <w:trHeight w:val="315"/>
              </w:trPr>
              <w:tc>
                <w:tcPr>
                  <w:tcW w:w="551" w:type="dxa"/>
                  <w:tcBorders>
                    <w:top w:val="nil"/>
                    <w:left w:val="single" w:sz="8" w:space="0" w:color="auto"/>
                    <w:bottom w:val="single" w:sz="8" w:space="0" w:color="auto"/>
                    <w:right w:val="nil"/>
                  </w:tcBorders>
                  <w:shd w:val="clear" w:color="auto" w:fill="E7E6E6" w:themeFill="background2"/>
                  <w:noWrap/>
                  <w:vAlign w:val="bottom"/>
                  <w:hideMark/>
                </w:tcPr>
                <w:p w14:paraId="6D532113" w14:textId="77777777" w:rsidR="00DD346D" w:rsidRDefault="00DD346D" w:rsidP="00DD346D">
                  <w:pPr>
                    <w:jc w:val="center"/>
                    <w:rPr>
                      <w:color w:val="0070C0"/>
                    </w:rPr>
                  </w:pPr>
                  <w:r>
                    <w:rPr>
                      <w:color w:val="0070C0"/>
                    </w:rPr>
                    <w:t> </w:t>
                  </w:r>
                </w:p>
              </w:tc>
              <w:tc>
                <w:tcPr>
                  <w:tcW w:w="6744" w:type="dxa"/>
                  <w:tcBorders>
                    <w:top w:val="nil"/>
                    <w:left w:val="nil"/>
                    <w:bottom w:val="single" w:sz="8" w:space="0" w:color="auto"/>
                    <w:right w:val="nil"/>
                  </w:tcBorders>
                  <w:shd w:val="clear" w:color="auto" w:fill="E7E6E6" w:themeFill="background2"/>
                  <w:vAlign w:val="center"/>
                  <w:hideMark/>
                </w:tcPr>
                <w:p w14:paraId="2928D7E8" w14:textId="77777777" w:rsidR="00DD346D" w:rsidRDefault="00DD346D" w:rsidP="00DD346D">
                  <w:pPr>
                    <w:jc w:val="center"/>
                    <w:rPr>
                      <w:b/>
                      <w:bCs/>
                    </w:rPr>
                  </w:pPr>
                  <w:r>
                    <w:rPr>
                      <w:b/>
                      <w:bCs/>
                    </w:rPr>
                    <w:t>Монтажные работы 12-14 этажи</w:t>
                  </w:r>
                </w:p>
              </w:tc>
              <w:tc>
                <w:tcPr>
                  <w:tcW w:w="1014" w:type="dxa"/>
                  <w:tcBorders>
                    <w:top w:val="nil"/>
                    <w:left w:val="nil"/>
                    <w:bottom w:val="single" w:sz="8" w:space="0" w:color="auto"/>
                    <w:right w:val="nil"/>
                  </w:tcBorders>
                  <w:shd w:val="clear" w:color="auto" w:fill="E7E6E6" w:themeFill="background2"/>
                  <w:noWrap/>
                  <w:vAlign w:val="center"/>
                  <w:hideMark/>
                </w:tcPr>
                <w:p w14:paraId="1EEF9874" w14:textId="77777777" w:rsidR="00DD346D" w:rsidRDefault="00DD346D" w:rsidP="00DD346D">
                  <w:pPr>
                    <w:jc w:val="center"/>
                    <w:rPr>
                      <w:b/>
                      <w:bCs/>
                      <w:color w:val="0070C0"/>
                    </w:rPr>
                  </w:pPr>
                  <w:r>
                    <w:rPr>
                      <w:b/>
                      <w:bCs/>
                      <w:color w:val="0070C0"/>
                    </w:rPr>
                    <w:t> </w:t>
                  </w:r>
                </w:p>
              </w:tc>
              <w:tc>
                <w:tcPr>
                  <w:tcW w:w="1199" w:type="dxa"/>
                  <w:tcBorders>
                    <w:top w:val="nil"/>
                    <w:left w:val="single" w:sz="4" w:space="0" w:color="auto"/>
                    <w:bottom w:val="single" w:sz="4" w:space="0" w:color="auto"/>
                    <w:right w:val="single" w:sz="4" w:space="0" w:color="auto"/>
                  </w:tcBorders>
                  <w:shd w:val="clear" w:color="auto" w:fill="E7E6E6" w:themeFill="background2"/>
                  <w:noWrap/>
                  <w:vAlign w:val="bottom"/>
                  <w:hideMark/>
                </w:tcPr>
                <w:p w14:paraId="68B86451" w14:textId="77777777" w:rsidR="00DD346D" w:rsidRDefault="00DD346D" w:rsidP="00DD346D">
                  <w:pPr>
                    <w:jc w:val="center"/>
                    <w:rPr>
                      <w:rFonts w:ascii="Arial CYR" w:hAnsi="Arial CYR" w:cs="Arial CYR"/>
                      <w:sz w:val="20"/>
                      <w:szCs w:val="20"/>
                    </w:rPr>
                  </w:pPr>
                  <w:r>
                    <w:rPr>
                      <w:rFonts w:ascii="Arial CYR" w:hAnsi="Arial CYR" w:cs="Arial CYR"/>
                      <w:sz w:val="20"/>
                      <w:szCs w:val="20"/>
                    </w:rPr>
                    <w:t> </w:t>
                  </w:r>
                </w:p>
              </w:tc>
              <w:tc>
                <w:tcPr>
                  <w:tcW w:w="236" w:type="dxa"/>
                  <w:vAlign w:val="center"/>
                  <w:hideMark/>
                </w:tcPr>
                <w:p w14:paraId="04ED70E3" w14:textId="77777777" w:rsidR="00DD346D" w:rsidRDefault="00DD346D" w:rsidP="00DD346D">
                  <w:pPr>
                    <w:rPr>
                      <w:sz w:val="20"/>
                      <w:szCs w:val="20"/>
                    </w:rPr>
                  </w:pPr>
                </w:p>
              </w:tc>
            </w:tr>
            <w:tr w:rsidR="00800862" w14:paraId="2D994B6D" w14:textId="77777777" w:rsidTr="00CB715F">
              <w:trPr>
                <w:trHeight w:val="315"/>
              </w:trPr>
              <w:tc>
                <w:tcPr>
                  <w:tcW w:w="551" w:type="dxa"/>
                  <w:tcBorders>
                    <w:top w:val="nil"/>
                    <w:left w:val="single" w:sz="8" w:space="0" w:color="auto"/>
                    <w:bottom w:val="single" w:sz="8" w:space="0" w:color="auto"/>
                    <w:right w:val="nil"/>
                  </w:tcBorders>
                  <w:shd w:val="clear" w:color="auto" w:fill="D0CECE" w:themeFill="background2" w:themeFillShade="E6"/>
                  <w:noWrap/>
                  <w:vAlign w:val="bottom"/>
                  <w:hideMark/>
                </w:tcPr>
                <w:p w14:paraId="26F71D20" w14:textId="77777777" w:rsidR="00DD346D" w:rsidRDefault="00DD346D" w:rsidP="00DD346D">
                  <w:pPr>
                    <w:jc w:val="center"/>
                    <w:rPr>
                      <w:color w:val="0070C0"/>
                    </w:rPr>
                  </w:pPr>
                  <w:r>
                    <w:rPr>
                      <w:color w:val="0070C0"/>
                    </w:rPr>
                    <w:t> </w:t>
                  </w:r>
                </w:p>
              </w:tc>
              <w:tc>
                <w:tcPr>
                  <w:tcW w:w="6744" w:type="dxa"/>
                  <w:tcBorders>
                    <w:top w:val="nil"/>
                    <w:left w:val="nil"/>
                    <w:bottom w:val="single" w:sz="8" w:space="0" w:color="auto"/>
                    <w:right w:val="nil"/>
                  </w:tcBorders>
                  <w:shd w:val="clear" w:color="auto" w:fill="D0CECE" w:themeFill="background2" w:themeFillShade="E6"/>
                  <w:vAlign w:val="center"/>
                  <w:hideMark/>
                </w:tcPr>
                <w:p w14:paraId="7125277E" w14:textId="77777777" w:rsidR="00DD346D" w:rsidRDefault="00DD346D" w:rsidP="00DD346D">
                  <w:pPr>
                    <w:jc w:val="center"/>
                    <w:rPr>
                      <w:b/>
                      <w:bCs/>
                    </w:rPr>
                  </w:pPr>
                  <w:r>
                    <w:rPr>
                      <w:b/>
                      <w:bCs/>
                    </w:rPr>
                    <w:t>Основание пола</w:t>
                  </w:r>
                </w:p>
              </w:tc>
              <w:tc>
                <w:tcPr>
                  <w:tcW w:w="1014" w:type="dxa"/>
                  <w:tcBorders>
                    <w:top w:val="nil"/>
                    <w:left w:val="nil"/>
                    <w:bottom w:val="single" w:sz="8" w:space="0" w:color="auto"/>
                    <w:right w:val="nil"/>
                  </w:tcBorders>
                  <w:shd w:val="clear" w:color="auto" w:fill="D0CECE" w:themeFill="background2" w:themeFillShade="E6"/>
                  <w:noWrap/>
                  <w:vAlign w:val="center"/>
                  <w:hideMark/>
                </w:tcPr>
                <w:p w14:paraId="396908EE" w14:textId="77777777" w:rsidR="00DD346D" w:rsidRDefault="00DD346D" w:rsidP="00DD346D">
                  <w:pPr>
                    <w:jc w:val="center"/>
                    <w:rPr>
                      <w:b/>
                      <w:bCs/>
                      <w:color w:val="0070C0"/>
                    </w:rPr>
                  </w:pPr>
                  <w:r>
                    <w:rPr>
                      <w:b/>
                      <w:bCs/>
                      <w:color w:val="0070C0"/>
                    </w:rPr>
                    <w:t> </w:t>
                  </w:r>
                </w:p>
              </w:tc>
              <w:tc>
                <w:tcPr>
                  <w:tcW w:w="1199" w:type="dxa"/>
                  <w:tcBorders>
                    <w:top w:val="nil"/>
                    <w:left w:val="single" w:sz="4" w:space="0" w:color="auto"/>
                    <w:bottom w:val="single" w:sz="4" w:space="0" w:color="auto"/>
                    <w:right w:val="single" w:sz="4" w:space="0" w:color="auto"/>
                  </w:tcBorders>
                  <w:shd w:val="clear" w:color="auto" w:fill="D0CECE" w:themeFill="background2" w:themeFillShade="E6"/>
                  <w:noWrap/>
                  <w:vAlign w:val="bottom"/>
                  <w:hideMark/>
                </w:tcPr>
                <w:p w14:paraId="0D886B8E" w14:textId="77777777" w:rsidR="00DD346D" w:rsidRDefault="00DD346D" w:rsidP="00DD346D">
                  <w:pPr>
                    <w:jc w:val="center"/>
                    <w:rPr>
                      <w:rFonts w:ascii="Arial CYR" w:hAnsi="Arial CYR" w:cs="Arial CYR"/>
                      <w:sz w:val="20"/>
                      <w:szCs w:val="20"/>
                    </w:rPr>
                  </w:pPr>
                  <w:r>
                    <w:rPr>
                      <w:rFonts w:ascii="Arial CYR" w:hAnsi="Arial CYR" w:cs="Arial CYR"/>
                      <w:sz w:val="20"/>
                      <w:szCs w:val="20"/>
                    </w:rPr>
                    <w:t> </w:t>
                  </w:r>
                </w:p>
              </w:tc>
              <w:tc>
                <w:tcPr>
                  <w:tcW w:w="236" w:type="dxa"/>
                  <w:vAlign w:val="center"/>
                  <w:hideMark/>
                </w:tcPr>
                <w:p w14:paraId="4592D8F0" w14:textId="77777777" w:rsidR="00DD346D" w:rsidRDefault="00DD346D" w:rsidP="00DD346D">
                  <w:pPr>
                    <w:rPr>
                      <w:sz w:val="20"/>
                      <w:szCs w:val="20"/>
                    </w:rPr>
                  </w:pPr>
                </w:p>
              </w:tc>
            </w:tr>
            <w:tr w:rsidR="00DD346D" w14:paraId="15A82F14"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6CEF5F13" w14:textId="77777777" w:rsidR="00DD346D" w:rsidRDefault="00DD346D" w:rsidP="00DD346D">
                  <w:pPr>
                    <w:jc w:val="center"/>
                  </w:pPr>
                  <w:r>
                    <w:t>1</w:t>
                  </w:r>
                </w:p>
              </w:tc>
              <w:tc>
                <w:tcPr>
                  <w:tcW w:w="6744" w:type="dxa"/>
                  <w:tcBorders>
                    <w:top w:val="nil"/>
                    <w:left w:val="nil"/>
                    <w:bottom w:val="single" w:sz="4" w:space="0" w:color="auto"/>
                    <w:right w:val="single" w:sz="4" w:space="0" w:color="auto"/>
                  </w:tcBorders>
                  <w:noWrap/>
                  <w:vAlign w:val="bottom"/>
                  <w:hideMark/>
                </w:tcPr>
                <w:p w14:paraId="361F4ADF" w14:textId="77777777" w:rsidR="00DD346D" w:rsidRDefault="00DD346D" w:rsidP="00DD346D">
                  <w:pPr>
                    <w:rPr>
                      <w:b/>
                      <w:bCs/>
                    </w:rPr>
                  </w:pPr>
                  <w:r>
                    <w:rPr>
                      <w:b/>
                      <w:bCs/>
                    </w:rPr>
                    <w:t>Устройство армированной стяжки пола с межэтажной шумоизоляцией</w:t>
                  </w:r>
                </w:p>
              </w:tc>
              <w:tc>
                <w:tcPr>
                  <w:tcW w:w="1014" w:type="dxa"/>
                  <w:tcBorders>
                    <w:top w:val="nil"/>
                    <w:left w:val="nil"/>
                    <w:bottom w:val="single" w:sz="4" w:space="0" w:color="auto"/>
                    <w:right w:val="nil"/>
                  </w:tcBorders>
                  <w:noWrap/>
                  <w:vAlign w:val="bottom"/>
                  <w:hideMark/>
                </w:tcPr>
                <w:p w14:paraId="6988274C" w14:textId="77777777" w:rsidR="00DD346D" w:rsidRDefault="00DD346D" w:rsidP="00DD346D">
                  <w:pPr>
                    <w:jc w:val="center"/>
                  </w:pPr>
                  <w:r>
                    <w:t>м2</w:t>
                  </w:r>
                </w:p>
              </w:tc>
              <w:tc>
                <w:tcPr>
                  <w:tcW w:w="1199" w:type="dxa"/>
                  <w:tcBorders>
                    <w:top w:val="nil"/>
                    <w:left w:val="single" w:sz="4" w:space="0" w:color="auto"/>
                    <w:bottom w:val="single" w:sz="4" w:space="0" w:color="auto"/>
                    <w:right w:val="single" w:sz="4" w:space="0" w:color="auto"/>
                  </w:tcBorders>
                  <w:noWrap/>
                  <w:vAlign w:val="bottom"/>
                  <w:hideMark/>
                </w:tcPr>
                <w:p w14:paraId="27588A18" w14:textId="77777777" w:rsidR="00DD346D" w:rsidRDefault="00DD346D" w:rsidP="00DD346D">
                  <w:pPr>
                    <w:jc w:val="center"/>
                    <w:rPr>
                      <w:rFonts w:ascii="Arial CYR" w:hAnsi="Arial CYR" w:cs="Arial CYR"/>
                      <w:sz w:val="20"/>
                      <w:szCs w:val="20"/>
                    </w:rPr>
                  </w:pPr>
                  <w:r>
                    <w:rPr>
                      <w:rFonts w:ascii="Arial CYR" w:hAnsi="Arial CYR" w:cs="Arial CYR"/>
                      <w:sz w:val="20"/>
                      <w:szCs w:val="20"/>
                    </w:rPr>
                    <w:t>1725,00</w:t>
                  </w:r>
                </w:p>
              </w:tc>
              <w:tc>
                <w:tcPr>
                  <w:tcW w:w="236" w:type="dxa"/>
                  <w:vAlign w:val="center"/>
                  <w:hideMark/>
                </w:tcPr>
                <w:p w14:paraId="0AB67B63" w14:textId="77777777" w:rsidR="00DD346D" w:rsidRDefault="00DD346D" w:rsidP="00DD346D">
                  <w:pPr>
                    <w:rPr>
                      <w:sz w:val="20"/>
                      <w:szCs w:val="20"/>
                    </w:rPr>
                  </w:pPr>
                </w:p>
              </w:tc>
            </w:tr>
            <w:tr w:rsidR="00DD346D" w14:paraId="3E675430"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7022C8E3" w14:textId="77777777" w:rsidR="00DD346D" w:rsidRDefault="00DD346D" w:rsidP="00DD346D">
                  <w:pPr>
                    <w:jc w:val="center"/>
                  </w:pPr>
                  <w:r>
                    <w:lastRenderedPageBreak/>
                    <w:t>2</w:t>
                  </w:r>
                </w:p>
              </w:tc>
              <w:tc>
                <w:tcPr>
                  <w:tcW w:w="6744" w:type="dxa"/>
                  <w:tcBorders>
                    <w:top w:val="nil"/>
                    <w:left w:val="nil"/>
                    <w:bottom w:val="single" w:sz="4" w:space="0" w:color="auto"/>
                    <w:right w:val="single" w:sz="4" w:space="0" w:color="auto"/>
                  </w:tcBorders>
                  <w:noWrap/>
                  <w:vAlign w:val="bottom"/>
                  <w:hideMark/>
                </w:tcPr>
                <w:p w14:paraId="01819645" w14:textId="77777777" w:rsidR="00DD346D" w:rsidRDefault="00DD346D" w:rsidP="00DD346D">
                  <w:pPr>
                    <w:jc w:val="right"/>
                    <w:rPr>
                      <w:i/>
                      <w:iCs/>
                    </w:rPr>
                  </w:pPr>
                  <w:r>
                    <w:rPr>
                      <w:i/>
                      <w:iCs/>
                    </w:rPr>
                    <w:t xml:space="preserve">Шумоизоляция </w:t>
                  </w:r>
                  <w:proofErr w:type="spellStart"/>
                  <w:r>
                    <w:rPr>
                      <w:i/>
                      <w:iCs/>
                    </w:rPr>
                    <w:t>Технониколь</w:t>
                  </w:r>
                  <w:proofErr w:type="spellEnd"/>
                  <w:r>
                    <w:rPr>
                      <w:i/>
                      <w:iCs/>
                    </w:rPr>
                    <w:t xml:space="preserve"> 50</w:t>
                  </w:r>
                  <w:proofErr w:type="gramStart"/>
                  <w:r>
                    <w:rPr>
                      <w:i/>
                      <w:iCs/>
                    </w:rPr>
                    <w:t>мм  (</w:t>
                  </w:r>
                  <w:proofErr w:type="gramEnd"/>
                  <w:r>
                    <w:rPr>
                      <w:i/>
                      <w:iCs/>
                    </w:rPr>
                    <w:t>140кг/м3)</w:t>
                  </w:r>
                </w:p>
              </w:tc>
              <w:tc>
                <w:tcPr>
                  <w:tcW w:w="1014" w:type="dxa"/>
                  <w:tcBorders>
                    <w:top w:val="nil"/>
                    <w:left w:val="nil"/>
                    <w:bottom w:val="single" w:sz="4" w:space="0" w:color="auto"/>
                    <w:right w:val="nil"/>
                  </w:tcBorders>
                  <w:noWrap/>
                  <w:vAlign w:val="bottom"/>
                  <w:hideMark/>
                </w:tcPr>
                <w:p w14:paraId="636E7476" w14:textId="77777777" w:rsidR="00DD346D" w:rsidRDefault="00DD346D" w:rsidP="00DD346D">
                  <w:pPr>
                    <w:jc w:val="center"/>
                  </w:pPr>
                  <w:r>
                    <w:t>м2</w:t>
                  </w:r>
                </w:p>
              </w:tc>
              <w:tc>
                <w:tcPr>
                  <w:tcW w:w="1199" w:type="dxa"/>
                  <w:tcBorders>
                    <w:top w:val="nil"/>
                    <w:left w:val="single" w:sz="4" w:space="0" w:color="auto"/>
                    <w:bottom w:val="single" w:sz="4" w:space="0" w:color="auto"/>
                    <w:right w:val="single" w:sz="4" w:space="0" w:color="auto"/>
                  </w:tcBorders>
                  <w:noWrap/>
                  <w:vAlign w:val="bottom"/>
                  <w:hideMark/>
                </w:tcPr>
                <w:p w14:paraId="1F76B0D5" w14:textId="77777777" w:rsidR="00DD346D" w:rsidRDefault="00DD346D" w:rsidP="00DD346D">
                  <w:pPr>
                    <w:jc w:val="center"/>
                    <w:rPr>
                      <w:rFonts w:ascii="Arial CYR" w:hAnsi="Arial CYR" w:cs="Arial CYR"/>
                      <w:sz w:val="20"/>
                      <w:szCs w:val="20"/>
                    </w:rPr>
                  </w:pPr>
                  <w:r>
                    <w:rPr>
                      <w:rFonts w:ascii="Arial CYR" w:hAnsi="Arial CYR" w:cs="Arial CYR"/>
                      <w:sz w:val="20"/>
                      <w:szCs w:val="20"/>
                    </w:rPr>
                    <w:t>1811,25</w:t>
                  </w:r>
                </w:p>
              </w:tc>
              <w:tc>
                <w:tcPr>
                  <w:tcW w:w="236" w:type="dxa"/>
                  <w:vAlign w:val="center"/>
                  <w:hideMark/>
                </w:tcPr>
                <w:p w14:paraId="276A91C7" w14:textId="77777777" w:rsidR="00DD346D" w:rsidRDefault="00DD346D" w:rsidP="00DD346D">
                  <w:pPr>
                    <w:rPr>
                      <w:sz w:val="20"/>
                      <w:szCs w:val="20"/>
                    </w:rPr>
                  </w:pPr>
                </w:p>
              </w:tc>
            </w:tr>
            <w:tr w:rsidR="00DD346D" w14:paraId="67A6DDD5"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1D158790" w14:textId="77777777" w:rsidR="00DD346D" w:rsidRDefault="00DD346D" w:rsidP="00DD346D">
                  <w:pPr>
                    <w:jc w:val="center"/>
                  </w:pPr>
                  <w:r>
                    <w:t>3</w:t>
                  </w:r>
                </w:p>
              </w:tc>
              <w:tc>
                <w:tcPr>
                  <w:tcW w:w="6744" w:type="dxa"/>
                  <w:tcBorders>
                    <w:top w:val="nil"/>
                    <w:left w:val="nil"/>
                    <w:bottom w:val="single" w:sz="4" w:space="0" w:color="auto"/>
                    <w:right w:val="single" w:sz="4" w:space="0" w:color="auto"/>
                  </w:tcBorders>
                  <w:noWrap/>
                  <w:vAlign w:val="bottom"/>
                  <w:hideMark/>
                </w:tcPr>
                <w:p w14:paraId="5DFE55C9" w14:textId="77777777" w:rsidR="00DD346D" w:rsidRDefault="00DD346D" w:rsidP="00DD346D">
                  <w:pPr>
                    <w:jc w:val="right"/>
                    <w:rPr>
                      <w:i/>
                      <w:iCs/>
                    </w:rPr>
                  </w:pPr>
                  <w:r>
                    <w:rPr>
                      <w:i/>
                      <w:iCs/>
                    </w:rPr>
                    <w:t>Клей ТЕХНОНИКОЛЬ 508 PROFESSIONAL</w:t>
                  </w:r>
                </w:p>
              </w:tc>
              <w:tc>
                <w:tcPr>
                  <w:tcW w:w="1014" w:type="dxa"/>
                  <w:tcBorders>
                    <w:top w:val="nil"/>
                    <w:left w:val="nil"/>
                    <w:bottom w:val="single" w:sz="4" w:space="0" w:color="auto"/>
                    <w:right w:val="nil"/>
                  </w:tcBorders>
                  <w:noWrap/>
                  <w:vAlign w:val="bottom"/>
                  <w:hideMark/>
                </w:tcPr>
                <w:p w14:paraId="012DDBE3" w14:textId="77777777" w:rsidR="00DD346D" w:rsidRDefault="00DD346D" w:rsidP="00DD346D">
                  <w:pPr>
                    <w:jc w:val="center"/>
                  </w:pPr>
                  <w:proofErr w:type="spellStart"/>
                  <w:r>
                    <w:t>шт</w:t>
                  </w:r>
                  <w:proofErr w:type="spellEnd"/>
                </w:p>
              </w:tc>
              <w:tc>
                <w:tcPr>
                  <w:tcW w:w="1199" w:type="dxa"/>
                  <w:tcBorders>
                    <w:top w:val="nil"/>
                    <w:left w:val="single" w:sz="4" w:space="0" w:color="auto"/>
                    <w:bottom w:val="single" w:sz="4" w:space="0" w:color="auto"/>
                    <w:right w:val="single" w:sz="4" w:space="0" w:color="auto"/>
                  </w:tcBorders>
                  <w:noWrap/>
                  <w:vAlign w:val="bottom"/>
                  <w:hideMark/>
                </w:tcPr>
                <w:p w14:paraId="57593B1A" w14:textId="77777777" w:rsidR="00DD346D" w:rsidRDefault="00DD346D" w:rsidP="00DD346D">
                  <w:pPr>
                    <w:jc w:val="center"/>
                    <w:rPr>
                      <w:rFonts w:ascii="Arial CYR" w:hAnsi="Arial CYR" w:cs="Arial CYR"/>
                      <w:sz w:val="20"/>
                      <w:szCs w:val="20"/>
                    </w:rPr>
                  </w:pPr>
                  <w:r>
                    <w:rPr>
                      <w:rFonts w:ascii="Arial CYR" w:hAnsi="Arial CYR" w:cs="Arial CYR"/>
                      <w:sz w:val="20"/>
                      <w:szCs w:val="20"/>
                    </w:rPr>
                    <w:t>172,50</w:t>
                  </w:r>
                </w:p>
              </w:tc>
              <w:tc>
                <w:tcPr>
                  <w:tcW w:w="236" w:type="dxa"/>
                  <w:vAlign w:val="center"/>
                  <w:hideMark/>
                </w:tcPr>
                <w:p w14:paraId="153D31A9" w14:textId="77777777" w:rsidR="00DD346D" w:rsidRDefault="00DD346D" w:rsidP="00DD346D">
                  <w:pPr>
                    <w:rPr>
                      <w:sz w:val="20"/>
                      <w:szCs w:val="20"/>
                    </w:rPr>
                  </w:pPr>
                </w:p>
              </w:tc>
            </w:tr>
            <w:tr w:rsidR="00DD346D" w14:paraId="0FE5BD92"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0799327D" w14:textId="77777777" w:rsidR="00DD346D" w:rsidRDefault="00DD346D" w:rsidP="00DD346D">
                  <w:pPr>
                    <w:jc w:val="center"/>
                  </w:pPr>
                  <w:r>
                    <w:t>4</w:t>
                  </w:r>
                </w:p>
              </w:tc>
              <w:tc>
                <w:tcPr>
                  <w:tcW w:w="6744" w:type="dxa"/>
                  <w:tcBorders>
                    <w:top w:val="nil"/>
                    <w:left w:val="nil"/>
                    <w:bottom w:val="single" w:sz="4" w:space="0" w:color="auto"/>
                    <w:right w:val="single" w:sz="4" w:space="0" w:color="auto"/>
                  </w:tcBorders>
                  <w:noWrap/>
                  <w:vAlign w:val="bottom"/>
                  <w:hideMark/>
                </w:tcPr>
                <w:p w14:paraId="1B328D6D" w14:textId="77777777" w:rsidR="00DD346D" w:rsidRDefault="00DD346D" w:rsidP="00DD346D">
                  <w:pPr>
                    <w:jc w:val="right"/>
                    <w:rPr>
                      <w:i/>
                      <w:iCs/>
                    </w:rPr>
                  </w:pPr>
                  <w:r>
                    <w:rPr>
                      <w:i/>
                      <w:iCs/>
                    </w:rPr>
                    <w:t xml:space="preserve">Дюбель </w:t>
                  </w:r>
                  <w:proofErr w:type="spellStart"/>
                  <w:r>
                    <w:rPr>
                      <w:i/>
                      <w:iCs/>
                    </w:rPr>
                    <w:t>грип</w:t>
                  </w:r>
                  <w:proofErr w:type="spellEnd"/>
                  <w:r>
                    <w:rPr>
                      <w:i/>
                      <w:iCs/>
                    </w:rPr>
                    <w:t xml:space="preserve"> IN 50</w:t>
                  </w:r>
                </w:p>
              </w:tc>
              <w:tc>
                <w:tcPr>
                  <w:tcW w:w="1014" w:type="dxa"/>
                  <w:tcBorders>
                    <w:top w:val="nil"/>
                    <w:left w:val="nil"/>
                    <w:bottom w:val="single" w:sz="4" w:space="0" w:color="auto"/>
                    <w:right w:val="nil"/>
                  </w:tcBorders>
                  <w:noWrap/>
                  <w:vAlign w:val="bottom"/>
                  <w:hideMark/>
                </w:tcPr>
                <w:p w14:paraId="7D6841EC" w14:textId="77777777" w:rsidR="00DD346D" w:rsidRDefault="00DD346D" w:rsidP="00DD346D">
                  <w:pPr>
                    <w:jc w:val="center"/>
                  </w:pPr>
                  <w:proofErr w:type="spellStart"/>
                  <w:r>
                    <w:t>шт</w:t>
                  </w:r>
                  <w:proofErr w:type="spellEnd"/>
                </w:p>
              </w:tc>
              <w:tc>
                <w:tcPr>
                  <w:tcW w:w="1199" w:type="dxa"/>
                  <w:tcBorders>
                    <w:top w:val="nil"/>
                    <w:left w:val="single" w:sz="4" w:space="0" w:color="auto"/>
                    <w:bottom w:val="single" w:sz="4" w:space="0" w:color="auto"/>
                    <w:right w:val="single" w:sz="4" w:space="0" w:color="auto"/>
                  </w:tcBorders>
                  <w:noWrap/>
                  <w:vAlign w:val="bottom"/>
                  <w:hideMark/>
                </w:tcPr>
                <w:p w14:paraId="23B5E4D6" w14:textId="77777777" w:rsidR="00DD346D" w:rsidRDefault="00DD346D" w:rsidP="00DD346D">
                  <w:pPr>
                    <w:jc w:val="center"/>
                    <w:rPr>
                      <w:rFonts w:ascii="Arial CYR" w:hAnsi="Arial CYR" w:cs="Arial CYR"/>
                      <w:sz w:val="20"/>
                      <w:szCs w:val="20"/>
                    </w:rPr>
                  </w:pPr>
                  <w:r>
                    <w:rPr>
                      <w:rFonts w:ascii="Arial CYR" w:hAnsi="Arial CYR" w:cs="Arial CYR"/>
                      <w:sz w:val="20"/>
                      <w:szCs w:val="20"/>
                    </w:rPr>
                    <w:t>6900,00</w:t>
                  </w:r>
                </w:p>
              </w:tc>
              <w:tc>
                <w:tcPr>
                  <w:tcW w:w="236" w:type="dxa"/>
                  <w:vAlign w:val="center"/>
                  <w:hideMark/>
                </w:tcPr>
                <w:p w14:paraId="1418A103" w14:textId="77777777" w:rsidR="00DD346D" w:rsidRDefault="00DD346D" w:rsidP="00DD346D">
                  <w:pPr>
                    <w:rPr>
                      <w:sz w:val="20"/>
                      <w:szCs w:val="20"/>
                    </w:rPr>
                  </w:pPr>
                </w:p>
              </w:tc>
            </w:tr>
            <w:tr w:rsidR="00DD346D" w14:paraId="299B4701"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7BA63678" w14:textId="77777777" w:rsidR="00DD346D" w:rsidRDefault="00DD346D" w:rsidP="00DD346D">
                  <w:pPr>
                    <w:jc w:val="center"/>
                  </w:pPr>
                  <w:r>
                    <w:t>5</w:t>
                  </w:r>
                </w:p>
              </w:tc>
              <w:tc>
                <w:tcPr>
                  <w:tcW w:w="6744" w:type="dxa"/>
                  <w:tcBorders>
                    <w:top w:val="nil"/>
                    <w:left w:val="nil"/>
                    <w:bottom w:val="single" w:sz="4" w:space="0" w:color="auto"/>
                    <w:right w:val="single" w:sz="4" w:space="0" w:color="auto"/>
                  </w:tcBorders>
                  <w:noWrap/>
                  <w:vAlign w:val="bottom"/>
                  <w:hideMark/>
                </w:tcPr>
                <w:p w14:paraId="32848EC8" w14:textId="77777777" w:rsidR="00DD346D" w:rsidRDefault="00DD346D" w:rsidP="00DD346D">
                  <w:pPr>
                    <w:jc w:val="right"/>
                    <w:rPr>
                      <w:i/>
                      <w:iCs/>
                    </w:rPr>
                  </w:pPr>
                  <w:r>
                    <w:rPr>
                      <w:i/>
                      <w:iCs/>
                    </w:rPr>
                    <w:t>Пленка ТЕХНОНИКОЛЬ 200мкм</w:t>
                  </w:r>
                </w:p>
              </w:tc>
              <w:tc>
                <w:tcPr>
                  <w:tcW w:w="1014" w:type="dxa"/>
                  <w:tcBorders>
                    <w:top w:val="nil"/>
                    <w:left w:val="nil"/>
                    <w:bottom w:val="single" w:sz="4" w:space="0" w:color="auto"/>
                    <w:right w:val="nil"/>
                  </w:tcBorders>
                  <w:noWrap/>
                  <w:vAlign w:val="bottom"/>
                  <w:hideMark/>
                </w:tcPr>
                <w:p w14:paraId="22666BCB" w14:textId="77777777" w:rsidR="00DD346D" w:rsidRDefault="00DD346D" w:rsidP="00DD346D">
                  <w:pPr>
                    <w:jc w:val="center"/>
                  </w:pPr>
                  <w:r>
                    <w:t>м2</w:t>
                  </w:r>
                </w:p>
              </w:tc>
              <w:tc>
                <w:tcPr>
                  <w:tcW w:w="1199" w:type="dxa"/>
                  <w:tcBorders>
                    <w:top w:val="nil"/>
                    <w:left w:val="single" w:sz="4" w:space="0" w:color="auto"/>
                    <w:bottom w:val="single" w:sz="4" w:space="0" w:color="auto"/>
                    <w:right w:val="single" w:sz="4" w:space="0" w:color="auto"/>
                  </w:tcBorders>
                  <w:noWrap/>
                  <w:vAlign w:val="bottom"/>
                  <w:hideMark/>
                </w:tcPr>
                <w:p w14:paraId="4E421C1E" w14:textId="77777777" w:rsidR="00DD346D" w:rsidRDefault="00DD346D" w:rsidP="00DD346D">
                  <w:pPr>
                    <w:jc w:val="center"/>
                    <w:rPr>
                      <w:rFonts w:ascii="Arial CYR" w:hAnsi="Arial CYR" w:cs="Arial CYR"/>
                      <w:sz w:val="20"/>
                      <w:szCs w:val="20"/>
                    </w:rPr>
                  </w:pPr>
                  <w:r>
                    <w:rPr>
                      <w:rFonts w:ascii="Arial CYR" w:hAnsi="Arial CYR" w:cs="Arial CYR"/>
                      <w:sz w:val="20"/>
                      <w:szCs w:val="20"/>
                    </w:rPr>
                    <w:t>1983,75</w:t>
                  </w:r>
                </w:p>
              </w:tc>
              <w:tc>
                <w:tcPr>
                  <w:tcW w:w="236" w:type="dxa"/>
                  <w:vAlign w:val="center"/>
                  <w:hideMark/>
                </w:tcPr>
                <w:p w14:paraId="593D8EC7" w14:textId="77777777" w:rsidR="00DD346D" w:rsidRDefault="00DD346D" w:rsidP="00DD346D">
                  <w:pPr>
                    <w:rPr>
                      <w:sz w:val="20"/>
                      <w:szCs w:val="20"/>
                    </w:rPr>
                  </w:pPr>
                </w:p>
              </w:tc>
            </w:tr>
            <w:tr w:rsidR="00DD346D" w14:paraId="15A6E79C"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44FFBB9E" w14:textId="77777777" w:rsidR="00DD346D" w:rsidRDefault="00DD346D" w:rsidP="00DD346D">
                  <w:pPr>
                    <w:jc w:val="center"/>
                  </w:pPr>
                  <w:r>
                    <w:t>6</w:t>
                  </w:r>
                </w:p>
              </w:tc>
              <w:tc>
                <w:tcPr>
                  <w:tcW w:w="6744" w:type="dxa"/>
                  <w:tcBorders>
                    <w:top w:val="nil"/>
                    <w:left w:val="nil"/>
                    <w:bottom w:val="single" w:sz="4" w:space="0" w:color="auto"/>
                    <w:right w:val="single" w:sz="4" w:space="0" w:color="auto"/>
                  </w:tcBorders>
                  <w:noWrap/>
                  <w:vAlign w:val="bottom"/>
                  <w:hideMark/>
                </w:tcPr>
                <w:p w14:paraId="21CD7677" w14:textId="77777777" w:rsidR="00DD346D" w:rsidRDefault="00DD346D" w:rsidP="00DD346D">
                  <w:pPr>
                    <w:jc w:val="right"/>
                    <w:rPr>
                      <w:i/>
                      <w:iCs/>
                    </w:rPr>
                  </w:pPr>
                  <w:r>
                    <w:rPr>
                      <w:i/>
                      <w:iCs/>
                    </w:rPr>
                    <w:t>Двухсторонняя лента акриловая ТЕХНОНИКОЛЬ</w:t>
                  </w:r>
                </w:p>
              </w:tc>
              <w:tc>
                <w:tcPr>
                  <w:tcW w:w="1014" w:type="dxa"/>
                  <w:tcBorders>
                    <w:top w:val="nil"/>
                    <w:left w:val="nil"/>
                    <w:bottom w:val="single" w:sz="4" w:space="0" w:color="auto"/>
                    <w:right w:val="nil"/>
                  </w:tcBorders>
                  <w:noWrap/>
                  <w:vAlign w:val="bottom"/>
                  <w:hideMark/>
                </w:tcPr>
                <w:p w14:paraId="62467371" w14:textId="77777777" w:rsidR="00DD346D" w:rsidRDefault="00DD346D" w:rsidP="00DD346D">
                  <w:pPr>
                    <w:jc w:val="center"/>
                  </w:pPr>
                  <w:r>
                    <w:t xml:space="preserve">м </w:t>
                  </w:r>
                </w:p>
              </w:tc>
              <w:tc>
                <w:tcPr>
                  <w:tcW w:w="1199" w:type="dxa"/>
                  <w:tcBorders>
                    <w:top w:val="nil"/>
                    <w:left w:val="single" w:sz="4" w:space="0" w:color="auto"/>
                    <w:bottom w:val="single" w:sz="4" w:space="0" w:color="auto"/>
                    <w:right w:val="single" w:sz="4" w:space="0" w:color="auto"/>
                  </w:tcBorders>
                  <w:noWrap/>
                  <w:vAlign w:val="bottom"/>
                  <w:hideMark/>
                </w:tcPr>
                <w:p w14:paraId="43C7A971" w14:textId="77777777" w:rsidR="00DD346D" w:rsidRDefault="00DD346D" w:rsidP="00DD346D">
                  <w:pPr>
                    <w:jc w:val="center"/>
                    <w:rPr>
                      <w:rFonts w:ascii="Arial CYR" w:hAnsi="Arial CYR" w:cs="Arial CYR"/>
                      <w:sz w:val="20"/>
                      <w:szCs w:val="20"/>
                    </w:rPr>
                  </w:pPr>
                  <w:r>
                    <w:rPr>
                      <w:rFonts w:ascii="Arial CYR" w:hAnsi="Arial CYR" w:cs="Arial CYR"/>
                      <w:sz w:val="20"/>
                      <w:szCs w:val="20"/>
                    </w:rPr>
                    <w:t>862,50</w:t>
                  </w:r>
                </w:p>
              </w:tc>
              <w:tc>
                <w:tcPr>
                  <w:tcW w:w="236" w:type="dxa"/>
                  <w:vAlign w:val="center"/>
                  <w:hideMark/>
                </w:tcPr>
                <w:p w14:paraId="5DBC2366" w14:textId="77777777" w:rsidR="00DD346D" w:rsidRDefault="00DD346D" w:rsidP="00DD346D">
                  <w:pPr>
                    <w:rPr>
                      <w:sz w:val="20"/>
                      <w:szCs w:val="20"/>
                    </w:rPr>
                  </w:pPr>
                </w:p>
              </w:tc>
            </w:tr>
            <w:tr w:rsidR="00DD346D" w14:paraId="05F6BBE1"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3F100032" w14:textId="77777777" w:rsidR="00DD346D" w:rsidRDefault="00DD346D" w:rsidP="00DD346D">
                  <w:pPr>
                    <w:jc w:val="center"/>
                  </w:pPr>
                  <w:r>
                    <w:t>7</w:t>
                  </w:r>
                </w:p>
              </w:tc>
              <w:tc>
                <w:tcPr>
                  <w:tcW w:w="6744" w:type="dxa"/>
                  <w:tcBorders>
                    <w:top w:val="nil"/>
                    <w:left w:val="nil"/>
                    <w:bottom w:val="single" w:sz="4" w:space="0" w:color="auto"/>
                    <w:right w:val="single" w:sz="4" w:space="0" w:color="auto"/>
                  </w:tcBorders>
                  <w:noWrap/>
                  <w:vAlign w:val="bottom"/>
                  <w:hideMark/>
                </w:tcPr>
                <w:p w14:paraId="63E464AA" w14:textId="77777777" w:rsidR="00DD346D" w:rsidRDefault="00DD346D" w:rsidP="00DD346D">
                  <w:pPr>
                    <w:jc w:val="right"/>
                    <w:rPr>
                      <w:i/>
                      <w:iCs/>
                    </w:rPr>
                  </w:pPr>
                  <w:proofErr w:type="spellStart"/>
                  <w:r>
                    <w:rPr>
                      <w:i/>
                      <w:iCs/>
                    </w:rPr>
                    <w:t>Демферная</w:t>
                  </w:r>
                  <w:proofErr w:type="spellEnd"/>
                  <w:r>
                    <w:rPr>
                      <w:i/>
                      <w:iCs/>
                    </w:rPr>
                    <w:t xml:space="preserve"> лента</w:t>
                  </w:r>
                </w:p>
              </w:tc>
              <w:tc>
                <w:tcPr>
                  <w:tcW w:w="1014" w:type="dxa"/>
                  <w:tcBorders>
                    <w:top w:val="nil"/>
                    <w:left w:val="nil"/>
                    <w:bottom w:val="single" w:sz="4" w:space="0" w:color="auto"/>
                    <w:right w:val="nil"/>
                  </w:tcBorders>
                  <w:noWrap/>
                  <w:vAlign w:val="bottom"/>
                  <w:hideMark/>
                </w:tcPr>
                <w:p w14:paraId="4BF6BA2E" w14:textId="77777777" w:rsidR="00DD346D" w:rsidRDefault="00DD346D" w:rsidP="00DD346D">
                  <w:pPr>
                    <w:jc w:val="center"/>
                  </w:pPr>
                  <w:r>
                    <w:t>м</w:t>
                  </w:r>
                </w:p>
              </w:tc>
              <w:tc>
                <w:tcPr>
                  <w:tcW w:w="1199" w:type="dxa"/>
                  <w:tcBorders>
                    <w:top w:val="nil"/>
                    <w:left w:val="single" w:sz="4" w:space="0" w:color="auto"/>
                    <w:bottom w:val="single" w:sz="4" w:space="0" w:color="auto"/>
                    <w:right w:val="single" w:sz="4" w:space="0" w:color="auto"/>
                  </w:tcBorders>
                  <w:noWrap/>
                  <w:vAlign w:val="bottom"/>
                  <w:hideMark/>
                </w:tcPr>
                <w:p w14:paraId="53514A2E" w14:textId="77777777" w:rsidR="00DD346D" w:rsidRDefault="00DD346D" w:rsidP="00DD346D">
                  <w:pPr>
                    <w:jc w:val="center"/>
                    <w:rPr>
                      <w:rFonts w:ascii="Arial CYR" w:hAnsi="Arial CYR" w:cs="Arial CYR"/>
                      <w:sz w:val="20"/>
                      <w:szCs w:val="20"/>
                    </w:rPr>
                  </w:pPr>
                  <w:r>
                    <w:rPr>
                      <w:rFonts w:ascii="Arial CYR" w:hAnsi="Arial CYR" w:cs="Arial CYR"/>
                      <w:sz w:val="20"/>
                      <w:szCs w:val="20"/>
                    </w:rPr>
                    <w:t>1748,94</w:t>
                  </w:r>
                </w:p>
              </w:tc>
              <w:tc>
                <w:tcPr>
                  <w:tcW w:w="236" w:type="dxa"/>
                  <w:vAlign w:val="center"/>
                  <w:hideMark/>
                </w:tcPr>
                <w:p w14:paraId="7097ADE2" w14:textId="77777777" w:rsidR="00DD346D" w:rsidRDefault="00DD346D" w:rsidP="00DD346D">
                  <w:pPr>
                    <w:rPr>
                      <w:sz w:val="20"/>
                      <w:szCs w:val="20"/>
                    </w:rPr>
                  </w:pPr>
                </w:p>
              </w:tc>
            </w:tr>
            <w:tr w:rsidR="00DD346D" w14:paraId="6D521848"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6592551E" w14:textId="77777777" w:rsidR="00DD346D" w:rsidRDefault="00DD346D" w:rsidP="00DD346D">
                  <w:pPr>
                    <w:jc w:val="center"/>
                  </w:pPr>
                  <w:r>
                    <w:t>8</w:t>
                  </w:r>
                </w:p>
              </w:tc>
              <w:tc>
                <w:tcPr>
                  <w:tcW w:w="6744" w:type="dxa"/>
                  <w:tcBorders>
                    <w:top w:val="nil"/>
                    <w:left w:val="nil"/>
                    <w:bottom w:val="single" w:sz="4" w:space="0" w:color="auto"/>
                    <w:right w:val="single" w:sz="4" w:space="0" w:color="auto"/>
                  </w:tcBorders>
                  <w:noWrap/>
                  <w:vAlign w:val="bottom"/>
                  <w:hideMark/>
                </w:tcPr>
                <w:p w14:paraId="39D84A72" w14:textId="77777777" w:rsidR="00DD346D" w:rsidRDefault="00DD346D" w:rsidP="00DD346D">
                  <w:pPr>
                    <w:jc w:val="right"/>
                    <w:rPr>
                      <w:i/>
                      <w:iCs/>
                    </w:rPr>
                  </w:pPr>
                  <w:r>
                    <w:rPr>
                      <w:i/>
                      <w:iCs/>
                    </w:rPr>
                    <w:t>ЦПС стяжка М200</w:t>
                  </w:r>
                </w:p>
              </w:tc>
              <w:tc>
                <w:tcPr>
                  <w:tcW w:w="1014" w:type="dxa"/>
                  <w:tcBorders>
                    <w:top w:val="nil"/>
                    <w:left w:val="nil"/>
                    <w:bottom w:val="single" w:sz="4" w:space="0" w:color="auto"/>
                    <w:right w:val="nil"/>
                  </w:tcBorders>
                  <w:noWrap/>
                  <w:vAlign w:val="bottom"/>
                  <w:hideMark/>
                </w:tcPr>
                <w:p w14:paraId="39ACDC7E" w14:textId="77777777" w:rsidR="00DD346D" w:rsidRDefault="00DD346D" w:rsidP="00DD346D">
                  <w:pPr>
                    <w:jc w:val="center"/>
                  </w:pPr>
                  <w:r>
                    <w:t>кг</w:t>
                  </w:r>
                </w:p>
              </w:tc>
              <w:tc>
                <w:tcPr>
                  <w:tcW w:w="1199" w:type="dxa"/>
                  <w:tcBorders>
                    <w:top w:val="nil"/>
                    <w:left w:val="single" w:sz="4" w:space="0" w:color="auto"/>
                    <w:bottom w:val="single" w:sz="4" w:space="0" w:color="auto"/>
                    <w:right w:val="single" w:sz="4" w:space="0" w:color="auto"/>
                  </w:tcBorders>
                  <w:noWrap/>
                  <w:vAlign w:val="bottom"/>
                  <w:hideMark/>
                </w:tcPr>
                <w:p w14:paraId="3793A8E3" w14:textId="77777777" w:rsidR="00DD346D" w:rsidRDefault="00DD346D" w:rsidP="00DD346D">
                  <w:pPr>
                    <w:jc w:val="center"/>
                    <w:rPr>
                      <w:rFonts w:ascii="Arial CYR" w:hAnsi="Arial CYR" w:cs="Arial CYR"/>
                      <w:sz w:val="20"/>
                      <w:szCs w:val="20"/>
                    </w:rPr>
                  </w:pPr>
                  <w:r>
                    <w:rPr>
                      <w:rFonts w:ascii="Arial CYR" w:hAnsi="Arial CYR" w:cs="Arial CYR"/>
                      <w:sz w:val="20"/>
                      <w:szCs w:val="20"/>
                    </w:rPr>
                    <w:t>220800,00</w:t>
                  </w:r>
                </w:p>
              </w:tc>
              <w:tc>
                <w:tcPr>
                  <w:tcW w:w="236" w:type="dxa"/>
                  <w:vAlign w:val="center"/>
                  <w:hideMark/>
                </w:tcPr>
                <w:p w14:paraId="36C2E182" w14:textId="77777777" w:rsidR="00DD346D" w:rsidRDefault="00DD346D" w:rsidP="00DD346D">
                  <w:pPr>
                    <w:rPr>
                      <w:sz w:val="20"/>
                      <w:szCs w:val="20"/>
                    </w:rPr>
                  </w:pPr>
                </w:p>
              </w:tc>
            </w:tr>
            <w:tr w:rsidR="00DD346D" w14:paraId="4CCA095E"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017A7D1E" w14:textId="77777777" w:rsidR="00DD346D" w:rsidRDefault="00DD346D" w:rsidP="00DD346D">
                  <w:pPr>
                    <w:jc w:val="center"/>
                  </w:pPr>
                  <w:r>
                    <w:t>9</w:t>
                  </w:r>
                </w:p>
              </w:tc>
              <w:tc>
                <w:tcPr>
                  <w:tcW w:w="6744" w:type="dxa"/>
                  <w:tcBorders>
                    <w:top w:val="nil"/>
                    <w:left w:val="nil"/>
                    <w:bottom w:val="single" w:sz="4" w:space="0" w:color="auto"/>
                    <w:right w:val="single" w:sz="4" w:space="0" w:color="auto"/>
                  </w:tcBorders>
                  <w:noWrap/>
                  <w:vAlign w:val="bottom"/>
                  <w:hideMark/>
                </w:tcPr>
                <w:p w14:paraId="531E9E38" w14:textId="77777777" w:rsidR="00DD346D" w:rsidRDefault="00DD346D" w:rsidP="00DD346D">
                  <w:pPr>
                    <w:jc w:val="right"/>
                    <w:rPr>
                      <w:i/>
                      <w:iCs/>
                    </w:rPr>
                  </w:pPr>
                  <w:proofErr w:type="spellStart"/>
                  <w:r>
                    <w:rPr>
                      <w:i/>
                      <w:iCs/>
                    </w:rPr>
                    <w:t>Cтальная</w:t>
                  </w:r>
                  <w:proofErr w:type="spellEnd"/>
                  <w:r>
                    <w:rPr>
                      <w:i/>
                      <w:iCs/>
                    </w:rPr>
                    <w:t xml:space="preserve"> сетка ø5, ВР-I, ячейка 50мм</w:t>
                  </w:r>
                </w:p>
              </w:tc>
              <w:tc>
                <w:tcPr>
                  <w:tcW w:w="1014" w:type="dxa"/>
                  <w:tcBorders>
                    <w:top w:val="nil"/>
                    <w:left w:val="nil"/>
                    <w:bottom w:val="single" w:sz="4" w:space="0" w:color="auto"/>
                    <w:right w:val="nil"/>
                  </w:tcBorders>
                  <w:noWrap/>
                  <w:vAlign w:val="bottom"/>
                  <w:hideMark/>
                </w:tcPr>
                <w:p w14:paraId="58A8BEA2" w14:textId="77777777" w:rsidR="00DD346D" w:rsidRDefault="00DD346D" w:rsidP="00DD346D">
                  <w:pPr>
                    <w:jc w:val="center"/>
                  </w:pPr>
                  <w:r>
                    <w:t>м2</w:t>
                  </w:r>
                </w:p>
              </w:tc>
              <w:tc>
                <w:tcPr>
                  <w:tcW w:w="1199" w:type="dxa"/>
                  <w:tcBorders>
                    <w:top w:val="nil"/>
                    <w:left w:val="single" w:sz="4" w:space="0" w:color="auto"/>
                    <w:bottom w:val="single" w:sz="4" w:space="0" w:color="auto"/>
                    <w:right w:val="single" w:sz="4" w:space="0" w:color="auto"/>
                  </w:tcBorders>
                  <w:noWrap/>
                  <w:vAlign w:val="bottom"/>
                  <w:hideMark/>
                </w:tcPr>
                <w:p w14:paraId="5CA62E8E" w14:textId="77777777" w:rsidR="00DD346D" w:rsidRDefault="00DD346D" w:rsidP="00DD346D">
                  <w:pPr>
                    <w:jc w:val="center"/>
                    <w:rPr>
                      <w:rFonts w:ascii="Arial CYR" w:hAnsi="Arial CYR" w:cs="Arial CYR"/>
                      <w:sz w:val="20"/>
                      <w:szCs w:val="20"/>
                    </w:rPr>
                  </w:pPr>
                  <w:r>
                    <w:rPr>
                      <w:rFonts w:ascii="Arial CYR" w:hAnsi="Arial CYR" w:cs="Arial CYR"/>
                      <w:sz w:val="20"/>
                      <w:szCs w:val="20"/>
                    </w:rPr>
                    <w:t>1983,75</w:t>
                  </w:r>
                </w:p>
              </w:tc>
              <w:tc>
                <w:tcPr>
                  <w:tcW w:w="236" w:type="dxa"/>
                  <w:vAlign w:val="center"/>
                  <w:hideMark/>
                </w:tcPr>
                <w:p w14:paraId="6E54F864" w14:textId="77777777" w:rsidR="00DD346D" w:rsidRDefault="00DD346D" w:rsidP="00DD346D">
                  <w:pPr>
                    <w:rPr>
                      <w:sz w:val="20"/>
                      <w:szCs w:val="20"/>
                    </w:rPr>
                  </w:pPr>
                </w:p>
              </w:tc>
            </w:tr>
            <w:tr w:rsidR="00DD346D" w14:paraId="5B3C9879"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7DD62A7E" w14:textId="77777777" w:rsidR="00DD346D" w:rsidRDefault="00DD346D" w:rsidP="00DD346D">
                  <w:pPr>
                    <w:jc w:val="center"/>
                  </w:pPr>
                  <w:r>
                    <w:t>10</w:t>
                  </w:r>
                </w:p>
              </w:tc>
              <w:tc>
                <w:tcPr>
                  <w:tcW w:w="6744" w:type="dxa"/>
                  <w:tcBorders>
                    <w:top w:val="nil"/>
                    <w:left w:val="nil"/>
                    <w:bottom w:val="single" w:sz="4" w:space="0" w:color="auto"/>
                    <w:right w:val="single" w:sz="4" w:space="0" w:color="auto"/>
                  </w:tcBorders>
                  <w:noWrap/>
                  <w:vAlign w:val="bottom"/>
                  <w:hideMark/>
                </w:tcPr>
                <w:p w14:paraId="1C2931B1" w14:textId="65331D48" w:rsidR="00DD346D" w:rsidRDefault="00DD346D" w:rsidP="00DD346D">
                  <w:pPr>
                    <w:rPr>
                      <w:b/>
                      <w:bCs/>
                    </w:rPr>
                  </w:pPr>
                  <w:r>
                    <w:rPr>
                      <w:b/>
                      <w:bCs/>
                    </w:rPr>
                    <w:t>Устройство душевых по</w:t>
                  </w:r>
                  <w:r w:rsidR="000C588E">
                    <w:rPr>
                      <w:b/>
                      <w:bCs/>
                    </w:rPr>
                    <w:t>д</w:t>
                  </w:r>
                  <w:r>
                    <w:rPr>
                      <w:b/>
                      <w:bCs/>
                    </w:rPr>
                    <w:t xml:space="preserve">донов 900/900мм под облицовку плиткой </w:t>
                  </w:r>
                </w:p>
              </w:tc>
              <w:tc>
                <w:tcPr>
                  <w:tcW w:w="1014" w:type="dxa"/>
                  <w:tcBorders>
                    <w:top w:val="nil"/>
                    <w:left w:val="nil"/>
                    <w:bottom w:val="single" w:sz="4" w:space="0" w:color="auto"/>
                    <w:right w:val="nil"/>
                  </w:tcBorders>
                  <w:noWrap/>
                  <w:vAlign w:val="bottom"/>
                  <w:hideMark/>
                </w:tcPr>
                <w:p w14:paraId="736407F9" w14:textId="77777777" w:rsidR="00DD346D" w:rsidRDefault="00DD346D" w:rsidP="00DD346D">
                  <w:pPr>
                    <w:jc w:val="center"/>
                  </w:pPr>
                  <w:proofErr w:type="spellStart"/>
                  <w:r>
                    <w:t>шт</w:t>
                  </w:r>
                  <w:proofErr w:type="spellEnd"/>
                </w:p>
              </w:tc>
              <w:tc>
                <w:tcPr>
                  <w:tcW w:w="1199" w:type="dxa"/>
                  <w:tcBorders>
                    <w:top w:val="nil"/>
                    <w:left w:val="single" w:sz="4" w:space="0" w:color="auto"/>
                    <w:bottom w:val="single" w:sz="4" w:space="0" w:color="auto"/>
                    <w:right w:val="single" w:sz="4" w:space="0" w:color="auto"/>
                  </w:tcBorders>
                  <w:noWrap/>
                  <w:vAlign w:val="bottom"/>
                  <w:hideMark/>
                </w:tcPr>
                <w:p w14:paraId="5F92CFE5" w14:textId="5FE98FC0" w:rsidR="00DD346D" w:rsidRDefault="00DD346D" w:rsidP="00DD346D">
                  <w:pPr>
                    <w:jc w:val="center"/>
                    <w:rPr>
                      <w:rFonts w:ascii="Arial CYR" w:hAnsi="Arial CYR" w:cs="Arial CYR"/>
                      <w:sz w:val="20"/>
                      <w:szCs w:val="20"/>
                    </w:rPr>
                  </w:pPr>
                  <w:r>
                    <w:rPr>
                      <w:rFonts w:ascii="Arial CYR" w:hAnsi="Arial CYR" w:cs="Arial CYR"/>
                      <w:sz w:val="20"/>
                      <w:szCs w:val="20"/>
                    </w:rPr>
                    <w:t>4</w:t>
                  </w:r>
                  <w:r w:rsidR="00800862">
                    <w:rPr>
                      <w:rFonts w:ascii="Arial CYR" w:hAnsi="Arial CYR" w:cs="Arial CYR"/>
                      <w:sz w:val="20"/>
                      <w:szCs w:val="20"/>
                    </w:rPr>
                    <w:t>8</w:t>
                  </w:r>
                  <w:r>
                    <w:rPr>
                      <w:rFonts w:ascii="Arial CYR" w:hAnsi="Arial CYR" w:cs="Arial CYR"/>
                      <w:sz w:val="20"/>
                      <w:szCs w:val="20"/>
                    </w:rPr>
                    <w:t>,00</w:t>
                  </w:r>
                </w:p>
              </w:tc>
              <w:tc>
                <w:tcPr>
                  <w:tcW w:w="236" w:type="dxa"/>
                  <w:vAlign w:val="center"/>
                  <w:hideMark/>
                </w:tcPr>
                <w:p w14:paraId="1E3E6886" w14:textId="77777777" w:rsidR="00DD346D" w:rsidRDefault="00DD346D" w:rsidP="00DD346D">
                  <w:pPr>
                    <w:rPr>
                      <w:sz w:val="20"/>
                      <w:szCs w:val="20"/>
                    </w:rPr>
                  </w:pPr>
                </w:p>
              </w:tc>
            </w:tr>
            <w:tr w:rsidR="00DD346D" w14:paraId="6CA4ED4B"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3EB231D9" w14:textId="77777777" w:rsidR="00DD346D" w:rsidRDefault="00DD346D" w:rsidP="00DD346D">
                  <w:pPr>
                    <w:jc w:val="center"/>
                  </w:pPr>
                  <w:r>
                    <w:t>11</w:t>
                  </w:r>
                </w:p>
              </w:tc>
              <w:tc>
                <w:tcPr>
                  <w:tcW w:w="6744" w:type="dxa"/>
                  <w:tcBorders>
                    <w:top w:val="nil"/>
                    <w:left w:val="nil"/>
                    <w:bottom w:val="single" w:sz="4" w:space="0" w:color="auto"/>
                    <w:right w:val="single" w:sz="4" w:space="0" w:color="auto"/>
                  </w:tcBorders>
                  <w:noWrap/>
                  <w:vAlign w:val="bottom"/>
                  <w:hideMark/>
                </w:tcPr>
                <w:p w14:paraId="552F2E25" w14:textId="77777777" w:rsidR="00DD346D" w:rsidRDefault="00DD346D" w:rsidP="00DD346D">
                  <w:pPr>
                    <w:jc w:val="right"/>
                    <w:rPr>
                      <w:i/>
                      <w:iCs/>
                    </w:rPr>
                  </w:pPr>
                  <w:r>
                    <w:rPr>
                      <w:i/>
                      <w:iCs/>
                    </w:rPr>
                    <w:t>ЦПС стяжка М300</w:t>
                  </w:r>
                </w:p>
              </w:tc>
              <w:tc>
                <w:tcPr>
                  <w:tcW w:w="1014" w:type="dxa"/>
                  <w:tcBorders>
                    <w:top w:val="nil"/>
                    <w:left w:val="nil"/>
                    <w:bottom w:val="single" w:sz="4" w:space="0" w:color="auto"/>
                    <w:right w:val="nil"/>
                  </w:tcBorders>
                  <w:noWrap/>
                  <w:vAlign w:val="bottom"/>
                  <w:hideMark/>
                </w:tcPr>
                <w:p w14:paraId="0E0A12E4" w14:textId="77777777" w:rsidR="00DD346D" w:rsidRDefault="00DD346D" w:rsidP="00DD346D">
                  <w:pPr>
                    <w:jc w:val="center"/>
                  </w:pPr>
                  <w:r>
                    <w:t>кг</w:t>
                  </w:r>
                </w:p>
              </w:tc>
              <w:tc>
                <w:tcPr>
                  <w:tcW w:w="1199" w:type="dxa"/>
                  <w:tcBorders>
                    <w:top w:val="nil"/>
                    <w:left w:val="single" w:sz="4" w:space="0" w:color="auto"/>
                    <w:bottom w:val="single" w:sz="4" w:space="0" w:color="auto"/>
                    <w:right w:val="single" w:sz="4" w:space="0" w:color="auto"/>
                  </w:tcBorders>
                  <w:noWrap/>
                  <w:vAlign w:val="bottom"/>
                  <w:hideMark/>
                </w:tcPr>
                <w:p w14:paraId="33837950" w14:textId="77777777" w:rsidR="00DD346D" w:rsidRDefault="00DD346D" w:rsidP="00DD346D">
                  <w:pPr>
                    <w:jc w:val="center"/>
                    <w:rPr>
                      <w:rFonts w:ascii="Arial CYR" w:hAnsi="Arial CYR" w:cs="Arial CYR"/>
                      <w:sz w:val="20"/>
                      <w:szCs w:val="20"/>
                    </w:rPr>
                  </w:pPr>
                  <w:r>
                    <w:rPr>
                      <w:rFonts w:ascii="Arial CYR" w:hAnsi="Arial CYR" w:cs="Arial CYR"/>
                      <w:sz w:val="20"/>
                      <w:szCs w:val="20"/>
                    </w:rPr>
                    <w:t>6696,00</w:t>
                  </w:r>
                </w:p>
              </w:tc>
              <w:tc>
                <w:tcPr>
                  <w:tcW w:w="236" w:type="dxa"/>
                  <w:vAlign w:val="center"/>
                  <w:hideMark/>
                </w:tcPr>
                <w:p w14:paraId="55D1CCA6" w14:textId="77777777" w:rsidR="00DD346D" w:rsidRDefault="00DD346D" w:rsidP="00DD346D">
                  <w:pPr>
                    <w:rPr>
                      <w:sz w:val="20"/>
                      <w:szCs w:val="20"/>
                    </w:rPr>
                  </w:pPr>
                </w:p>
              </w:tc>
            </w:tr>
            <w:tr w:rsidR="00DD346D" w14:paraId="665F7C9B"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0E305328" w14:textId="77777777" w:rsidR="00DD346D" w:rsidRDefault="00DD346D" w:rsidP="00DD346D">
                  <w:pPr>
                    <w:jc w:val="center"/>
                  </w:pPr>
                  <w:r>
                    <w:t>12</w:t>
                  </w:r>
                </w:p>
              </w:tc>
              <w:tc>
                <w:tcPr>
                  <w:tcW w:w="6744" w:type="dxa"/>
                  <w:tcBorders>
                    <w:top w:val="nil"/>
                    <w:left w:val="nil"/>
                    <w:bottom w:val="single" w:sz="4" w:space="0" w:color="auto"/>
                    <w:right w:val="single" w:sz="4" w:space="0" w:color="auto"/>
                  </w:tcBorders>
                  <w:noWrap/>
                  <w:vAlign w:val="bottom"/>
                  <w:hideMark/>
                </w:tcPr>
                <w:p w14:paraId="6EF2D136" w14:textId="77777777" w:rsidR="00DD346D" w:rsidRDefault="00DD346D" w:rsidP="00DD346D">
                  <w:pPr>
                    <w:jc w:val="right"/>
                    <w:rPr>
                      <w:i/>
                      <w:iCs/>
                    </w:rPr>
                  </w:pPr>
                  <w:r>
                    <w:rPr>
                      <w:i/>
                      <w:iCs/>
                    </w:rPr>
                    <w:t>Композитная арматура 8мм</w:t>
                  </w:r>
                </w:p>
              </w:tc>
              <w:tc>
                <w:tcPr>
                  <w:tcW w:w="1014" w:type="dxa"/>
                  <w:tcBorders>
                    <w:top w:val="nil"/>
                    <w:left w:val="nil"/>
                    <w:bottom w:val="single" w:sz="4" w:space="0" w:color="auto"/>
                    <w:right w:val="nil"/>
                  </w:tcBorders>
                  <w:noWrap/>
                  <w:vAlign w:val="bottom"/>
                  <w:hideMark/>
                </w:tcPr>
                <w:p w14:paraId="745100D8" w14:textId="77777777" w:rsidR="00DD346D" w:rsidRDefault="00DD346D" w:rsidP="00DD346D">
                  <w:pPr>
                    <w:jc w:val="center"/>
                  </w:pPr>
                  <w:r>
                    <w:t>м</w:t>
                  </w:r>
                </w:p>
              </w:tc>
              <w:tc>
                <w:tcPr>
                  <w:tcW w:w="1199" w:type="dxa"/>
                  <w:tcBorders>
                    <w:top w:val="nil"/>
                    <w:left w:val="single" w:sz="4" w:space="0" w:color="auto"/>
                    <w:bottom w:val="single" w:sz="4" w:space="0" w:color="auto"/>
                    <w:right w:val="single" w:sz="4" w:space="0" w:color="auto"/>
                  </w:tcBorders>
                  <w:noWrap/>
                  <w:vAlign w:val="bottom"/>
                  <w:hideMark/>
                </w:tcPr>
                <w:p w14:paraId="629A64F7" w14:textId="77777777" w:rsidR="00DD346D" w:rsidRDefault="00DD346D" w:rsidP="00DD346D">
                  <w:pPr>
                    <w:jc w:val="center"/>
                    <w:rPr>
                      <w:rFonts w:ascii="Arial CYR" w:hAnsi="Arial CYR" w:cs="Arial CYR"/>
                      <w:sz w:val="20"/>
                      <w:szCs w:val="20"/>
                    </w:rPr>
                  </w:pPr>
                  <w:r>
                    <w:rPr>
                      <w:rFonts w:ascii="Arial CYR" w:hAnsi="Arial CYR" w:cs="Arial CYR"/>
                      <w:sz w:val="20"/>
                      <w:szCs w:val="20"/>
                    </w:rPr>
                    <w:t>930,00</w:t>
                  </w:r>
                </w:p>
              </w:tc>
              <w:tc>
                <w:tcPr>
                  <w:tcW w:w="236" w:type="dxa"/>
                  <w:vAlign w:val="center"/>
                  <w:hideMark/>
                </w:tcPr>
                <w:p w14:paraId="5820335E" w14:textId="77777777" w:rsidR="00DD346D" w:rsidRDefault="00DD346D" w:rsidP="00DD346D">
                  <w:pPr>
                    <w:rPr>
                      <w:sz w:val="20"/>
                      <w:szCs w:val="20"/>
                    </w:rPr>
                  </w:pPr>
                </w:p>
              </w:tc>
            </w:tr>
            <w:tr w:rsidR="00DD346D" w14:paraId="3858828A"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783C2FE1" w14:textId="77777777" w:rsidR="00DD346D" w:rsidRDefault="00DD346D" w:rsidP="00DD346D">
                  <w:pPr>
                    <w:jc w:val="center"/>
                  </w:pPr>
                  <w:r>
                    <w:t>13</w:t>
                  </w:r>
                </w:p>
              </w:tc>
              <w:tc>
                <w:tcPr>
                  <w:tcW w:w="6744" w:type="dxa"/>
                  <w:tcBorders>
                    <w:top w:val="nil"/>
                    <w:left w:val="nil"/>
                    <w:bottom w:val="single" w:sz="4" w:space="0" w:color="auto"/>
                    <w:right w:val="single" w:sz="4" w:space="0" w:color="auto"/>
                  </w:tcBorders>
                  <w:noWrap/>
                  <w:vAlign w:val="bottom"/>
                  <w:hideMark/>
                </w:tcPr>
                <w:p w14:paraId="3805C852" w14:textId="77777777" w:rsidR="00DD346D" w:rsidRDefault="00DD346D" w:rsidP="00DD346D">
                  <w:pPr>
                    <w:jc w:val="right"/>
                    <w:rPr>
                      <w:i/>
                      <w:iCs/>
                    </w:rPr>
                  </w:pPr>
                  <w:r>
                    <w:rPr>
                      <w:i/>
                      <w:iCs/>
                    </w:rPr>
                    <w:t>Опалубка</w:t>
                  </w:r>
                </w:p>
              </w:tc>
              <w:tc>
                <w:tcPr>
                  <w:tcW w:w="1014" w:type="dxa"/>
                  <w:tcBorders>
                    <w:top w:val="nil"/>
                    <w:left w:val="nil"/>
                    <w:bottom w:val="single" w:sz="4" w:space="0" w:color="auto"/>
                    <w:right w:val="nil"/>
                  </w:tcBorders>
                  <w:noWrap/>
                  <w:vAlign w:val="bottom"/>
                  <w:hideMark/>
                </w:tcPr>
                <w:p w14:paraId="50E2B5C0" w14:textId="77777777" w:rsidR="00DD346D" w:rsidRDefault="00DD346D" w:rsidP="00DD346D">
                  <w:pPr>
                    <w:jc w:val="center"/>
                  </w:pPr>
                  <w:r>
                    <w:t>м2</w:t>
                  </w:r>
                </w:p>
              </w:tc>
              <w:tc>
                <w:tcPr>
                  <w:tcW w:w="1199" w:type="dxa"/>
                  <w:tcBorders>
                    <w:top w:val="nil"/>
                    <w:left w:val="single" w:sz="4" w:space="0" w:color="auto"/>
                    <w:bottom w:val="single" w:sz="4" w:space="0" w:color="auto"/>
                    <w:right w:val="single" w:sz="4" w:space="0" w:color="auto"/>
                  </w:tcBorders>
                  <w:noWrap/>
                  <w:vAlign w:val="bottom"/>
                  <w:hideMark/>
                </w:tcPr>
                <w:p w14:paraId="246356ED" w14:textId="77777777" w:rsidR="00DD346D" w:rsidRDefault="00DD346D" w:rsidP="00DD346D">
                  <w:pPr>
                    <w:jc w:val="center"/>
                    <w:rPr>
                      <w:rFonts w:ascii="Arial CYR" w:hAnsi="Arial CYR" w:cs="Arial CYR"/>
                      <w:sz w:val="20"/>
                      <w:szCs w:val="20"/>
                    </w:rPr>
                  </w:pPr>
                  <w:r>
                    <w:rPr>
                      <w:rFonts w:ascii="Arial CYR" w:hAnsi="Arial CYR" w:cs="Arial CYR"/>
                      <w:sz w:val="20"/>
                      <w:szCs w:val="20"/>
                    </w:rPr>
                    <w:t>27,90</w:t>
                  </w:r>
                </w:p>
              </w:tc>
              <w:tc>
                <w:tcPr>
                  <w:tcW w:w="236" w:type="dxa"/>
                  <w:vAlign w:val="center"/>
                  <w:hideMark/>
                </w:tcPr>
                <w:p w14:paraId="120A8337" w14:textId="77777777" w:rsidR="00DD346D" w:rsidRDefault="00DD346D" w:rsidP="00DD346D">
                  <w:pPr>
                    <w:rPr>
                      <w:sz w:val="20"/>
                      <w:szCs w:val="20"/>
                    </w:rPr>
                  </w:pPr>
                </w:p>
              </w:tc>
            </w:tr>
            <w:tr w:rsidR="00DD346D" w14:paraId="42725BBB"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3694AC65" w14:textId="77777777" w:rsidR="00DD346D" w:rsidRDefault="00DD346D" w:rsidP="00DD346D">
                  <w:pPr>
                    <w:jc w:val="center"/>
                  </w:pPr>
                  <w:r>
                    <w:t>14</w:t>
                  </w:r>
                </w:p>
              </w:tc>
              <w:tc>
                <w:tcPr>
                  <w:tcW w:w="6744" w:type="dxa"/>
                  <w:tcBorders>
                    <w:top w:val="nil"/>
                    <w:left w:val="nil"/>
                    <w:bottom w:val="single" w:sz="4" w:space="0" w:color="auto"/>
                    <w:right w:val="single" w:sz="4" w:space="0" w:color="auto"/>
                  </w:tcBorders>
                  <w:noWrap/>
                  <w:vAlign w:val="bottom"/>
                  <w:hideMark/>
                </w:tcPr>
                <w:p w14:paraId="00A66461" w14:textId="77777777" w:rsidR="00DD346D" w:rsidRDefault="00DD346D" w:rsidP="00DD346D">
                  <w:pPr>
                    <w:jc w:val="right"/>
                    <w:rPr>
                      <w:i/>
                      <w:iCs/>
                    </w:rPr>
                  </w:pPr>
                  <w:proofErr w:type="spellStart"/>
                  <w:r>
                    <w:rPr>
                      <w:i/>
                      <w:iCs/>
                    </w:rPr>
                    <w:t>Анкеровочный</w:t>
                  </w:r>
                  <w:proofErr w:type="spellEnd"/>
                  <w:r>
                    <w:rPr>
                      <w:i/>
                      <w:iCs/>
                    </w:rPr>
                    <w:t xml:space="preserve"> состав W12-14</w:t>
                  </w:r>
                </w:p>
              </w:tc>
              <w:tc>
                <w:tcPr>
                  <w:tcW w:w="1014" w:type="dxa"/>
                  <w:tcBorders>
                    <w:top w:val="nil"/>
                    <w:left w:val="nil"/>
                    <w:bottom w:val="single" w:sz="4" w:space="0" w:color="auto"/>
                    <w:right w:val="nil"/>
                  </w:tcBorders>
                  <w:noWrap/>
                  <w:vAlign w:val="bottom"/>
                  <w:hideMark/>
                </w:tcPr>
                <w:p w14:paraId="0A658DDF" w14:textId="77777777" w:rsidR="00DD346D" w:rsidRDefault="00DD346D" w:rsidP="00DD346D">
                  <w:pPr>
                    <w:jc w:val="center"/>
                  </w:pPr>
                  <w:r>
                    <w:t>кг</w:t>
                  </w:r>
                </w:p>
              </w:tc>
              <w:tc>
                <w:tcPr>
                  <w:tcW w:w="1199" w:type="dxa"/>
                  <w:tcBorders>
                    <w:top w:val="nil"/>
                    <w:left w:val="single" w:sz="4" w:space="0" w:color="auto"/>
                    <w:bottom w:val="single" w:sz="4" w:space="0" w:color="auto"/>
                    <w:right w:val="single" w:sz="4" w:space="0" w:color="auto"/>
                  </w:tcBorders>
                  <w:noWrap/>
                  <w:vAlign w:val="bottom"/>
                  <w:hideMark/>
                </w:tcPr>
                <w:p w14:paraId="75005311" w14:textId="77777777" w:rsidR="00DD346D" w:rsidRDefault="00DD346D" w:rsidP="00DD346D">
                  <w:pPr>
                    <w:jc w:val="center"/>
                    <w:rPr>
                      <w:rFonts w:ascii="Arial CYR" w:hAnsi="Arial CYR" w:cs="Arial CYR"/>
                      <w:sz w:val="20"/>
                      <w:szCs w:val="20"/>
                    </w:rPr>
                  </w:pPr>
                  <w:r>
                    <w:rPr>
                      <w:rFonts w:ascii="Arial CYR" w:hAnsi="Arial CYR" w:cs="Arial CYR"/>
                      <w:sz w:val="20"/>
                      <w:szCs w:val="20"/>
                    </w:rPr>
                    <w:t>930,00</w:t>
                  </w:r>
                </w:p>
              </w:tc>
              <w:tc>
                <w:tcPr>
                  <w:tcW w:w="236" w:type="dxa"/>
                  <w:vAlign w:val="center"/>
                  <w:hideMark/>
                </w:tcPr>
                <w:p w14:paraId="287F9B37" w14:textId="77777777" w:rsidR="00DD346D" w:rsidRDefault="00DD346D" w:rsidP="00DD346D">
                  <w:pPr>
                    <w:rPr>
                      <w:sz w:val="20"/>
                      <w:szCs w:val="20"/>
                    </w:rPr>
                  </w:pPr>
                </w:p>
              </w:tc>
            </w:tr>
            <w:tr w:rsidR="00DD346D" w14:paraId="37A49BE5"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3835EB1A" w14:textId="77777777" w:rsidR="00DD346D" w:rsidRDefault="00DD346D" w:rsidP="00DD346D">
                  <w:pPr>
                    <w:jc w:val="center"/>
                  </w:pPr>
                  <w:r>
                    <w:t>15</w:t>
                  </w:r>
                </w:p>
              </w:tc>
              <w:tc>
                <w:tcPr>
                  <w:tcW w:w="6744" w:type="dxa"/>
                  <w:tcBorders>
                    <w:top w:val="nil"/>
                    <w:left w:val="nil"/>
                    <w:bottom w:val="single" w:sz="4" w:space="0" w:color="auto"/>
                    <w:right w:val="single" w:sz="4" w:space="0" w:color="auto"/>
                  </w:tcBorders>
                  <w:noWrap/>
                  <w:vAlign w:val="bottom"/>
                  <w:hideMark/>
                </w:tcPr>
                <w:p w14:paraId="078919F1" w14:textId="77777777" w:rsidR="00DD346D" w:rsidRDefault="00DD346D" w:rsidP="00DD346D">
                  <w:pPr>
                    <w:rPr>
                      <w:b/>
                      <w:bCs/>
                    </w:rPr>
                  </w:pPr>
                  <w:r>
                    <w:rPr>
                      <w:b/>
                      <w:bCs/>
                    </w:rPr>
                    <w:t>Устройство гидроизоляции обмазочной</w:t>
                  </w:r>
                </w:p>
              </w:tc>
              <w:tc>
                <w:tcPr>
                  <w:tcW w:w="1014" w:type="dxa"/>
                  <w:tcBorders>
                    <w:top w:val="nil"/>
                    <w:left w:val="nil"/>
                    <w:bottom w:val="single" w:sz="4" w:space="0" w:color="auto"/>
                    <w:right w:val="nil"/>
                  </w:tcBorders>
                  <w:noWrap/>
                  <w:vAlign w:val="bottom"/>
                  <w:hideMark/>
                </w:tcPr>
                <w:p w14:paraId="31B4EFB2" w14:textId="77777777" w:rsidR="00DD346D" w:rsidRDefault="00DD346D" w:rsidP="00DD346D">
                  <w:pPr>
                    <w:jc w:val="center"/>
                  </w:pPr>
                  <w:r>
                    <w:t>м2</w:t>
                  </w:r>
                </w:p>
              </w:tc>
              <w:tc>
                <w:tcPr>
                  <w:tcW w:w="1199" w:type="dxa"/>
                  <w:tcBorders>
                    <w:top w:val="nil"/>
                    <w:left w:val="single" w:sz="4" w:space="0" w:color="auto"/>
                    <w:bottom w:val="single" w:sz="4" w:space="0" w:color="auto"/>
                    <w:right w:val="single" w:sz="4" w:space="0" w:color="auto"/>
                  </w:tcBorders>
                  <w:noWrap/>
                  <w:vAlign w:val="bottom"/>
                  <w:hideMark/>
                </w:tcPr>
                <w:p w14:paraId="055C3B89" w14:textId="77777777" w:rsidR="00DD346D" w:rsidRDefault="00DD346D" w:rsidP="00DD346D">
                  <w:pPr>
                    <w:jc w:val="center"/>
                    <w:rPr>
                      <w:rFonts w:ascii="Arial CYR" w:hAnsi="Arial CYR" w:cs="Arial CYR"/>
                      <w:sz w:val="20"/>
                      <w:szCs w:val="20"/>
                    </w:rPr>
                  </w:pPr>
                  <w:r>
                    <w:rPr>
                      <w:rFonts w:ascii="Arial CYR" w:hAnsi="Arial CYR" w:cs="Arial CYR"/>
                      <w:sz w:val="20"/>
                      <w:szCs w:val="20"/>
                    </w:rPr>
                    <w:t>409,95</w:t>
                  </w:r>
                </w:p>
              </w:tc>
              <w:tc>
                <w:tcPr>
                  <w:tcW w:w="236" w:type="dxa"/>
                  <w:vAlign w:val="center"/>
                  <w:hideMark/>
                </w:tcPr>
                <w:p w14:paraId="3E64AF44" w14:textId="77777777" w:rsidR="00DD346D" w:rsidRDefault="00DD346D" w:rsidP="00DD346D">
                  <w:pPr>
                    <w:rPr>
                      <w:sz w:val="20"/>
                      <w:szCs w:val="20"/>
                    </w:rPr>
                  </w:pPr>
                </w:p>
              </w:tc>
            </w:tr>
            <w:tr w:rsidR="00DD346D" w14:paraId="6455D76B"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40FD7203" w14:textId="77777777" w:rsidR="00DD346D" w:rsidRDefault="00DD346D" w:rsidP="00DD346D">
                  <w:pPr>
                    <w:jc w:val="center"/>
                  </w:pPr>
                  <w:r>
                    <w:t>16</w:t>
                  </w:r>
                </w:p>
              </w:tc>
              <w:tc>
                <w:tcPr>
                  <w:tcW w:w="6744" w:type="dxa"/>
                  <w:tcBorders>
                    <w:top w:val="nil"/>
                    <w:left w:val="nil"/>
                    <w:bottom w:val="single" w:sz="4" w:space="0" w:color="auto"/>
                    <w:right w:val="single" w:sz="4" w:space="0" w:color="auto"/>
                  </w:tcBorders>
                  <w:noWrap/>
                  <w:vAlign w:val="bottom"/>
                  <w:hideMark/>
                </w:tcPr>
                <w:p w14:paraId="560BC46A" w14:textId="77777777" w:rsidR="00DD346D" w:rsidRDefault="00DD346D" w:rsidP="00DD346D">
                  <w:pPr>
                    <w:jc w:val="right"/>
                    <w:rPr>
                      <w:i/>
                      <w:iCs/>
                      <w:lang w:val="en-US"/>
                    </w:rPr>
                  </w:pPr>
                  <w:r>
                    <w:rPr>
                      <w:i/>
                      <w:iCs/>
                    </w:rPr>
                    <w:t>МАРЕ</w:t>
                  </w:r>
                  <w:r>
                    <w:rPr>
                      <w:i/>
                      <w:iCs/>
                      <w:lang w:val="en-US"/>
                    </w:rPr>
                    <w:t xml:space="preserve">I </w:t>
                  </w:r>
                  <w:proofErr w:type="spellStart"/>
                  <w:r>
                    <w:rPr>
                      <w:i/>
                      <w:iCs/>
                      <w:lang w:val="en-US"/>
                    </w:rPr>
                    <w:t>Mapelastik</w:t>
                  </w:r>
                  <w:proofErr w:type="spellEnd"/>
                  <w:r>
                    <w:rPr>
                      <w:i/>
                      <w:iCs/>
                      <w:lang w:val="en-US"/>
                    </w:rPr>
                    <w:t xml:space="preserve"> A+</w:t>
                  </w:r>
                  <w:r>
                    <w:rPr>
                      <w:i/>
                      <w:iCs/>
                    </w:rPr>
                    <w:t>В</w:t>
                  </w:r>
                  <w:r>
                    <w:rPr>
                      <w:i/>
                      <w:iCs/>
                      <w:lang w:val="en-US"/>
                    </w:rPr>
                    <w:t xml:space="preserve"> 32</w:t>
                  </w:r>
                  <w:r>
                    <w:rPr>
                      <w:i/>
                      <w:iCs/>
                    </w:rPr>
                    <w:t>кг</w:t>
                  </w:r>
                </w:p>
              </w:tc>
              <w:tc>
                <w:tcPr>
                  <w:tcW w:w="1014" w:type="dxa"/>
                  <w:tcBorders>
                    <w:top w:val="nil"/>
                    <w:left w:val="nil"/>
                    <w:bottom w:val="single" w:sz="4" w:space="0" w:color="auto"/>
                    <w:right w:val="nil"/>
                  </w:tcBorders>
                  <w:noWrap/>
                  <w:vAlign w:val="bottom"/>
                  <w:hideMark/>
                </w:tcPr>
                <w:p w14:paraId="1C7B02DB" w14:textId="77777777" w:rsidR="00DD346D" w:rsidRDefault="00DD346D" w:rsidP="00DD346D">
                  <w:pPr>
                    <w:jc w:val="center"/>
                  </w:pPr>
                  <w:proofErr w:type="spellStart"/>
                  <w:r>
                    <w:t>компл</w:t>
                  </w:r>
                  <w:proofErr w:type="spellEnd"/>
                </w:p>
              </w:tc>
              <w:tc>
                <w:tcPr>
                  <w:tcW w:w="1199" w:type="dxa"/>
                  <w:tcBorders>
                    <w:top w:val="nil"/>
                    <w:left w:val="single" w:sz="4" w:space="0" w:color="auto"/>
                    <w:bottom w:val="single" w:sz="4" w:space="0" w:color="auto"/>
                    <w:right w:val="single" w:sz="4" w:space="0" w:color="auto"/>
                  </w:tcBorders>
                  <w:noWrap/>
                  <w:vAlign w:val="bottom"/>
                  <w:hideMark/>
                </w:tcPr>
                <w:p w14:paraId="36295810" w14:textId="5889EA9F" w:rsidR="00DD346D" w:rsidRDefault="00DD346D" w:rsidP="00DD346D">
                  <w:pPr>
                    <w:jc w:val="center"/>
                    <w:rPr>
                      <w:rFonts w:ascii="Arial CYR" w:hAnsi="Arial CYR" w:cs="Arial CYR"/>
                      <w:sz w:val="20"/>
                      <w:szCs w:val="20"/>
                    </w:rPr>
                  </w:pPr>
                  <w:r>
                    <w:rPr>
                      <w:rFonts w:ascii="Arial CYR" w:hAnsi="Arial CYR" w:cs="Arial CYR"/>
                      <w:sz w:val="20"/>
                      <w:szCs w:val="20"/>
                    </w:rPr>
                    <w:t>4</w:t>
                  </w:r>
                  <w:r w:rsidR="002F5F2D">
                    <w:rPr>
                      <w:rFonts w:ascii="Arial CYR" w:hAnsi="Arial CYR" w:cs="Arial CYR"/>
                      <w:sz w:val="20"/>
                      <w:szCs w:val="20"/>
                    </w:rPr>
                    <w:t>8</w:t>
                  </w:r>
                  <w:r>
                    <w:rPr>
                      <w:rFonts w:ascii="Arial CYR" w:hAnsi="Arial CYR" w:cs="Arial CYR"/>
                      <w:sz w:val="20"/>
                      <w:szCs w:val="20"/>
                    </w:rPr>
                    <w:t>,00</w:t>
                  </w:r>
                </w:p>
              </w:tc>
              <w:tc>
                <w:tcPr>
                  <w:tcW w:w="236" w:type="dxa"/>
                  <w:vAlign w:val="center"/>
                  <w:hideMark/>
                </w:tcPr>
                <w:p w14:paraId="6B2422BF" w14:textId="77777777" w:rsidR="00DD346D" w:rsidRDefault="00DD346D" w:rsidP="00DD346D">
                  <w:pPr>
                    <w:rPr>
                      <w:sz w:val="20"/>
                      <w:szCs w:val="20"/>
                    </w:rPr>
                  </w:pPr>
                </w:p>
              </w:tc>
            </w:tr>
            <w:tr w:rsidR="00DD346D" w14:paraId="5DE6148A"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4C362293" w14:textId="77777777" w:rsidR="00DD346D" w:rsidRDefault="00DD346D" w:rsidP="00DD346D">
                  <w:pPr>
                    <w:jc w:val="center"/>
                  </w:pPr>
                  <w:r>
                    <w:t>17</w:t>
                  </w:r>
                </w:p>
              </w:tc>
              <w:tc>
                <w:tcPr>
                  <w:tcW w:w="6744" w:type="dxa"/>
                  <w:tcBorders>
                    <w:top w:val="nil"/>
                    <w:left w:val="nil"/>
                    <w:bottom w:val="single" w:sz="4" w:space="0" w:color="auto"/>
                    <w:right w:val="single" w:sz="4" w:space="0" w:color="auto"/>
                  </w:tcBorders>
                  <w:noWrap/>
                  <w:vAlign w:val="bottom"/>
                  <w:hideMark/>
                </w:tcPr>
                <w:p w14:paraId="53D94129" w14:textId="77777777" w:rsidR="00DD346D" w:rsidRDefault="00DD346D" w:rsidP="00DD346D">
                  <w:pPr>
                    <w:jc w:val="right"/>
                    <w:rPr>
                      <w:i/>
                      <w:iCs/>
                    </w:rPr>
                  </w:pPr>
                  <w:r>
                    <w:rPr>
                      <w:i/>
                      <w:iCs/>
                    </w:rPr>
                    <w:t xml:space="preserve">Гидроизоляционная лента </w:t>
                  </w:r>
                  <w:proofErr w:type="spellStart"/>
                  <w:r>
                    <w:rPr>
                      <w:i/>
                      <w:iCs/>
                    </w:rPr>
                    <w:t>Mapeband</w:t>
                  </w:r>
                  <w:proofErr w:type="spellEnd"/>
                </w:p>
              </w:tc>
              <w:tc>
                <w:tcPr>
                  <w:tcW w:w="1014" w:type="dxa"/>
                  <w:tcBorders>
                    <w:top w:val="nil"/>
                    <w:left w:val="nil"/>
                    <w:bottom w:val="single" w:sz="4" w:space="0" w:color="auto"/>
                    <w:right w:val="nil"/>
                  </w:tcBorders>
                  <w:noWrap/>
                  <w:vAlign w:val="bottom"/>
                  <w:hideMark/>
                </w:tcPr>
                <w:p w14:paraId="50A5A0FA" w14:textId="77777777" w:rsidR="00DD346D" w:rsidRDefault="00DD346D" w:rsidP="00DD346D">
                  <w:pPr>
                    <w:jc w:val="center"/>
                  </w:pPr>
                  <w:r>
                    <w:t>м</w:t>
                  </w:r>
                </w:p>
              </w:tc>
              <w:tc>
                <w:tcPr>
                  <w:tcW w:w="1199" w:type="dxa"/>
                  <w:tcBorders>
                    <w:top w:val="nil"/>
                    <w:left w:val="single" w:sz="4" w:space="0" w:color="auto"/>
                    <w:bottom w:val="single" w:sz="4" w:space="0" w:color="auto"/>
                    <w:right w:val="single" w:sz="4" w:space="0" w:color="auto"/>
                  </w:tcBorders>
                  <w:noWrap/>
                  <w:vAlign w:val="bottom"/>
                  <w:hideMark/>
                </w:tcPr>
                <w:p w14:paraId="7D1D83EA" w14:textId="77777777" w:rsidR="00DD346D" w:rsidRDefault="00DD346D" w:rsidP="00DD346D">
                  <w:pPr>
                    <w:jc w:val="center"/>
                    <w:rPr>
                      <w:rFonts w:ascii="Arial CYR" w:hAnsi="Arial CYR" w:cs="Arial CYR"/>
                      <w:sz w:val="20"/>
                      <w:szCs w:val="20"/>
                    </w:rPr>
                  </w:pPr>
                  <w:r>
                    <w:rPr>
                      <w:rFonts w:ascii="Arial CYR" w:hAnsi="Arial CYR" w:cs="Arial CYR"/>
                      <w:sz w:val="20"/>
                      <w:szCs w:val="20"/>
                    </w:rPr>
                    <w:t>424,50</w:t>
                  </w:r>
                </w:p>
              </w:tc>
              <w:tc>
                <w:tcPr>
                  <w:tcW w:w="236" w:type="dxa"/>
                  <w:vAlign w:val="center"/>
                  <w:hideMark/>
                </w:tcPr>
                <w:p w14:paraId="705A93D4" w14:textId="77777777" w:rsidR="00DD346D" w:rsidRDefault="00DD346D" w:rsidP="00DD346D">
                  <w:pPr>
                    <w:rPr>
                      <w:sz w:val="20"/>
                      <w:szCs w:val="20"/>
                    </w:rPr>
                  </w:pPr>
                </w:p>
              </w:tc>
            </w:tr>
            <w:tr w:rsidR="00DD346D" w14:paraId="3D653593"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5EAEDAF5" w14:textId="77777777" w:rsidR="00DD346D" w:rsidRDefault="00DD346D" w:rsidP="00DD346D">
                  <w:pPr>
                    <w:jc w:val="center"/>
                  </w:pPr>
                  <w:r>
                    <w:t>18</w:t>
                  </w:r>
                </w:p>
              </w:tc>
              <w:tc>
                <w:tcPr>
                  <w:tcW w:w="6744" w:type="dxa"/>
                  <w:tcBorders>
                    <w:top w:val="nil"/>
                    <w:left w:val="nil"/>
                    <w:bottom w:val="single" w:sz="4" w:space="0" w:color="auto"/>
                    <w:right w:val="single" w:sz="4" w:space="0" w:color="auto"/>
                  </w:tcBorders>
                  <w:noWrap/>
                  <w:vAlign w:val="bottom"/>
                  <w:hideMark/>
                </w:tcPr>
                <w:p w14:paraId="7512C743" w14:textId="77777777" w:rsidR="00DD346D" w:rsidRDefault="00DD346D" w:rsidP="00DD346D">
                  <w:pPr>
                    <w:jc w:val="right"/>
                    <w:rPr>
                      <w:i/>
                      <w:iCs/>
                    </w:rPr>
                  </w:pPr>
                  <w:r>
                    <w:rPr>
                      <w:i/>
                      <w:iCs/>
                    </w:rPr>
                    <w:t xml:space="preserve">Стекловолоконная сетка </w:t>
                  </w:r>
                  <w:proofErr w:type="spellStart"/>
                  <w:r>
                    <w:rPr>
                      <w:i/>
                      <w:iCs/>
                    </w:rPr>
                    <w:t>Mapenet</w:t>
                  </w:r>
                  <w:proofErr w:type="spellEnd"/>
                </w:p>
              </w:tc>
              <w:tc>
                <w:tcPr>
                  <w:tcW w:w="1014" w:type="dxa"/>
                  <w:tcBorders>
                    <w:top w:val="nil"/>
                    <w:left w:val="nil"/>
                    <w:bottom w:val="single" w:sz="4" w:space="0" w:color="auto"/>
                    <w:right w:val="nil"/>
                  </w:tcBorders>
                  <w:noWrap/>
                  <w:vAlign w:val="bottom"/>
                  <w:hideMark/>
                </w:tcPr>
                <w:p w14:paraId="6C734282" w14:textId="77777777" w:rsidR="00DD346D" w:rsidRDefault="00DD346D" w:rsidP="00DD346D">
                  <w:pPr>
                    <w:jc w:val="center"/>
                  </w:pPr>
                  <w:r>
                    <w:t>м2</w:t>
                  </w:r>
                </w:p>
              </w:tc>
              <w:tc>
                <w:tcPr>
                  <w:tcW w:w="1199" w:type="dxa"/>
                  <w:tcBorders>
                    <w:top w:val="nil"/>
                    <w:left w:val="single" w:sz="4" w:space="0" w:color="auto"/>
                    <w:bottom w:val="single" w:sz="4" w:space="0" w:color="auto"/>
                    <w:right w:val="single" w:sz="4" w:space="0" w:color="auto"/>
                  </w:tcBorders>
                  <w:noWrap/>
                  <w:vAlign w:val="bottom"/>
                  <w:hideMark/>
                </w:tcPr>
                <w:p w14:paraId="1CCB6818" w14:textId="77777777" w:rsidR="00DD346D" w:rsidRDefault="00DD346D" w:rsidP="00DD346D">
                  <w:pPr>
                    <w:jc w:val="center"/>
                    <w:rPr>
                      <w:rFonts w:ascii="Arial CYR" w:hAnsi="Arial CYR" w:cs="Arial CYR"/>
                      <w:sz w:val="20"/>
                      <w:szCs w:val="20"/>
                    </w:rPr>
                  </w:pPr>
                  <w:r>
                    <w:rPr>
                      <w:rFonts w:ascii="Arial CYR" w:hAnsi="Arial CYR" w:cs="Arial CYR"/>
                      <w:sz w:val="20"/>
                      <w:szCs w:val="20"/>
                    </w:rPr>
                    <w:t>471,44</w:t>
                  </w:r>
                </w:p>
              </w:tc>
              <w:tc>
                <w:tcPr>
                  <w:tcW w:w="236" w:type="dxa"/>
                  <w:vAlign w:val="center"/>
                  <w:hideMark/>
                </w:tcPr>
                <w:p w14:paraId="426525BA" w14:textId="77777777" w:rsidR="00DD346D" w:rsidRDefault="00DD346D" w:rsidP="00DD346D">
                  <w:pPr>
                    <w:rPr>
                      <w:sz w:val="20"/>
                      <w:szCs w:val="20"/>
                    </w:rPr>
                  </w:pPr>
                </w:p>
              </w:tc>
            </w:tr>
            <w:tr w:rsidR="00DD346D" w14:paraId="3B62F3EB"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6EC51C8B" w14:textId="77777777" w:rsidR="00DD346D" w:rsidRDefault="00DD346D" w:rsidP="00DD346D">
                  <w:pPr>
                    <w:jc w:val="center"/>
                  </w:pPr>
                  <w:r>
                    <w:t>19</w:t>
                  </w:r>
                </w:p>
              </w:tc>
              <w:tc>
                <w:tcPr>
                  <w:tcW w:w="6744" w:type="dxa"/>
                  <w:tcBorders>
                    <w:top w:val="nil"/>
                    <w:left w:val="nil"/>
                    <w:bottom w:val="single" w:sz="4" w:space="0" w:color="auto"/>
                    <w:right w:val="single" w:sz="4" w:space="0" w:color="auto"/>
                  </w:tcBorders>
                  <w:noWrap/>
                  <w:vAlign w:val="bottom"/>
                  <w:hideMark/>
                </w:tcPr>
                <w:p w14:paraId="1AE50007" w14:textId="77777777" w:rsidR="00DD346D" w:rsidRDefault="00DD346D" w:rsidP="00DD346D">
                  <w:pPr>
                    <w:rPr>
                      <w:b/>
                      <w:bCs/>
                    </w:rPr>
                  </w:pPr>
                  <w:r>
                    <w:rPr>
                      <w:b/>
                      <w:bCs/>
                    </w:rPr>
                    <w:t xml:space="preserve">Устройство стяжки самовыравнивающейся </w:t>
                  </w:r>
                </w:p>
              </w:tc>
              <w:tc>
                <w:tcPr>
                  <w:tcW w:w="1014" w:type="dxa"/>
                  <w:tcBorders>
                    <w:top w:val="nil"/>
                    <w:left w:val="nil"/>
                    <w:bottom w:val="single" w:sz="4" w:space="0" w:color="auto"/>
                    <w:right w:val="nil"/>
                  </w:tcBorders>
                  <w:noWrap/>
                  <w:vAlign w:val="bottom"/>
                  <w:hideMark/>
                </w:tcPr>
                <w:p w14:paraId="5E3EC603" w14:textId="77777777" w:rsidR="00DD346D" w:rsidRDefault="00DD346D" w:rsidP="00DD346D">
                  <w:pPr>
                    <w:jc w:val="center"/>
                  </w:pPr>
                  <w:r>
                    <w:t>м2</w:t>
                  </w:r>
                </w:p>
              </w:tc>
              <w:tc>
                <w:tcPr>
                  <w:tcW w:w="1199" w:type="dxa"/>
                  <w:tcBorders>
                    <w:top w:val="nil"/>
                    <w:left w:val="single" w:sz="4" w:space="0" w:color="auto"/>
                    <w:bottom w:val="single" w:sz="4" w:space="0" w:color="auto"/>
                    <w:right w:val="single" w:sz="4" w:space="0" w:color="auto"/>
                  </w:tcBorders>
                  <w:noWrap/>
                  <w:vAlign w:val="bottom"/>
                  <w:hideMark/>
                </w:tcPr>
                <w:p w14:paraId="293F4725" w14:textId="77777777" w:rsidR="00DD346D" w:rsidRDefault="00DD346D" w:rsidP="00DD346D">
                  <w:pPr>
                    <w:jc w:val="center"/>
                    <w:rPr>
                      <w:rFonts w:ascii="Arial CYR" w:hAnsi="Arial CYR" w:cs="Arial CYR"/>
                      <w:sz w:val="20"/>
                      <w:szCs w:val="20"/>
                    </w:rPr>
                  </w:pPr>
                  <w:r>
                    <w:rPr>
                      <w:rFonts w:ascii="Arial CYR" w:hAnsi="Arial CYR" w:cs="Arial CYR"/>
                      <w:sz w:val="20"/>
                      <w:szCs w:val="20"/>
                    </w:rPr>
                    <w:t>1200,93</w:t>
                  </w:r>
                </w:p>
              </w:tc>
              <w:tc>
                <w:tcPr>
                  <w:tcW w:w="236" w:type="dxa"/>
                  <w:vAlign w:val="center"/>
                  <w:hideMark/>
                </w:tcPr>
                <w:p w14:paraId="7B99190D" w14:textId="77777777" w:rsidR="00DD346D" w:rsidRDefault="00DD346D" w:rsidP="00DD346D">
                  <w:pPr>
                    <w:rPr>
                      <w:sz w:val="20"/>
                      <w:szCs w:val="20"/>
                    </w:rPr>
                  </w:pPr>
                </w:p>
              </w:tc>
            </w:tr>
            <w:tr w:rsidR="00DD346D" w14:paraId="0A6BF527"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5E34634C" w14:textId="77777777" w:rsidR="00DD346D" w:rsidRDefault="00DD346D" w:rsidP="00DD346D">
                  <w:pPr>
                    <w:jc w:val="center"/>
                  </w:pPr>
                  <w:r>
                    <w:t>20</w:t>
                  </w:r>
                </w:p>
              </w:tc>
              <w:tc>
                <w:tcPr>
                  <w:tcW w:w="6744" w:type="dxa"/>
                  <w:tcBorders>
                    <w:top w:val="nil"/>
                    <w:left w:val="nil"/>
                    <w:bottom w:val="single" w:sz="4" w:space="0" w:color="auto"/>
                    <w:right w:val="single" w:sz="4" w:space="0" w:color="auto"/>
                  </w:tcBorders>
                  <w:noWrap/>
                  <w:vAlign w:val="bottom"/>
                  <w:hideMark/>
                </w:tcPr>
                <w:p w14:paraId="1AD24E27" w14:textId="77777777" w:rsidR="00DD346D" w:rsidRDefault="00DD346D" w:rsidP="00DD346D">
                  <w:pPr>
                    <w:jc w:val="right"/>
                    <w:rPr>
                      <w:i/>
                      <w:iCs/>
                    </w:rPr>
                  </w:pPr>
                  <w:r>
                    <w:rPr>
                      <w:i/>
                      <w:iCs/>
                    </w:rPr>
                    <w:t xml:space="preserve">МАРЕI </w:t>
                  </w:r>
                  <w:proofErr w:type="spellStart"/>
                  <w:r>
                    <w:rPr>
                      <w:i/>
                      <w:iCs/>
                    </w:rPr>
                    <w:t>Ультраплан</w:t>
                  </w:r>
                  <w:proofErr w:type="spellEnd"/>
                  <w:r>
                    <w:rPr>
                      <w:i/>
                      <w:iCs/>
                    </w:rPr>
                    <w:t xml:space="preserve"> ЭКО</w:t>
                  </w:r>
                </w:p>
              </w:tc>
              <w:tc>
                <w:tcPr>
                  <w:tcW w:w="1014" w:type="dxa"/>
                  <w:tcBorders>
                    <w:top w:val="nil"/>
                    <w:left w:val="nil"/>
                    <w:bottom w:val="single" w:sz="4" w:space="0" w:color="auto"/>
                    <w:right w:val="nil"/>
                  </w:tcBorders>
                  <w:noWrap/>
                  <w:vAlign w:val="bottom"/>
                  <w:hideMark/>
                </w:tcPr>
                <w:p w14:paraId="110CE518" w14:textId="77777777" w:rsidR="00DD346D" w:rsidRDefault="00DD346D" w:rsidP="00DD346D">
                  <w:pPr>
                    <w:jc w:val="center"/>
                  </w:pPr>
                  <w:r>
                    <w:t>кг</w:t>
                  </w:r>
                </w:p>
              </w:tc>
              <w:tc>
                <w:tcPr>
                  <w:tcW w:w="1199" w:type="dxa"/>
                  <w:tcBorders>
                    <w:top w:val="nil"/>
                    <w:left w:val="single" w:sz="4" w:space="0" w:color="auto"/>
                    <w:bottom w:val="single" w:sz="4" w:space="0" w:color="auto"/>
                    <w:right w:val="single" w:sz="4" w:space="0" w:color="auto"/>
                  </w:tcBorders>
                  <w:noWrap/>
                  <w:vAlign w:val="bottom"/>
                  <w:hideMark/>
                </w:tcPr>
                <w:p w14:paraId="36BD82AA" w14:textId="77777777" w:rsidR="00DD346D" w:rsidRDefault="00DD346D" w:rsidP="00DD346D">
                  <w:pPr>
                    <w:jc w:val="center"/>
                    <w:rPr>
                      <w:rFonts w:ascii="Arial CYR" w:hAnsi="Arial CYR" w:cs="Arial CYR"/>
                      <w:sz w:val="20"/>
                      <w:szCs w:val="20"/>
                    </w:rPr>
                  </w:pPr>
                  <w:r>
                    <w:rPr>
                      <w:rFonts w:ascii="Arial CYR" w:hAnsi="Arial CYR" w:cs="Arial CYR"/>
                      <w:sz w:val="20"/>
                      <w:szCs w:val="20"/>
                    </w:rPr>
                    <w:t>7685,95</w:t>
                  </w:r>
                </w:p>
              </w:tc>
              <w:tc>
                <w:tcPr>
                  <w:tcW w:w="236" w:type="dxa"/>
                  <w:vAlign w:val="center"/>
                  <w:hideMark/>
                </w:tcPr>
                <w:p w14:paraId="1F4A8F66" w14:textId="77777777" w:rsidR="00DD346D" w:rsidRDefault="00DD346D" w:rsidP="00DD346D">
                  <w:pPr>
                    <w:rPr>
                      <w:sz w:val="20"/>
                      <w:szCs w:val="20"/>
                    </w:rPr>
                  </w:pPr>
                </w:p>
              </w:tc>
            </w:tr>
            <w:tr w:rsidR="00DD346D" w14:paraId="43B83830"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6AA89C60" w14:textId="77777777" w:rsidR="00DD346D" w:rsidRDefault="00DD346D" w:rsidP="00DD346D">
                  <w:pPr>
                    <w:jc w:val="center"/>
                  </w:pPr>
                  <w:r>
                    <w:t>21</w:t>
                  </w:r>
                </w:p>
              </w:tc>
              <w:tc>
                <w:tcPr>
                  <w:tcW w:w="6744" w:type="dxa"/>
                  <w:tcBorders>
                    <w:top w:val="nil"/>
                    <w:left w:val="nil"/>
                    <w:bottom w:val="single" w:sz="4" w:space="0" w:color="auto"/>
                    <w:right w:val="single" w:sz="4" w:space="0" w:color="auto"/>
                  </w:tcBorders>
                  <w:noWrap/>
                  <w:vAlign w:val="bottom"/>
                  <w:hideMark/>
                </w:tcPr>
                <w:p w14:paraId="61840C74" w14:textId="77777777" w:rsidR="00DD346D" w:rsidRDefault="00DD346D" w:rsidP="00DD346D">
                  <w:pPr>
                    <w:jc w:val="right"/>
                    <w:rPr>
                      <w:i/>
                      <w:iCs/>
                    </w:rPr>
                  </w:pPr>
                  <w:r>
                    <w:rPr>
                      <w:i/>
                      <w:iCs/>
                    </w:rPr>
                    <w:t xml:space="preserve">МАРЕI Грунт </w:t>
                  </w:r>
                  <w:proofErr w:type="spellStart"/>
                  <w:r>
                    <w:rPr>
                      <w:i/>
                      <w:iCs/>
                    </w:rPr>
                    <w:t>Admix</w:t>
                  </w:r>
                  <w:proofErr w:type="spellEnd"/>
                  <w:r>
                    <w:rPr>
                      <w:i/>
                      <w:iCs/>
                    </w:rPr>
                    <w:t xml:space="preserve"> MF</w:t>
                  </w:r>
                </w:p>
              </w:tc>
              <w:tc>
                <w:tcPr>
                  <w:tcW w:w="1014" w:type="dxa"/>
                  <w:tcBorders>
                    <w:top w:val="nil"/>
                    <w:left w:val="nil"/>
                    <w:bottom w:val="single" w:sz="4" w:space="0" w:color="auto"/>
                    <w:right w:val="nil"/>
                  </w:tcBorders>
                  <w:noWrap/>
                  <w:vAlign w:val="bottom"/>
                  <w:hideMark/>
                </w:tcPr>
                <w:p w14:paraId="21DEA877" w14:textId="77777777" w:rsidR="00DD346D" w:rsidRDefault="00DD346D" w:rsidP="00DD346D">
                  <w:pPr>
                    <w:jc w:val="center"/>
                  </w:pPr>
                  <w:r>
                    <w:t>л</w:t>
                  </w:r>
                </w:p>
              </w:tc>
              <w:tc>
                <w:tcPr>
                  <w:tcW w:w="1199" w:type="dxa"/>
                  <w:tcBorders>
                    <w:top w:val="nil"/>
                    <w:left w:val="single" w:sz="4" w:space="0" w:color="auto"/>
                    <w:bottom w:val="single" w:sz="4" w:space="0" w:color="auto"/>
                    <w:right w:val="single" w:sz="4" w:space="0" w:color="auto"/>
                  </w:tcBorders>
                  <w:noWrap/>
                  <w:vAlign w:val="bottom"/>
                  <w:hideMark/>
                </w:tcPr>
                <w:p w14:paraId="75F1AD67" w14:textId="77777777" w:rsidR="00DD346D" w:rsidRDefault="00DD346D" w:rsidP="00DD346D">
                  <w:pPr>
                    <w:jc w:val="center"/>
                    <w:rPr>
                      <w:rFonts w:ascii="Arial CYR" w:hAnsi="Arial CYR" w:cs="Arial CYR"/>
                      <w:sz w:val="20"/>
                      <w:szCs w:val="20"/>
                    </w:rPr>
                  </w:pPr>
                  <w:r>
                    <w:rPr>
                      <w:rFonts w:ascii="Arial CYR" w:hAnsi="Arial CYR" w:cs="Arial CYR"/>
                      <w:sz w:val="20"/>
                      <w:szCs w:val="20"/>
                    </w:rPr>
                    <w:t>240,19</w:t>
                  </w:r>
                </w:p>
              </w:tc>
              <w:tc>
                <w:tcPr>
                  <w:tcW w:w="236" w:type="dxa"/>
                  <w:vAlign w:val="center"/>
                  <w:hideMark/>
                </w:tcPr>
                <w:p w14:paraId="53962FE5" w14:textId="77777777" w:rsidR="00DD346D" w:rsidRDefault="00DD346D" w:rsidP="00DD346D">
                  <w:pPr>
                    <w:rPr>
                      <w:sz w:val="20"/>
                      <w:szCs w:val="20"/>
                    </w:rPr>
                  </w:pPr>
                </w:p>
              </w:tc>
            </w:tr>
            <w:tr w:rsidR="00DD346D" w14:paraId="150D0AFB"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0D5054AB" w14:textId="77777777" w:rsidR="00DD346D" w:rsidRDefault="00DD346D" w:rsidP="00DD346D">
                  <w:pPr>
                    <w:jc w:val="center"/>
                  </w:pPr>
                  <w:r>
                    <w:t>22</w:t>
                  </w:r>
                </w:p>
              </w:tc>
              <w:tc>
                <w:tcPr>
                  <w:tcW w:w="6744" w:type="dxa"/>
                  <w:tcBorders>
                    <w:top w:val="nil"/>
                    <w:left w:val="nil"/>
                    <w:bottom w:val="single" w:sz="4" w:space="0" w:color="auto"/>
                    <w:right w:val="single" w:sz="4" w:space="0" w:color="auto"/>
                  </w:tcBorders>
                  <w:noWrap/>
                  <w:vAlign w:val="bottom"/>
                  <w:hideMark/>
                </w:tcPr>
                <w:p w14:paraId="5DCCE5AF" w14:textId="2EFA51F7" w:rsidR="00DD346D" w:rsidRDefault="00DD346D" w:rsidP="00DD346D">
                  <w:pPr>
                    <w:rPr>
                      <w:b/>
                      <w:bCs/>
                    </w:rPr>
                  </w:pPr>
                  <w:proofErr w:type="spellStart"/>
                  <w:r>
                    <w:rPr>
                      <w:b/>
                      <w:bCs/>
                    </w:rPr>
                    <w:t>Обмонолич</w:t>
                  </w:r>
                  <w:r w:rsidR="000C588E">
                    <w:rPr>
                      <w:b/>
                      <w:bCs/>
                    </w:rPr>
                    <w:t>е</w:t>
                  </w:r>
                  <w:r>
                    <w:rPr>
                      <w:b/>
                      <w:bCs/>
                    </w:rPr>
                    <w:t>вание</w:t>
                  </w:r>
                  <w:proofErr w:type="spellEnd"/>
                  <w:r>
                    <w:rPr>
                      <w:b/>
                      <w:bCs/>
                    </w:rPr>
                    <w:t xml:space="preserve"> </w:t>
                  </w:r>
                  <w:proofErr w:type="spellStart"/>
                  <w:r>
                    <w:rPr>
                      <w:b/>
                      <w:bCs/>
                    </w:rPr>
                    <w:t>внутрипольного</w:t>
                  </w:r>
                  <w:proofErr w:type="spellEnd"/>
                  <w:r>
                    <w:rPr>
                      <w:b/>
                      <w:bCs/>
                    </w:rPr>
                    <w:t xml:space="preserve"> конвектора</w:t>
                  </w:r>
                </w:p>
              </w:tc>
              <w:tc>
                <w:tcPr>
                  <w:tcW w:w="1014" w:type="dxa"/>
                  <w:tcBorders>
                    <w:top w:val="nil"/>
                    <w:left w:val="nil"/>
                    <w:bottom w:val="single" w:sz="4" w:space="0" w:color="auto"/>
                    <w:right w:val="nil"/>
                  </w:tcBorders>
                  <w:noWrap/>
                  <w:vAlign w:val="bottom"/>
                  <w:hideMark/>
                </w:tcPr>
                <w:p w14:paraId="189441F1" w14:textId="77777777" w:rsidR="00DD346D" w:rsidRDefault="00DD346D" w:rsidP="00DD346D">
                  <w:pPr>
                    <w:jc w:val="center"/>
                  </w:pPr>
                  <w:proofErr w:type="spellStart"/>
                  <w:r>
                    <w:t>шт</w:t>
                  </w:r>
                  <w:proofErr w:type="spellEnd"/>
                </w:p>
              </w:tc>
              <w:tc>
                <w:tcPr>
                  <w:tcW w:w="1199" w:type="dxa"/>
                  <w:tcBorders>
                    <w:top w:val="nil"/>
                    <w:left w:val="single" w:sz="4" w:space="0" w:color="auto"/>
                    <w:bottom w:val="single" w:sz="4" w:space="0" w:color="auto"/>
                    <w:right w:val="single" w:sz="4" w:space="0" w:color="auto"/>
                  </w:tcBorders>
                  <w:noWrap/>
                  <w:vAlign w:val="bottom"/>
                  <w:hideMark/>
                </w:tcPr>
                <w:p w14:paraId="0AB28C73" w14:textId="77777777" w:rsidR="00DD346D" w:rsidRDefault="00DD346D" w:rsidP="00DD346D">
                  <w:pPr>
                    <w:jc w:val="center"/>
                    <w:rPr>
                      <w:rFonts w:ascii="Arial CYR" w:hAnsi="Arial CYR" w:cs="Arial CYR"/>
                      <w:sz w:val="20"/>
                      <w:szCs w:val="20"/>
                    </w:rPr>
                  </w:pPr>
                  <w:r>
                    <w:rPr>
                      <w:rFonts w:ascii="Arial CYR" w:hAnsi="Arial CYR" w:cs="Arial CYR"/>
                      <w:sz w:val="20"/>
                      <w:szCs w:val="20"/>
                    </w:rPr>
                    <w:t>48,00</w:t>
                  </w:r>
                </w:p>
              </w:tc>
              <w:tc>
                <w:tcPr>
                  <w:tcW w:w="236" w:type="dxa"/>
                  <w:vAlign w:val="center"/>
                  <w:hideMark/>
                </w:tcPr>
                <w:p w14:paraId="7EC2DFB4" w14:textId="77777777" w:rsidR="00DD346D" w:rsidRDefault="00DD346D" w:rsidP="00DD346D">
                  <w:pPr>
                    <w:rPr>
                      <w:sz w:val="20"/>
                      <w:szCs w:val="20"/>
                    </w:rPr>
                  </w:pPr>
                </w:p>
              </w:tc>
            </w:tr>
            <w:tr w:rsidR="00DD346D" w14:paraId="3A4193A7"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306B0C23" w14:textId="77777777" w:rsidR="00DD346D" w:rsidRDefault="00DD346D" w:rsidP="00DD346D">
                  <w:pPr>
                    <w:jc w:val="center"/>
                  </w:pPr>
                  <w:r>
                    <w:t>23</w:t>
                  </w:r>
                </w:p>
              </w:tc>
              <w:tc>
                <w:tcPr>
                  <w:tcW w:w="6744" w:type="dxa"/>
                  <w:tcBorders>
                    <w:top w:val="nil"/>
                    <w:left w:val="nil"/>
                    <w:bottom w:val="single" w:sz="4" w:space="0" w:color="auto"/>
                    <w:right w:val="single" w:sz="4" w:space="0" w:color="auto"/>
                  </w:tcBorders>
                  <w:noWrap/>
                  <w:vAlign w:val="bottom"/>
                  <w:hideMark/>
                </w:tcPr>
                <w:p w14:paraId="15BD6319" w14:textId="77777777" w:rsidR="00DD346D" w:rsidRDefault="00DD346D" w:rsidP="00DD346D">
                  <w:pPr>
                    <w:jc w:val="right"/>
                    <w:rPr>
                      <w:i/>
                      <w:iCs/>
                    </w:rPr>
                  </w:pPr>
                  <w:proofErr w:type="spellStart"/>
                  <w:r>
                    <w:rPr>
                      <w:i/>
                      <w:iCs/>
                    </w:rPr>
                    <w:t>Анкеровочный</w:t>
                  </w:r>
                  <w:proofErr w:type="spellEnd"/>
                  <w:r>
                    <w:rPr>
                      <w:i/>
                      <w:iCs/>
                    </w:rPr>
                    <w:t xml:space="preserve"> состав W12-14</w:t>
                  </w:r>
                </w:p>
              </w:tc>
              <w:tc>
                <w:tcPr>
                  <w:tcW w:w="1014" w:type="dxa"/>
                  <w:tcBorders>
                    <w:top w:val="nil"/>
                    <w:left w:val="nil"/>
                    <w:bottom w:val="single" w:sz="4" w:space="0" w:color="auto"/>
                    <w:right w:val="nil"/>
                  </w:tcBorders>
                  <w:noWrap/>
                  <w:vAlign w:val="bottom"/>
                  <w:hideMark/>
                </w:tcPr>
                <w:p w14:paraId="1D8F7B65" w14:textId="77777777" w:rsidR="00DD346D" w:rsidRDefault="00DD346D" w:rsidP="00DD346D">
                  <w:pPr>
                    <w:jc w:val="center"/>
                  </w:pPr>
                  <w:r>
                    <w:t>кг</w:t>
                  </w:r>
                </w:p>
              </w:tc>
              <w:tc>
                <w:tcPr>
                  <w:tcW w:w="1199" w:type="dxa"/>
                  <w:tcBorders>
                    <w:top w:val="nil"/>
                    <w:left w:val="single" w:sz="4" w:space="0" w:color="auto"/>
                    <w:bottom w:val="single" w:sz="4" w:space="0" w:color="auto"/>
                    <w:right w:val="single" w:sz="4" w:space="0" w:color="auto"/>
                  </w:tcBorders>
                  <w:noWrap/>
                  <w:vAlign w:val="bottom"/>
                  <w:hideMark/>
                </w:tcPr>
                <w:p w14:paraId="247D85D8" w14:textId="77777777" w:rsidR="00DD346D" w:rsidRDefault="00DD346D" w:rsidP="00DD346D">
                  <w:pPr>
                    <w:jc w:val="center"/>
                    <w:rPr>
                      <w:rFonts w:ascii="Arial CYR" w:hAnsi="Arial CYR" w:cs="Arial CYR"/>
                      <w:sz w:val="20"/>
                      <w:szCs w:val="20"/>
                    </w:rPr>
                  </w:pPr>
                  <w:r>
                    <w:rPr>
                      <w:rFonts w:ascii="Arial CYR" w:hAnsi="Arial CYR" w:cs="Arial CYR"/>
                      <w:sz w:val="20"/>
                      <w:szCs w:val="20"/>
                    </w:rPr>
                    <w:t>3600,00</w:t>
                  </w:r>
                </w:p>
              </w:tc>
              <w:tc>
                <w:tcPr>
                  <w:tcW w:w="236" w:type="dxa"/>
                  <w:vAlign w:val="center"/>
                  <w:hideMark/>
                </w:tcPr>
                <w:p w14:paraId="7E847320" w14:textId="77777777" w:rsidR="00DD346D" w:rsidRDefault="00DD346D" w:rsidP="00DD346D">
                  <w:pPr>
                    <w:rPr>
                      <w:sz w:val="20"/>
                      <w:szCs w:val="20"/>
                    </w:rPr>
                  </w:pPr>
                </w:p>
              </w:tc>
            </w:tr>
            <w:tr w:rsidR="00DD346D" w14:paraId="1E70AFBC"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00CA3F6B" w14:textId="77777777" w:rsidR="00DD346D" w:rsidRDefault="00DD346D" w:rsidP="00DD346D">
                  <w:pPr>
                    <w:jc w:val="center"/>
                  </w:pPr>
                  <w:r>
                    <w:t>24</w:t>
                  </w:r>
                </w:p>
              </w:tc>
              <w:tc>
                <w:tcPr>
                  <w:tcW w:w="6744" w:type="dxa"/>
                  <w:tcBorders>
                    <w:top w:val="nil"/>
                    <w:left w:val="nil"/>
                    <w:bottom w:val="single" w:sz="4" w:space="0" w:color="auto"/>
                    <w:right w:val="single" w:sz="4" w:space="0" w:color="auto"/>
                  </w:tcBorders>
                  <w:noWrap/>
                  <w:vAlign w:val="bottom"/>
                  <w:hideMark/>
                </w:tcPr>
                <w:p w14:paraId="69EFA5DD" w14:textId="77777777" w:rsidR="00DD346D" w:rsidRDefault="00DD346D" w:rsidP="00DD346D">
                  <w:pPr>
                    <w:jc w:val="right"/>
                    <w:rPr>
                      <w:i/>
                      <w:iCs/>
                    </w:rPr>
                  </w:pPr>
                  <w:proofErr w:type="spellStart"/>
                  <w:r>
                    <w:rPr>
                      <w:i/>
                      <w:iCs/>
                    </w:rPr>
                    <w:t>Демферная</w:t>
                  </w:r>
                  <w:proofErr w:type="spellEnd"/>
                  <w:r>
                    <w:rPr>
                      <w:i/>
                      <w:iCs/>
                    </w:rPr>
                    <w:t xml:space="preserve"> лента</w:t>
                  </w:r>
                </w:p>
              </w:tc>
              <w:tc>
                <w:tcPr>
                  <w:tcW w:w="1014" w:type="dxa"/>
                  <w:tcBorders>
                    <w:top w:val="nil"/>
                    <w:left w:val="nil"/>
                    <w:bottom w:val="single" w:sz="4" w:space="0" w:color="auto"/>
                    <w:right w:val="nil"/>
                  </w:tcBorders>
                  <w:noWrap/>
                  <w:vAlign w:val="bottom"/>
                  <w:hideMark/>
                </w:tcPr>
                <w:p w14:paraId="29BAFFC1" w14:textId="77777777" w:rsidR="00DD346D" w:rsidRDefault="00DD346D" w:rsidP="00DD346D">
                  <w:pPr>
                    <w:jc w:val="center"/>
                  </w:pPr>
                  <w:r>
                    <w:t>м</w:t>
                  </w:r>
                </w:p>
              </w:tc>
              <w:tc>
                <w:tcPr>
                  <w:tcW w:w="1199" w:type="dxa"/>
                  <w:tcBorders>
                    <w:top w:val="nil"/>
                    <w:left w:val="single" w:sz="4" w:space="0" w:color="auto"/>
                    <w:bottom w:val="single" w:sz="4" w:space="0" w:color="auto"/>
                    <w:right w:val="single" w:sz="4" w:space="0" w:color="auto"/>
                  </w:tcBorders>
                  <w:noWrap/>
                  <w:vAlign w:val="bottom"/>
                  <w:hideMark/>
                </w:tcPr>
                <w:p w14:paraId="05F266B5" w14:textId="77777777" w:rsidR="00DD346D" w:rsidRDefault="00DD346D" w:rsidP="00DD346D">
                  <w:pPr>
                    <w:jc w:val="center"/>
                    <w:rPr>
                      <w:rFonts w:ascii="Arial CYR" w:hAnsi="Arial CYR" w:cs="Arial CYR"/>
                      <w:sz w:val="20"/>
                      <w:szCs w:val="20"/>
                    </w:rPr>
                  </w:pPr>
                  <w:r>
                    <w:rPr>
                      <w:rFonts w:ascii="Arial CYR" w:hAnsi="Arial CYR" w:cs="Arial CYR"/>
                      <w:sz w:val="20"/>
                      <w:szCs w:val="20"/>
                    </w:rPr>
                    <w:t>240,00</w:t>
                  </w:r>
                </w:p>
              </w:tc>
              <w:tc>
                <w:tcPr>
                  <w:tcW w:w="236" w:type="dxa"/>
                  <w:vAlign w:val="center"/>
                  <w:hideMark/>
                </w:tcPr>
                <w:p w14:paraId="3F5AEE31" w14:textId="77777777" w:rsidR="00DD346D" w:rsidRDefault="00DD346D" w:rsidP="00DD346D">
                  <w:pPr>
                    <w:rPr>
                      <w:sz w:val="20"/>
                      <w:szCs w:val="20"/>
                    </w:rPr>
                  </w:pPr>
                </w:p>
              </w:tc>
            </w:tr>
            <w:tr w:rsidR="00DD346D" w14:paraId="61FDB7F1"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64128248" w14:textId="77777777" w:rsidR="00DD346D" w:rsidRDefault="00DD346D" w:rsidP="00DD346D">
                  <w:pPr>
                    <w:jc w:val="center"/>
                  </w:pPr>
                  <w:r>
                    <w:t>25</w:t>
                  </w:r>
                </w:p>
              </w:tc>
              <w:tc>
                <w:tcPr>
                  <w:tcW w:w="6744" w:type="dxa"/>
                  <w:tcBorders>
                    <w:top w:val="nil"/>
                    <w:left w:val="nil"/>
                    <w:bottom w:val="single" w:sz="4" w:space="0" w:color="auto"/>
                    <w:right w:val="single" w:sz="4" w:space="0" w:color="auto"/>
                  </w:tcBorders>
                  <w:noWrap/>
                  <w:vAlign w:val="bottom"/>
                  <w:hideMark/>
                </w:tcPr>
                <w:p w14:paraId="351CECD5" w14:textId="77777777" w:rsidR="00DD346D" w:rsidRDefault="00DD346D" w:rsidP="00DD346D">
                  <w:pPr>
                    <w:jc w:val="right"/>
                    <w:rPr>
                      <w:i/>
                      <w:iCs/>
                    </w:rPr>
                  </w:pPr>
                  <w:r>
                    <w:rPr>
                      <w:i/>
                      <w:iCs/>
                    </w:rPr>
                    <w:t>Фанера ФСФ 20мм</w:t>
                  </w:r>
                </w:p>
              </w:tc>
              <w:tc>
                <w:tcPr>
                  <w:tcW w:w="1014" w:type="dxa"/>
                  <w:tcBorders>
                    <w:top w:val="nil"/>
                    <w:left w:val="nil"/>
                    <w:bottom w:val="single" w:sz="4" w:space="0" w:color="auto"/>
                    <w:right w:val="nil"/>
                  </w:tcBorders>
                  <w:noWrap/>
                  <w:vAlign w:val="bottom"/>
                  <w:hideMark/>
                </w:tcPr>
                <w:p w14:paraId="31B677B4" w14:textId="77777777" w:rsidR="00DD346D" w:rsidRDefault="00DD346D" w:rsidP="00DD346D">
                  <w:pPr>
                    <w:jc w:val="center"/>
                  </w:pPr>
                  <w:r>
                    <w:t>м2</w:t>
                  </w:r>
                </w:p>
              </w:tc>
              <w:tc>
                <w:tcPr>
                  <w:tcW w:w="1199" w:type="dxa"/>
                  <w:tcBorders>
                    <w:top w:val="nil"/>
                    <w:left w:val="single" w:sz="4" w:space="0" w:color="auto"/>
                    <w:bottom w:val="single" w:sz="4" w:space="0" w:color="auto"/>
                    <w:right w:val="single" w:sz="4" w:space="0" w:color="auto"/>
                  </w:tcBorders>
                  <w:noWrap/>
                  <w:vAlign w:val="bottom"/>
                  <w:hideMark/>
                </w:tcPr>
                <w:p w14:paraId="401B0371" w14:textId="77777777" w:rsidR="00DD346D" w:rsidRDefault="00DD346D" w:rsidP="00DD346D">
                  <w:pPr>
                    <w:jc w:val="center"/>
                    <w:rPr>
                      <w:rFonts w:ascii="Arial CYR" w:hAnsi="Arial CYR" w:cs="Arial CYR"/>
                      <w:sz w:val="20"/>
                      <w:szCs w:val="20"/>
                    </w:rPr>
                  </w:pPr>
                  <w:r>
                    <w:rPr>
                      <w:rFonts w:ascii="Arial CYR" w:hAnsi="Arial CYR" w:cs="Arial CYR"/>
                      <w:sz w:val="20"/>
                      <w:szCs w:val="20"/>
                    </w:rPr>
                    <w:t>52,80</w:t>
                  </w:r>
                </w:p>
              </w:tc>
              <w:tc>
                <w:tcPr>
                  <w:tcW w:w="236" w:type="dxa"/>
                  <w:vAlign w:val="center"/>
                  <w:hideMark/>
                </w:tcPr>
                <w:p w14:paraId="675FD1BA" w14:textId="77777777" w:rsidR="00DD346D" w:rsidRDefault="00DD346D" w:rsidP="00DD346D">
                  <w:pPr>
                    <w:rPr>
                      <w:sz w:val="20"/>
                      <w:szCs w:val="20"/>
                    </w:rPr>
                  </w:pPr>
                </w:p>
              </w:tc>
            </w:tr>
            <w:tr w:rsidR="00DD346D" w14:paraId="765253A4"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5D867D8D" w14:textId="77777777" w:rsidR="00DD346D" w:rsidRDefault="00DD346D" w:rsidP="00DD346D">
                  <w:pPr>
                    <w:jc w:val="center"/>
                  </w:pPr>
                  <w:r>
                    <w:t>26</w:t>
                  </w:r>
                </w:p>
              </w:tc>
              <w:tc>
                <w:tcPr>
                  <w:tcW w:w="6744" w:type="dxa"/>
                  <w:tcBorders>
                    <w:top w:val="nil"/>
                    <w:left w:val="nil"/>
                    <w:bottom w:val="single" w:sz="4" w:space="0" w:color="auto"/>
                    <w:right w:val="single" w:sz="4" w:space="0" w:color="auto"/>
                  </w:tcBorders>
                  <w:noWrap/>
                  <w:vAlign w:val="bottom"/>
                  <w:hideMark/>
                </w:tcPr>
                <w:p w14:paraId="0B8B84BC" w14:textId="77777777" w:rsidR="00DD346D" w:rsidRDefault="00DD346D" w:rsidP="00DD346D">
                  <w:pPr>
                    <w:rPr>
                      <w:b/>
                      <w:bCs/>
                    </w:rPr>
                  </w:pPr>
                  <w:r>
                    <w:rPr>
                      <w:b/>
                      <w:bCs/>
                    </w:rPr>
                    <w:t xml:space="preserve">Укладка керамогранита </w:t>
                  </w:r>
                </w:p>
              </w:tc>
              <w:tc>
                <w:tcPr>
                  <w:tcW w:w="1014" w:type="dxa"/>
                  <w:tcBorders>
                    <w:top w:val="nil"/>
                    <w:left w:val="nil"/>
                    <w:bottom w:val="single" w:sz="4" w:space="0" w:color="auto"/>
                    <w:right w:val="nil"/>
                  </w:tcBorders>
                  <w:noWrap/>
                  <w:vAlign w:val="bottom"/>
                  <w:hideMark/>
                </w:tcPr>
                <w:p w14:paraId="026FD31A" w14:textId="77777777" w:rsidR="00DD346D" w:rsidRDefault="00DD346D" w:rsidP="00DD346D">
                  <w:pPr>
                    <w:jc w:val="center"/>
                  </w:pPr>
                  <w:r>
                    <w:t>м2</w:t>
                  </w:r>
                </w:p>
              </w:tc>
              <w:tc>
                <w:tcPr>
                  <w:tcW w:w="1199" w:type="dxa"/>
                  <w:tcBorders>
                    <w:top w:val="nil"/>
                    <w:left w:val="single" w:sz="4" w:space="0" w:color="auto"/>
                    <w:bottom w:val="single" w:sz="4" w:space="0" w:color="auto"/>
                    <w:right w:val="single" w:sz="4" w:space="0" w:color="auto"/>
                  </w:tcBorders>
                  <w:noWrap/>
                  <w:vAlign w:val="bottom"/>
                  <w:hideMark/>
                </w:tcPr>
                <w:p w14:paraId="170245C5" w14:textId="77777777" w:rsidR="00DD346D" w:rsidRDefault="00DD346D" w:rsidP="00DD346D">
                  <w:pPr>
                    <w:jc w:val="center"/>
                    <w:rPr>
                      <w:rFonts w:ascii="Arial CYR" w:hAnsi="Arial CYR" w:cs="Arial CYR"/>
                      <w:sz w:val="20"/>
                      <w:szCs w:val="20"/>
                    </w:rPr>
                  </w:pPr>
                  <w:r>
                    <w:rPr>
                      <w:rFonts w:ascii="Arial CYR" w:hAnsi="Arial CYR" w:cs="Arial CYR"/>
                      <w:sz w:val="20"/>
                      <w:szCs w:val="20"/>
                    </w:rPr>
                    <w:t>390,96</w:t>
                  </w:r>
                </w:p>
              </w:tc>
              <w:tc>
                <w:tcPr>
                  <w:tcW w:w="236" w:type="dxa"/>
                  <w:vAlign w:val="center"/>
                  <w:hideMark/>
                </w:tcPr>
                <w:p w14:paraId="4D3B4852" w14:textId="77777777" w:rsidR="00DD346D" w:rsidRDefault="00DD346D" w:rsidP="00DD346D">
                  <w:pPr>
                    <w:rPr>
                      <w:sz w:val="20"/>
                      <w:szCs w:val="20"/>
                    </w:rPr>
                  </w:pPr>
                </w:p>
              </w:tc>
            </w:tr>
            <w:tr w:rsidR="00DD346D" w14:paraId="264162DE"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4F5FC352" w14:textId="77777777" w:rsidR="00DD346D" w:rsidRDefault="00DD346D" w:rsidP="00DD346D">
                  <w:pPr>
                    <w:jc w:val="center"/>
                  </w:pPr>
                  <w:r>
                    <w:t>27</w:t>
                  </w:r>
                </w:p>
              </w:tc>
              <w:tc>
                <w:tcPr>
                  <w:tcW w:w="6744" w:type="dxa"/>
                  <w:tcBorders>
                    <w:top w:val="nil"/>
                    <w:left w:val="nil"/>
                    <w:bottom w:val="single" w:sz="4" w:space="0" w:color="auto"/>
                    <w:right w:val="single" w:sz="4" w:space="0" w:color="auto"/>
                  </w:tcBorders>
                  <w:noWrap/>
                  <w:vAlign w:val="bottom"/>
                  <w:hideMark/>
                </w:tcPr>
                <w:p w14:paraId="27D50DA9" w14:textId="77777777" w:rsidR="00DD346D" w:rsidRDefault="00DD346D" w:rsidP="00DD346D">
                  <w:pPr>
                    <w:rPr>
                      <w:b/>
                      <w:bCs/>
                    </w:rPr>
                  </w:pPr>
                  <w:r>
                    <w:rPr>
                      <w:b/>
                      <w:bCs/>
                    </w:rPr>
                    <w:t>Монтаж плинтуса из керамогранита с изготовлением</w:t>
                  </w:r>
                </w:p>
              </w:tc>
              <w:tc>
                <w:tcPr>
                  <w:tcW w:w="1014" w:type="dxa"/>
                  <w:tcBorders>
                    <w:top w:val="nil"/>
                    <w:left w:val="nil"/>
                    <w:bottom w:val="single" w:sz="4" w:space="0" w:color="auto"/>
                    <w:right w:val="nil"/>
                  </w:tcBorders>
                  <w:noWrap/>
                  <w:vAlign w:val="bottom"/>
                  <w:hideMark/>
                </w:tcPr>
                <w:p w14:paraId="3379E350" w14:textId="77777777" w:rsidR="00DD346D" w:rsidRDefault="00DD346D" w:rsidP="00DD346D">
                  <w:pPr>
                    <w:jc w:val="center"/>
                  </w:pPr>
                  <w:r>
                    <w:t>м</w:t>
                  </w:r>
                </w:p>
              </w:tc>
              <w:tc>
                <w:tcPr>
                  <w:tcW w:w="1199" w:type="dxa"/>
                  <w:tcBorders>
                    <w:top w:val="nil"/>
                    <w:left w:val="single" w:sz="4" w:space="0" w:color="auto"/>
                    <w:bottom w:val="single" w:sz="4" w:space="0" w:color="auto"/>
                    <w:right w:val="single" w:sz="4" w:space="0" w:color="auto"/>
                  </w:tcBorders>
                  <w:noWrap/>
                  <w:vAlign w:val="bottom"/>
                  <w:hideMark/>
                </w:tcPr>
                <w:p w14:paraId="66124283" w14:textId="77777777" w:rsidR="00DD346D" w:rsidRDefault="00DD346D" w:rsidP="00DD346D">
                  <w:pPr>
                    <w:jc w:val="center"/>
                    <w:rPr>
                      <w:rFonts w:ascii="Arial CYR" w:hAnsi="Arial CYR" w:cs="Arial CYR"/>
                      <w:sz w:val="20"/>
                      <w:szCs w:val="20"/>
                    </w:rPr>
                  </w:pPr>
                  <w:r>
                    <w:rPr>
                      <w:rFonts w:ascii="Arial CYR" w:hAnsi="Arial CYR" w:cs="Arial CYR"/>
                      <w:sz w:val="20"/>
                      <w:szCs w:val="20"/>
                    </w:rPr>
                    <w:t>213,96</w:t>
                  </w:r>
                </w:p>
              </w:tc>
              <w:tc>
                <w:tcPr>
                  <w:tcW w:w="236" w:type="dxa"/>
                  <w:vAlign w:val="center"/>
                  <w:hideMark/>
                </w:tcPr>
                <w:p w14:paraId="658E7C3F" w14:textId="77777777" w:rsidR="00DD346D" w:rsidRDefault="00DD346D" w:rsidP="00DD346D">
                  <w:pPr>
                    <w:rPr>
                      <w:sz w:val="20"/>
                      <w:szCs w:val="20"/>
                    </w:rPr>
                  </w:pPr>
                </w:p>
              </w:tc>
            </w:tr>
            <w:tr w:rsidR="00DD346D" w14:paraId="28721961"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357A9A4B" w14:textId="77777777" w:rsidR="00DD346D" w:rsidRDefault="00DD346D" w:rsidP="00DD346D">
                  <w:pPr>
                    <w:jc w:val="center"/>
                  </w:pPr>
                  <w:r>
                    <w:t>28</w:t>
                  </w:r>
                </w:p>
              </w:tc>
              <w:tc>
                <w:tcPr>
                  <w:tcW w:w="6744" w:type="dxa"/>
                  <w:tcBorders>
                    <w:top w:val="nil"/>
                    <w:left w:val="nil"/>
                    <w:bottom w:val="single" w:sz="4" w:space="0" w:color="auto"/>
                    <w:right w:val="single" w:sz="4" w:space="0" w:color="auto"/>
                  </w:tcBorders>
                  <w:noWrap/>
                  <w:vAlign w:val="bottom"/>
                  <w:hideMark/>
                </w:tcPr>
                <w:p w14:paraId="3B7DF933" w14:textId="77777777" w:rsidR="00DD346D" w:rsidRDefault="00DD346D" w:rsidP="00DD346D">
                  <w:pPr>
                    <w:jc w:val="right"/>
                    <w:rPr>
                      <w:i/>
                      <w:iCs/>
                    </w:rPr>
                  </w:pPr>
                  <w:r>
                    <w:rPr>
                      <w:i/>
                      <w:iCs/>
                    </w:rPr>
                    <w:t xml:space="preserve">МАРЕI Грунт </w:t>
                  </w:r>
                  <w:proofErr w:type="spellStart"/>
                  <w:r>
                    <w:rPr>
                      <w:i/>
                      <w:iCs/>
                    </w:rPr>
                    <w:t>Admix</w:t>
                  </w:r>
                  <w:proofErr w:type="spellEnd"/>
                  <w:r>
                    <w:rPr>
                      <w:i/>
                      <w:iCs/>
                    </w:rPr>
                    <w:t xml:space="preserve"> MF</w:t>
                  </w:r>
                </w:p>
              </w:tc>
              <w:tc>
                <w:tcPr>
                  <w:tcW w:w="1014" w:type="dxa"/>
                  <w:tcBorders>
                    <w:top w:val="nil"/>
                    <w:left w:val="nil"/>
                    <w:bottom w:val="single" w:sz="4" w:space="0" w:color="auto"/>
                    <w:right w:val="nil"/>
                  </w:tcBorders>
                  <w:noWrap/>
                  <w:vAlign w:val="bottom"/>
                  <w:hideMark/>
                </w:tcPr>
                <w:p w14:paraId="6ACDFE14" w14:textId="77777777" w:rsidR="00DD346D" w:rsidRDefault="00DD346D" w:rsidP="00DD346D">
                  <w:pPr>
                    <w:jc w:val="center"/>
                  </w:pPr>
                  <w:r>
                    <w:t>л</w:t>
                  </w:r>
                </w:p>
              </w:tc>
              <w:tc>
                <w:tcPr>
                  <w:tcW w:w="1199" w:type="dxa"/>
                  <w:tcBorders>
                    <w:top w:val="nil"/>
                    <w:left w:val="single" w:sz="4" w:space="0" w:color="auto"/>
                    <w:bottom w:val="single" w:sz="4" w:space="0" w:color="auto"/>
                    <w:right w:val="single" w:sz="4" w:space="0" w:color="auto"/>
                  </w:tcBorders>
                  <w:noWrap/>
                  <w:vAlign w:val="bottom"/>
                  <w:hideMark/>
                </w:tcPr>
                <w:p w14:paraId="7B993C53" w14:textId="77777777" w:rsidR="00DD346D" w:rsidRDefault="00DD346D" w:rsidP="00DD346D">
                  <w:pPr>
                    <w:jc w:val="center"/>
                    <w:rPr>
                      <w:rFonts w:ascii="Arial CYR" w:hAnsi="Arial CYR" w:cs="Arial CYR"/>
                      <w:sz w:val="20"/>
                      <w:szCs w:val="20"/>
                    </w:rPr>
                  </w:pPr>
                  <w:r>
                    <w:rPr>
                      <w:rFonts w:ascii="Arial CYR" w:hAnsi="Arial CYR" w:cs="Arial CYR"/>
                      <w:sz w:val="20"/>
                      <w:szCs w:val="20"/>
                    </w:rPr>
                    <w:t>58,64</w:t>
                  </w:r>
                </w:p>
              </w:tc>
              <w:tc>
                <w:tcPr>
                  <w:tcW w:w="236" w:type="dxa"/>
                  <w:vAlign w:val="center"/>
                  <w:hideMark/>
                </w:tcPr>
                <w:p w14:paraId="40AC2E1E" w14:textId="77777777" w:rsidR="00DD346D" w:rsidRDefault="00DD346D" w:rsidP="00DD346D">
                  <w:pPr>
                    <w:rPr>
                      <w:sz w:val="20"/>
                      <w:szCs w:val="20"/>
                    </w:rPr>
                  </w:pPr>
                </w:p>
              </w:tc>
            </w:tr>
            <w:tr w:rsidR="00DD346D" w14:paraId="54A39EA2"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3C4467F8" w14:textId="77777777" w:rsidR="00DD346D" w:rsidRDefault="00DD346D" w:rsidP="00DD346D">
                  <w:pPr>
                    <w:jc w:val="center"/>
                  </w:pPr>
                  <w:r>
                    <w:t>29</w:t>
                  </w:r>
                </w:p>
              </w:tc>
              <w:tc>
                <w:tcPr>
                  <w:tcW w:w="6744" w:type="dxa"/>
                  <w:tcBorders>
                    <w:top w:val="nil"/>
                    <w:left w:val="nil"/>
                    <w:bottom w:val="single" w:sz="4" w:space="0" w:color="auto"/>
                    <w:right w:val="single" w:sz="4" w:space="0" w:color="auto"/>
                  </w:tcBorders>
                  <w:noWrap/>
                  <w:vAlign w:val="bottom"/>
                  <w:hideMark/>
                </w:tcPr>
                <w:p w14:paraId="275564BF" w14:textId="77777777" w:rsidR="00DD346D" w:rsidRDefault="00DD346D" w:rsidP="00DD346D">
                  <w:pPr>
                    <w:jc w:val="right"/>
                    <w:rPr>
                      <w:i/>
                      <w:iCs/>
                    </w:rPr>
                  </w:pPr>
                  <w:proofErr w:type="spellStart"/>
                  <w:r>
                    <w:rPr>
                      <w:i/>
                      <w:iCs/>
                    </w:rPr>
                    <w:t>Mapei</w:t>
                  </w:r>
                  <w:proofErr w:type="spellEnd"/>
                  <w:r>
                    <w:rPr>
                      <w:i/>
                      <w:iCs/>
                    </w:rPr>
                    <w:t xml:space="preserve"> </w:t>
                  </w:r>
                  <w:proofErr w:type="spellStart"/>
                  <w:r>
                    <w:rPr>
                      <w:i/>
                      <w:iCs/>
                    </w:rPr>
                    <w:t>Keraflex</w:t>
                  </w:r>
                  <w:proofErr w:type="spellEnd"/>
                  <w:r>
                    <w:rPr>
                      <w:i/>
                      <w:iCs/>
                    </w:rPr>
                    <w:t xml:space="preserve"> </w:t>
                  </w:r>
                  <w:proofErr w:type="spellStart"/>
                  <w:r>
                    <w:rPr>
                      <w:i/>
                      <w:iCs/>
                    </w:rPr>
                    <w:t>Maxi</w:t>
                  </w:r>
                  <w:proofErr w:type="spellEnd"/>
                  <w:r>
                    <w:rPr>
                      <w:i/>
                      <w:iCs/>
                    </w:rPr>
                    <w:t xml:space="preserve"> S1</w:t>
                  </w:r>
                </w:p>
              </w:tc>
              <w:tc>
                <w:tcPr>
                  <w:tcW w:w="1014" w:type="dxa"/>
                  <w:tcBorders>
                    <w:top w:val="nil"/>
                    <w:left w:val="nil"/>
                    <w:bottom w:val="single" w:sz="4" w:space="0" w:color="auto"/>
                    <w:right w:val="nil"/>
                  </w:tcBorders>
                  <w:noWrap/>
                  <w:vAlign w:val="bottom"/>
                  <w:hideMark/>
                </w:tcPr>
                <w:p w14:paraId="1206AA16" w14:textId="77777777" w:rsidR="00DD346D" w:rsidRDefault="00DD346D" w:rsidP="00DD346D">
                  <w:pPr>
                    <w:jc w:val="center"/>
                  </w:pPr>
                  <w:r>
                    <w:t>кг</w:t>
                  </w:r>
                </w:p>
              </w:tc>
              <w:tc>
                <w:tcPr>
                  <w:tcW w:w="1199" w:type="dxa"/>
                  <w:tcBorders>
                    <w:top w:val="nil"/>
                    <w:left w:val="single" w:sz="4" w:space="0" w:color="auto"/>
                    <w:bottom w:val="single" w:sz="4" w:space="0" w:color="auto"/>
                    <w:right w:val="single" w:sz="4" w:space="0" w:color="auto"/>
                  </w:tcBorders>
                  <w:noWrap/>
                  <w:vAlign w:val="bottom"/>
                  <w:hideMark/>
                </w:tcPr>
                <w:p w14:paraId="24B7D866" w14:textId="77777777" w:rsidR="00DD346D" w:rsidRDefault="00DD346D" w:rsidP="00DD346D">
                  <w:pPr>
                    <w:jc w:val="center"/>
                    <w:rPr>
                      <w:rFonts w:ascii="Arial CYR" w:hAnsi="Arial CYR" w:cs="Arial CYR"/>
                      <w:sz w:val="20"/>
                      <w:szCs w:val="20"/>
                    </w:rPr>
                  </w:pPr>
                  <w:r>
                    <w:rPr>
                      <w:rFonts w:ascii="Arial CYR" w:hAnsi="Arial CYR" w:cs="Arial CYR"/>
                      <w:sz w:val="20"/>
                      <w:szCs w:val="20"/>
                    </w:rPr>
                    <w:t>4230,54</w:t>
                  </w:r>
                </w:p>
              </w:tc>
              <w:tc>
                <w:tcPr>
                  <w:tcW w:w="236" w:type="dxa"/>
                  <w:vAlign w:val="center"/>
                  <w:hideMark/>
                </w:tcPr>
                <w:p w14:paraId="3BF582B1" w14:textId="77777777" w:rsidR="00DD346D" w:rsidRDefault="00DD346D" w:rsidP="00DD346D">
                  <w:pPr>
                    <w:rPr>
                      <w:sz w:val="20"/>
                      <w:szCs w:val="20"/>
                    </w:rPr>
                  </w:pPr>
                </w:p>
              </w:tc>
            </w:tr>
            <w:tr w:rsidR="00DD346D" w14:paraId="7A9B5F06"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2409A0FE" w14:textId="77777777" w:rsidR="00DD346D" w:rsidRDefault="00DD346D" w:rsidP="00DD346D">
                  <w:pPr>
                    <w:jc w:val="center"/>
                  </w:pPr>
                  <w:r>
                    <w:t>30</w:t>
                  </w:r>
                </w:p>
              </w:tc>
              <w:tc>
                <w:tcPr>
                  <w:tcW w:w="6744" w:type="dxa"/>
                  <w:tcBorders>
                    <w:top w:val="nil"/>
                    <w:left w:val="nil"/>
                    <w:bottom w:val="single" w:sz="4" w:space="0" w:color="auto"/>
                    <w:right w:val="single" w:sz="4" w:space="0" w:color="auto"/>
                  </w:tcBorders>
                  <w:noWrap/>
                  <w:vAlign w:val="bottom"/>
                  <w:hideMark/>
                </w:tcPr>
                <w:p w14:paraId="2071F895" w14:textId="77777777" w:rsidR="00DD346D" w:rsidRDefault="00DD346D" w:rsidP="00DD346D">
                  <w:pPr>
                    <w:jc w:val="right"/>
                    <w:rPr>
                      <w:i/>
                      <w:iCs/>
                    </w:rPr>
                  </w:pPr>
                  <w:r>
                    <w:rPr>
                      <w:i/>
                      <w:iCs/>
                    </w:rPr>
                    <w:t>Затирка эпоксидная</w:t>
                  </w:r>
                </w:p>
              </w:tc>
              <w:tc>
                <w:tcPr>
                  <w:tcW w:w="1014" w:type="dxa"/>
                  <w:tcBorders>
                    <w:top w:val="nil"/>
                    <w:left w:val="nil"/>
                    <w:bottom w:val="single" w:sz="4" w:space="0" w:color="auto"/>
                    <w:right w:val="nil"/>
                  </w:tcBorders>
                  <w:noWrap/>
                  <w:vAlign w:val="bottom"/>
                  <w:hideMark/>
                </w:tcPr>
                <w:p w14:paraId="4F5A2A78" w14:textId="77777777" w:rsidR="00DD346D" w:rsidRDefault="00DD346D" w:rsidP="00DD346D">
                  <w:pPr>
                    <w:jc w:val="center"/>
                  </w:pPr>
                  <w:r>
                    <w:t>кг</w:t>
                  </w:r>
                </w:p>
              </w:tc>
              <w:tc>
                <w:tcPr>
                  <w:tcW w:w="1199" w:type="dxa"/>
                  <w:tcBorders>
                    <w:top w:val="nil"/>
                    <w:left w:val="single" w:sz="4" w:space="0" w:color="auto"/>
                    <w:bottom w:val="single" w:sz="4" w:space="0" w:color="auto"/>
                    <w:right w:val="single" w:sz="4" w:space="0" w:color="auto"/>
                  </w:tcBorders>
                  <w:noWrap/>
                  <w:vAlign w:val="bottom"/>
                  <w:hideMark/>
                </w:tcPr>
                <w:p w14:paraId="511C1C3A" w14:textId="77777777" w:rsidR="00DD346D" w:rsidRDefault="00DD346D" w:rsidP="00DD346D">
                  <w:pPr>
                    <w:jc w:val="center"/>
                    <w:rPr>
                      <w:rFonts w:ascii="Arial CYR" w:hAnsi="Arial CYR" w:cs="Arial CYR"/>
                      <w:sz w:val="20"/>
                      <w:szCs w:val="20"/>
                    </w:rPr>
                  </w:pPr>
                  <w:r>
                    <w:rPr>
                      <w:rFonts w:ascii="Arial CYR" w:hAnsi="Arial CYR" w:cs="Arial CYR"/>
                      <w:sz w:val="20"/>
                      <w:szCs w:val="20"/>
                    </w:rPr>
                    <w:t>84,61</w:t>
                  </w:r>
                </w:p>
              </w:tc>
              <w:tc>
                <w:tcPr>
                  <w:tcW w:w="236" w:type="dxa"/>
                  <w:vAlign w:val="center"/>
                  <w:hideMark/>
                </w:tcPr>
                <w:p w14:paraId="3E73C6B8" w14:textId="77777777" w:rsidR="00DD346D" w:rsidRDefault="00DD346D" w:rsidP="00DD346D">
                  <w:pPr>
                    <w:rPr>
                      <w:sz w:val="20"/>
                      <w:szCs w:val="20"/>
                    </w:rPr>
                  </w:pPr>
                </w:p>
              </w:tc>
            </w:tr>
            <w:tr w:rsidR="00DD346D" w14:paraId="524B9C4B"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359975BF" w14:textId="77777777" w:rsidR="00DD346D" w:rsidRDefault="00DD346D" w:rsidP="00DD346D">
                  <w:pPr>
                    <w:jc w:val="center"/>
                  </w:pPr>
                  <w:r>
                    <w:t>31</w:t>
                  </w:r>
                </w:p>
              </w:tc>
              <w:tc>
                <w:tcPr>
                  <w:tcW w:w="6744" w:type="dxa"/>
                  <w:tcBorders>
                    <w:top w:val="nil"/>
                    <w:left w:val="nil"/>
                    <w:bottom w:val="single" w:sz="4" w:space="0" w:color="auto"/>
                    <w:right w:val="single" w:sz="4" w:space="0" w:color="auto"/>
                  </w:tcBorders>
                  <w:noWrap/>
                  <w:vAlign w:val="bottom"/>
                  <w:hideMark/>
                </w:tcPr>
                <w:p w14:paraId="5B46F0EF" w14:textId="77777777" w:rsidR="00DD346D" w:rsidRDefault="00DD346D" w:rsidP="00DD346D">
                  <w:pPr>
                    <w:jc w:val="right"/>
                    <w:rPr>
                      <w:i/>
                      <w:iCs/>
                    </w:rPr>
                  </w:pPr>
                  <w:r>
                    <w:rPr>
                      <w:i/>
                      <w:iCs/>
                    </w:rPr>
                    <w:t>СВП</w:t>
                  </w:r>
                </w:p>
              </w:tc>
              <w:tc>
                <w:tcPr>
                  <w:tcW w:w="1014" w:type="dxa"/>
                  <w:tcBorders>
                    <w:top w:val="nil"/>
                    <w:left w:val="nil"/>
                    <w:bottom w:val="single" w:sz="4" w:space="0" w:color="auto"/>
                    <w:right w:val="nil"/>
                  </w:tcBorders>
                  <w:noWrap/>
                  <w:vAlign w:val="bottom"/>
                  <w:hideMark/>
                </w:tcPr>
                <w:p w14:paraId="4B95E4C7" w14:textId="77777777" w:rsidR="00DD346D" w:rsidRDefault="00DD346D" w:rsidP="00DD346D">
                  <w:pPr>
                    <w:jc w:val="center"/>
                  </w:pPr>
                  <w:proofErr w:type="spellStart"/>
                  <w:r>
                    <w:t>шт</w:t>
                  </w:r>
                  <w:proofErr w:type="spellEnd"/>
                </w:p>
              </w:tc>
              <w:tc>
                <w:tcPr>
                  <w:tcW w:w="1199" w:type="dxa"/>
                  <w:tcBorders>
                    <w:top w:val="nil"/>
                    <w:left w:val="single" w:sz="4" w:space="0" w:color="auto"/>
                    <w:bottom w:val="single" w:sz="4" w:space="0" w:color="auto"/>
                    <w:right w:val="single" w:sz="4" w:space="0" w:color="auto"/>
                  </w:tcBorders>
                  <w:noWrap/>
                  <w:vAlign w:val="bottom"/>
                  <w:hideMark/>
                </w:tcPr>
                <w:p w14:paraId="50768BF8" w14:textId="77777777" w:rsidR="00DD346D" w:rsidRDefault="00DD346D" w:rsidP="00DD346D">
                  <w:pPr>
                    <w:jc w:val="center"/>
                    <w:rPr>
                      <w:rFonts w:ascii="Arial CYR" w:hAnsi="Arial CYR" w:cs="Arial CYR"/>
                      <w:sz w:val="20"/>
                      <w:szCs w:val="20"/>
                    </w:rPr>
                  </w:pPr>
                  <w:r>
                    <w:rPr>
                      <w:rFonts w:ascii="Arial CYR" w:hAnsi="Arial CYR" w:cs="Arial CYR"/>
                      <w:sz w:val="20"/>
                      <w:szCs w:val="20"/>
                    </w:rPr>
                    <w:t>2736,72</w:t>
                  </w:r>
                </w:p>
              </w:tc>
              <w:tc>
                <w:tcPr>
                  <w:tcW w:w="236" w:type="dxa"/>
                  <w:vAlign w:val="center"/>
                  <w:hideMark/>
                </w:tcPr>
                <w:p w14:paraId="6EE49596" w14:textId="77777777" w:rsidR="00DD346D" w:rsidRDefault="00DD346D" w:rsidP="00DD346D">
                  <w:pPr>
                    <w:rPr>
                      <w:sz w:val="20"/>
                      <w:szCs w:val="20"/>
                    </w:rPr>
                  </w:pPr>
                </w:p>
              </w:tc>
            </w:tr>
            <w:tr w:rsidR="00DD346D" w14:paraId="003C20DA"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39B7CC60" w14:textId="77777777" w:rsidR="00DD346D" w:rsidRDefault="00DD346D" w:rsidP="00DD346D">
                  <w:pPr>
                    <w:jc w:val="center"/>
                  </w:pPr>
                  <w:r>
                    <w:t>32</w:t>
                  </w:r>
                </w:p>
              </w:tc>
              <w:tc>
                <w:tcPr>
                  <w:tcW w:w="6744" w:type="dxa"/>
                  <w:tcBorders>
                    <w:top w:val="nil"/>
                    <w:left w:val="nil"/>
                    <w:bottom w:val="single" w:sz="4" w:space="0" w:color="auto"/>
                    <w:right w:val="single" w:sz="4" w:space="0" w:color="auto"/>
                  </w:tcBorders>
                  <w:noWrap/>
                  <w:vAlign w:val="bottom"/>
                  <w:hideMark/>
                </w:tcPr>
                <w:p w14:paraId="5B2864A0" w14:textId="3DFAA87C" w:rsidR="00DD346D" w:rsidRDefault="00DD346D" w:rsidP="00DD346D">
                  <w:pPr>
                    <w:jc w:val="right"/>
                    <w:rPr>
                      <w:i/>
                      <w:iCs/>
                    </w:rPr>
                  </w:pPr>
                  <w:r>
                    <w:rPr>
                      <w:i/>
                      <w:iCs/>
                    </w:rPr>
                    <w:t>(ПК 01-10</w:t>
                  </w:r>
                  <w:proofErr w:type="gramStart"/>
                  <w:r>
                    <w:rPr>
                      <w:i/>
                      <w:iCs/>
                    </w:rPr>
                    <w:t>мм )</w:t>
                  </w:r>
                  <w:proofErr w:type="gramEnd"/>
                  <w:r w:rsidR="002F5F2D">
                    <w:rPr>
                      <w:i/>
                      <w:iCs/>
                    </w:rPr>
                    <w:t xml:space="preserve"> </w:t>
                  </w:r>
                  <w:r>
                    <w:rPr>
                      <w:i/>
                      <w:iCs/>
                    </w:rPr>
                    <w:t>L-обр. анод серебро</w:t>
                  </w:r>
                </w:p>
              </w:tc>
              <w:tc>
                <w:tcPr>
                  <w:tcW w:w="1014" w:type="dxa"/>
                  <w:tcBorders>
                    <w:top w:val="nil"/>
                    <w:left w:val="nil"/>
                    <w:bottom w:val="single" w:sz="4" w:space="0" w:color="auto"/>
                    <w:right w:val="nil"/>
                  </w:tcBorders>
                  <w:noWrap/>
                  <w:vAlign w:val="bottom"/>
                  <w:hideMark/>
                </w:tcPr>
                <w:p w14:paraId="37A94197" w14:textId="77777777" w:rsidR="00DD346D" w:rsidRDefault="00DD346D" w:rsidP="00DD346D">
                  <w:pPr>
                    <w:jc w:val="center"/>
                  </w:pPr>
                  <w:r>
                    <w:t>м</w:t>
                  </w:r>
                </w:p>
              </w:tc>
              <w:tc>
                <w:tcPr>
                  <w:tcW w:w="1199" w:type="dxa"/>
                  <w:tcBorders>
                    <w:top w:val="nil"/>
                    <w:left w:val="single" w:sz="4" w:space="0" w:color="auto"/>
                    <w:bottom w:val="single" w:sz="4" w:space="0" w:color="auto"/>
                    <w:right w:val="single" w:sz="4" w:space="0" w:color="auto"/>
                  </w:tcBorders>
                  <w:noWrap/>
                  <w:vAlign w:val="bottom"/>
                  <w:hideMark/>
                </w:tcPr>
                <w:p w14:paraId="7346142C" w14:textId="77777777" w:rsidR="00DD346D" w:rsidRDefault="00DD346D" w:rsidP="00DD346D">
                  <w:pPr>
                    <w:jc w:val="center"/>
                    <w:rPr>
                      <w:rFonts w:ascii="Arial CYR" w:hAnsi="Arial CYR" w:cs="Arial CYR"/>
                      <w:sz w:val="20"/>
                      <w:szCs w:val="20"/>
                    </w:rPr>
                  </w:pPr>
                  <w:r>
                    <w:rPr>
                      <w:rFonts w:ascii="Arial CYR" w:hAnsi="Arial CYR" w:cs="Arial CYR"/>
                      <w:sz w:val="20"/>
                      <w:szCs w:val="20"/>
                    </w:rPr>
                    <w:t>240,00</w:t>
                  </w:r>
                </w:p>
              </w:tc>
              <w:tc>
                <w:tcPr>
                  <w:tcW w:w="236" w:type="dxa"/>
                  <w:vAlign w:val="center"/>
                  <w:hideMark/>
                </w:tcPr>
                <w:p w14:paraId="6280BF6A" w14:textId="77777777" w:rsidR="00DD346D" w:rsidRDefault="00DD346D" w:rsidP="00DD346D">
                  <w:pPr>
                    <w:rPr>
                      <w:sz w:val="20"/>
                      <w:szCs w:val="20"/>
                    </w:rPr>
                  </w:pPr>
                </w:p>
              </w:tc>
            </w:tr>
            <w:tr w:rsidR="00DD346D" w14:paraId="5742921B"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1DC4E86B" w14:textId="77777777" w:rsidR="00DD346D" w:rsidRDefault="00DD346D" w:rsidP="00DD346D">
                  <w:pPr>
                    <w:jc w:val="center"/>
                  </w:pPr>
                  <w:r>
                    <w:t>33</w:t>
                  </w:r>
                </w:p>
              </w:tc>
              <w:tc>
                <w:tcPr>
                  <w:tcW w:w="6744" w:type="dxa"/>
                  <w:tcBorders>
                    <w:top w:val="nil"/>
                    <w:left w:val="nil"/>
                    <w:bottom w:val="single" w:sz="4" w:space="0" w:color="auto"/>
                    <w:right w:val="single" w:sz="4" w:space="0" w:color="auto"/>
                  </w:tcBorders>
                  <w:noWrap/>
                  <w:vAlign w:val="bottom"/>
                  <w:hideMark/>
                </w:tcPr>
                <w:p w14:paraId="26152492" w14:textId="2D11D32D" w:rsidR="00DD346D" w:rsidRDefault="00DD346D" w:rsidP="00DD346D">
                  <w:pPr>
                    <w:rPr>
                      <w:b/>
                      <w:bCs/>
                    </w:rPr>
                  </w:pPr>
                  <w:r>
                    <w:rPr>
                      <w:b/>
                      <w:bCs/>
                    </w:rPr>
                    <w:t xml:space="preserve">Укладка ковролина </w:t>
                  </w:r>
                  <w:proofErr w:type="gramStart"/>
                  <w:r>
                    <w:rPr>
                      <w:b/>
                      <w:bCs/>
                    </w:rPr>
                    <w:t>на</w:t>
                  </w:r>
                  <w:r w:rsidR="002F5F2D">
                    <w:rPr>
                      <w:b/>
                      <w:bCs/>
                    </w:rPr>
                    <w:t xml:space="preserve"> </w:t>
                  </w:r>
                  <w:r>
                    <w:rPr>
                      <w:b/>
                      <w:bCs/>
                    </w:rPr>
                    <w:t>клею</w:t>
                  </w:r>
                  <w:proofErr w:type="gramEnd"/>
                </w:p>
              </w:tc>
              <w:tc>
                <w:tcPr>
                  <w:tcW w:w="1014" w:type="dxa"/>
                  <w:tcBorders>
                    <w:top w:val="nil"/>
                    <w:left w:val="nil"/>
                    <w:bottom w:val="single" w:sz="4" w:space="0" w:color="auto"/>
                    <w:right w:val="nil"/>
                  </w:tcBorders>
                  <w:noWrap/>
                  <w:vAlign w:val="bottom"/>
                  <w:hideMark/>
                </w:tcPr>
                <w:p w14:paraId="1428B2C8" w14:textId="77777777" w:rsidR="00DD346D" w:rsidRDefault="00DD346D" w:rsidP="00DD346D">
                  <w:pPr>
                    <w:jc w:val="center"/>
                  </w:pPr>
                  <w:r>
                    <w:t>м2</w:t>
                  </w:r>
                </w:p>
              </w:tc>
              <w:tc>
                <w:tcPr>
                  <w:tcW w:w="1199" w:type="dxa"/>
                  <w:tcBorders>
                    <w:top w:val="nil"/>
                    <w:left w:val="single" w:sz="4" w:space="0" w:color="auto"/>
                    <w:bottom w:val="single" w:sz="4" w:space="0" w:color="auto"/>
                    <w:right w:val="single" w:sz="4" w:space="0" w:color="auto"/>
                  </w:tcBorders>
                  <w:noWrap/>
                  <w:vAlign w:val="bottom"/>
                  <w:hideMark/>
                </w:tcPr>
                <w:p w14:paraId="785F6FE7" w14:textId="77777777" w:rsidR="00DD346D" w:rsidRDefault="00DD346D" w:rsidP="00DD346D">
                  <w:pPr>
                    <w:jc w:val="center"/>
                    <w:rPr>
                      <w:rFonts w:ascii="Arial CYR" w:hAnsi="Arial CYR" w:cs="Arial CYR"/>
                      <w:sz w:val="20"/>
                      <w:szCs w:val="20"/>
                    </w:rPr>
                  </w:pPr>
                  <w:r>
                    <w:rPr>
                      <w:rFonts w:ascii="Arial CYR" w:hAnsi="Arial CYR" w:cs="Arial CYR"/>
                      <w:sz w:val="20"/>
                      <w:szCs w:val="20"/>
                    </w:rPr>
                    <w:t>386,64</w:t>
                  </w:r>
                </w:p>
              </w:tc>
              <w:tc>
                <w:tcPr>
                  <w:tcW w:w="236" w:type="dxa"/>
                  <w:vAlign w:val="center"/>
                  <w:hideMark/>
                </w:tcPr>
                <w:p w14:paraId="0054FB8A" w14:textId="77777777" w:rsidR="00DD346D" w:rsidRDefault="00DD346D" w:rsidP="00DD346D">
                  <w:pPr>
                    <w:rPr>
                      <w:sz w:val="20"/>
                      <w:szCs w:val="20"/>
                    </w:rPr>
                  </w:pPr>
                </w:p>
              </w:tc>
            </w:tr>
            <w:tr w:rsidR="00DD346D" w14:paraId="4E1E716A"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2FEBFFC3" w14:textId="77777777" w:rsidR="00DD346D" w:rsidRDefault="00DD346D" w:rsidP="00DD346D">
                  <w:pPr>
                    <w:jc w:val="center"/>
                  </w:pPr>
                  <w:r>
                    <w:t>34</w:t>
                  </w:r>
                </w:p>
              </w:tc>
              <w:tc>
                <w:tcPr>
                  <w:tcW w:w="6744" w:type="dxa"/>
                  <w:tcBorders>
                    <w:top w:val="nil"/>
                    <w:left w:val="nil"/>
                    <w:bottom w:val="single" w:sz="4" w:space="0" w:color="auto"/>
                    <w:right w:val="single" w:sz="4" w:space="0" w:color="auto"/>
                  </w:tcBorders>
                  <w:noWrap/>
                  <w:vAlign w:val="bottom"/>
                  <w:hideMark/>
                </w:tcPr>
                <w:p w14:paraId="0BBF9790" w14:textId="75997B83" w:rsidR="00DD346D" w:rsidRDefault="00DD346D" w:rsidP="00DD346D">
                  <w:pPr>
                    <w:rPr>
                      <w:b/>
                      <w:bCs/>
                    </w:rPr>
                  </w:pPr>
                  <w:r>
                    <w:rPr>
                      <w:b/>
                      <w:bCs/>
                    </w:rPr>
                    <w:t xml:space="preserve">Укладка винила </w:t>
                  </w:r>
                  <w:proofErr w:type="gramStart"/>
                  <w:r>
                    <w:rPr>
                      <w:b/>
                      <w:bCs/>
                    </w:rPr>
                    <w:t>на клею</w:t>
                  </w:r>
                  <w:proofErr w:type="gramEnd"/>
                </w:p>
              </w:tc>
              <w:tc>
                <w:tcPr>
                  <w:tcW w:w="1014" w:type="dxa"/>
                  <w:tcBorders>
                    <w:top w:val="nil"/>
                    <w:left w:val="nil"/>
                    <w:bottom w:val="single" w:sz="4" w:space="0" w:color="auto"/>
                    <w:right w:val="nil"/>
                  </w:tcBorders>
                  <w:noWrap/>
                  <w:vAlign w:val="bottom"/>
                  <w:hideMark/>
                </w:tcPr>
                <w:p w14:paraId="502619DF" w14:textId="77777777" w:rsidR="00DD346D" w:rsidRDefault="00DD346D" w:rsidP="00DD346D">
                  <w:pPr>
                    <w:jc w:val="center"/>
                  </w:pPr>
                  <w:r>
                    <w:t>м2</w:t>
                  </w:r>
                </w:p>
              </w:tc>
              <w:tc>
                <w:tcPr>
                  <w:tcW w:w="1199" w:type="dxa"/>
                  <w:tcBorders>
                    <w:top w:val="nil"/>
                    <w:left w:val="single" w:sz="4" w:space="0" w:color="auto"/>
                    <w:bottom w:val="single" w:sz="4" w:space="0" w:color="auto"/>
                    <w:right w:val="single" w:sz="4" w:space="0" w:color="auto"/>
                  </w:tcBorders>
                  <w:noWrap/>
                  <w:vAlign w:val="bottom"/>
                  <w:hideMark/>
                </w:tcPr>
                <w:p w14:paraId="60BB6071" w14:textId="77777777" w:rsidR="00DD346D" w:rsidRDefault="00DD346D" w:rsidP="00DD346D">
                  <w:pPr>
                    <w:jc w:val="center"/>
                    <w:rPr>
                      <w:rFonts w:ascii="Arial CYR" w:hAnsi="Arial CYR" w:cs="Arial CYR"/>
                      <w:sz w:val="20"/>
                      <w:szCs w:val="20"/>
                    </w:rPr>
                  </w:pPr>
                  <w:r>
                    <w:rPr>
                      <w:rFonts w:ascii="Arial CYR" w:hAnsi="Arial CYR" w:cs="Arial CYR"/>
                      <w:sz w:val="20"/>
                      <w:szCs w:val="20"/>
                    </w:rPr>
                    <w:t>814,29</w:t>
                  </w:r>
                </w:p>
              </w:tc>
              <w:tc>
                <w:tcPr>
                  <w:tcW w:w="236" w:type="dxa"/>
                  <w:vAlign w:val="center"/>
                  <w:hideMark/>
                </w:tcPr>
                <w:p w14:paraId="0F6FC67D" w14:textId="77777777" w:rsidR="00DD346D" w:rsidRDefault="00DD346D" w:rsidP="00DD346D">
                  <w:pPr>
                    <w:rPr>
                      <w:sz w:val="20"/>
                      <w:szCs w:val="20"/>
                    </w:rPr>
                  </w:pPr>
                </w:p>
              </w:tc>
            </w:tr>
            <w:tr w:rsidR="00DD346D" w14:paraId="427C7E02"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00F1DEB5" w14:textId="77777777" w:rsidR="00DD346D" w:rsidRDefault="00DD346D" w:rsidP="00DD346D">
                  <w:pPr>
                    <w:jc w:val="center"/>
                  </w:pPr>
                  <w:r>
                    <w:t>35</w:t>
                  </w:r>
                </w:p>
              </w:tc>
              <w:tc>
                <w:tcPr>
                  <w:tcW w:w="6744" w:type="dxa"/>
                  <w:tcBorders>
                    <w:top w:val="nil"/>
                    <w:left w:val="nil"/>
                    <w:bottom w:val="single" w:sz="4" w:space="0" w:color="auto"/>
                    <w:right w:val="single" w:sz="4" w:space="0" w:color="auto"/>
                  </w:tcBorders>
                  <w:noWrap/>
                  <w:vAlign w:val="bottom"/>
                  <w:hideMark/>
                </w:tcPr>
                <w:p w14:paraId="59F96825" w14:textId="77777777" w:rsidR="00DD346D" w:rsidRDefault="00DD346D" w:rsidP="00DD346D">
                  <w:pPr>
                    <w:rPr>
                      <w:b/>
                      <w:bCs/>
                    </w:rPr>
                  </w:pPr>
                  <w:r>
                    <w:rPr>
                      <w:b/>
                      <w:bCs/>
                    </w:rPr>
                    <w:t xml:space="preserve">Монтаж плинтуса </w:t>
                  </w:r>
                  <w:proofErr w:type="spellStart"/>
                  <w:r>
                    <w:rPr>
                      <w:b/>
                      <w:bCs/>
                    </w:rPr>
                    <w:t>полиуритан</w:t>
                  </w:r>
                  <w:proofErr w:type="spellEnd"/>
                  <w:r>
                    <w:rPr>
                      <w:b/>
                      <w:bCs/>
                    </w:rPr>
                    <w:t xml:space="preserve"> 100мм с </w:t>
                  </w:r>
                  <w:proofErr w:type="spellStart"/>
                  <w:r>
                    <w:rPr>
                      <w:b/>
                      <w:bCs/>
                    </w:rPr>
                    <w:t>зарезкой</w:t>
                  </w:r>
                  <w:proofErr w:type="spellEnd"/>
                  <w:r>
                    <w:rPr>
                      <w:b/>
                      <w:bCs/>
                    </w:rPr>
                    <w:t xml:space="preserve"> углов</w:t>
                  </w:r>
                </w:p>
              </w:tc>
              <w:tc>
                <w:tcPr>
                  <w:tcW w:w="1014" w:type="dxa"/>
                  <w:tcBorders>
                    <w:top w:val="nil"/>
                    <w:left w:val="nil"/>
                    <w:bottom w:val="single" w:sz="4" w:space="0" w:color="auto"/>
                    <w:right w:val="nil"/>
                  </w:tcBorders>
                  <w:noWrap/>
                  <w:vAlign w:val="bottom"/>
                  <w:hideMark/>
                </w:tcPr>
                <w:p w14:paraId="501D3B98" w14:textId="77777777" w:rsidR="00DD346D" w:rsidRDefault="00DD346D" w:rsidP="00DD346D">
                  <w:pPr>
                    <w:jc w:val="center"/>
                  </w:pPr>
                  <w:proofErr w:type="spellStart"/>
                  <w:r>
                    <w:t>м.п</w:t>
                  </w:r>
                  <w:proofErr w:type="spellEnd"/>
                  <w:r>
                    <w:t>.</w:t>
                  </w:r>
                </w:p>
              </w:tc>
              <w:tc>
                <w:tcPr>
                  <w:tcW w:w="1199" w:type="dxa"/>
                  <w:tcBorders>
                    <w:top w:val="nil"/>
                    <w:left w:val="single" w:sz="4" w:space="0" w:color="auto"/>
                    <w:bottom w:val="single" w:sz="4" w:space="0" w:color="auto"/>
                    <w:right w:val="single" w:sz="4" w:space="0" w:color="auto"/>
                  </w:tcBorders>
                  <w:noWrap/>
                  <w:vAlign w:val="bottom"/>
                  <w:hideMark/>
                </w:tcPr>
                <w:p w14:paraId="0C840798" w14:textId="77777777" w:rsidR="00DD346D" w:rsidRDefault="00DD346D" w:rsidP="00DD346D">
                  <w:pPr>
                    <w:jc w:val="center"/>
                    <w:rPr>
                      <w:rFonts w:ascii="Arial CYR" w:hAnsi="Arial CYR" w:cs="Arial CYR"/>
                      <w:sz w:val="20"/>
                      <w:szCs w:val="20"/>
                    </w:rPr>
                  </w:pPr>
                  <w:r>
                    <w:rPr>
                      <w:rFonts w:ascii="Arial CYR" w:hAnsi="Arial CYR" w:cs="Arial CYR"/>
                      <w:sz w:val="20"/>
                      <w:szCs w:val="20"/>
                    </w:rPr>
                    <w:t>780,96</w:t>
                  </w:r>
                </w:p>
              </w:tc>
              <w:tc>
                <w:tcPr>
                  <w:tcW w:w="236" w:type="dxa"/>
                  <w:vAlign w:val="center"/>
                  <w:hideMark/>
                </w:tcPr>
                <w:p w14:paraId="40240FBC" w14:textId="77777777" w:rsidR="00DD346D" w:rsidRDefault="00DD346D" w:rsidP="00DD346D">
                  <w:pPr>
                    <w:rPr>
                      <w:sz w:val="20"/>
                      <w:szCs w:val="20"/>
                    </w:rPr>
                  </w:pPr>
                </w:p>
              </w:tc>
            </w:tr>
            <w:tr w:rsidR="00DD346D" w14:paraId="4E218098"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3CFADCFB" w14:textId="77777777" w:rsidR="00DD346D" w:rsidRDefault="00DD346D" w:rsidP="00DD346D">
                  <w:pPr>
                    <w:jc w:val="center"/>
                  </w:pPr>
                  <w:r>
                    <w:t>36</w:t>
                  </w:r>
                </w:p>
              </w:tc>
              <w:tc>
                <w:tcPr>
                  <w:tcW w:w="6744" w:type="dxa"/>
                  <w:tcBorders>
                    <w:top w:val="nil"/>
                    <w:left w:val="nil"/>
                    <w:bottom w:val="single" w:sz="4" w:space="0" w:color="auto"/>
                    <w:right w:val="single" w:sz="4" w:space="0" w:color="auto"/>
                  </w:tcBorders>
                  <w:noWrap/>
                  <w:vAlign w:val="bottom"/>
                  <w:hideMark/>
                </w:tcPr>
                <w:p w14:paraId="7EFC633E" w14:textId="77777777" w:rsidR="00DD346D" w:rsidRDefault="00DD346D" w:rsidP="00DD346D">
                  <w:pPr>
                    <w:jc w:val="right"/>
                    <w:rPr>
                      <w:i/>
                      <w:iCs/>
                    </w:rPr>
                  </w:pPr>
                  <w:r>
                    <w:rPr>
                      <w:i/>
                      <w:iCs/>
                    </w:rPr>
                    <w:t xml:space="preserve">Клей FORBO </w:t>
                  </w:r>
                  <w:proofErr w:type="spellStart"/>
                  <w:r>
                    <w:rPr>
                      <w:i/>
                      <w:iCs/>
                    </w:rPr>
                    <w:t>Eurocol</w:t>
                  </w:r>
                  <w:proofErr w:type="spellEnd"/>
                  <w:r>
                    <w:rPr>
                      <w:i/>
                      <w:iCs/>
                    </w:rPr>
                    <w:t xml:space="preserve"> 233</w:t>
                  </w:r>
                </w:p>
              </w:tc>
              <w:tc>
                <w:tcPr>
                  <w:tcW w:w="1014" w:type="dxa"/>
                  <w:tcBorders>
                    <w:top w:val="nil"/>
                    <w:left w:val="nil"/>
                    <w:bottom w:val="single" w:sz="4" w:space="0" w:color="auto"/>
                    <w:right w:val="nil"/>
                  </w:tcBorders>
                  <w:noWrap/>
                  <w:vAlign w:val="bottom"/>
                  <w:hideMark/>
                </w:tcPr>
                <w:p w14:paraId="33784E77" w14:textId="77777777" w:rsidR="00DD346D" w:rsidRDefault="00DD346D" w:rsidP="00DD346D">
                  <w:pPr>
                    <w:jc w:val="center"/>
                  </w:pPr>
                  <w:r>
                    <w:t>кг</w:t>
                  </w:r>
                </w:p>
              </w:tc>
              <w:tc>
                <w:tcPr>
                  <w:tcW w:w="1199" w:type="dxa"/>
                  <w:tcBorders>
                    <w:top w:val="nil"/>
                    <w:left w:val="single" w:sz="4" w:space="0" w:color="auto"/>
                    <w:bottom w:val="single" w:sz="4" w:space="0" w:color="auto"/>
                    <w:right w:val="single" w:sz="4" w:space="0" w:color="auto"/>
                  </w:tcBorders>
                  <w:noWrap/>
                  <w:vAlign w:val="bottom"/>
                  <w:hideMark/>
                </w:tcPr>
                <w:p w14:paraId="2966F855" w14:textId="77777777" w:rsidR="00DD346D" w:rsidRDefault="00DD346D" w:rsidP="00DD346D">
                  <w:pPr>
                    <w:jc w:val="center"/>
                    <w:rPr>
                      <w:rFonts w:ascii="Arial CYR" w:hAnsi="Arial CYR" w:cs="Arial CYR"/>
                      <w:sz w:val="20"/>
                      <w:szCs w:val="20"/>
                    </w:rPr>
                  </w:pPr>
                  <w:r>
                    <w:rPr>
                      <w:rFonts w:ascii="Arial CYR" w:hAnsi="Arial CYR" w:cs="Arial CYR"/>
                      <w:sz w:val="20"/>
                      <w:szCs w:val="20"/>
                    </w:rPr>
                    <w:t>244,29</w:t>
                  </w:r>
                </w:p>
              </w:tc>
              <w:tc>
                <w:tcPr>
                  <w:tcW w:w="236" w:type="dxa"/>
                  <w:vAlign w:val="center"/>
                  <w:hideMark/>
                </w:tcPr>
                <w:p w14:paraId="6E51AB32" w14:textId="77777777" w:rsidR="00DD346D" w:rsidRDefault="00DD346D" w:rsidP="00DD346D">
                  <w:pPr>
                    <w:rPr>
                      <w:sz w:val="20"/>
                      <w:szCs w:val="20"/>
                    </w:rPr>
                  </w:pPr>
                </w:p>
              </w:tc>
            </w:tr>
            <w:tr w:rsidR="00DD346D" w14:paraId="76AC6E6C"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764F228E" w14:textId="77777777" w:rsidR="00DD346D" w:rsidRDefault="00DD346D" w:rsidP="00DD346D">
                  <w:pPr>
                    <w:jc w:val="center"/>
                  </w:pPr>
                  <w:r>
                    <w:t>37</w:t>
                  </w:r>
                </w:p>
              </w:tc>
              <w:tc>
                <w:tcPr>
                  <w:tcW w:w="6744" w:type="dxa"/>
                  <w:tcBorders>
                    <w:top w:val="nil"/>
                    <w:left w:val="nil"/>
                    <w:bottom w:val="single" w:sz="4" w:space="0" w:color="auto"/>
                    <w:right w:val="single" w:sz="4" w:space="0" w:color="auto"/>
                  </w:tcBorders>
                  <w:noWrap/>
                  <w:vAlign w:val="bottom"/>
                  <w:hideMark/>
                </w:tcPr>
                <w:p w14:paraId="54ED8B89" w14:textId="77777777" w:rsidR="00DD346D" w:rsidRDefault="00DD346D" w:rsidP="00DD346D">
                  <w:pPr>
                    <w:jc w:val="right"/>
                    <w:rPr>
                      <w:i/>
                      <w:iCs/>
                    </w:rPr>
                  </w:pPr>
                  <w:r>
                    <w:rPr>
                      <w:i/>
                      <w:iCs/>
                    </w:rPr>
                    <w:t xml:space="preserve">Клей FORBO </w:t>
                  </w:r>
                  <w:proofErr w:type="spellStart"/>
                  <w:r>
                    <w:rPr>
                      <w:i/>
                      <w:iCs/>
                    </w:rPr>
                    <w:t>Eurocol</w:t>
                  </w:r>
                  <w:proofErr w:type="spellEnd"/>
                  <w:r>
                    <w:rPr>
                      <w:i/>
                      <w:iCs/>
                    </w:rPr>
                    <w:t xml:space="preserve"> 525</w:t>
                  </w:r>
                </w:p>
              </w:tc>
              <w:tc>
                <w:tcPr>
                  <w:tcW w:w="1014" w:type="dxa"/>
                  <w:tcBorders>
                    <w:top w:val="nil"/>
                    <w:left w:val="nil"/>
                    <w:bottom w:val="single" w:sz="4" w:space="0" w:color="auto"/>
                    <w:right w:val="nil"/>
                  </w:tcBorders>
                  <w:noWrap/>
                  <w:vAlign w:val="bottom"/>
                  <w:hideMark/>
                </w:tcPr>
                <w:p w14:paraId="380EDA9D" w14:textId="77777777" w:rsidR="00DD346D" w:rsidRDefault="00DD346D" w:rsidP="00DD346D">
                  <w:pPr>
                    <w:jc w:val="center"/>
                  </w:pPr>
                  <w:r>
                    <w:t>кг</w:t>
                  </w:r>
                </w:p>
              </w:tc>
              <w:tc>
                <w:tcPr>
                  <w:tcW w:w="1199" w:type="dxa"/>
                  <w:tcBorders>
                    <w:top w:val="nil"/>
                    <w:left w:val="single" w:sz="4" w:space="0" w:color="auto"/>
                    <w:bottom w:val="single" w:sz="4" w:space="0" w:color="auto"/>
                    <w:right w:val="single" w:sz="4" w:space="0" w:color="auto"/>
                  </w:tcBorders>
                  <w:noWrap/>
                  <w:vAlign w:val="bottom"/>
                  <w:hideMark/>
                </w:tcPr>
                <w:p w14:paraId="2CE59CB1" w14:textId="77777777" w:rsidR="00DD346D" w:rsidRDefault="00DD346D" w:rsidP="00DD346D">
                  <w:pPr>
                    <w:jc w:val="center"/>
                    <w:rPr>
                      <w:rFonts w:ascii="Arial CYR" w:hAnsi="Arial CYR" w:cs="Arial CYR"/>
                      <w:sz w:val="20"/>
                      <w:szCs w:val="20"/>
                    </w:rPr>
                  </w:pPr>
                  <w:r>
                    <w:rPr>
                      <w:rFonts w:ascii="Arial CYR" w:hAnsi="Arial CYR" w:cs="Arial CYR"/>
                      <w:sz w:val="20"/>
                      <w:szCs w:val="20"/>
                    </w:rPr>
                    <w:t>115,99</w:t>
                  </w:r>
                </w:p>
              </w:tc>
              <w:tc>
                <w:tcPr>
                  <w:tcW w:w="236" w:type="dxa"/>
                  <w:vAlign w:val="center"/>
                  <w:hideMark/>
                </w:tcPr>
                <w:p w14:paraId="7FB8FC1A" w14:textId="77777777" w:rsidR="00DD346D" w:rsidRDefault="00DD346D" w:rsidP="00DD346D">
                  <w:pPr>
                    <w:rPr>
                      <w:sz w:val="20"/>
                      <w:szCs w:val="20"/>
                    </w:rPr>
                  </w:pPr>
                </w:p>
              </w:tc>
            </w:tr>
            <w:tr w:rsidR="00DD346D" w14:paraId="0C639230"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50152489" w14:textId="77777777" w:rsidR="00DD346D" w:rsidRDefault="00DD346D" w:rsidP="00DD346D">
                  <w:pPr>
                    <w:jc w:val="center"/>
                  </w:pPr>
                  <w:r>
                    <w:t>38</w:t>
                  </w:r>
                </w:p>
              </w:tc>
              <w:tc>
                <w:tcPr>
                  <w:tcW w:w="6744" w:type="dxa"/>
                  <w:tcBorders>
                    <w:top w:val="nil"/>
                    <w:left w:val="nil"/>
                    <w:bottom w:val="single" w:sz="4" w:space="0" w:color="auto"/>
                    <w:right w:val="single" w:sz="4" w:space="0" w:color="auto"/>
                  </w:tcBorders>
                  <w:noWrap/>
                  <w:vAlign w:val="bottom"/>
                  <w:hideMark/>
                </w:tcPr>
                <w:p w14:paraId="56278CFC" w14:textId="77777777" w:rsidR="00DD346D" w:rsidRDefault="00DD346D" w:rsidP="00DD346D">
                  <w:pPr>
                    <w:jc w:val="right"/>
                    <w:rPr>
                      <w:i/>
                      <w:iCs/>
                    </w:rPr>
                  </w:pPr>
                  <w:r>
                    <w:rPr>
                      <w:i/>
                      <w:iCs/>
                    </w:rPr>
                    <w:t xml:space="preserve">Грунтовка </w:t>
                  </w:r>
                  <w:proofErr w:type="spellStart"/>
                  <w:r>
                    <w:rPr>
                      <w:i/>
                      <w:iCs/>
                    </w:rPr>
                    <w:t>Forbo</w:t>
                  </w:r>
                  <w:proofErr w:type="spellEnd"/>
                  <w:r>
                    <w:rPr>
                      <w:i/>
                      <w:iCs/>
                    </w:rPr>
                    <w:t xml:space="preserve"> 044 </w:t>
                  </w:r>
                  <w:proofErr w:type="spellStart"/>
                  <w:r>
                    <w:rPr>
                      <w:i/>
                      <w:iCs/>
                    </w:rPr>
                    <w:t>Europrimer</w:t>
                  </w:r>
                  <w:proofErr w:type="spellEnd"/>
                  <w:r>
                    <w:rPr>
                      <w:i/>
                      <w:iCs/>
                    </w:rPr>
                    <w:t xml:space="preserve"> Multi</w:t>
                  </w:r>
                </w:p>
              </w:tc>
              <w:tc>
                <w:tcPr>
                  <w:tcW w:w="1014" w:type="dxa"/>
                  <w:tcBorders>
                    <w:top w:val="nil"/>
                    <w:left w:val="nil"/>
                    <w:bottom w:val="single" w:sz="4" w:space="0" w:color="auto"/>
                    <w:right w:val="nil"/>
                  </w:tcBorders>
                  <w:noWrap/>
                  <w:vAlign w:val="bottom"/>
                  <w:hideMark/>
                </w:tcPr>
                <w:p w14:paraId="46588AFE" w14:textId="77777777" w:rsidR="00DD346D" w:rsidRDefault="00DD346D" w:rsidP="00DD346D">
                  <w:pPr>
                    <w:jc w:val="center"/>
                  </w:pPr>
                  <w:r>
                    <w:t>кг</w:t>
                  </w:r>
                </w:p>
              </w:tc>
              <w:tc>
                <w:tcPr>
                  <w:tcW w:w="1199" w:type="dxa"/>
                  <w:tcBorders>
                    <w:top w:val="nil"/>
                    <w:left w:val="single" w:sz="4" w:space="0" w:color="auto"/>
                    <w:bottom w:val="single" w:sz="4" w:space="0" w:color="auto"/>
                    <w:right w:val="single" w:sz="4" w:space="0" w:color="auto"/>
                  </w:tcBorders>
                  <w:noWrap/>
                  <w:vAlign w:val="bottom"/>
                  <w:hideMark/>
                </w:tcPr>
                <w:p w14:paraId="4DD91E3F" w14:textId="77777777" w:rsidR="00DD346D" w:rsidRDefault="00DD346D" w:rsidP="00DD346D">
                  <w:pPr>
                    <w:jc w:val="center"/>
                    <w:rPr>
                      <w:rFonts w:ascii="Arial CYR" w:hAnsi="Arial CYR" w:cs="Arial CYR"/>
                      <w:sz w:val="20"/>
                      <w:szCs w:val="20"/>
                    </w:rPr>
                  </w:pPr>
                  <w:r>
                    <w:rPr>
                      <w:rFonts w:ascii="Arial CYR" w:hAnsi="Arial CYR" w:cs="Arial CYR"/>
                      <w:sz w:val="20"/>
                      <w:szCs w:val="20"/>
                    </w:rPr>
                    <w:t>180,14</w:t>
                  </w:r>
                </w:p>
              </w:tc>
              <w:tc>
                <w:tcPr>
                  <w:tcW w:w="236" w:type="dxa"/>
                  <w:vAlign w:val="center"/>
                  <w:hideMark/>
                </w:tcPr>
                <w:p w14:paraId="1D6A26EA" w14:textId="77777777" w:rsidR="00DD346D" w:rsidRDefault="00DD346D" w:rsidP="00DD346D">
                  <w:pPr>
                    <w:rPr>
                      <w:sz w:val="20"/>
                      <w:szCs w:val="20"/>
                    </w:rPr>
                  </w:pPr>
                </w:p>
              </w:tc>
            </w:tr>
            <w:tr w:rsidR="00DD346D" w14:paraId="46AA15BD"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62EBF13C" w14:textId="77777777" w:rsidR="00DD346D" w:rsidRDefault="00DD346D" w:rsidP="00DD346D">
                  <w:pPr>
                    <w:jc w:val="center"/>
                  </w:pPr>
                  <w:r>
                    <w:t>39</w:t>
                  </w:r>
                </w:p>
              </w:tc>
              <w:tc>
                <w:tcPr>
                  <w:tcW w:w="6744" w:type="dxa"/>
                  <w:tcBorders>
                    <w:top w:val="nil"/>
                    <w:left w:val="nil"/>
                    <w:bottom w:val="single" w:sz="4" w:space="0" w:color="auto"/>
                    <w:right w:val="single" w:sz="4" w:space="0" w:color="auto"/>
                  </w:tcBorders>
                  <w:noWrap/>
                  <w:vAlign w:val="bottom"/>
                  <w:hideMark/>
                </w:tcPr>
                <w:p w14:paraId="109274AC" w14:textId="77777777" w:rsidR="00DD346D" w:rsidRDefault="00DD346D" w:rsidP="00DD346D">
                  <w:pPr>
                    <w:rPr>
                      <w:b/>
                      <w:bCs/>
                    </w:rPr>
                  </w:pPr>
                  <w:r>
                    <w:rPr>
                      <w:b/>
                      <w:bCs/>
                    </w:rPr>
                    <w:t>Упаковка чистового пола</w:t>
                  </w:r>
                </w:p>
              </w:tc>
              <w:tc>
                <w:tcPr>
                  <w:tcW w:w="1014" w:type="dxa"/>
                  <w:tcBorders>
                    <w:top w:val="nil"/>
                    <w:left w:val="nil"/>
                    <w:bottom w:val="single" w:sz="4" w:space="0" w:color="auto"/>
                    <w:right w:val="nil"/>
                  </w:tcBorders>
                  <w:noWrap/>
                  <w:vAlign w:val="bottom"/>
                  <w:hideMark/>
                </w:tcPr>
                <w:p w14:paraId="5D92B736" w14:textId="77777777" w:rsidR="00DD346D" w:rsidRDefault="00DD346D" w:rsidP="00DD346D">
                  <w:pPr>
                    <w:jc w:val="center"/>
                  </w:pPr>
                  <w:r>
                    <w:t>м2</w:t>
                  </w:r>
                </w:p>
              </w:tc>
              <w:tc>
                <w:tcPr>
                  <w:tcW w:w="1199" w:type="dxa"/>
                  <w:tcBorders>
                    <w:top w:val="nil"/>
                    <w:left w:val="single" w:sz="4" w:space="0" w:color="auto"/>
                    <w:bottom w:val="single" w:sz="4" w:space="0" w:color="auto"/>
                    <w:right w:val="single" w:sz="4" w:space="0" w:color="auto"/>
                  </w:tcBorders>
                  <w:noWrap/>
                  <w:vAlign w:val="bottom"/>
                  <w:hideMark/>
                </w:tcPr>
                <w:p w14:paraId="608B6C74" w14:textId="77777777" w:rsidR="00DD346D" w:rsidRDefault="00DD346D" w:rsidP="00DD346D">
                  <w:pPr>
                    <w:jc w:val="center"/>
                    <w:rPr>
                      <w:rFonts w:ascii="Arial CYR" w:hAnsi="Arial CYR" w:cs="Arial CYR"/>
                      <w:sz w:val="20"/>
                      <w:szCs w:val="20"/>
                    </w:rPr>
                  </w:pPr>
                  <w:r>
                    <w:rPr>
                      <w:rFonts w:ascii="Arial CYR" w:hAnsi="Arial CYR" w:cs="Arial CYR"/>
                      <w:sz w:val="20"/>
                      <w:szCs w:val="20"/>
                    </w:rPr>
                    <w:t>1725,00</w:t>
                  </w:r>
                </w:p>
              </w:tc>
              <w:tc>
                <w:tcPr>
                  <w:tcW w:w="236" w:type="dxa"/>
                  <w:vAlign w:val="center"/>
                  <w:hideMark/>
                </w:tcPr>
                <w:p w14:paraId="5FCC962D" w14:textId="77777777" w:rsidR="00DD346D" w:rsidRDefault="00DD346D" w:rsidP="00DD346D">
                  <w:pPr>
                    <w:rPr>
                      <w:sz w:val="20"/>
                      <w:szCs w:val="20"/>
                    </w:rPr>
                  </w:pPr>
                </w:p>
              </w:tc>
            </w:tr>
            <w:tr w:rsidR="00DD346D" w14:paraId="28E9B202"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0610C1E4" w14:textId="77777777" w:rsidR="00DD346D" w:rsidRDefault="00DD346D" w:rsidP="00DD346D">
                  <w:pPr>
                    <w:jc w:val="center"/>
                  </w:pPr>
                  <w:r>
                    <w:t>40</w:t>
                  </w:r>
                </w:p>
              </w:tc>
              <w:tc>
                <w:tcPr>
                  <w:tcW w:w="6744" w:type="dxa"/>
                  <w:tcBorders>
                    <w:top w:val="nil"/>
                    <w:left w:val="nil"/>
                    <w:bottom w:val="single" w:sz="4" w:space="0" w:color="auto"/>
                    <w:right w:val="single" w:sz="4" w:space="0" w:color="auto"/>
                  </w:tcBorders>
                  <w:noWrap/>
                  <w:vAlign w:val="bottom"/>
                  <w:hideMark/>
                </w:tcPr>
                <w:p w14:paraId="4BEAED38" w14:textId="77777777" w:rsidR="00DD346D" w:rsidRDefault="00DD346D" w:rsidP="00DD346D">
                  <w:pPr>
                    <w:jc w:val="right"/>
                    <w:rPr>
                      <w:i/>
                      <w:iCs/>
                    </w:rPr>
                  </w:pPr>
                  <w:proofErr w:type="spellStart"/>
                  <w:r>
                    <w:rPr>
                      <w:i/>
                      <w:iCs/>
                    </w:rPr>
                    <w:t>Гофрокартон</w:t>
                  </w:r>
                  <w:proofErr w:type="spellEnd"/>
                  <w:r>
                    <w:rPr>
                      <w:i/>
                      <w:iCs/>
                    </w:rPr>
                    <w:t xml:space="preserve"> однослойный</w:t>
                  </w:r>
                </w:p>
              </w:tc>
              <w:tc>
                <w:tcPr>
                  <w:tcW w:w="1014" w:type="dxa"/>
                  <w:tcBorders>
                    <w:top w:val="nil"/>
                    <w:left w:val="nil"/>
                    <w:bottom w:val="single" w:sz="4" w:space="0" w:color="auto"/>
                    <w:right w:val="nil"/>
                  </w:tcBorders>
                  <w:noWrap/>
                  <w:vAlign w:val="bottom"/>
                  <w:hideMark/>
                </w:tcPr>
                <w:p w14:paraId="0E9B4953" w14:textId="77777777" w:rsidR="00DD346D" w:rsidRDefault="00DD346D" w:rsidP="00DD346D">
                  <w:pPr>
                    <w:jc w:val="center"/>
                  </w:pPr>
                  <w:r>
                    <w:t>м2</w:t>
                  </w:r>
                </w:p>
              </w:tc>
              <w:tc>
                <w:tcPr>
                  <w:tcW w:w="1199" w:type="dxa"/>
                  <w:tcBorders>
                    <w:top w:val="nil"/>
                    <w:left w:val="single" w:sz="4" w:space="0" w:color="auto"/>
                    <w:bottom w:val="single" w:sz="4" w:space="0" w:color="auto"/>
                    <w:right w:val="single" w:sz="4" w:space="0" w:color="auto"/>
                  </w:tcBorders>
                  <w:noWrap/>
                  <w:vAlign w:val="bottom"/>
                  <w:hideMark/>
                </w:tcPr>
                <w:p w14:paraId="7658AFAB" w14:textId="77777777" w:rsidR="00DD346D" w:rsidRDefault="00DD346D" w:rsidP="00DD346D">
                  <w:pPr>
                    <w:jc w:val="center"/>
                    <w:rPr>
                      <w:rFonts w:ascii="Arial CYR" w:hAnsi="Arial CYR" w:cs="Arial CYR"/>
                      <w:sz w:val="20"/>
                      <w:szCs w:val="20"/>
                    </w:rPr>
                  </w:pPr>
                  <w:r>
                    <w:rPr>
                      <w:rFonts w:ascii="Arial CYR" w:hAnsi="Arial CYR" w:cs="Arial CYR"/>
                      <w:sz w:val="20"/>
                      <w:szCs w:val="20"/>
                    </w:rPr>
                    <w:t>1811,25</w:t>
                  </w:r>
                </w:p>
              </w:tc>
              <w:tc>
                <w:tcPr>
                  <w:tcW w:w="236" w:type="dxa"/>
                  <w:vAlign w:val="center"/>
                  <w:hideMark/>
                </w:tcPr>
                <w:p w14:paraId="43582E01" w14:textId="77777777" w:rsidR="00DD346D" w:rsidRDefault="00DD346D" w:rsidP="00DD346D">
                  <w:pPr>
                    <w:rPr>
                      <w:sz w:val="20"/>
                      <w:szCs w:val="20"/>
                    </w:rPr>
                  </w:pPr>
                </w:p>
              </w:tc>
            </w:tr>
            <w:tr w:rsidR="00DD346D" w14:paraId="3B2A0AAD"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285EC1CE" w14:textId="77777777" w:rsidR="00DD346D" w:rsidRDefault="00DD346D" w:rsidP="00DD346D">
                  <w:pPr>
                    <w:jc w:val="center"/>
                  </w:pPr>
                  <w:r>
                    <w:t>41</w:t>
                  </w:r>
                </w:p>
              </w:tc>
              <w:tc>
                <w:tcPr>
                  <w:tcW w:w="6744" w:type="dxa"/>
                  <w:tcBorders>
                    <w:top w:val="nil"/>
                    <w:left w:val="nil"/>
                    <w:bottom w:val="single" w:sz="4" w:space="0" w:color="auto"/>
                    <w:right w:val="single" w:sz="4" w:space="0" w:color="auto"/>
                  </w:tcBorders>
                  <w:noWrap/>
                  <w:vAlign w:val="bottom"/>
                  <w:hideMark/>
                </w:tcPr>
                <w:p w14:paraId="563DD5D3" w14:textId="77777777" w:rsidR="00DD346D" w:rsidRDefault="00DD346D" w:rsidP="00DD346D">
                  <w:pPr>
                    <w:jc w:val="right"/>
                    <w:rPr>
                      <w:i/>
                      <w:iCs/>
                    </w:rPr>
                  </w:pPr>
                  <w:r>
                    <w:rPr>
                      <w:i/>
                      <w:iCs/>
                    </w:rPr>
                    <w:t>ДВП 3мм</w:t>
                  </w:r>
                </w:p>
              </w:tc>
              <w:tc>
                <w:tcPr>
                  <w:tcW w:w="1014" w:type="dxa"/>
                  <w:tcBorders>
                    <w:top w:val="nil"/>
                    <w:left w:val="nil"/>
                    <w:bottom w:val="single" w:sz="4" w:space="0" w:color="auto"/>
                    <w:right w:val="nil"/>
                  </w:tcBorders>
                  <w:noWrap/>
                  <w:vAlign w:val="bottom"/>
                  <w:hideMark/>
                </w:tcPr>
                <w:p w14:paraId="1D40DF43" w14:textId="77777777" w:rsidR="00DD346D" w:rsidRDefault="00DD346D" w:rsidP="00DD346D">
                  <w:pPr>
                    <w:jc w:val="center"/>
                  </w:pPr>
                  <w:r>
                    <w:t>м2</w:t>
                  </w:r>
                </w:p>
              </w:tc>
              <w:tc>
                <w:tcPr>
                  <w:tcW w:w="1199" w:type="dxa"/>
                  <w:tcBorders>
                    <w:top w:val="nil"/>
                    <w:left w:val="single" w:sz="4" w:space="0" w:color="auto"/>
                    <w:bottom w:val="single" w:sz="4" w:space="0" w:color="auto"/>
                    <w:right w:val="single" w:sz="4" w:space="0" w:color="auto"/>
                  </w:tcBorders>
                  <w:noWrap/>
                  <w:vAlign w:val="bottom"/>
                  <w:hideMark/>
                </w:tcPr>
                <w:p w14:paraId="5CC1DE7C" w14:textId="77777777" w:rsidR="00DD346D" w:rsidRDefault="00DD346D" w:rsidP="00DD346D">
                  <w:pPr>
                    <w:jc w:val="center"/>
                    <w:rPr>
                      <w:rFonts w:ascii="Arial CYR" w:hAnsi="Arial CYR" w:cs="Arial CYR"/>
                      <w:sz w:val="20"/>
                      <w:szCs w:val="20"/>
                    </w:rPr>
                  </w:pPr>
                  <w:r>
                    <w:rPr>
                      <w:rFonts w:ascii="Arial CYR" w:hAnsi="Arial CYR" w:cs="Arial CYR"/>
                      <w:sz w:val="20"/>
                      <w:szCs w:val="20"/>
                    </w:rPr>
                    <w:t>1897,50</w:t>
                  </w:r>
                </w:p>
              </w:tc>
              <w:tc>
                <w:tcPr>
                  <w:tcW w:w="236" w:type="dxa"/>
                  <w:vAlign w:val="center"/>
                  <w:hideMark/>
                </w:tcPr>
                <w:p w14:paraId="14813063" w14:textId="77777777" w:rsidR="00DD346D" w:rsidRDefault="00DD346D" w:rsidP="00DD346D">
                  <w:pPr>
                    <w:rPr>
                      <w:sz w:val="20"/>
                      <w:szCs w:val="20"/>
                    </w:rPr>
                  </w:pPr>
                </w:p>
              </w:tc>
            </w:tr>
            <w:tr w:rsidR="00DD346D" w14:paraId="45F1D7CE" w14:textId="77777777" w:rsidTr="00CB715F">
              <w:trPr>
                <w:trHeight w:val="315"/>
              </w:trPr>
              <w:tc>
                <w:tcPr>
                  <w:tcW w:w="551" w:type="dxa"/>
                  <w:tcBorders>
                    <w:top w:val="nil"/>
                    <w:left w:val="single" w:sz="8" w:space="0" w:color="auto"/>
                    <w:bottom w:val="single" w:sz="4" w:space="0" w:color="auto"/>
                    <w:right w:val="single" w:sz="4" w:space="0" w:color="auto"/>
                  </w:tcBorders>
                  <w:noWrap/>
                  <w:vAlign w:val="bottom"/>
                  <w:hideMark/>
                </w:tcPr>
                <w:p w14:paraId="56E857FA" w14:textId="77777777" w:rsidR="00DD346D" w:rsidRDefault="00DD346D" w:rsidP="00DD346D">
                  <w:pPr>
                    <w:jc w:val="center"/>
                  </w:pPr>
                  <w:r>
                    <w:t>42</w:t>
                  </w:r>
                </w:p>
              </w:tc>
              <w:tc>
                <w:tcPr>
                  <w:tcW w:w="6744" w:type="dxa"/>
                  <w:tcBorders>
                    <w:top w:val="nil"/>
                    <w:left w:val="nil"/>
                    <w:bottom w:val="single" w:sz="4" w:space="0" w:color="auto"/>
                    <w:right w:val="single" w:sz="4" w:space="0" w:color="auto"/>
                  </w:tcBorders>
                  <w:noWrap/>
                  <w:vAlign w:val="bottom"/>
                  <w:hideMark/>
                </w:tcPr>
                <w:p w14:paraId="2A83F673" w14:textId="77777777" w:rsidR="00DD346D" w:rsidRDefault="00DD346D" w:rsidP="00DD346D">
                  <w:pPr>
                    <w:jc w:val="right"/>
                    <w:rPr>
                      <w:i/>
                      <w:iCs/>
                    </w:rPr>
                  </w:pPr>
                  <w:r>
                    <w:rPr>
                      <w:i/>
                      <w:iCs/>
                    </w:rPr>
                    <w:t>Скотч упаковочный 50м</w:t>
                  </w:r>
                </w:p>
              </w:tc>
              <w:tc>
                <w:tcPr>
                  <w:tcW w:w="1014" w:type="dxa"/>
                  <w:tcBorders>
                    <w:top w:val="nil"/>
                    <w:left w:val="nil"/>
                    <w:bottom w:val="single" w:sz="4" w:space="0" w:color="auto"/>
                    <w:right w:val="nil"/>
                  </w:tcBorders>
                  <w:noWrap/>
                  <w:vAlign w:val="bottom"/>
                  <w:hideMark/>
                </w:tcPr>
                <w:p w14:paraId="23927172" w14:textId="77777777" w:rsidR="00DD346D" w:rsidRDefault="00DD346D" w:rsidP="00DD346D">
                  <w:pPr>
                    <w:jc w:val="center"/>
                  </w:pPr>
                  <w:proofErr w:type="spellStart"/>
                  <w:r>
                    <w:t>рул</w:t>
                  </w:r>
                  <w:proofErr w:type="spellEnd"/>
                </w:p>
              </w:tc>
              <w:tc>
                <w:tcPr>
                  <w:tcW w:w="1199" w:type="dxa"/>
                  <w:tcBorders>
                    <w:top w:val="nil"/>
                    <w:left w:val="single" w:sz="4" w:space="0" w:color="auto"/>
                    <w:bottom w:val="single" w:sz="4" w:space="0" w:color="auto"/>
                    <w:right w:val="single" w:sz="4" w:space="0" w:color="auto"/>
                  </w:tcBorders>
                  <w:noWrap/>
                  <w:vAlign w:val="bottom"/>
                  <w:hideMark/>
                </w:tcPr>
                <w:p w14:paraId="4416E9D2" w14:textId="77777777" w:rsidR="00DD346D" w:rsidRDefault="00DD346D" w:rsidP="00DD346D">
                  <w:pPr>
                    <w:jc w:val="center"/>
                    <w:rPr>
                      <w:rFonts w:ascii="Arial CYR" w:hAnsi="Arial CYR" w:cs="Arial CYR"/>
                      <w:sz w:val="20"/>
                      <w:szCs w:val="20"/>
                    </w:rPr>
                  </w:pPr>
                  <w:r>
                    <w:rPr>
                      <w:rFonts w:ascii="Arial CYR" w:hAnsi="Arial CYR" w:cs="Arial CYR"/>
                      <w:sz w:val="20"/>
                      <w:szCs w:val="20"/>
                    </w:rPr>
                    <w:t>108,68</w:t>
                  </w:r>
                </w:p>
              </w:tc>
              <w:tc>
                <w:tcPr>
                  <w:tcW w:w="236" w:type="dxa"/>
                  <w:vAlign w:val="center"/>
                  <w:hideMark/>
                </w:tcPr>
                <w:p w14:paraId="3E14FB1A" w14:textId="77777777" w:rsidR="00DD346D" w:rsidRDefault="00DD346D" w:rsidP="00DD346D">
                  <w:pPr>
                    <w:rPr>
                      <w:sz w:val="20"/>
                      <w:szCs w:val="20"/>
                    </w:rPr>
                  </w:pPr>
                </w:p>
              </w:tc>
            </w:tr>
            <w:tr w:rsidR="00800862" w14:paraId="4DAA6F09" w14:textId="77777777" w:rsidTr="00CB715F">
              <w:trPr>
                <w:trHeight w:val="315"/>
              </w:trPr>
              <w:tc>
                <w:tcPr>
                  <w:tcW w:w="551" w:type="dxa"/>
                  <w:tcBorders>
                    <w:top w:val="single" w:sz="8" w:space="0" w:color="auto"/>
                    <w:left w:val="single" w:sz="8" w:space="0" w:color="auto"/>
                    <w:bottom w:val="single" w:sz="8" w:space="0" w:color="auto"/>
                    <w:right w:val="nil"/>
                  </w:tcBorders>
                  <w:shd w:val="clear" w:color="auto" w:fill="D0CECE" w:themeFill="background2" w:themeFillShade="E6"/>
                  <w:noWrap/>
                  <w:vAlign w:val="bottom"/>
                  <w:hideMark/>
                </w:tcPr>
                <w:p w14:paraId="69F0DEFD" w14:textId="77777777" w:rsidR="00DD346D" w:rsidRDefault="00DD346D" w:rsidP="00DD346D">
                  <w:pPr>
                    <w:jc w:val="center"/>
                    <w:rPr>
                      <w:color w:val="0070C0"/>
                    </w:rPr>
                  </w:pPr>
                  <w:r>
                    <w:rPr>
                      <w:color w:val="0070C0"/>
                    </w:rPr>
                    <w:t> </w:t>
                  </w:r>
                </w:p>
              </w:tc>
              <w:tc>
                <w:tcPr>
                  <w:tcW w:w="6744" w:type="dxa"/>
                  <w:tcBorders>
                    <w:top w:val="single" w:sz="8" w:space="0" w:color="auto"/>
                    <w:left w:val="nil"/>
                    <w:bottom w:val="single" w:sz="8" w:space="0" w:color="auto"/>
                    <w:right w:val="nil"/>
                  </w:tcBorders>
                  <w:shd w:val="clear" w:color="auto" w:fill="D0CECE" w:themeFill="background2" w:themeFillShade="E6"/>
                  <w:vAlign w:val="center"/>
                  <w:hideMark/>
                </w:tcPr>
                <w:p w14:paraId="58A771FD" w14:textId="77777777" w:rsidR="00DD346D" w:rsidRDefault="00DD346D" w:rsidP="00DD346D">
                  <w:pPr>
                    <w:jc w:val="center"/>
                    <w:rPr>
                      <w:b/>
                      <w:bCs/>
                    </w:rPr>
                  </w:pPr>
                  <w:r>
                    <w:rPr>
                      <w:b/>
                      <w:bCs/>
                    </w:rPr>
                    <w:t>Стены и перегородки</w:t>
                  </w:r>
                </w:p>
              </w:tc>
              <w:tc>
                <w:tcPr>
                  <w:tcW w:w="1014" w:type="dxa"/>
                  <w:tcBorders>
                    <w:top w:val="single" w:sz="8" w:space="0" w:color="auto"/>
                    <w:left w:val="nil"/>
                    <w:bottom w:val="single" w:sz="8" w:space="0" w:color="auto"/>
                    <w:right w:val="nil"/>
                  </w:tcBorders>
                  <w:shd w:val="clear" w:color="auto" w:fill="D0CECE" w:themeFill="background2" w:themeFillShade="E6"/>
                  <w:noWrap/>
                  <w:vAlign w:val="center"/>
                  <w:hideMark/>
                </w:tcPr>
                <w:p w14:paraId="2ACCEE33" w14:textId="77777777" w:rsidR="00DD346D" w:rsidRDefault="00DD346D" w:rsidP="00DD346D">
                  <w:pPr>
                    <w:jc w:val="center"/>
                    <w:rPr>
                      <w:b/>
                      <w:bCs/>
                      <w:color w:val="0070C0"/>
                    </w:rPr>
                  </w:pPr>
                  <w:r>
                    <w:rPr>
                      <w:b/>
                      <w:bCs/>
                      <w:color w:val="0070C0"/>
                    </w:rPr>
                    <w:t> </w:t>
                  </w:r>
                </w:p>
              </w:tc>
              <w:tc>
                <w:tcPr>
                  <w:tcW w:w="1199" w:type="dxa"/>
                  <w:tcBorders>
                    <w:top w:val="nil"/>
                    <w:left w:val="single" w:sz="4" w:space="0" w:color="auto"/>
                    <w:bottom w:val="single" w:sz="4" w:space="0" w:color="auto"/>
                    <w:right w:val="single" w:sz="4" w:space="0" w:color="auto"/>
                  </w:tcBorders>
                  <w:shd w:val="clear" w:color="auto" w:fill="D0CECE" w:themeFill="background2" w:themeFillShade="E6"/>
                  <w:noWrap/>
                  <w:vAlign w:val="bottom"/>
                  <w:hideMark/>
                </w:tcPr>
                <w:p w14:paraId="12DAD49A" w14:textId="77777777" w:rsidR="00DD346D" w:rsidRDefault="00DD346D" w:rsidP="00DD346D">
                  <w:pPr>
                    <w:jc w:val="center"/>
                    <w:rPr>
                      <w:rFonts w:ascii="Arial CYR" w:hAnsi="Arial CYR" w:cs="Arial CYR"/>
                      <w:sz w:val="20"/>
                      <w:szCs w:val="20"/>
                    </w:rPr>
                  </w:pPr>
                  <w:r>
                    <w:rPr>
                      <w:rFonts w:ascii="Arial CYR" w:hAnsi="Arial CYR" w:cs="Arial CYR"/>
                      <w:sz w:val="20"/>
                      <w:szCs w:val="20"/>
                    </w:rPr>
                    <w:t> </w:t>
                  </w:r>
                </w:p>
              </w:tc>
              <w:tc>
                <w:tcPr>
                  <w:tcW w:w="236" w:type="dxa"/>
                  <w:vAlign w:val="center"/>
                  <w:hideMark/>
                </w:tcPr>
                <w:p w14:paraId="701AC2A7" w14:textId="77777777" w:rsidR="00DD346D" w:rsidRDefault="00DD346D" w:rsidP="00DD346D">
                  <w:pPr>
                    <w:rPr>
                      <w:sz w:val="20"/>
                      <w:szCs w:val="20"/>
                    </w:rPr>
                  </w:pPr>
                </w:p>
              </w:tc>
            </w:tr>
            <w:tr w:rsidR="00DD346D" w14:paraId="4D256C3E"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1E729B8A" w14:textId="77777777" w:rsidR="00DD346D" w:rsidRDefault="00DD346D" w:rsidP="00DD346D">
                  <w:pPr>
                    <w:jc w:val="center"/>
                  </w:pPr>
                  <w:r>
                    <w:t>1</w:t>
                  </w:r>
                </w:p>
              </w:tc>
              <w:tc>
                <w:tcPr>
                  <w:tcW w:w="6744" w:type="dxa"/>
                  <w:tcBorders>
                    <w:top w:val="nil"/>
                    <w:left w:val="nil"/>
                    <w:bottom w:val="single" w:sz="4" w:space="0" w:color="auto"/>
                    <w:right w:val="single" w:sz="4" w:space="0" w:color="auto"/>
                  </w:tcBorders>
                  <w:noWrap/>
                  <w:vAlign w:val="bottom"/>
                  <w:hideMark/>
                </w:tcPr>
                <w:p w14:paraId="2DC5CCDC" w14:textId="77777777" w:rsidR="00DD346D" w:rsidRDefault="00DD346D" w:rsidP="00DD346D">
                  <w:pPr>
                    <w:rPr>
                      <w:b/>
                      <w:bCs/>
                    </w:rPr>
                  </w:pPr>
                  <w:r>
                    <w:rPr>
                      <w:b/>
                      <w:bCs/>
                    </w:rPr>
                    <w:t>Упаковка светопрозрачных конструкций</w:t>
                  </w:r>
                </w:p>
              </w:tc>
              <w:tc>
                <w:tcPr>
                  <w:tcW w:w="1014" w:type="dxa"/>
                  <w:tcBorders>
                    <w:top w:val="nil"/>
                    <w:left w:val="nil"/>
                    <w:bottom w:val="single" w:sz="4" w:space="0" w:color="auto"/>
                    <w:right w:val="nil"/>
                  </w:tcBorders>
                  <w:noWrap/>
                  <w:vAlign w:val="bottom"/>
                  <w:hideMark/>
                </w:tcPr>
                <w:p w14:paraId="1850D197" w14:textId="77777777" w:rsidR="00DD346D" w:rsidRDefault="00DD346D" w:rsidP="00DD346D">
                  <w:pPr>
                    <w:jc w:val="center"/>
                  </w:pPr>
                  <w:r>
                    <w:t>м2</w:t>
                  </w:r>
                </w:p>
              </w:tc>
              <w:tc>
                <w:tcPr>
                  <w:tcW w:w="1199" w:type="dxa"/>
                  <w:tcBorders>
                    <w:top w:val="nil"/>
                    <w:left w:val="single" w:sz="4" w:space="0" w:color="auto"/>
                    <w:bottom w:val="single" w:sz="4" w:space="0" w:color="auto"/>
                    <w:right w:val="single" w:sz="4" w:space="0" w:color="auto"/>
                  </w:tcBorders>
                  <w:noWrap/>
                  <w:vAlign w:val="bottom"/>
                  <w:hideMark/>
                </w:tcPr>
                <w:p w14:paraId="6F855423" w14:textId="77777777" w:rsidR="00DD346D" w:rsidRDefault="00DD346D" w:rsidP="00DD346D">
                  <w:pPr>
                    <w:jc w:val="center"/>
                    <w:rPr>
                      <w:rFonts w:ascii="Arial CYR" w:hAnsi="Arial CYR" w:cs="Arial CYR"/>
                      <w:sz w:val="20"/>
                      <w:szCs w:val="20"/>
                    </w:rPr>
                  </w:pPr>
                  <w:r>
                    <w:rPr>
                      <w:rFonts w:ascii="Arial CYR" w:hAnsi="Arial CYR" w:cs="Arial CYR"/>
                      <w:sz w:val="20"/>
                      <w:szCs w:val="20"/>
                    </w:rPr>
                    <w:t>873,20</w:t>
                  </w:r>
                </w:p>
              </w:tc>
              <w:tc>
                <w:tcPr>
                  <w:tcW w:w="236" w:type="dxa"/>
                  <w:vAlign w:val="center"/>
                  <w:hideMark/>
                </w:tcPr>
                <w:p w14:paraId="68F9AB16" w14:textId="77777777" w:rsidR="00DD346D" w:rsidRDefault="00DD346D" w:rsidP="00DD346D">
                  <w:pPr>
                    <w:rPr>
                      <w:sz w:val="20"/>
                      <w:szCs w:val="20"/>
                    </w:rPr>
                  </w:pPr>
                </w:p>
              </w:tc>
            </w:tr>
            <w:tr w:rsidR="00DD346D" w14:paraId="5FB28229"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2FB66D07" w14:textId="77777777" w:rsidR="00DD346D" w:rsidRDefault="00DD346D" w:rsidP="00DD346D">
                  <w:pPr>
                    <w:jc w:val="center"/>
                  </w:pPr>
                  <w:r>
                    <w:t>2</w:t>
                  </w:r>
                </w:p>
              </w:tc>
              <w:tc>
                <w:tcPr>
                  <w:tcW w:w="6744" w:type="dxa"/>
                  <w:tcBorders>
                    <w:top w:val="nil"/>
                    <w:left w:val="nil"/>
                    <w:bottom w:val="single" w:sz="4" w:space="0" w:color="auto"/>
                    <w:right w:val="single" w:sz="4" w:space="0" w:color="auto"/>
                  </w:tcBorders>
                  <w:noWrap/>
                  <w:vAlign w:val="bottom"/>
                  <w:hideMark/>
                </w:tcPr>
                <w:p w14:paraId="04816B9B" w14:textId="77777777" w:rsidR="00DD346D" w:rsidRDefault="00DD346D" w:rsidP="00DD346D">
                  <w:pPr>
                    <w:jc w:val="right"/>
                    <w:rPr>
                      <w:i/>
                      <w:iCs/>
                    </w:rPr>
                  </w:pPr>
                  <w:r>
                    <w:rPr>
                      <w:i/>
                      <w:iCs/>
                    </w:rPr>
                    <w:t xml:space="preserve">Полиэтилен </w:t>
                  </w:r>
                  <w:proofErr w:type="spellStart"/>
                  <w:r>
                    <w:rPr>
                      <w:i/>
                      <w:iCs/>
                    </w:rPr>
                    <w:t>укрывочный</w:t>
                  </w:r>
                  <w:proofErr w:type="spellEnd"/>
                  <w:r>
                    <w:rPr>
                      <w:i/>
                      <w:iCs/>
                    </w:rPr>
                    <w:t xml:space="preserve"> 25мкм</w:t>
                  </w:r>
                </w:p>
              </w:tc>
              <w:tc>
                <w:tcPr>
                  <w:tcW w:w="1014" w:type="dxa"/>
                  <w:tcBorders>
                    <w:top w:val="nil"/>
                    <w:left w:val="nil"/>
                    <w:bottom w:val="single" w:sz="4" w:space="0" w:color="auto"/>
                    <w:right w:val="nil"/>
                  </w:tcBorders>
                  <w:noWrap/>
                  <w:vAlign w:val="bottom"/>
                  <w:hideMark/>
                </w:tcPr>
                <w:p w14:paraId="7409C66A" w14:textId="77777777" w:rsidR="00DD346D" w:rsidRDefault="00DD346D" w:rsidP="00DD346D">
                  <w:pPr>
                    <w:jc w:val="center"/>
                  </w:pPr>
                  <w:r>
                    <w:t>м2</w:t>
                  </w:r>
                </w:p>
              </w:tc>
              <w:tc>
                <w:tcPr>
                  <w:tcW w:w="1199" w:type="dxa"/>
                  <w:tcBorders>
                    <w:top w:val="nil"/>
                    <w:left w:val="single" w:sz="4" w:space="0" w:color="auto"/>
                    <w:bottom w:val="single" w:sz="4" w:space="0" w:color="auto"/>
                    <w:right w:val="single" w:sz="4" w:space="0" w:color="auto"/>
                  </w:tcBorders>
                  <w:noWrap/>
                  <w:vAlign w:val="bottom"/>
                  <w:hideMark/>
                </w:tcPr>
                <w:p w14:paraId="360DB7AF" w14:textId="77777777" w:rsidR="00DD346D" w:rsidRDefault="00DD346D" w:rsidP="00DD346D">
                  <w:pPr>
                    <w:jc w:val="center"/>
                    <w:rPr>
                      <w:rFonts w:ascii="Arial CYR" w:hAnsi="Arial CYR" w:cs="Arial CYR"/>
                      <w:sz w:val="20"/>
                      <w:szCs w:val="20"/>
                    </w:rPr>
                  </w:pPr>
                  <w:r>
                    <w:rPr>
                      <w:rFonts w:ascii="Arial CYR" w:hAnsi="Arial CYR" w:cs="Arial CYR"/>
                      <w:sz w:val="20"/>
                      <w:szCs w:val="20"/>
                    </w:rPr>
                    <w:t>960,51</w:t>
                  </w:r>
                </w:p>
              </w:tc>
              <w:tc>
                <w:tcPr>
                  <w:tcW w:w="236" w:type="dxa"/>
                  <w:vAlign w:val="center"/>
                  <w:hideMark/>
                </w:tcPr>
                <w:p w14:paraId="474C930F" w14:textId="77777777" w:rsidR="00DD346D" w:rsidRDefault="00DD346D" w:rsidP="00DD346D">
                  <w:pPr>
                    <w:rPr>
                      <w:sz w:val="20"/>
                      <w:szCs w:val="20"/>
                    </w:rPr>
                  </w:pPr>
                </w:p>
              </w:tc>
            </w:tr>
            <w:tr w:rsidR="00DD346D" w14:paraId="2FF67356"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5E384552" w14:textId="77777777" w:rsidR="00DD346D" w:rsidRDefault="00DD346D" w:rsidP="00DD346D">
                  <w:pPr>
                    <w:jc w:val="center"/>
                  </w:pPr>
                  <w:r>
                    <w:lastRenderedPageBreak/>
                    <w:t>3</w:t>
                  </w:r>
                </w:p>
              </w:tc>
              <w:tc>
                <w:tcPr>
                  <w:tcW w:w="6744" w:type="dxa"/>
                  <w:tcBorders>
                    <w:top w:val="nil"/>
                    <w:left w:val="nil"/>
                    <w:bottom w:val="single" w:sz="4" w:space="0" w:color="auto"/>
                    <w:right w:val="single" w:sz="4" w:space="0" w:color="auto"/>
                  </w:tcBorders>
                  <w:noWrap/>
                  <w:vAlign w:val="bottom"/>
                  <w:hideMark/>
                </w:tcPr>
                <w:p w14:paraId="2FC8403E" w14:textId="77777777" w:rsidR="00DD346D" w:rsidRDefault="00DD346D" w:rsidP="00DD346D">
                  <w:pPr>
                    <w:jc w:val="right"/>
                    <w:rPr>
                      <w:i/>
                      <w:iCs/>
                    </w:rPr>
                  </w:pPr>
                  <w:r>
                    <w:rPr>
                      <w:i/>
                      <w:iCs/>
                    </w:rPr>
                    <w:t>Скотч малярный 50/25</w:t>
                  </w:r>
                </w:p>
              </w:tc>
              <w:tc>
                <w:tcPr>
                  <w:tcW w:w="1014" w:type="dxa"/>
                  <w:tcBorders>
                    <w:top w:val="nil"/>
                    <w:left w:val="nil"/>
                    <w:bottom w:val="single" w:sz="4" w:space="0" w:color="auto"/>
                    <w:right w:val="nil"/>
                  </w:tcBorders>
                  <w:noWrap/>
                  <w:vAlign w:val="bottom"/>
                  <w:hideMark/>
                </w:tcPr>
                <w:p w14:paraId="3055621E" w14:textId="77777777" w:rsidR="00DD346D" w:rsidRDefault="00DD346D" w:rsidP="00DD346D">
                  <w:pPr>
                    <w:jc w:val="center"/>
                  </w:pPr>
                  <w:proofErr w:type="spellStart"/>
                  <w:r>
                    <w:t>шт</w:t>
                  </w:r>
                  <w:proofErr w:type="spellEnd"/>
                </w:p>
              </w:tc>
              <w:tc>
                <w:tcPr>
                  <w:tcW w:w="1199" w:type="dxa"/>
                  <w:tcBorders>
                    <w:top w:val="nil"/>
                    <w:left w:val="single" w:sz="4" w:space="0" w:color="auto"/>
                    <w:bottom w:val="single" w:sz="4" w:space="0" w:color="auto"/>
                    <w:right w:val="single" w:sz="4" w:space="0" w:color="auto"/>
                  </w:tcBorders>
                  <w:noWrap/>
                  <w:vAlign w:val="bottom"/>
                  <w:hideMark/>
                </w:tcPr>
                <w:p w14:paraId="56A1D956" w14:textId="77777777" w:rsidR="00DD346D" w:rsidRDefault="00DD346D" w:rsidP="00DD346D">
                  <w:pPr>
                    <w:jc w:val="center"/>
                    <w:rPr>
                      <w:rFonts w:ascii="Arial CYR" w:hAnsi="Arial CYR" w:cs="Arial CYR"/>
                      <w:sz w:val="20"/>
                      <w:szCs w:val="20"/>
                    </w:rPr>
                  </w:pPr>
                  <w:r>
                    <w:rPr>
                      <w:rFonts w:ascii="Arial CYR" w:hAnsi="Arial CYR" w:cs="Arial CYR"/>
                      <w:sz w:val="20"/>
                      <w:szCs w:val="20"/>
                    </w:rPr>
                    <w:t>69,86</w:t>
                  </w:r>
                </w:p>
              </w:tc>
              <w:tc>
                <w:tcPr>
                  <w:tcW w:w="236" w:type="dxa"/>
                  <w:vAlign w:val="center"/>
                  <w:hideMark/>
                </w:tcPr>
                <w:p w14:paraId="1A1B9A2D" w14:textId="77777777" w:rsidR="00DD346D" w:rsidRDefault="00DD346D" w:rsidP="00DD346D">
                  <w:pPr>
                    <w:rPr>
                      <w:sz w:val="20"/>
                      <w:szCs w:val="20"/>
                    </w:rPr>
                  </w:pPr>
                </w:p>
              </w:tc>
            </w:tr>
            <w:tr w:rsidR="00DD346D" w14:paraId="126497E7"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1CB36C8E" w14:textId="77777777" w:rsidR="00DD346D" w:rsidRDefault="00DD346D" w:rsidP="00DD346D">
                  <w:pPr>
                    <w:jc w:val="center"/>
                  </w:pPr>
                  <w:r>
                    <w:t>4</w:t>
                  </w:r>
                </w:p>
              </w:tc>
              <w:tc>
                <w:tcPr>
                  <w:tcW w:w="6744" w:type="dxa"/>
                  <w:tcBorders>
                    <w:top w:val="nil"/>
                    <w:left w:val="nil"/>
                    <w:bottom w:val="single" w:sz="4" w:space="0" w:color="auto"/>
                    <w:right w:val="single" w:sz="4" w:space="0" w:color="auto"/>
                  </w:tcBorders>
                  <w:noWrap/>
                  <w:vAlign w:val="bottom"/>
                  <w:hideMark/>
                </w:tcPr>
                <w:p w14:paraId="2A5853E9" w14:textId="77777777" w:rsidR="00DD346D" w:rsidRDefault="00DD346D" w:rsidP="00DD346D">
                  <w:pPr>
                    <w:rPr>
                      <w:b/>
                      <w:bCs/>
                    </w:rPr>
                  </w:pPr>
                  <w:r>
                    <w:rPr>
                      <w:b/>
                      <w:bCs/>
                    </w:rPr>
                    <w:t xml:space="preserve">Монтаж перегородок </w:t>
                  </w:r>
                  <w:proofErr w:type="spellStart"/>
                  <w:r>
                    <w:rPr>
                      <w:b/>
                      <w:bCs/>
                    </w:rPr>
                    <w:t>Кнауф</w:t>
                  </w:r>
                  <w:proofErr w:type="spellEnd"/>
                  <w:r>
                    <w:rPr>
                      <w:b/>
                      <w:bCs/>
                    </w:rPr>
                    <w:t xml:space="preserve"> С112 150мм </w:t>
                  </w:r>
                  <w:proofErr w:type="spellStart"/>
                  <w:r>
                    <w:rPr>
                      <w:b/>
                      <w:bCs/>
                    </w:rPr>
                    <w:t>Rw</w:t>
                  </w:r>
                  <w:proofErr w:type="spellEnd"/>
                  <w:r>
                    <w:rPr>
                      <w:b/>
                      <w:bCs/>
                    </w:rPr>
                    <w:t xml:space="preserve"> 56дцб </w:t>
                  </w:r>
                </w:p>
              </w:tc>
              <w:tc>
                <w:tcPr>
                  <w:tcW w:w="1014" w:type="dxa"/>
                  <w:tcBorders>
                    <w:top w:val="nil"/>
                    <w:left w:val="nil"/>
                    <w:bottom w:val="single" w:sz="4" w:space="0" w:color="auto"/>
                    <w:right w:val="nil"/>
                  </w:tcBorders>
                  <w:noWrap/>
                  <w:vAlign w:val="bottom"/>
                  <w:hideMark/>
                </w:tcPr>
                <w:p w14:paraId="1997E0B2" w14:textId="77777777" w:rsidR="00DD346D" w:rsidRDefault="00DD346D" w:rsidP="00DD346D">
                  <w:pPr>
                    <w:jc w:val="center"/>
                  </w:pPr>
                  <w:r>
                    <w:t>м2</w:t>
                  </w:r>
                </w:p>
              </w:tc>
              <w:tc>
                <w:tcPr>
                  <w:tcW w:w="1199" w:type="dxa"/>
                  <w:tcBorders>
                    <w:top w:val="nil"/>
                    <w:left w:val="single" w:sz="4" w:space="0" w:color="auto"/>
                    <w:bottom w:val="single" w:sz="4" w:space="0" w:color="auto"/>
                    <w:right w:val="single" w:sz="4" w:space="0" w:color="auto"/>
                  </w:tcBorders>
                  <w:noWrap/>
                  <w:vAlign w:val="bottom"/>
                  <w:hideMark/>
                </w:tcPr>
                <w:p w14:paraId="7293D857" w14:textId="77777777" w:rsidR="00DD346D" w:rsidRDefault="00DD346D" w:rsidP="00DD346D">
                  <w:pPr>
                    <w:jc w:val="center"/>
                    <w:rPr>
                      <w:rFonts w:ascii="Arial CYR" w:hAnsi="Arial CYR" w:cs="Arial CYR"/>
                      <w:sz w:val="20"/>
                      <w:szCs w:val="20"/>
                    </w:rPr>
                  </w:pPr>
                  <w:r>
                    <w:rPr>
                      <w:rFonts w:ascii="Arial CYR" w:hAnsi="Arial CYR" w:cs="Arial CYR"/>
                      <w:sz w:val="20"/>
                      <w:szCs w:val="20"/>
                    </w:rPr>
                    <w:t>897,75</w:t>
                  </w:r>
                </w:p>
              </w:tc>
              <w:tc>
                <w:tcPr>
                  <w:tcW w:w="236" w:type="dxa"/>
                  <w:vAlign w:val="center"/>
                  <w:hideMark/>
                </w:tcPr>
                <w:p w14:paraId="2CDF6CFB" w14:textId="77777777" w:rsidR="00DD346D" w:rsidRDefault="00DD346D" w:rsidP="00DD346D">
                  <w:pPr>
                    <w:rPr>
                      <w:sz w:val="20"/>
                      <w:szCs w:val="20"/>
                    </w:rPr>
                  </w:pPr>
                </w:p>
              </w:tc>
            </w:tr>
            <w:tr w:rsidR="00DD346D" w14:paraId="07E3ABEC"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38242DAB" w14:textId="77777777" w:rsidR="00DD346D" w:rsidRDefault="00DD346D" w:rsidP="00DD346D">
                  <w:pPr>
                    <w:jc w:val="center"/>
                  </w:pPr>
                  <w:r>
                    <w:t>5</w:t>
                  </w:r>
                </w:p>
              </w:tc>
              <w:tc>
                <w:tcPr>
                  <w:tcW w:w="6744" w:type="dxa"/>
                  <w:tcBorders>
                    <w:top w:val="nil"/>
                    <w:left w:val="nil"/>
                    <w:bottom w:val="single" w:sz="4" w:space="0" w:color="auto"/>
                    <w:right w:val="single" w:sz="4" w:space="0" w:color="auto"/>
                  </w:tcBorders>
                  <w:noWrap/>
                  <w:vAlign w:val="bottom"/>
                  <w:hideMark/>
                </w:tcPr>
                <w:p w14:paraId="5EF8CE2A" w14:textId="77777777" w:rsidR="00DD346D" w:rsidRDefault="00DD346D" w:rsidP="00DD346D">
                  <w:pPr>
                    <w:jc w:val="right"/>
                    <w:rPr>
                      <w:i/>
                      <w:iCs/>
                    </w:rPr>
                  </w:pPr>
                  <w:r>
                    <w:rPr>
                      <w:i/>
                      <w:iCs/>
                    </w:rPr>
                    <w:t>КНАУФ-профиль ПН 100×40 (3х м.)</w:t>
                  </w:r>
                </w:p>
              </w:tc>
              <w:tc>
                <w:tcPr>
                  <w:tcW w:w="1014" w:type="dxa"/>
                  <w:tcBorders>
                    <w:top w:val="nil"/>
                    <w:left w:val="nil"/>
                    <w:bottom w:val="single" w:sz="4" w:space="0" w:color="auto"/>
                    <w:right w:val="nil"/>
                  </w:tcBorders>
                  <w:noWrap/>
                  <w:vAlign w:val="bottom"/>
                  <w:hideMark/>
                </w:tcPr>
                <w:p w14:paraId="0A0A0152" w14:textId="77777777" w:rsidR="00DD346D" w:rsidRDefault="00DD346D" w:rsidP="00DD346D">
                  <w:pPr>
                    <w:jc w:val="center"/>
                  </w:pPr>
                  <w:r>
                    <w:t>м</w:t>
                  </w:r>
                </w:p>
              </w:tc>
              <w:tc>
                <w:tcPr>
                  <w:tcW w:w="1199" w:type="dxa"/>
                  <w:tcBorders>
                    <w:top w:val="nil"/>
                    <w:left w:val="single" w:sz="4" w:space="0" w:color="auto"/>
                    <w:bottom w:val="single" w:sz="4" w:space="0" w:color="auto"/>
                    <w:right w:val="single" w:sz="4" w:space="0" w:color="auto"/>
                  </w:tcBorders>
                  <w:noWrap/>
                  <w:vAlign w:val="bottom"/>
                  <w:hideMark/>
                </w:tcPr>
                <w:p w14:paraId="3CE15505" w14:textId="77777777" w:rsidR="00DD346D" w:rsidRDefault="00DD346D" w:rsidP="00DD346D">
                  <w:pPr>
                    <w:jc w:val="center"/>
                    <w:rPr>
                      <w:rFonts w:ascii="Arial CYR" w:hAnsi="Arial CYR" w:cs="Arial CYR"/>
                      <w:sz w:val="20"/>
                      <w:szCs w:val="20"/>
                    </w:rPr>
                  </w:pPr>
                  <w:r>
                    <w:rPr>
                      <w:rFonts w:ascii="Arial CYR" w:hAnsi="Arial CYR" w:cs="Arial CYR"/>
                      <w:sz w:val="20"/>
                      <w:szCs w:val="20"/>
                    </w:rPr>
                    <w:t>658,35</w:t>
                  </w:r>
                </w:p>
              </w:tc>
              <w:tc>
                <w:tcPr>
                  <w:tcW w:w="236" w:type="dxa"/>
                  <w:vAlign w:val="center"/>
                  <w:hideMark/>
                </w:tcPr>
                <w:p w14:paraId="2B877D6E" w14:textId="77777777" w:rsidR="00DD346D" w:rsidRDefault="00DD346D" w:rsidP="00DD346D">
                  <w:pPr>
                    <w:rPr>
                      <w:sz w:val="20"/>
                      <w:szCs w:val="20"/>
                    </w:rPr>
                  </w:pPr>
                </w:p>
              </w:tc>
            </w:tr>
            <w:tr w:rsidR="00DD346D" w14:paraId="502B1357"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444730BC" w14:textId="77777777" w:rsidR="00DD346D" w:rsidRDefault="00DD346D" w:rsidP="00DD346D">
                  <w:pPr>
                    <w:jc w:val="center"/>
                  </w:pPr>
                  <w:r>
                    <w:t>6</w:t>
                  </w:r>
                </w:p>
              </w:tc>
              <w:tc>
                <w:tcPr>
                  <w:tcW w:w="6744" w:type="dxa"/>
                  <w:tcBorders>
                    <w:top w:val="nil"/>
                    <w:left w:val="nil"/>
                    <w:bottom w:val="single" w:sz="4" w:space="0" w:color="auto"/>
                    <w:right w:val="single" w:sz="4" w:space="0" w:color="auto"/>
                  </w:tcBorders>
                  <w:noWrap/>
                  <w:vAlign w:val="bottom"/>
                  <w:hideMark/>
                </w:tcPr>
                <w:p w14:paraId="7A257861" w14:textId="77777777" w:rsidR="00DD346D" w:rsidRDefault="00DD346D" w:rsidP="00DD346D">
                  <w:pPr>
                    <w:jc w:val="right"/>
                    <w:rPr>
                      <w:i/>
                      <w:iCs/>
                    </w:rPr>
                  </w:pPr>
                  <w:r>
                    <w:rPr>
                      <w:i/>
                      <w:iCs/>
                    </w:rPr>
                    <w:t>КНАУФ-профиль ПС 100×50 (3х м.)</w:t>
                  </w:r>
                </w:p>
              </w:tc>
              <w:tc>
                <w:tcPr>
                  <w:tcW w:w="1014" w:type="dxa"/>
                  <w:tcBorders>
                    <w:top w:val="nil"/>
                    <w:left w:val="nil"/>
                    <w:bottom w:val="single" w:sz="4" w:space="0" w:color="auto"/>
                    <w:right w:val="nil"/>
                  </w:tcBorders>
                  <w:noWrap/>
                  <w:vAlign w:val="bottom"/>
                  <w:hideMark/>
                </w:tcPr>
                <w:p w14:paraId="0A882A83" w14:textId="77777777" w:rsidR="00DD346D" w:rsidRDefault="00DD346D" w:rsidP="00DD346D">
                  <w:pPr>
                    <w:jc w:val="center"/>
                  </w:pPr>
                  <w:proofErr w:type="spellStart"/>
                  <w:r>
                    <w:t>шт</w:t>
                  </w:r>
                  <w:proofErr w:type="spellEnd"/>
                </w:p>
              </w:tc>
              <w:tc>
                <w:tcPr>
                  <w:tcW w:w="1199" w:type="dxa"/>
                  <w:tcBorders>
                    <w:top w:val="nil"/>
                    <w:left w:val="single" w:sz="4" w:space="0" w:color="auto"/>
                    <w:bottom w:val="single" w:sz="4" w:space="0" w:color="auto"/>
                    <w:right w:val="single" w:sz="4" w:space="0" w:color="auto"/>
                  </w:tcBorders>
                  <w:noWrap/>
                  <w:vAlign w:val="bottom"/>
                  <w:hideMark/>
                </w:tcPr>
                <w:p w14:paraId="24D38E14" w14:textId="77777777" w:rsidR="00DD346D" w:rsidRDefault="00DD346D" w:rsidP="00DD346D">
                  <w:pPr>
                    <w:jc w:val="center"/>
                    <w:rPr>
                      <w:rFonts w:ascii="Arial CYR" w:hAnsi="Arial CYR" w:cs="Arial CYR"/>
                      <w:sz w:val="20"/>
                      <w:szCs w:val="20"/>
                    </w:rPr>
                  </w:pPr>
                  <w:r>
                    <w:rPr>
                      <w:rFonts w:ascii="Arial CYR" w:hAnsi="Arial CYR" w:cs="Arial CYR"/>
                      <w:sz w:val="20"/>
                      <w:szCs w:val="20"/>
                    </w:rPr>
                    <w:t>748,13</w:t>
                  </w:r>
                </w:p>
              </w:tc>
              <w:tc>
                <w:tcPr>
                  <w:tcW w:w="236" w:type="dxa"/>
                  <w:vAlign w:val="center"/>
                  <w:hideMark/>
                </w:tcPr>
                <w:p w14:paraId="62FE485D" w14:textId="77777777" w:rsidR="00DD346D" w:rsidRDefault="00DD346D" w:rsidP="00DD346D">
                  <w:pPr>
                    <w:rPr>
                      <w:sz w:val="20"/>
                      <w:szCs w:val="20"/>
                    </w:rPr>
                  </w:pPr>
                </w:p>
              </w:tc>
            </w:tr>
            <w:tr w:rsidR="00DD346D" w14:paraId="46F06660"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1F91DE9A" w14:textId="77777777" w:rsidR="00DD346D" w:rsidRDefault="00DD346D" w:rsidP="00DD346D">
                  <w:pPr>
                    <w:jc w:val="center"/>
                  </w:pPr>
                  <w:r>
                    <w:t>7</w:t>
                  </w:r>
                </w:p>
              </w:tc>
              <w:tc>
                <w:tcPr>
                  <w:tcW w:w="6744" w:type="dxa"/>
                  <w:tcBorders>
                    <w:top w:val="nil"/>
                    <w:left w:val="nil"/>
                    <w:bottom w:val="single" w:sz="4" w:space="0" w:color="auto"/>
                    <w:right w:val="single" w:sz="4" w:space="0" w:color="auto"/>
                  </w:tcBorders>
                  <w:noWrap/>
                  <w:vAlign w:val="bottom"/>
                  <w:hideMark/>
                </w:tcPr>
                <w:p w14:paraId="3A15864C" w14:textId="77777777" w:rsidR="00DD346D" w:rsidRDefault="00DD346D" w:rsidP="00DD346D">
                  <w:pPr>
                    <w:jc w:val="right"/>
                    <w:rPr>
                      <w:i/>
                      <w:iCs/>
                    </w:rPr>
                  </w:pPr>
                  <w:r>
                    <w:rPr>
                      <w:i/>
                      <w:iCs/>
                    </w:rPr>
                    <w:t>КНАУФ-профиль UA 100×50 (3х м.)</w:t>
                  </w:r>
                </w:p>
              </w:tc>
              <w:tc>
                <w:tcPr>
                  <w:tcW w:w="1014" w:type="dxa"/>
                  <w:tcBorders>
                    <w:top w:val="nil"/>
                    <w:left w:val="nil"/>
                    <w:bottom w:val="single" w:sz="4" w:space="0" w:color="auto"/>
                    <w:right w:val="nil"/>
                  </w:tcBorders>
                  <w:noWrap/>
                  <w:vAlign w:val="bottom"/>
                  <w:hideMark/>
                </w:tcPr>
                <w:p w14:paraId="66CDEEF8" w14:textId="77777777" w:rsidR="00DD346D" w:rsidRDefault="00DD346D" w:rsidP="00DD346D">
                  <w:pPr>
                    <w:jc w:val="center"/>
                  </w:pPr>
                  <w:proofErr w:type="spellStart"/>
                  <w:r>
                    <w:t>шт</w:t>
                  </w:r>
                  <w:proofErr w:type="spellEnd"/>
                </w:p>
              </w:tc>
              <w:tc>
                <w:tcPr>
                  <w:tcW w:w="1199" w:type="dxa"/>
                  <w:tcBorders>
                    <w:top w:val="nil"/>
                    <w:left w:val="single" w:sz="4" w:space="0" w:color="auto"/>
                    <w:bottom w:val="single" w:sz="4" w:space="0" w:color="auto"/>
                    <w:right w:val="single" w:sz="4" w:space="0" w:color="auto"/>
                  </w:tcBorders>
                  <w:noWrap/>
                  <w:vAlign w:val="bottom"/>
                  <w:hideMark/>
                </w:tcPr>
                <w:p w14:paraId="05558660" w14:textId="77777777" w:rsidR="00DD346D" w:rsidRDefault="00DD346D" w:rsidP="00DD346D">
                  <w:pPr>
                    <w:jc w:val="center"/>
                    <w:rPr>
                      <w:rFonts w:ascii="Arial CYR" w:hAnsi="Arial CYR" w:cs="Arial CYR"/>
                      <w:sz w:val="20"/>
                      <w:szCs w:val="20"/>
                    </w:rPr>
                  </w:pPr>
                  <w:r>
                    <w:rPr>
                      <w:rFonts w:ascii="Arial CYR" w:hAnsi="Arial CYR" w:cs="Arial CYR"/>
                      <w:sz w:val="20"/>
                      <w:szCs w:val="20"/>
                    </w:rPr>
                    <w:t>99,00</w:t>
                  </w:r>
                </w:p>
              </w:tc>
              <w:tc>
                <w:tcPr>
                  <w:tcW w:w="236" w:type="dxa"/>
                  <w:vAlign w:val="center"/>
                  <w:hideMark/>
                </w:tcPr>
                <w:p w14:paraId="3D10C207" w14:textId="77777777" w:rsidR="00DD346D" w:rsidRDefault="00DD346D" w:rsidP="00DD346D">
                  <w:pPr>
                    <w:rPr>
                      <w:sz w:val="20"/>
                      <w:szCs w:val="20"/>
                    </w:rPr>
                  </w:pPr>
                </w:p>
              </w:tc>
            </w:tr>
            <w:tr w:rsidR="00DD346D" w14:paraId="09021E2D"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0F9456EE" w14:textId="77777777" w:rsidR="00DD346D" w:rsidRDefault="00DD346D" w:rsidP="00DD346D">
                  <w:pPr>
                    <w:jc w:val="center"/>
                  </w:pPr>
                  <w:r>
                    <w:t>8</w:t>
                  </w:r>
                </w:p>
              </w:tc>
              <w:tc>
                <w:tcPr>
                  <w:tcW w:w="6744" w:type="dxa"/>
                  <w:tcBorders>
                    <w:top w:val="nil"/>
                    <w:left w:val="nil"/>
                    <w:bottom w:val="single" w:sz="4" w:space="0" w:color="auto"/>
                    <w:right w:val="single" w:sz="4" w:space="0" w:color="auto"/>
                  </w:tcBorders>
                  <w:noWrap/>
                  <w:vAlign w:val="bottom"/>
                  <w:hideMark/>
                </w:tcPr>
                <w:p w14:paraId="48D7AB12" w14:textId="77777777" w:rsidR="00DD346D" w:rsidRDefault="00DD346D" w:rsidP="00DD346D">
                  <w:pPr>
                    <w:jc w:val="right"/>
                    <w:rPr>
                      <w:i/>
                      <w:iCs/>
                    </w:rPr>
                  </w:pPr>
                  <w:r>
                    <w:rPr>
                      <w:i/>
                      <w:iCs/>
                    </w:rPr>
                    <w:t xml:space="preserve">Минеральная звукоизоляция </w:t>
                  </w:r>
                  <w:proofErr w:type="spellStart"/>
                  <w:r>
                    <w:rPr>
                      <w:i/>
                      <w:iCs/>
                    </w:rPr>
                    <w:t>Rockwool</w:t>
                  </w:r>
                  <w:proofErr w:type="spellEnd"/>
                  <w:r>
                    <w:rPr>
                      <w:i/>
                      <w:iCs/>
                    </w:rPr>
                    <w:t xml:space="preserve"> -100мм</w:t>
                  </w:r>
                </w:p>
              </w:tc>
              <w:tc>
                <w:tcPr>
                  <w:tcW w:w="1014" w:type="dxa"/>
                  <w:tcBorders>
                    <w:top w:val="nil"/>
                    <w:left w:val="nil"/>
                    <w:bottom w:val="single" w:sz="4" w:space="0" w:color="auto"/>
                    <w:right w:val="nil"/>
                  </w:tcBorders>
                  <w:noWrap/>
                  <w:vAlign w:val="bottom"/>
                  <w:hideMark/>
                </w:tcPr>
                <w:p w14:paraId="14CABDBD" w14:textId="77777777" w:rsidR="00DD346D" w:rsidRDefault="00DD346D" w:rsidP="00DD346D">
                  <w:pPr>
                    <w:jc w:val="center"/>
                  </w:pPr>
                  <w:r>
                    <w:t>м2</w:t>
                  </w:r>
                </w:p>
              </w:tc>
              <w:tc>
                <w:tcPr>
                  <w:tcW w:w="1199" w:type="dxa"/>
                  <w:tcBorders>
                    <w:top w:val="nil"/>
                    <w:left w:val="single" w:sz="4" w:space="0" w:color="auto"/>
                    <w:bottom w:val="single" w:sz="4" w:space="0" w:color="auto"/>
                    <w:right w:val="single" w:sz="4" w:space="0" w:color="auto"/>
                  </w:tcBorders>
                  <w:noWrap/>
                  <w:vAlign w:val="bottom"/>
                  <w:hideMark/>
                </w:tcPr>
                <w:p w14:paraId="40DDBA3A" w14:textId="77777777" w:rsidR="00DD346D" w:rsidRDefault="00DD346D" w:rsidP="00DD346D">
                  <w:pPr>
                    <w:jc w:val="center"/>
                    <w:rPr>
                      <w:rFonts w:ascii="Arial CYR" w:hAnsi="Arial CYR" w:cs="Arial CYR"/>
                      <w:sz w:val="20"/>
                      <w:szCs w:val="20"/>
                    </w:rPr>
                  </w:pPr>
                  <w:r>
                    <w:rPr>
                      <w:rFonts w:ascii="Arial CYR" w:hAnsi="Arial CYR" w:cs="Arial CYR"/>
                      <w:sz w:val="20"/>
                      <w:szCs w:val="20"/>
                    </w:rPr>
                    <w:t>987,53</w:t>
                  </w:r>
                </w:p>
              </w:tc>
              <w:tc>
                <w:tcPr>
                  <w:tcW w:w="236" w:type="dxa"/>
                  <w:vAlign w:val="center"/>
                  <w:hideMark/>
                </w:tcPr>
                <w:p w14:paraId="153E1040" w14:textId="77777777" w:rsidR="00DD346D" w:rsidRDefault="00DD346D" w:rsidP="00DD346D">
                  <w:pPr>
                    <w:rPr>
                      <w:sz w:val="20"/>
                      <w:szCs w:val="20"/>
                    </w:rPr>
                  </w:pPr>
                </w:p>
              </w:tc>
            </w:tr>
            <w:tr w:rsidR="00DD346D" w14:paraId="7B1E2B62"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314C5D4B" w14:textId="77777777" w:rsidR="00DD346D" w:rsidRDefault="00DD346D" w:rsidP="00DD346D">
                  <w:pPr>
                    <w:jc w:val="center"/>
                  </w:pPr>
                  <w:r>
                    <w:t>9</w:t>
                  </w:r>
                </w:p>
              </w:tc>
              <w:tc>
                <w:tcPr>
                  <w:tcW w:w="6744" w:type="dxa"/>
                  <w:tcBorders>
                    <w:top w:val="nil"/>
                    <w:left w:val="nil"/>
                    <w:bottom w:val="single" w:sz="4" w:space="0" w:color="auto"/>
                    <w:right w:val="single" w:sz="4" w:space="0" w:color="auto"/>
                  </w:tcBorders>
                  <w:noWrap/>
                  <w:vAlign w:val="bottom"/>
                  <w:hideMark/>
                </w:tcPr>
                <w:p w14:paraId="59A3E1E2" w14:textId="77777777" w:rsidR="00DD346D" w:rsidRDefault="00DD346D" w:rsidP="00DD346D">
                  <w:pPr>
                    <w:jc w:val="right"/>
                    <w:rPr>
                      <w:i/>
                      <w:iCs/>
                    </w:rPr>
                  </w:pPr>
                  <w:proofErr w:type="spellStart"/>
                  <w:r>
                    <w:rPr>
                      <w:i/>
                      <w:iCs/>
                    </w:rPr>
                    <w:t>Дихтунгсбанд</w:t>
                  </w:r>
                  <w:proofErr w:type="spellEnd"/>
                  <w:r>
                    <w:rPr>
                      <w:i/>
                      <w:iCs/>
                    </w:rPr>
                    <w:t xml:space="preserve"> 90 мм 30м </w:t>
                  </w:r>
                </w:p>
              </w:tc>
              <w:tc>
                <w:tcPr>
                  <w:tcW w:w="1014" w:type="dxa"/>
                  <w:tcBorders>
                    <w:top w:val="nil"/>
                    <w:left w:val="nil"/>
                    <w:bottom w:val="single" w:sz="4" w:space="0" w:color="auto"/>
                    <w:right w:val="nil"/>
                  </w:tcBorders>
                  <w:noWrap/>
                  <w:vAlign w:val="bottom"/>
                  <w:hideMark/>
                </w:tcPr>
                <w:p w14:paraId="7F1D7A8F" w14:textId="77777777" w:rsidR="00DD346D" w:rsidRDefault="00DD346D" w:rsidP="00DD346D">
                  <w:pPr>
                    <w:jc w:val="center"/>
                  </w:pPr>
                  <w:proofErr w:type="spellStart"/>
                  <w:r>
                    <w:t>м.п</w:t>
                  </w:r>
                  <w:proofErr w:type="spellEnd"/>
                  <w:r>
                    <w:t>.</w:t>
                  </w:r>
                </w:p>
              </w:tc>
              <w:tc>
                <w:tcPr>
                  <w:tcW w:w="1199" w:type="dxa"/>
                  <w:tcBorders>
                    <w:top w:val="nil"/>
                    <w:left w:val="single" w:sz="4" w:space="0" w:color="auto"/>
                    <w:bottom w:val="single" w:sz="4" w:space="0" w:color="auto"/>
                    <w:right w:val="single" w:sz="4" w:space="0" w:color="auto"/>
                  </w:tcBorders>
                  <w:noWrap/>
                  <w:vAlign w:val="bottom"/>
                  <w:hideMark/>
                </w:tcPr>
                <w:p w14:paraId="28F3A986" w14:textId="77777777" w:rsidR="00DD346D" w:rsidRDefault="00DD346D" w:rsidP="00DD346D">
                  <w:pPr>
                    <w:jc w:val="center"/>
                    <w:rPr>
                      <w:rFonts w:ascii="Arial CYR" w:hAnsi="Arial CYR" w:cs="Arial CYR"/>
                      <w:sz w:val="20"/>
                      <w:szCs w:val="20"/>
                    </w:rPr>
                  </w:pPr>
                  <w:r>
                    <w:rPr>
                      <w:rFonts w:ascii="Arial CYR" w:hAnsi="Arial CYR" w:cs="Arial CYR"/>
                      <w:sz w:val="20"/>
                      <w:szCs w:val="20"/>
                    </w:rPr>
                    <w:t>658,35</w:t>
                  </w:r>
                </w:p>
              </w:tc>
              <w:tc>
                <w:tcPr>
                  <w:tcW w:w="236" w:type="dxa"/>
                  <w:vAlign w:val="center"/>
                  <w:hideMark/>
                </w:tcPr>
                <w:p w14:paraId="26BB50F9" w14:textId="77777777" w:rsidR="00DD346D" w:rsidRDefault="00DD346D" w:rsidP="00DD346D">
                  <w:pPr>
                    <w:rPr>
                      <w:sz w:val="20"/>
                      <w:szCs w:val="20"/>
                    </w:rPr>
                  </w:pPr>
                </w:p>
              </w:tc>
            </w:tr>
            <w:tr w:rsidR="00DD346D" w14:paraId="741FF24C"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4F734104" w14:textId="77777777" w:rsidR="00DD346D" w:rsidRDefault="00DD346D" w:rsidP="00DD346D">
                  <w:pPr>
                    <w:jc w:val="center"/>
                  </w:pPr>
                  <w:r>
                    <w:t>10</w:t>
                  </w:r>
                </w:p>
              </w:tc>
              <w:tc>
                <w:tcPr>
                  <w:tcW w:w="6744" w:type="dxa"/>
                  <w:tcBorders>
                    <w:top w:val="nil"/>
                    <w:left w:val="nil"/>
                    <w:bottom w:val="single" w:sz="4" w:space="0" w:color="auto"/>
                    <w:right w:val="single" w:sz="4" w:space="0" w:color="auto"/>
                  </w:tcBorders>
                  <w:noWrap/>
                  <w:vAlign w:val="bottom"/>
                  <w:hideMark/>
                </w:tcPr>
                <w:p w14:paraId="13921E62" w14:textId="77777777" w:rsidR="00DD346D" w:rsidRDefault="00DD346D" w:rsidP="00DD346D">
                  <w:pPr>
                    <w:jc w:val="right"/>
                    <w:rPr>
                      <w:i/>
                      <w:iCs/>
                    </w:rPr>
                  </w:pPr>
                  <w:r>
                    <w:rPr>
                      <w:i/>
                      <w:iCs/>
                    </w:rPr>
                    <w:t>Анкер-клин 6/40</w:t>
                  </w:r>
                </w:p>
              </w:tc>
              <w:tc>
                <w:tcPr>
                  <w:tcW w:w="1014" w:type="dxa"/>
                  <w:tcBorders>
                    <w:top w:val="nil"/>
                    <w:left w:val="nil"/>
                    <w:bottom w:val="single" w:sz="4" w:space="0" w:color="auto"/>
                    <w:right w:val="nil"/>
                  </w:tcBorders>
                  <w:noWrap/>
                  <w:vAlign w:val="bottom"/>
                  <w:hideMark/>
                </w:tcPr>
                <w:p w14:paraId="67A4469A" w14:textId="77777777" w:rsidR="00DD346D" w:rsidRDefault="00DD346D" w:rsidP="00DD346D">
                  <w:pPr>
                    <w:jc w:val="center"/>
                  </w:pPr>
                  <w:proofErr w:type="spellStart"/>
                  <w:r>
                    <w:t>шт</w:t>
                  </w:r>
                  <w:proofErr w:type="spellEnd"/>
                </w:p>
              </w:tc>
              <w:tc>
                <w:tcPr>
                  <w:tcW w:w="1199" w:type="dxa"/>
                  <w:tcBorders>
                    <w:top w:val="nil"/>
                    <w:left w:val="single" w:sz="4" w:space="0" w:color="auto"/>
                    <w:bottom w:val="single" w:sz="4" w:space="0" w:color="auto"/>
                    <w:right w:val="single" w:sz="4" w:space="0" w:color="auto"/>
                  </w:tcBorders>
                  <w:noWrap/>
                  <w:vAlign w:val="bottom"/>
                  <w:hideMark/>
                </w:tcPr>
                <w:p w14:paraId="24357A35" w14:textId="77777777" w:rsidR="00DD346D" w:rsidRDefault="00DD346D" w:rsidP="00DD346D">
                  <w:pPr>
                    <w:jc w:val="center"/>
                    <w:rPr>
                      <w:rFonts w:ascii="Arial CYR" w:hAnsi="Arial CYR" w:cs="Arial CYR"/>
                      <w:sz w:val="20"/>
                      <w:szCs w:val="20"/>
                    </w:rPr>
                  </w:pPr>
                  <w:r>
                    <w:rPr>
                      <w:rFonts w:ascii="Arial CYR" w:hAnsi="Arial CYR" w:cs="Arial CYR"/>
                      <w:sz w:val="20"/>
                      <w:szCs w:val="20"/>
                    </w:rPr>
                    <w:t>2633,40</w:t>
                  </w:r>
                </w:p>
              </w:tc>
              <w:tc>
                <w:tcPr>
                  <w:tcW w:w="236" w:type="dxa"/>
                  <w:vAlign w:val="center"/>
                  <w:hideMark/>
                </w:tcPr>
                <w:p w14:paraId="329E0B30" w14:textId="77777777" w:rsidR="00DD346D" w:rsidRDefault="00DD346D" w:rsidP="00DD346D">
                  <w:pPr>
                    <w:rPr>
                      <w:sz w:val="20"/>
                      <w:szCs w:val="20"/>
                    </w:rPr>
                  </w:pPr>
                </w:p>
              </w:tc>
            </w:tr>
            <w:tr w:rsidR="00DD346D" w14:paraId="2982367E"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089F40DA" w14:textId="77777777" w:rsidR="00DD346D" w:rsidRDefault="00DD346D" w:rsidP="00DD346D">
                  <w:pPr>
                    <w:jc w:val="center"/>
                  </w:pPr>
                  <w:r>
                    <w:t>11</w:t>
                  </w:r>
                </w:p>
              </w:tc>
              <w:tc>
                <w:tcPr>
                  <w:tcW w:w="6744" w:type="dxa"/>
                  <w:tcBorders>
                    <w:top w:val="nil"/>
                    <w:left w:val="nil"/>
                    <w:bottom w:val="single" w:sz="4" w:space="0" w:color="auto"/>
                    <w:right w:val="single" w:sz="4" w:space="0" w:color="auto"/>
                  </w:tcBorders>
                  <w:noWrap/>
                  <w:vAlign w:val="bottom"/>
                  <w:hideMark/>
                </w:tcPr>
                <w:p w14:paraId="6087ACC2" w14:textId="77777777" w:rsidR="00DD346D" w:rsidRDefault="00DD346D" w:rsidP="00DD346D">
                  <w:pPr>
                    <w:jc w:val="right"/>
                    <w:rPr>
                      <w:i/>
                      <w:iCs/>
                    </w:rPr>
                  </w:pPr>
                  <w:r>
                    <w:rPr>
                      <w:i/>
                      <w:iCs/>
                    </w:rPr>
                    <w:t xml:space="preserve">Шуруп </w:t>
                  </w:r>
                  <w:proofErr w:type="spellStart"/>
                  <w:r>
                    <w:rPr>
                      <w:i/>
                      <w:iCs/>
                    </w:rPr>
                    <w:t>Кнауф</w:t>
                  </w:r>
                  <w:proofErr w:type="spellEnd"/>
                  <w:r>
                    <w:rPr>
                      <w:i/>
                      <w:iCs/>
                    </w:rPr>
                    <w:t>-в ленте. 25 (1000)</w:t>
                  </w:r>
                </w:p>
              </w:tc>
              <w:tc>
                <w:tcPr>
                  <w:tcW w:w="1014" w:type="dxa"/>
                  <w:tcBorders>
                    <w:top w:val="nil"/>
                    <w:left w:val="nil"/>
                    <w:bottom w:val="single" w:sz="4" w:space="0" w:color="auto"/>
                    <w:right w:val="nil"/>
                  </w:tcBorders>
                  <w:noWrap/>
                  <w:vAlign w:val="bottom"/>
                  <w:hideMark/>
                </w:tcPr>
                <w:p w14:paraId="4FFB65D8" w14:textId="77777777" w:rsidR="00DD346D" w:rsidRDefault="00DD346D" w:rsidP="00DD346D">
                  <w:pPr>
                    <w:jc w:val="center"/>
                  </w:pPr>
                  <w:proofErr w:type="spellStart"/>
                  <w:r>
                    <w:t>шт</w:t>
                  </w:r>
                  <w:proofErr w:type="spellEnd"/>
                </w:p>
              </w:tc>
              <w:tc>
                <w:tcPr>
                  <w:tcW w:w="1199" w:type="dxa"/>
                  <w:tcBorders>
                    <w:top w:val="nil"/>
                    <w:left w:val="single" w:sz="4" w:space="0" w:color="auto"/>
                    <w:bottom w:val="single" w:sz="4" w:space="0" w:color="auto"/>
                    <w:right w:val="single" w:sz="4" w:space="0" w:color="auto"/>
                  </w:tcBorders>
                  <w:noWrap/>
                  <w:vAlign w:val="bottom"/>
                  <w:hideMark/>
                </w:tcPr>
                <w:p w14:paraId="7A7EE15D" w14:textId="77777777" w:rsidR="00DD346D" w:rsidRDefault="00DD346D" w:rsidP="00DD346D">
                  <w:pPr>
                    <w:jc w:val="center"/>
                    <w:rPr>
                      <w:rFonts w:ascii="Arial CYR" w:hAnsi="Arial CYR" w:cs="Arial CYR"/>
                      <w:sz w:val="20"/>
                      <w:szCs w:val="20"/>
                    </w:rPr>
                  </w:pPr>
                  <w:r>
                    <w:rPr>
                      <w:rFonts w:ascii="Arial CYR" w:hAnsi="Arial CYR" w:cs="Arial CYR"/>
                      <w:sz w:val="20"/>
                      <w:szCs w:val="20"/>
                    </w:rPr>
                    <w:t>53865,00</w:t>
                  </w:r>
                </w:p>
              </w:tc>
              <w:tc>
                <w:tcPr>
                  <w:tcW w:w="236" w:type="dxa"/>
                  <w:vAlign w:val="center"/>
                  <w:hideMark/>
                </w:tcPr>
                <w:p w14:paraId="70989B14" w14:textId="77777777" w:rsidR="00DD346D" w:rsidRDefault="00DD346D" w:rsidP="00DD346D">
                  <w:pPr>
                    <w:rPr>
                      <w:sz w:val="20"/>
                      <w:szCs w:val="20"/>
                    </w:rPr>
                  </w:pPr>
                </w:p>
              </w:tc>
            </w:tr>
            <w:tr w:rsidR="00DD346D" w14:paraId="6C1C4384"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03714CBB" w14:textId="77777777" w:rsidR="00DD346D" w:rsidRDefault="00DD346D" w:rsidP="00DD346D">
                  <w:pPr>
                    <w:jc w:val="center"/>
                  </w:pPr>
                  <w:r>
                    <w:t>12</w:t>
                  </w:r>
                </w:p>
              </w:tc>
              <w:tc>
                <w:tcPr>
                  <w:tcW w:w="6744" w:type="dxa"/>
                  <w:tcBorders>
                    <w:top w:val="nil"/>
                    <w:left w:val="nil"/>
                    <w:bottom w:val="single" w:sz="4" w:space="0" w:color="auto"/>
                    <w:right w:val="single" w:sz="4" w:space="0" w:color="auto"/>
                  </w:tcBorders>
                  <w:noWrap/>
                  <w:vAlign w:val="bottom"/>
                  <w:hideMark/>
                </w:tcPr>
                <w:p w14:paraId="2C9943F4" w14:textId="77777777" w:rsidR="00DD346D" w:rsidRDefault="00DD346D" w:rsidP="00DD346D">
                  <w:pPr>
                    <w:jc w:val="right"/>
                    <w:rPr>
                      <w:i/>
                      <w:iCs/>
                    </w:rPr>
                  </w:pPr>
                  <w:r>
                    <w:rPr>
                      <w:i/>
                      <w:iCs/>
                    </w:rPr>
                    <w:t xml:space="preserve">Шуруп </w:t>
                  </w:r>
                  <w:proofErr w:type="spellStart"/>
                  <w:r>
                    <w:rPr>
                      <w:i/>
                      <w:iCs/>
                    </w:rPr>
                    <w:t>Кнауф</w:t>
                  </w:r>
                  <w:proofErr w:type="spellEnd"/>
                  <w:r>
                    <w:rPr>
                      <w:i/>
                      <w:iCs/>
                    </w:rPr>
                    <w:t>-в ленте. 35 (1000)</w:t>
                  </w:r>
                </w:p>
              </w:tc>
              <w:tc>
                <w:tcPr>
                  <w:tcW w:w="1014" w:type="dxa"/>
                  <w:tcBorders>
                    <w:top w:val="nil"/>
                    <w:left w:val="nil"/>
                    <w:bottom w:val="single" w:sz="4" w:space="0" w:color="auto"/>
                    <w:right w:val="nil"/>
                  </w:tcBorders>
                  <w:noWrap/>
                  <w:vAlign w:val="bottom"/>
                  <w:hideMark/>
                </w:tcPr>
                <w:p w14:paraId="0ED0ACF4" w14:textId="77777777" w:rsidR="00DD346D" w:rsidRDefault="00DD346D" w:rsidP="00DD346D">
                  <w:pPr>
                    <w:jc w:val="center"/>
                  </w:pPr>
                  <w:proofErr w:type="spellStart"/>
                  <w:r>
                    <w:t>шт</w:t>
                  </w:r>
                  <w:proofErr w:type="spellEnd"/>
                </w:p>
              </w:tc>
              <w:tc>
                <w:tcPr>
                  <w:tcW w:w="1199" w:type="dxa"/>
                  <w:tcBorders>
                    <w:top w:val="nil"/>
                    <w:left w:val="single" w:sz="4" w:space="0" w:color="auto"/>
                    <w:bottom w:val="single" w:sz="4" w:space="0" w:color="auto"/>
                    <w:right w:val="single" w:sz="4" w:space="0" w:color="auto"/>
                  </w:tcBorders>
                  <w:noWrap/>
                  <w:vAlign w:val="bottom"/>
                  <w:hideMark/>
                </w:tcPr>
                <w:p w14:paraId="7687C0CA" w14:textId="77777777" w:rsidR="00DD346D" w:rsidRDefault="00DD346D" w:rsidP="00DD346D">
                  <w:pPr>
                    <w:jc w:val="center"/>
                    <w:rPr>
                      <w:rFonts w:ascii="Arial CYR" w:hAnsi="Arial CYR" w:cs="Arial CYR"/>
                      <w:sz w:val="20"/>
                      <w:szCs w:val="20"/>
                    </w:rPr>
                  </w:pPr>
                  <w:r>
                    <w:rPr>
                      <w:rFonts w:ascii="Arial CYR" w:hAnsi="Arial CYR" w:cs="Arial CYR"/>
                      <w:sz w:val="20"/>
                      <w:szCs w:val="20"/>
                    </w:rPr>
                    <w:t>53865,00</w:t>
                  </w:r>
                </w:p>
              </w:tc>
              <w:tc>
                <w:tcPr>
                  <w:tcW w:w="236" w:type="dxa"/>
                  <w:vAlign w:val="center"/>
                  <w:hideMark/>
                </w:tcPr>
                <w:p w14:paraId="50FBEF68" w14:textId="77777777" w:rsidR="00DD346D" w:rsidRDefault="00DD346D" w:rsidP="00DD346D">
                  <w:pPr>
                    <w:rPr>
                      <w:sz w:val="20"/>
                      <w:szCs w:val="20"/>
                    </w:rPr>
                  </w:pPr>
                </w:p>
              </w:tc>
            </w:tr>
            <w:tr w:rsidR="00DD346D" w14:paraId="538C6A5D"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13571DE2" w14:textId="77777777" w:rsidR="00DD346D" w:rsidRDefault="00DD346D" w:rsidP="00DD346D">
                  <w:pPr>
                    <w:jc w:val="center"/>
                  </w:pPr>
                  <w:r>
                    <w:t>13</w:t>
                  </w:r>
                </w:p>
              </w:tc>
              <w:tc>
                <w:tcPr>
                  <w:tcW w:w="6744" w:type="dxa"/>
                  <w:tcBorders>
                    <w:top w:val="nil"/>
                    <w:left w:val="nil"/>
                    <w:bottom w:val="single" w:sz="4" w:space="0" w:color="auto"/>
                    <w:right w:val="single" w:sz="4" w:space="0" w:color="auto"/>
                  </w:tcBorders>
                  <w:noWrap/>
                  <w:vAlign w:val="bottom"/>
                  <w:hideMark/>
                </w:tcPr>
                <w:p w14:paraId="1022358E" w14:textId="77777777" w:rsidR="00DD346D" w:rsidRDefault="00DD346D" w:rsidP="00DD346D">
                  <w:pPr>
                    <w:jc w:val="right"/>
                    <w:rPr>
                      <w:i/>
                      <w:iCs/>
                    </w:rPr>
                  </w:pPr>
                  <w:r>
                    <w:rPr>
                      <w:i/>
                      <w:iCs/>
                    </w:rPr>
                    <w:t>KNAUF лист (ГВЛ-В1</w:t>
                  </w:r>
                  <w:proofErr w:type="gramStart"/>
                  <w:r>
                    <w:rPr>
                      <w:i/>
                      <w:iCs/>
                    </w:rPr>
                    <w:t>)  12</w:t>
                  </w:r>
                  <w:proofErr w:type="gramEnd"/>
                  <w:r>
                    <w:rPr>
                      <w:i/>
                      <w:iCs/>
                    </w:rPr>
                    <w:t>,5 мм</w:t>
                  </w:r>
                </w:p>
              </w:tc>
              <w:tc>
                <w:tcPr>
                  <w:tcW w:w="1014" w:type="dxa"/>
                  <w:tcBorders>
                    <w:top w:val="nil"/>
                    <w:left w:val="nil"/>
                    <w:bottom w:val="single" w:sz="4" w:space="0" w:color="auto"/>
                    <w:right w:val="nil"/>
                  </w:tcBorders>
                  <w:noWrap/>
                  <w:vAlign w:val="bottom"/>
                  <w:hideMark/>
                </w:tcPr>
                <w:p w14:paraId="0B6D42E2" w14:textId="77777777" w:rsidR="00DD346D" w:rsidRDefault="00DD346D" w:rsidP="00DD346D">
                  <w:pPr>
                    <w:jc w:val="center"/>
                  </w:pPr>
                  <w:r>
                    <w:t>м2</w:t>
                  </w:r>
                </w:p>
              </w:tc>
              <w:tc>
                <w:tcPr>
                  <w:tcW w:w="1199" w:type="dxa"/>
                  <w:tcBorders>
                    <w:top w:val="nil"/>
                    <w:left w:val="single" w:sz="4" w:space="0" w:color="auto"/>
                    <w:bottom w:val="single" w:sz="4" w:space="0" w:color="auto"/>
                    <w:right w:val="single" w:sz="4" w:space="0" w:color="auto"/>
                  </w:tcBorders>
                  <w:noWrap/>
                  <w:vAlign w:val="bottom"/>
                  <w:hideMark/>
                </w:tcPr>
                <w:p w14:paraId="79AB97B6" w14:textId="77777777" w:rsidR="00DD346D" w:rsidRDefault="00DD346D" w:rsidP="00DD346D">
                  <w:pPr>
                    <w:jc w:val="center"/>
                    <w:rPr>
                      <w:rFonts w:ascii="Arial CYR" w:hAnsi="Arial CYR" w:cs="Arial CYR"/>
                      <w:sz w:val="20"/>
                      <w:szCs w:val="20"/>
                    </w:rPr>
                  </w:pPr>
                  <w:r>
                    <w:rPr>
                      <w:rFonts w:ascii="Arial CYR" w:hAnsi="Arial CYR" w:cs="Arial CYR"/>
                      <w:sz w:val="20"/>
                      <w:szCs w:val="20"/>
                    </w:rPr>
                    <w:t>1885,28</w:t>
                  </w:r>
                </w:p>
              </w:tc>
              <w:tc>
                <w:tcPr>
                  <w:tcW w:w="236" w:type="dxa"/>
                  <w:vAlign w:val="center"/>
                  <w:hideMark/>
                </w:tcPr>
                <w:p w14:paraId="46E8297D" w14:textId="77777777" w:rsidR="00DD346D" w:rsidRDefault="00DD346D" w:rsidP="00DD346D">
                  <w:pPr>
                    <w:rPr>
                      <w:sz w:val="20"/>
                      <w:szCs w:val="20"/>
                    </w:rPr>
                  </w:pPr>
                </w:p>
              </w:tc>
            </w:tr>
            <w:tr w:rsidR="00DD346D" w14:paraId="0DEFD7C1"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4CD95657" w14:textId="77777777" w:rsidR="00DD346D" w:rsidRDefault="00DD346D" w:rsidP="00DD346D">
                  <w:pPr>
                    <w:jc w:val="center"/>
                  </w:pPr>
                  <w:r>
                    <w:t>14</w:t>
                  </w:r>
                </w:p>
              </w:tc>
              <w:tc>
                <w:tcPr>
                  <w:tcW w:w="6744" w:type="dxa"/>
                  <w:tcBorders>
                    <w:top w:val="nil"/>
                    <w:left w:val="nil"/>
                    <w:bottom w:val="single" w:sz="4" w:space="0" w:color="auto"/>
                    <w:right w:val="single" w:sz="4" w:space="0" w:color="auto"/>
                  </w:tcBorders>
                  <w:noWrap/>
                  <w:vAlign w:val="bottom"/>
                  <w:hideMark/>
                </w:tcPr>
                <w:p w14:paraId="48D2184E" w14:textId="77777777" w:rsidR="00DD346D" w:rsidRDefault="00DD346D" w:rsidP="00DD346D">
                  <w:pPr>
                    <w:jc w:val="right"/>
                    <w:rPr>
                      <w:i/>
                      <w:iCs/>
                    </w:rPr>
                  </w:pPr>
                  <w:r>
                    <w:rPr>
                      <w:i/>
                      <w:iCs/>
                    </w:rPr>
                    <w:t>KNAUF лист (ГКЛВ) 12,5 мм</w:t>
                  </w:r>
                </w:p>
              </w:tc>
              <w:tc>
                <w:tcPr>
                  <w:tcW w:w="1014" w:type="dxa"/>
                  <w:tcBorders>
                    <w:top w:val="nil"/>
                    <w:left w:val="nil"/>
                    <w:bottom w:val="single" w:sz="4" w:space="0" w:color="auto"/>
                    <w:right w:val="nil"/>
                  </w:tcBorders>
                  <w:noWrap/>
                  <w:vAlign w:val="bottom"/>
                  <w:hideMark/>
                </w:tcPr>
                <w:p w14:paraId="3EFB33DD" w14:textId="77777777" w:rsidR="00DD346D" w:rsidRDefault="00DD346D" w:rsidP="00DD346D">
                  <w:pPr>
                    <w:jc w:val="center"/>
                  </w:pPr>
                  <w:r>
                    <w:t>м2</w:t>
                  </w:r>
                </w:p>
              </w:tc>
              <w:tc>
                <w:tcPr>
                  <w:tcW w:w="1199" w:type="dxa"/>
                  <w:tcBorders>
                    <w:top w:val="nil"/>
                    <w:left w:val="single" w:sz="4" w:space="0" w:color="auto"/>
                    <w:bottom w:val="single" w:sz="4" w:space="0" w:color="auto"/>
                    <w:right w:val="single" w:sz="4" w:space="0" w:color="auto"/>
                  </w:tcBorders>
                  <w:noWrap/>
                  <w:vAlign w:val="bottom"/>
                  <w:hideMark/>
                </w:tcPr>
                <w:p w14:paraId="460182B8" w14:textId="77777777" w:rsidR="00DD346D" w:rsidRDefault="00DD346D" w:rsidP="00DD346D">
                  <w:pPr>
                    <w:jc w:val="center"/>
                    <w:rPr>
                      <w:rFonts w:ascii="Arial CYR" w:hAnsi="Arial CYR" w:cs="Arial CYR"/>
                      <w:sz w:val="20"/>
                      <w:szCs w:val="20"/>
                    </w:rPr>
                  </w:pPr>
                  <w:r>
                    <w:rPr>
                      <w:rFonts w:ascii="Arial CYR" w:hAnsi="Arial CYR" w:cs="Arial CYR"/>
                      <w:sz w:val="20"/>
                      <w:szCs w:val="20"/>
                    </w:rPr>
                    <w:t>1885,28</w:t>
                  </w:r>
                </w:p>
              </w:tc>
              <w:tc>
                <w:tcPr>
                  <w:tcW w:w="236" w:type="dxa"/>
                  <w:vAlign w:val="center"/>
                  <w:hideMark/>
                </w:tcPr>
                <w:p w14:paraId="4300BA17" w14:textId="77777777" w:rsidR="00DD346D" w:rsidRDefault="00DD346D" w:rsidP="00DD346D">
                  <w:pPr>
                    <w:rPr>
                      <w:sz w:val="20"/>
                      <w:szCs w:val="20"/>
                    </w:rPr>
                  </w:pPr>
                </w:p>
              </w:tc>
            </w:tr>
            <w:tr w:rsidR="00DD346D" w14:paraId="5BC9CDD8"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4534C0F5" w14:textId="77777777" w:rsidR="00DD346D" w:rsidRDefault="00DD346D" w:rsidP="00DD346D">
                  <w:pPr>
                    <w:jc w:val="center"/>
                  </w:pPr>
                  <w:r>
                    <w:t>15</w:t>
                  </w:r>
                </w:p>
              </w:tc>
              <w:tc>
                <w:tcPr>
                  <w:tcW w:w="6744" w:type="dxa"/>
                  <w:tcBorders>
                    <w:top w:val="nil"/>
                    <w:left w:val="nil"/>
                    <w:bottom w:val="single" w:sz="4" w:space="0" w:color="auto"/>
                    <w:right w:val="single" w:sz="4" w:space="0" w:color="auto"/>
                  </w:tcBorders>
                  <w:noWrap/>
                  <w:vAlign w:val="bottom"/>
                  <w:hideMark/>
                </w:tcPr>
                <w:p w14:paraId="13DB598A" w14:textId="3715CF78" w:rsidR="00DD346D" w:rsidRDefault="00DD346D" w:rsidP="00DD346D">
                  <w:pPr>
                    <w:jc w:val="right"/>
                    <w:rPr>
                      <w:i/>
                      <w:iCs/>
                    </w:rPr>
                  </w:pPr>
                  <w:r>
                    <w:rPr>
                      <w:i/>
                      <w:iCs/>
                    </w:rPr>
                    <w:t>Профиль примыкания оконный с сеткой, пыльником 2.4м</w:t>
                  </w:r>
                </w:p>
              </w:tc>
              <w:tc>
                <w:tcPr>
                  <w:tcW w:w="1014" w:type="dxa"/>
                  <w:tcBorders>
                    <w:top w:val="nil"/>
                    <w:left w:val="nil"/>
                    <w:bottom w:val="single" w:sz="4" w:space="0" w:color="auto"/>
                    <w:right w:val="nil"/>
                  </w:tcBorders>
                  <w:noWrap/>
                  <w:vAlign w:val="bottom"/>
                  <w:hideMark/>
                </w:tcPr>
                <w:p w14:paraId="6106B123" w14:textId="77777777" w:rsidR="00DD346D" w:rsidRDefault="00DD346D" w:rsidP="00DD346D">
                  <w:pPr>
                    <w:jc w:val="center"/>
                  </w:pPr>
                  <w:proofErr w:type="spellStart"/>
                  <w:r>
                    <w:t>шт</w:t>
                  </w:r>
                  <w:proofErr w:type="spellEnd"/>
                </w:p>
              </w:tc>
              <w:tc>
                <w:tcPr>
                  <w:tcW w:w="1199" w:type="dxa"/>
                  <w:tcBorders>
                    <w:top w:val="nil"/>
                    <w:left w:val="single" w:sz="4" w:space="0" w:color="auto"/>
                    <w:bottom w:val="single" w:sz="4" w:space="0" w:color="auto"/>
                    <w:right w:val="single" w:sz="4" w:space="0" w:color="auto"/>
                  </w:tcBorders>
                  <w:noWrap/>
                  <w:vAlign w:val="bottom"/>
                  <w:hideMark/>
                </w:tcPr>
                <w:p w14:paraId="58C679C9" w14:textId="77777777" w:rsidR="00DD346D" w:rsidRDefault="00DD346D" w:rsidP="00DD346D">
                  <w:pPr>
                    <w:jc w:val="center"/>
                    <w:rPr>
                      <w:rFonts w:ascii="Arial CYR" w:hAnsi="Arial CYR" w:cs="Arial CYR"/>
                      <w:sz w:val="20"/>
                      <w:szCs w:val="20"/>
                    </w:rPr>
                  </w:pPr>
                  <w:r>
                    <w:rPr>
                      <w:rFonts w:ascii="Arial CYR" w:hAnsi="Arial CYR" w:cs="Arial CYR"/>
                      <w:sz w:val="20"/>
                      <w:szCs w:val="20"/>
                    </w:rPr>
                    <w:t>252,00</w:t>
                  </w:r>
                </w:p>
              </w:tc>
              <w:tc>
                <w:tcPr>
                  <w:tcW w:w="236" w:type="dxa"/>
                  <w:vAlign w:val="center"/>
                  <w:hideMark/>
                </w:tcPr>
                <w:p w14:paraId="513AE757" w14:textId="77777777" w:rsidR="00DD346D" w:rsidRDefault="00DD346D" w:rsidP="00DD346D">
                  <w:pPr>
                    <w:rPr>
                      <w:sz w:val="20"/>
                      <w:szCs w:val="20"/>
                    </w:rPr>
                  </w:pPr>
                </w:p>
              </w:tc>
            </w:tr>
            <w:tr w:rsidR="00DD346D" w14:paraId="5AD8D024" w14:textId="77777777" w:rsidTr="00CB715F">
              <w:trPr>
                <w:trHeight w:val="308"/>
              </w:trPr>
              <w:tc>
                <w:tcPr>
                  <w:tcW w:w="551" w:type="dxa"/>
                  <w:tcBorders>
                    <w:top w:val="nil"/>
                    <w:left w:val="single" w:sz="8" w:space="0" w:color="auto"/>
                    <w:bottom w:val="single" w:sz="4" w:space="0" w:color="auto"/>
                    <w:right w:val="single" w:sz="4" w:space="0" w:color="auto"/>
                  </w:tcBorders>
                  <w:vAlign w:val="bottom"/>
                  <w:hideMark/>
                </w:tcPr>
                <w:p w14:paraId="67EABE1E" w14:textId="77777777" w:rsidR="00DD346D" w:rsidRDefault="00DD346D" w:rsidP="00DD346D">
                  <w:pPr>
                    <w:jc w:val="center"/>
                  </w:pPr>
                  <w:r>
                    <w:t>16</w:t>
                  </w:r>
                </w:p>
              </w:tc>
              <w:tc>
                <w:tcPr>
                  <w:tcW w:w="6744" w:type="dxa"/>
                  <w:tcBorders>
                    <w:top w:val="nil"/>
                    <w:left w:val="nil"/>
                    <w:bottom w:val="single" w:sz="4" w:space="0" w:color="auto"/>
                    <w:right w:val="single" w:sz="4" w:space="0" w:color="auto"/>
                  </w:tcBorders>
                  <w:vAlign w:val="bottom"/>
                  <w:hideMark/>
                </w:tcPr>
                <w:p w14:paraId="338C7F42" w14:textId="77777777" w:rsidR="00DD346D" w:rsidRDefault="00DD346D" w:rsidP="00DD346D">
                  <w:pPr>
                    <w:rPr>
                      <w:b/>
                      <w:bCs/>
                    </w:rPr>
                  </w:pPr>
                  <w:r>
                    <w:rPr>
                      <w:b/>
                      <w:bCs/>
                    </w:rPr>
                    <w:t>Высококачественная штукатурка стен (</w:t>
                  </w:r>
                  <w:proofErr w:type="spellStart"/>
                  <w:r>
                    <w:rPr>
                      <w:b/>
                      <w:bCs/>
                    </w:rPr>
                    <w:t>цементноисвестковым</w:t>
                  </w:r>
                  <w:proofErr w:type="spellEnd"/>
                  <w:r>
                    <w:rPr>
                      <w:b/>
                      <w:bCs/>
                    </w:rPr>
                    <w:t xml:space="preserve"> составом с армированием)</w:t>
                  </w:r>
                </w:p>
              </w:tc>
              <w:tc>
                <w:tcPr>
                  <w:tcW w:w="1014" w:type="dxa"/>
                  <w:tcBorders>
                    <w:top w:val="nil"/>
                    <w:left w:val="nil"/>
                    <w:bottom w:val="single" w:sz="4" w:space="0" w:color="auto"/>
                    <w:right w:val="nil"/>
                  </w:tcBorders>
                  <w:vAlign w:val="center"/>
                  <w:hideMark/>
                </w:tcPr>
                <w:p w14:paraId="2FFAD235" w14:textId="77777777" w:rsidR="00DD346D" w:rsidRDefault="00DD346D" w:rsidP="00DD346D">
                  <w:pPr>
                    <w:jc w:val="center"/>
                  </w:pPr>
                  <w:r>
                    <w:t>м2</w:t>
                  </w:r>
                </w:p>
              </w:tc>
              <w:tc>
                <w:tcPr>
                  <w:tcW w:w="1199" w:type="dxa"/>
                  <w:tcBorders>
                    <w:top w:val="nil"/>
                    <w:left w:val="single" w:sz="4" w:space="0" w:color="auto"/>
                    <w:bottom w:val="single" w:sz="4" w:space="0" w:color="auto"/>
                    <w:right w:val="single" w:sz="4" w:space="0" w:color="auto"/>
                  </w:tcBorders>
                  <w:vAlign w:val="center"/>
                  <w:hideMark/>
                </w:tcPr>
                <w:p w14:paraId="445EFCD1" w14:textId="77777777" w:rsidR="00DD346D" w:rsidRDefault="00DD346D" w:rsidP="00DD346D">
                  <w:pPr>
                    <w:jc w:val="center"/>
                    <w:rPr>
                      <w:rFonts w:ascii="Arial CYR" w:hAnsi="Arial CYR" w:cs="Arial CYR"/>
                      <w:sz w:val="20"/>
                      <w:szCs w:val="20"/>
                    </w:rPr>
                  </w:pPr>
                  <w:r>
                    <w:rPr>
                      <w:rFonts w:ascii="Arial CYR" w:hAnsi="Arial CYR" w:cs="Arial CYR"/>
                      <w:sz w:val="20"/>
                      <w:szCs w:val="20"/>
                    </w:rPr>
                    <w:t>1559,52</w:t>
                  </w:r>
                </w:p>
              </w:tc>
              <w:tc>
                <w:tcPr>
                  <w:tcW w:w="236" w:type="dxa"/>
                  <w:vAlign w:val="center"/>
                  <w:hideMark/>
                </w:tcPr>
                <w:p w14:paraId="0B15B54C" w14:textId="77777777" w:rsidR="00DD346D" w:rsidRDefault="00DD346D" w:rsidP="00DD346D">
                  <w:pPr>
                    <w:rPr>
                      <w:sz w:val="20"/>
                      <w:szCs w:val="20"/>
                    </w:rPr>
                  </w:pPr>
                </w:p>
              </w:tc>
            </w:tr>
            <w:tr w:rsidR="00DD346D" w14:paraId="0F687206"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4AB5E35F" w14:textId="77777777" w:rsidR="00DD346D" w:rsidRDefault="00DD346D" w:rsidP="00DD346D">
                  <w:pPr>
                    <w:jc w:val="center"/>
                  </w:pPr>
                  <w:r>
                    <w:t>17</w:t>
                  </w:r>
                </w:p>
              </w:tc>
              <w:tc>
                <w:tcPr>
                  <w:tcW w:w="6744" w:type="dxa"/>
                  <w:tcBorders>
                    <w:top w:val="nil"/>
                    <w:left w:val="nil"/>
                    <w:bottom w:val="single" w:sz="4" w:space="0" w:color="auto"/>
                    <w:right w:val="single" w:sz="4" w:space="0" w:color="auto"/>
                  </w:tcBorders>
                  <w:noWrap/>
                  <w:vAlign w:val="bottom"/>
                  <w:hideMark/>
                </w:tcPr>
                <w:p w14:paraId="3EE09BBD" w14:textId="77777777" w:rsidR="00DD346D" w:rsidRDefault="00DD346D" w:rsidP="00DD346D">
                  <w:pPr>
                    <w:jc w:val="right"/>
                    <w:rPr>
                      <w:i/>
                      <w:iCs/>
                    </w:rPr>
                  </w:pPr>
                  <w:r>
                    <w:rPr>
                      <w:i/>
                      <w:iCs/>
                    </w:rPr>
                    <w:t xml:space="preserve">Цементный </w:t>
                  </w:r>
                  <w:proofErr w:type="spellStart"/>
                  <w:r>
                    <w:rPr>
                      <w:i/>
                      <w:iCs/>
                    </w:rPr>
                    <w:t>обрызг</w:t>
                  </w:r>
                  <w:proofErr w:type="spellEnd"/>
                  <w:r>
                    <w:rPr>
                      <w:i/>
                      <w:iCs/>
                    </w:rPr>
                    <w:t xml:space="preserve"> под штукатурные покрытия</w:t>
                  </w:r>
                </w:p>
              </w:tc>
              <w:tc>
                <w:tcPr>
                  <w:tcW w:w="1014" w:type="dxa"/>
                  <w:tcBorders>
                    <w:top w:val="nil"/>
                    <w:left w:val="nil"/>
                    <w:bottom w:val="single" w:sz="4" w:space="0" w:color="auto"/>
                    <w:right w:val="nil"/>
                  </w:tcBorders>
                  <w:noWrap/>
                  <w:vAlign w:val="bottom"/>
                  <w:hideMark/>
                </w:tcPr>
                <w:p w14:paraId="49C36E89" w14:textId="77777777" w:rsidR="00DD346D" w:rsidRDefault="00DD346D" w:rsidP="00DD346D">
                  <w:pPr>
                    <w:jc w:val="center"/>
                  </w:pPr>
                  <w:r>
                    <w:t>кг</w:t>
                  </w:r>
                </w:p>
              </w:tc>
              <w:tc>
                <w:tcPr>
                  <w:tcW w:w="1199" w:type="dxa"/>
                  <w:tcBorders>
                    <w:top w:val="nil"/>
                    <w:left w:val="single" w:sz="4" w:space="0" w:color="auto"/>
                    <w:bottom w:val="single" w:sz="4" w:space="0" w:color="auto"/>
                    <w:right w:val="single" w:sz="4" w:space="0" w:color="auto"/>
                  </w:tcBorders>
                  <w:noWrap/>
                  <w:vAlign w:val="bottom"/>
                  <w:hideMark/>
                </w:tcPr>
                <w:p w14:paraId="6974658B" w14:textId="77777777" w:rsidR="00DD346D" w:rsidRDefault="00DD346D" w:rsidP="00DD346D">
                  <w:pPr>
                    <w:jc w:val="center"/>
                    <w:rPr>
                      <w:rFonts w:ascii="Arial CYR" w:hAnsi="Arial CYR" w:cs="Arial CYR"/>
                      <w:sz w:val="20"/>
                      <w:szCs w:val="20"/>
                    </w:rPr>
                  </w:pPr>
                  <w:r>
                    <w:rPr>
                      <w:rFonts w:ascii="Arial CYR" w:hAnsi="Arial CYR" w:cs="Arial CYR"/>
                      <w:sz w:val="20"/>
                      <w:szCs w:val="20"/>
                    </w:rPr>
                    <w:t>10916,64</w:t>
                  </w:r>
                </w:p>
              </w:tc>
              <w:tc>
                <w:tcPr>
                  <w:tcW w:w="236" w:type="dxa"/>
                  <w:vAlign w:val="center"/>
                  <w:hideMark/>
                </w:tcPr>
                <w:p w14:paraId="3168754A" w14:textId="77777777" w:rsidR="00DD346D" w:rsidRDefault="00DD346D" w:rsidP="00DD346D">
                  <w:pPr>
                    <w:rPr>
                      <w:sz w:val="20"/>
                      <w:szCs w:val="20"/>
                    </w:rPr>
                  </w:pPr>
                </w:p>
              </w:tc>
            </w:tr>
            <w:tr w:rsidR="00DD346D" w14:paraId="76DC73ED"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34EB175D" w14:textId="77777777" w:rsidR="00DD346D" w:rsidRDefault="00DD346D" w:rsidP="00DD346D">
                  <w:pPr>
                    <w:jc w:val="center"/>
                  </w:pPr>
                  <w:r>
                    <w:t>18</w:t>
                  </w:r>
                </w:p>
              </w:tc>
              <w:tc>
                <w:tcPr>
                  <w:tcW w:w="6744" w:type="dxa"/>
                  <w:tcBorders>
                    <w:top w:val="nil"/>
                    <w:left w:val="nil"/>
                    <w:bottom w:val="single" w:sz="4" w:space="0" w:color="auto"/>
                    <w:right w:val="single" w:sz="4" w:space="0" w:color="auto"/>
                  </w:tcBorders>
                  <w:noWrap/>
                  <w:vAlign w:val="bottom"/>
                  <w:hideMark/>
                </w:tcPr>
                <w:p w14:paraId="39EC13B1" w14:textId="77777777" w:rsidR="00DD346D" w:rsidRDefault="00DD346D" w:rsidP="00DD346D">
                  <w:pPr>
                    <w:jc w:val="right"/>
                    <w:rPr>
                      <w:i/>
                      <w:iCs/>
                    </w:rPr>
                  </w:pPr>
                  <w:r>
                    <w:rPr>
                      <w:i/>
                      <w:iCs/>
                    </w:rPr>
                    <w:t>Цементно- известковая штукатурка</w:t>
                  </w:r>
                </w:p>
              </w:tc>
              <w:tc>
                <w:tcPr>
                  <w:tcW w:w="1014" w:type="dxa"/>
                  <w:tcBorders>
                    <w:top w:val="nil"/>
                    <w:left w:val="nil"/>
                    <w:bottom w:val="single" w:sz="4" w:space="0" w:color="auto"/>
                    <w:right w:val="nil"/>
                  </w:tcBorders>
                  <w:noWrap/>
                  <w:vAlign w:val="bottom"/>
                  <w:hideMark/>
                </w:tcPr>
                <w:p w14:paraId="30BC3D07" w14:textId="77777777" w:rsidR="00DD346D" w:rsidRDefault="00DD346D" w:rsidP="00DD346D">
                  <w:pPr>
                    <w:jc w:val="center"/>
                  </w:pPr>
                  <w:r>
                    <w:t>кг</w:t>
                  </w:r>
                </w:p>
              </w:tc>
              <w:tc>
                <w:tcPr>
                  <w:tcW w:w="1199" w:type="dxa"/>
                  <w:tcBorders>
                    <w:top w:val="nil"/>
                    <w:left w:val="single" w:sz="4" w:space="0" w:color="auto"/>
                    <w:bottom w:val="single" w:sz="4" w:space="0" w:color="auto"/>
                    <w:right w:val="single" w:sz="4" w:space="0" w:color="auto"/>
                  </w:tcBorders>
                  <w:noWrap/>
                  <w:vAlign w:val="bottom"/>
                  <w:hideMark/>
                </w:tcPr>
                <w:p w14:paraId="407DF336" w14:textId="77777777" w:rsidR="00DD346D" w:rsidRDefault="00DD346D" w:rsidP="00DD346D">
                  <w:pPr>
                    <w:jc w:val="center"/>
                    <w:rPr>
                      <w:rFonts w:ascii="Arial CYR" w:hAnsi="Arial CYR" w:cs="Arial CYR"/>
                      <w:sz w:val="20"/>
                      <w:szCs w:val="20"/>
                    </w:rPr>
                  </w:pPr>
                  <w:r>
                    <w:rPr>
                      <w:rFonts w:ascii="Arial CYR" w:hAnsi="Arial CYR" w:cs="Arial CYR"/>
                      <w:sz w:val="20"/>
                      <w:szCs w:val="20"/>
                    </w:rPr>
                    <w:t>74856,96</w:t>
                  </w:r>
                </w:p>
              </w:tc>
              <w:tc>
                <w:tcPr>
                  <w:tcW w:w="236" w:type="dxa"/>
                  <w:vAlign w:val="center"/>
                  <w:hideMark/>
                </w:tcPr>
                <w:p w14:paraId="3AE824E7" w14:textId="77777777" w:rsidR="00DD346D" w:rsidRDefault="00DD346D" w:rsidP="00DD346D">
                  <w:pPr>
                    <w:rPr>
                      <w:sz w:val="20"/>
                      <w:szCs w:val="20"/>
                    </w:rPr>
                  </w:pPr>
                </w:p>
              </w:tc>
            </w:tr>
            <w:tr w:rsidR="00DD346D" w14:paraId="075E9983"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02584C47" w14:textId="77777777" w:rsidR="00DD346D" w:rsidRDefault="00DD346D" w:rsidP="00DD346D">
                  <w:pPr>
                    <w:jc w:val="center"/>
                  </w:pPr>
                  <w:r>
                    <w:t>19</w:t>
                  </w:r>
                </w:p>
              </w:tc>
              <w:tc>
                <w:tcPr>
                  <w:tcW w:w="6744" w:type="dxa"/>
                  <w:tcBorders>
                    <w:top w:val="nil"/>
                    <w:left w:val="nil"/>
                    <w:bottom w:val="single" w:sz="4" w:space="0" w:color="auto"/>
                    <w:right w:val="single" w:sz="4" w:space="0" w:color="auto"/>
                  </w:tcBorders>
                  <w:noWrap/>
                  <w:vAlign w:val="bottom"/>
                  <w:hideMark/>
                </w:tcPr>
                <w:p w14:paraId="1072F8F7" w14:textId="77777777" w:rsidR="00DD346D" w:rsidRDefault="00DD346D" w:rsidP="00DD346D">
                  <w:pPr>
                    <w:jc w:val="right"/>
                    <w:rPr>
                      <w:i/>
                      <w:iCs/>
                    </w:rPr>
                  </w:pPr>
                  <w:r>
                    <w:rPr>
                      <w:i/>
                      <w:iCs/>
                    </w:rPr>
                    <w:t>Сетка штукатурная сварная сталь оцинкованная 10х10</w:t>
                  </w:r>
                </w:p>
              </w:tc>
              <w:tc>
                <w:tcPr>
                  <w:tcW w:w="1014" w:type="dxa"/>
                  <w:tcBorders>
                    <w:top w:val="nil"/>
                    <w:left w:val="nil"/>
                    <w:bottom w:val="single" w:sz="4" w:space="0" w:color="auto"/>
                    <w:right w:val="nil"/>
                  </w:tcBorders>
                  <w:noWrap/>
                  <w:vAlign w:val="bottom"/>
                  <w:hideMark/>
                </w:tcPr>
                <w:p w14:paraId="25C5E5EA" w14:textId="77777777" w:rsidR="00DD346D" w:rsidRDefault="00DD346D" w:rsidP="00DD346D">
                  <w:pPr>
                    <w:jc w:val="center"/>
                  </w:pPr>
                  <w:r>
                    <w:t>м2</w:t>
                  </w:r>
                </w:p>
              </w:tc>
              <w:tc>
                <w:tcPr>
                  <w:tcW w:w="1199" w:type="dxa"/>
                  <w:tcBorders>
                    <w:top w:val="nil"/>
                    <w:left w:val="single" w:sz="4" w:space="0" w:color="auto"/>
                    <w:bottom w:val="single" w:sz="4" w:space="0" w:color="auto"/>
                    <w:right w:val="single" w:sz="4" w:space="0" w:color="auto"/>
                  </w:tcBorders>
                  <w:noWrap/>
                  <w:vAlign w:val="bottom"/>
                  <w:hideMark/>
                </w:tcPr>
                <w:p w14:paraId="341205BE" w14:textId="77777777" w:rsidR="00DD346D" w:rsidRDefault="00DD346D" w:rsidP="00DD346D">
                  <w:pPr>
                    <w:jc w:val="center"/>
                    <w:rPr>
                      <w:rFonts w:ascii="Arial CYR" w:hAnsi="Arial CYR" w:cs="Arial CYR"/>
                      <w:sz w:val="20"/>
                      <w:szCs w:val="20"/>
                    </w:rPr>
                  </w:pPr>
                  <w:r>
                    <w:rPr>
                      <w:rFonts w:ascii="Arial CYR" w:hAnsi="Arial CYR" w:cs="Arial CYR"/>
                      <w:sz w:val="20"/>
                      <w:szCs w:val="20"/>
                    </w:rPr>
                    <w:t>1793,45</w:t>
                  </w:r>
                </w:p>
              </w:tc>
              <w:tc>
                <w:tcPr>
                  <w:tcW w:w="236" w:type="dxa"/>
                  <w:vAlign w:val="center"/>
                  <w:hideMark/>
                </w:tcPr>
                <w:p w14:paraId="32732BA8" w14:textId="77777777" w:rsidR="00DD346D" w:rsidRDefault="00DD346D" w:rsidP="00DD346D">
                  <w:pPr>
                    <w:rPr>
                      <w:sz w:val="20"/>
                      <w:szCs w:val="20"/>
                    </w:rPr>
                  </w:pPr>
                </w:p>
              </w:tc>
            </w:tr>
            <w:tr w:rsidR="00DD346D" w14:paraId="57575147"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5333E305" w14:textId="77777777" w:rsidR="00DD346D" w:rsidRDefault="00DD346D" w:rsidP="00DD346D">
                  <w:pPr>
                    <w:jc w:val="center"/>
                  </w:pPr>
                  <w:r>
                    <w:t>20</w:t>
                  </w:r>
                </w:p>
              </w:tc>
              <w:tc>
                <w:tcPr>
                  <w:tcW w:w="6744" w:type="dxa"/>
                  <w:tcBorders>
                    <w:top w:val="nil"/>
                    <w:left w:val="nil"/>
                    <w:bottom w:val="single" w:sz="4" w:space="0" w:color="auto"/>
                    <w:right w:val="single" w:sz="4" w:space="0" w:color="auto"/>
                  </w:tcBorders>
                  <w:noWrap/>
                  <w:vAlign w:val="bottom"/>
                  <w:hideMark/>
                </w:tcPr>
                <w:p w14:paraId="08992C02" w14:textId="77777777" w:rsidR="00DD346D" w:rsidRDefault="00DD346D" w:rsidP="00DD346D">
                  <w:pPr>
                    <w:jc w:val="right"/>
                    <w:rPr>
                      <w:i/>
                      <w:iCs/>
                    </w:rPr>
                  </w:pPr>
                  <w:r>
                    <w:rPr>
                      <w:i/>
                      <w:iCs/>
                    </w:rPr>
                    <w:t>Маяк штукатурный 10мм 3м</w:t>
                  </w:r>
                </w:p>
              </w:tc>
              <w:tc>
                <w:tcPr>
                  <w:tcW w:w="1014" w:type="dxa"/>
                  <w:tcBorders>
                    <w:top w:val="nil"/>
                    <w:left w:val="nil"/>
                    <w:bottom w:val="single" w:sz="4" w:space="0" w:color="auto"/>
                    <w:right w:val="nil"/>
                  </w:tcBorders>
                  <w:noWrap/>
                  <w:vAlign w:val="bottom"/>
                  <w:hideMark/>
                </w:tcPr>
                <w:p w14:paraId="7739FF7F" w14:textId="77777777" w:rsidR="00DD346D" w:rsidRDefault="00DD346D" w:rsidP="00DD346D">
                  <w:pPr>
                    <w:jc w:val="center"/>
                  </w:pPr>
                  <w:proofErr w:type="spellStart"/>
                  <w:r>
                    <w:t>шт</w:t>
                  </w:r>
                  <w:proofErr w:type="spellEnd"/>
                </w:p>
              </w:tc>
              <w:tc>
                <w:tcPr>
                  <w:tcW w:w="1199" w:type="dxa"/>
                  <w:tcBorders>
                    <w:top w:val="nil"/>
                    <w:left w:val="single" w:sz="4" w:space="0" w:color="auto"/>
                    <w:bottom w:val="single" w:sz="4" w:space="0" w:color="auto"/>
                    <w:right w:val="single" w:sz="4" w:space="0" w:color="auto"/>
                  </w:tcBorders>
                  <w:noWrap/>
                  <w:vAlign w:val="bottom"/>
                  <w:hideMark/>
                </w:tcPr>
                <w:p w14:paraId="070BA2E0" w14:textId="77777777" w:rsidR="00DD346D" w:rsidRDefault="00DD346D" w:rsidP="00DD346D">
                  <w:pPr>
                    <w:jc w:val="center"/>
                    <w:rPr>
                      <w:rFonts w:ascii="Arial CYR" w:hAnsi="Arial CYR" w:cs="Arial CYR"/>
                      <w:sz w:val="20"/>
                      <w:szCs w:val="20"/>
                    </w:rPr>
                  </w:pPr>
                  <w:r>
                    <w:rPr>
                      <w:rFonts w:ascii="Arial CYR" w:hAnsi="Arial CYR" w:cs="Arial CYR"/>
                      <w:sz w:val="20"/>
                      <w:szCs w:val="20"/>
                    </w:rPr>
                    <w:t>519,84</w:t>
                  </w:r>
                </w:p>
              </w:tc>
              <w:tc>
                <w:tcPr>
                  <w:tcW w:w="236" w:type="dxa"/>
                  <w:vAlign w:val="center"/>
                  <w:hideMark/>
                </w:tcPr>
                <w:p w14:paraId="6474290A" w14:textId="77777777" w:rsidR="00DD346D" w:rsidRDefault="00DD346D" w:rsidP="00DD346D">
                  <w:pPr>
                    <w:rPr>
                      <w:sz w:val="20"/>
                      <w:szCs w:val="20"/>
                    </w:rPr>
                  </w:pPr>
                </w:p>
              </w:tc>
            </w:tr>
            <w:tr w:rsidR="00DD346D" w14:paraId="129642E0"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4BD5F92B" w14:textId="77777777" w:rsidR="00DD346D" w:rsidRDefault="00DD346D" w:rsidP="00DD346D">
                  <w:pPr>
                    <w:jc w:val="center"/>
                  </w:pPr>
                  <w:r>
                    <w:t>21</w:t>
                  </w:r>
                </w:p>
              </w:tc>
              <w:tc>
                <w:tcPr>
                  <w:tcW w:w="6744" w:type="dxa"/>
                  <w:tcBorders>
                    <w:top w:val="nil"/>
                    <w:left w:val="nil"/>
                    <w:bottom w:val="single" w:sz="4" w:space="0" w:color="auto"/>
                    <w:right w:val="single" w:sz="4" w:space="0" w:color="auto"/>
                  </w:tcBorders>
                  <w:noWrap/>
                  <w:vAlign w:val="bottom"/>
                  <w:hideMark/>
                </w:tcPr>
                <w:p w14:paraId="6AC4C16F" w14:textId="77777777" w:rsidR="00DD346D" w:rsidRDefault="00DD346D" w:rsidP="00DD346D">
                  <w:pPr>
                    <w:jc w:val="right"/>
                    <w:rPr>
                      <w:i/>
                      <w:iCs/>
                    </w:rPr>
                  </w:pPr>
                  <w:r>
                    <w:rPr>
                      <w:i/>
                      <w:iCs/>
                    </w:rPr>
                    <w:t>Шайба толевая для крепления штукатурной сетки 4x38</w:t>
                  </w:r>
                </w:p>
              </w:tc>
              <w:tc>
                <w:tcPr>
                  <w:tcW w:w="1014" w:type="dxa"/>
                  <w:tcBorders>
                    <w:top w:val="nil"/>
                    <w:left w:val="nil"/>
                    <w:bottom w:val="single" w:sz="4" w:space="0" w:color="auto"/>
                    <w:right w:val="nil"/>
                  </w:tcBorders>
                  <w:noWrap/>
                  <w:vAlign w:val="bottom"/>
                  <w:hideMark/>
                </w:tcPr>
                <w:p w14:paraId="193D9EDC" w14:textId="77777777" w:rsidR="00DD346D" w:rsidRDefault="00DD346D" w:rsidP="00DD346D">
                  <w:pPr>
                    <w:jc w:val="center"/>
                  </w:pPr>
                  <w:proofErr w:type="spellStart"/>
                  <w:r>
                    <w:t>шт</w:t>
                  </w:r>
                  <w:proofErr w:type="spellEnd"/>
                </w:p>
              </w:tc>
              <w:tc>
                <w:tcPr>
                  <w:tcW w:w="1199" w:type="dxa"/>
                  <w:tcBorders>
                    <w:top w:val="nil"/>
                    <w:left w:val="single" w:sz="4" w:space="0" w:color="auto"/>
                    <w:bottom w:val="single" w:sz="4" w:space="0" w:color="auto"/>
                    <w:right w:val="single" w:sz="4" w:space="0" w:color="auto"/>
                  </w:tcBorders>
                  <w:noWrap/>
                  <w:vAlign w:val="bottom"/>
                  <w:hideMark/>
                </w:tcPr>
                <w:p w14:paraId="6C04282C" w14:textId="77777777" w:rsidR="00DD346D" w:rsidRDefault="00DD346D" w:rsidP="00DD346D">
                  <w:pPr>
                    <w:jc w:val="center"/>
                    <w:rPr>
                      <w:rFonts w:ascii="Arial CYR" w:hAnsi="Arial CYR" w:cs="Arial CYR"/>
                      <w:sz w:val="20"/>
                      <w:szCs w:val="20"/>
                    </w:rPr>
                  </w:pPr>
                  <w:r>
                    <w:rPr>
                      <w:rFonts w:ascii="Arial CYR" w:hAnsi="Arial CYR" w:cs="Arial CYR"/>
                      <w:sz w:val="20"/>
                      <w:szCs w:val="20"/>
                    </w:rPr>
                    <w:t>9357,12</w:t>
                  </w:r>
                </w:p>
              </w:tc>
              <w:tc>
                <w:tcPr>
                  <w:tcW w:w="236" w:type="dxa"/>
                  <w:vAlign w:val="center"/>
                  <w:hideMark/>
                </w:tcPr>
                <w:p w14:paraId="76862069" w14:textId="77777777" w:rsidR="00DD346D" w:rsidRDefault="00DD346D" w:rsidP="00DD346D">
                  <w:pPr>
                    <w:rPr>
                      <w:sz w:val="20"/>
                      <w:szCs w:val="20"/>
                    </w:rPr>
                  </w:pPr>
                </w:p>
              </w:tc>
            </w:tr>
            <w:tr w:rsidR="00DD346D" w14:paraId="5E9E76D4"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2990400D" w14:textId="77777777" w:rsidR="00DD346D" w:rsidRDefault="00DD346D" w:rsidP="00DD346D">
                  <w:pPr>
                    <w:jc w:val="center"/>
                  </w:pPr>
                  <w:r>
                    <w:t>22</w:t>
                  </w:r>
                </w:p>
              </w:tc>
              <w:tc>
                <w:tcPr>
                  <w:tcW w:w="6744" w:type="dxa"/>
                  <w:tcBorders>
                    <w:top w:val="nil"/>
                    <w:left w:val="nil"/>
                    <w:bottom w:val="single" w:sz="4" w:space="0" w:color="auto"/>
                    <w:right w:val="single" w:sz="4" w:space="0" w:color="auto"/>
                  </w:tcBorders>
                  <w:noWrap/>
                  <w:vAlign w:val="bottom"/>
                  <w:hideMark/>
                </w:tcPr>
                <w:p w14:paraId="1DF600CD" w14:textId="77777777" w:rsidR="00DD346D" w:rsidRDefault="00DD346D" w:rsidP="00DD346D">
                  <w:pPr>
                    <w:jc w:val="right"/>
                    <w:rPr>
                      <w:i/>
                      <w:iCs/>
                    </w:rPr>
                  </w:pPr>
                  <w:r>
                    <w:rPr>
                      <w:i/>
                      <w:iCs/>
                    </w:rPr>
                    <w:t>Дюбель гвоздь</w:t>
                  </w:r>
                </w:p>
              </w:tc>
              <w:tc>
                <w:tcPr>
                  <w:tcW w:w="1014" w:type="dxa"/>
                  <w:tcBorders>
                    <w:top w:val="nil"/>
                    <w:left w:val="nil"/>
                    <w:bottom w:val="single" w:sz="4" w:space="0" w:color="auto"/>
                    <w:right w:val="nil"/>
                  </w:tcBorders>
                  <w:noWrap/>
                  <w:vAlign w:val="bottom"/>
                  <w:hideMark/>
                </w:tcPr>
                <w:p w14:paraId="0189764B" w14:textId="77777777" w:rsidR="00DD346D" w:rsidRDefault="00DD346D" w:rsidP="00DD346D">
                  <w:pPr>
                    <w:jc w:val="center"/>
                  </w:pPr>
                  <w:proofErr w:type="spellStart"/>
                  <w:r>
                    <w:t>шт</w:t>
                  </w:r>
                  <w:proofErr w:type="spellEnd"/>
                </w:p>
              </w:tc>
              <w:tc>
                <w:tcPr>
                  <w:tcW w:w="1199" w:type="dxa"/>
                  <w:tcBorders>
                    <w:top w:val="nil"/>
                    <w:left w:val="single" w:sz="4" w:space="0" w:color="auto"/>
                    <w:bottom w:val="single" w:sz="4" w:space="0" w:color="auto"/>
                    <w:right w:val="single" w:sz="4" w:space="0" w:color="auto"/>
                  </w:tcBorders>
                  <w:noWrap/>
                  <w:vAlign w:val="bottom"/>
                  <w:hideMark/>
                </w:tcPr>
                <w:p w14:paraId="118BC91B" w14:textId="77777777" w:rsidR="00DD346D" w:rsidRDefault="00DD346D" w:rsidP="00DD346D">
                  <w:pPr>
                    <w:jc w:val="center"/>
                    <w:rPr>
                      <w:rFonts w:ascii="Arial CYR" w:hAnsi="Arial CYR" w:cs="Arial CYR"/>
                      <w:sz w:val="20"/>
                      <w:szCs w:val="20"/>
                    </w:rPr>
                  </w:pPr>
                  <w:r>
                    <w:rPr>
                      <w:rFonts w:ascii="Arial CYR" w:hAnsi="Arial CYR" w:cs="Arial CYR"/>
                      <w:sz w:val="20"/>
                      <w:szCs w:val="20"/>
                    </w:rPr>
                    <w:t>9357,12</w:t>
                  </w:r>
                </w:p>
              </w:tc>
              <w:tc>
                <w:tcPr>
                  <w:tcW w:w="236" w:type="dxa"/>
                  <w:vAlign w:val="center"/>
                  <w:hideMark/>
                </w:tcPr>
                <w:p w14:paraId="3AAECA95" w14:textId="77777777" w:rsidR="00DD346D" w:rsidRDefault="00DD346D" w:rsidP="00DD346D">
                  <w:pPr>
                    <w:rPr>
                      <w:sz w:val="20"/>
                      <w:szCs w:val="20"/>
                    </w:rPr>
                  </w:pPr>
                </w:p>
              </w:tc>
            </w:tr>
            <w:tr w:rsidR="00DD346D" w14:paraId="6D0B0D32"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00418A1F" w14:textId="77777777" w:rsidR="00DD346D" w:rsidRDefault="00DD346D" w:rsidP="00DD346D">
                  <w:pPr>
                    <w:jc w:val="center"/>
                  </w:pPr>
                  <w:r>
                    <w:t>23</w:t>
                  </w:r>
                </w:p>
              </w:tc>
              <w:tc>
                <w:tcPr>
                  <w:tcW w:w="6744" w:type="dxa"/>
                  <w:tcBorders>
                    <w:top w:val="nil"/>
                    <w:left w:val="nil"/>
                    <w:bottom w:val="single" w:sz="4" w:space="0" w:color="auto"/>
                    <w:right w:val="single" w:sz="4" w:space="0" w:color="auto"/>
                  </w:tcBorders>
                  <w:noWrap/>
                  <w:vAlign w:val="center"/>
                  <w:hideMark/>
                </w:tcPr>
                <w:p w14:paraId="6D5C7856" w14:textId="77777777" w:rsidR="00DD346D" w:rsidRDefault="00DD346D" w:rsidP="00DD346D">
                  <w:pPr>
                    <w:rPr>
                      <w:b/>
                      <w:bCs/>
                      <w:color w:val="000000"/>
                    </w:rPr>
                  </w:pPr>
                  <w:r>
                    <w:rPr>
                      <w:b/>
                      <w:bCs/>
                      <w:color w:val="000000"/>
                    </w:rPr>
                    <w:t>Штукатурка стен (Последующий слой 10-30мм)</w:t>
                  </w:r>
                </w:p>
              </w:tc>
              <w:tc>
                <w:tcPr>
                  <w:tcW w:w="1014" w:type="dxa"/>
                  <w:tcBorders>
                    <w:top w:val="nil"/>
                    <w:left w:val="nil"/>
                    <w:bottom w:val="single" w:sz="4" w:space="0" w:color="auto"/>
                    <w:right w:val="nil"/>
                  </w:tcBorders>
                  <w:noWrap/>
                  <w:vAlign w:val="bottom"/>
                  <w:hideMark/>
                </w:tcPr>
                <w:p w14:paraId="0F817A7A" w14:textId="77777777" w:rsidR="00DD346D" w:rsidRDefault="00DD346D" w:rsidP="00DD346D">
                  <w:pPr>
                    <w:jc w:val="center"/>
                  </w:pPr>
                  <w:r>
                    <w:t>м2</w:t>
                  </w:r>
                </w:p>
              </w:tc>
              <w:tc>
                <w:tcPr>
                  <w:tcW w:w="1199" w:type="dxa"/>
                  <w:tcBorders>
                    <w:top w:val="nil"/>
                    <w:left w:val="single" w:sz="4" w:space="0" w:color="auto"/>
                    <w:bottom w:val="single" w:sz="4" w:space="0" w:color="auto"/>
                    <w:right w:val="single" w:sz="4" w:space="0" w:color="auto"/>
                  </w:tcBorders>
                  <w:noWrap/>
                  <w:vAlign w:val="bottom"/>
                  <w:hideMark/>
                </w:tcPr>
                <w:p w14:paraId="75444627" w14:textId="77777777" w:rsidR="00DD346D" w:rsidRDefault="00DD346D" w:rsidP="00DD346D">
                  <w:pPr>
                    <w:jc w:val="center"/>
                    <w:rPr>
                      <w:rFonts w:ascii="Arial CYR" w:hAnsi="Arial CYR" w:cs="Arial CYR"/>
                      <w:sz w:val="20"/>
                      <w:szCs w:val="20"/>
                    </w:rPr>
                  </w:pPr>
                  <w:r>
                    <w:rPr>
                      <w:rFonts w:ascii="Arial CYR" w:hAnsi="Arial CYR" w:cs="Arial CYR"/>
                      <w:sz w:val="20"/>
                      <w:szCs w:val="20"/>
                    </w:rPr>
                    <w:t>1247,61</w:t>
                  </w:r>
                </w:p>
              </w:tc>
              <w:tc>
                <w:tcPr>
                  <w:tcW w:w="236" w:type="dxa"/>
                  <w:vAlign w:val="center"/>
                  <w:hideMark/>
                </w:tcPr>
                <w:p w14:paraId="574429F9" w14:textId="77777777" w:rsidR="00DD346D" w:rsidRDefault="00DD346D" w:rsidP="00DD346D">
                  <w:pPr>
                    <w:rPr>
                      <w:sz w:val="20"/>
                      <w:szCs w:val="20"/>
                    </w:rPr>
                  </w:pPr>
                </w:p>
              </w:tc>
            </w:tr>
            <w:tr w:rsidR="00DD346D" w14:paraId="445AC503"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5C062BE7" w14:textId="77777777" w:rsidR="00DD346D" w:rsidRDefault="00DD346D" w:rsidP="00DD346D">
                  <w:pPr>
                    <w:jc w:val="center"/>
                  </w:pPr>
                  <w:r>
                    <w:t>24</w:t>
                  </w:r>
                </w:p>
              </w:tc>
              <w:tc>
                <w:tcPr>
                  <w:tcW w:w="6744" w:type="dxa"/>
                  <w:tcBorders>
                    <w:top w:val="nil"/>
                    <w:left w:val="nil"/>
                    <w:bottom w:val="single" w:sz="4" w:space="0" w:color="auto"/>
                    <w:right w:val="single" w:sz="4" w:space="0" w:color="auto"/>
                  </w:tcBorders>
                  <w:noWrap/>
                  <w:vAlign w:val="bottom"/>
                  <w:hideMark/>
                </w:tcPr>
                <w:p w14:paraId="73CF16C1" w14:textId="77777777" w:rsidR="00DD346D" w:rsidRDefault="00DD346D" w:rsidP="00DD346D">
                  <w:pPr>
                    <w:jc w:val="right"/>
                    <w:rPr>
                      <w:i/>
                      <w:iCs/>
                    </w:rPr>
                  </w:pPr>
                  <w:r>
                    <w:rPr>
                      <w:i/>
                      <w:iCs/>
                    </w:rPr>
                    <w:t>Цементно- известковая штукатурка</w:t>
                  </w:r>
                </w:p>
              </w:tc>
              <w:tc>
                <w:tcPr>
                  <w:tcW w:w="1014" w:type="dxa"/>
                  <w:tcBorders>
                    <w:top w:val="nil"/>
                    <w:left w:val="nil"/>
                    <w:bottom w:val="single" w:sz="4" w:space="0" w:color="auto"/>
                    <w:right w:val="nil"/>
                  </w:tcBorders>
                  <w:noWrap/>
                  <w:vAlign w:val="bottom"/>
                  <w:hideMark/>
                </w:tcPr>
                <w:p w14:paraId="6AA8E225" w14:textId="77777777" w:rsidR="00DD346D" w:rsidRDefault="00DD346D" w:rsidP="00DD346D">
                  <w:pPr>
                    <w:jc w:val="center"/>
                  </w:pPr>
                  <w:r>
                    <w:t>кг</w:t>
                  </w:r>
                </w:p>
              </w:tc>
              <w:tc>
                <w:tcPr>
                  <w:tcW w:w="1199" w:type="dxa"/>
                  <w:tcBorders>
                    <w:top w:val="nil"/>
                    <w:left w:val="single" w:sz="4" w:space="0" w:color="auto"/>
                    <w:bottom w:val="single" w:sz="4" w:space="0" w:color="auto"/>
                    <w:right w:val="single" w:sz="4" w:space="0" w:color="auto"/>
                  </w:tcBorders>
                  <w:noWrap/>
                  <w:vAlign w:val="bottom"/>
                  <w:hideMark/>
                </w:tcPr>
                <w:p w14:paraId="6BF8A557" w14:textId="77777777" w:rsidR="00DD346D" w:rsidRDefault="00DD346D" w:rsidP="00DD346D">
                  <w:pPr>
                    <w:jc w:val="center"/>
                    <w:rPr>
                      <w:rFonts w:ascii="Arial CYR" w:hAnsi="Arial CYR" w:cs="Arial CYR"/>
                      <w:sz w:val="20"/>
                      <w:szCs w:val="20"/>
                    </w:rPr>
                  </w:pPr>
                  <w:r>
                    <w:rPr>
                      <w:rFonts w:ascii="Arial CYR" w:hAnsi="Arial CYR" w:cs="Arial CYR"/>
                      <w:sz w:val="20"/>
                      <w:szCs w:val="20"/>
                    </w:rPr>
                    <w:t>3742,83</w:t>
                  </w:r>
                </w:p>
              </w:tc>
              <w:tc>
                <w:tcPr>
                  <w:tcW w:w="236" w:type="dxa"/>
                  <w:vAlign w:val="center"/>
                  <w:hideMark/>
                </w:tcPr>
                <w:p w14:paraId="3CEBFD22" w14:textId="77777777" w:rsidR="00DD346D" w:rsidRDefault="00DD346D" w:rsidP="00DD346D">
                  <w:pPr>
                    <w:rPr>
                      <w:sz w:val="20"/>
                      <w:szCs w:val="20"/>
                    </w:rPr>
                  </w:pPr>
                </w:p>
              </w:tc>
            </w:tr>
            <w:tr w:rsidR="00DD346D" w14:paraId="47411250"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6944DEC0" w14:textId="77777777" w:rsidR="00DD346D" w:rsidRDefault="00DD346D" w:rsidP="00DD346D">
                  <w:pPr>
                    <w:jc w:val="center"/>
                  </w:pPr>
                  <w:r>
                    <w:t>25</w:t>
                  </w:r>
                </w:p>
              </w:tc>
              <w:tc>
                <w:tcPr>
                  <w:tcW w:w="6744" w:type="dxa"/>
                  <w:tcBorders>
                    <w:top w:val="nil"/>
                    <w:left w:val="nil"/>
                    <w:bottom w:val="single" w:sz="4" w:space="0" w:color="auto"/>
                    <w:right w:val="single" w:sz="4" w:space="0" w:color="auto"/>
                  </w:tcBorders>
                  <w:noWrap/>
                  <w:vAlign w:val="center"/>
                  <w:hideMark/>
                </w:tcPr>
                <w:p w14:paraId="122263B7" w14:textId="77777777" w:rsidR="00DD346D" w:rsidRDefault="00DD346D" w:rsidP="00DD346D">
                  <w:pPr>
                    <w:rPr>
                      <w:b/>
                      <w:bCs/>
                      <w:color w:val="000000"/>
                    </w:rPr>
                  </w:pPr>
                  <w:r>
                    <w:rPr>
                      <w:b/>
                      <w:bCs/>
                      <w:color w:val="000000"/>
                    </w:rPr>
                    <w:t xml:space="preserve">Обшивка стен </w:t>
                  </w:r>
                  <w:proofErr w:type="spellStart"/>
                  <w:r>
                    <w:rPr>
                      <w:b/>
                      <w:bCs/>
                      <w:color w:val="000000"/>
                    </w:rPr>
                    <w:t>Кнауф</w:t>
                  </w:r>
                  <w:proofErr w:type="spellEnd"/>
                  <w:r>
                    <w:rPr>
                      <w:b/>
                      <w:bCs/>
                      <w:color w:val="000000"/>
                    </w:rPr>
                    <w:t xml:space="preserve"> С-623 (Откосы, короба, колоны)</w:t>
                  </w:r>
                </w:p>
              </w:tc>
              <w:tc>
                <w:tcPr>
                  <w:tcW w:w="1014" w:type="dxa"/>
                  <w:tcBorders>
                    <w:top w:val="nil"/>
                    <w:left w:val="nil"/>
                    <w:bottom w:val="single" w:sz="4" w:space="0" w:color="auto"/>
                    <w:right w:val="nil"/>
                  </w:tcBorders>
                  <w:noWrap/>
                  <w:vAlign w:val="bottom"/>
                  <w:hideMark/>
                </w:tcPr>
                <w:p w14:paraId="4C580F8A" w14:textId="77777777" w:rsidR="00DD346D" w:rsidRDefault="00DD346D" w:rsidP="00DD346D">
                  <w:pPr>
                    <w:jc w:val="center"/>
                  </w:pPr>
                  <w:proofErr w:type="spellStart"/>
                  <w:r>
                    <w:t>м.п</w:t>
                  </w:r>
                  <w:proofErr w:type="spellEnd"/>
                  <w:r>
                    <w:t>.</w:t>
                  </w:r>
                </w:p>
              </w:tc>
              <w:tc>
                <w:tcPr>
                  <w:tcW w:w="1199" w:type="dxa"/>
                  <w:tcBorders>
                    <w:top w:val="nil"/>
                    <w:left w:val="single" w:sz="4" w:space="0" w:color="auto"/>
                    <w:bottom w:val="single" w:sz="4" w:space="0" w:color="auto"/>
                    <w:right w:val="single" w:sz="4" w:space="0" w:color="auto"/>
                  </w:tcBorders>
                  <w:noWrap/>
                  <w:vAlign w:val="bottom"/>
                  <w:hideMark/>
                </w:tcPr>
                <w:p w14:paraId="6958F37A" w14:textId="77777777" w:rsidR="00DD346D" w:rsidRDefault="00DD346D" w:rsidP="00DD346D">
                  <w:pPr>
                    <w:jc w:val="center"/>
                    <w:rPr>
                      <w:rFonts w:ascii="Arial CYR" w:hAnsi="Arial CYR" w:cs="Arial CYR"/>
                      <w:sz w:val="20"/>
                      <w:szCs w:val="20"/>
                    </w:rPr>
                  </w:pPr>
                  <w:r>
                    <w:rPr>
                      <w:rFonts w:ascii="Arial CYR" w:hAnsi="Arial CYR" w:cs="Arial CYR"/>
                      <w:sz w:val="20"/>
                      <w:szCs w:val="20"/>
                    </w:rPr>
                    <w:t>1307,43</w:t>
                  </w:r>
                </w:p>
              </w:tc>
              <w:tc>
                <w:tcPr>
                  <w:tcW w:w="236" w:type="dxa"/>
                  <w:vAlign w:val="center"/>
                  <w:hideMark/>
                </w:tcPr>
                <w:p w14:paraId="14818110" w14:textId="77777777" w:rsidR="00DD346D" w:rsidRDefault="00DD346D" w:rsidP="00DD346D">
                  <w:pPr>
                    <w:rPr>
                      <w:sz w:val="20"/>
                      <w:szCs w:val="20"/>
                    </w:rPr>
                  </w:pPr>
                </w:p>
              </w:tc>
            </w:tr>
            <w:tr w:rsidR="00DD346D" w14:paraId="2609EF3E"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26685630" w14:textId="77777777" w:rsidR="00DD346D" w:rsidRDefault="00DD346D" w:rsidP="00DD346D">
                  <w:pPr>
                    <w:jc w:val="center"/>
                  </w:pPr>
                  <w:r>
                    <w:t>26</w:t>
                  </w:r>
                </w:p>
              </w:tc>
              <w:tc>
                <w:tcPr>
                  <w:tcW w:w="6744" w:type="dxa"/>
                  <w:tcBorders>
                    <w:top w:val="nil"/>
                    <w:left w:val="nil"/>
                    <w:bottom w:val="single" w:sz="4" w:space="0" w:color="auto"/>
                    <w:right w:val="single" w:sz="4" w:space="0" w:color="auto"/>
                  </w:tcBorders>
                  <w:noWrap/>
                  <w:vAlign w:val="bottom"/>
                  <w:hideMark/>
                </w:tcPr>
                <w:p w14:paraId="0BBF4216" w14:textId="77777777" w:rsidR="00DD346D" w:rsidRDefault="00DD346D" w:rsidP="00DD346D">
                  <w:pPr>
                    <w:jc w:val="right"/>
                    <w:rPr>
                      <w:i/>
                      <w:iCs/>
                    </w:rPr>
                  </w:pPr>
                  <w:r>
                    <w:rPr>
                      <w:i/>
                      <w:iCs/>
                    </w:rPr>
                    <w:t>КНАУФ-</w:t>
                  </w:r>
                  <w:proofErr w:type="gramStart"/>
                  <w:r>
                    <w:rPr>
                      <w:i/>
                      <w:iCs/>
                    </w:rPr>
                    <w:t>профиль  (</w:t>
                  </w:r>
                  <w:proofErr w:type="gramEnd"/>
                  <w:r>
                    <w:rPr>
                      <w:i/>
                      <w:iCs/>
                    </w:rPr>
                    <w:t>ПНП 28*27) (3х м.)</w:t>
                  </w:r>
                </w:p>
              </w:tc>
              <w:tc>
                <w:tcPr>
                  <w:tcW w:w="1014" w:type="dxa"/>
                  <w:tcBorders>
                    <w:top w:val="nil"/>
                    <w:left w:val="nil"/>
                    <w:bottom w:val="single" w:sz="4" w:space="0" w:color="auto"/>
                    <w:right w:val="nil"/>
                  </w:tcBorders>
                  <w:noWrap/>
                  <w:vAlign w:val="bottom"/>
                  <w:hideMark/>
                </w:tcPr>
                <w:p w14:paraId="435706E1" w14:textId="77777777" w:rsidR="00DD346D" w:rsidRDefault="00DD346D" w:rsidP="00DD346D">
                  <w:pPr>
                    <w:jc w:val="center"/>
                  </w:pPr>
                  <w:proofErr w:type="spellStart"/>
                  <w:r>
                    <w:t>шт</w:t>
                  </w:r>
                  <w:proofErr w:type="spellEnd"/>
                </w:p>
              </w:tc>
              <w:tc>
                <w:tcPr>
                  <w:tcW w:w="1199" w:type="dxa"/>
                  <w:tcBorders>
                    <w:top w:val="nil"/>
                    <w:left w:val="single" w:sz="4" w:space="0" w:color="auto"/>
                    <w:bottom w:val="single" w:sz="4" w:space="0" w:color="auto"/>
                    <w:right w:val="single" w:sz="4" w:space="0" w:color="auto"/>
                  </w:tcBorders>
                  <w:noWrap/>
                  <w:vAlign w:val="bottom"/>
                  <w:hideMark/>
                </w:tcPr>
                <w:p w14:paraId="7CAFCB1D" w14:textId="77777777" w:rsidR="00DD346D" w:rsidRDefault="00DD346D" w:rsidP="00DD346D">
                  <w:pPr>
                    <w:jc w:val="center"/>
                    <w:rPr>
                      <w:rFonts w:ascii="Arial CYR" w:hAnsi="Arial CYR" w:cs="Arial CYR"/>
                      <w:sz w:val="20"/>
                      <w:szCs w:val="20"/>
                    </w:rPr>
                  </w:pPr>
                  <w:r>
                    <w:rPr>
                      <w:rFonts w:ascii="Arial CYR" w:hAnsi="Arial CYR" w:cs="Arial CYR"/>
                      <w:sz w:val="20"/>
                      <w:szCs w:val="20"/>
                    </w:rPr>
                    <w:t>2396,96</w:t>
                  </w:r>
                </w:p>
              </w:tc>
              <w:tc>
                <w:tcPr>
                  <w:tcW w:w="236" w:type="dxa"/>
                  <w:vAlign w:val="center"/>
                  <w:hideMark/>
                </w:tcPr>
                <w:p w14:paraId="7F100E85" w14:textId="77777777" w:rsidR="00DD346D" w:rsidRDefault="00DD346D" w:rsidP="00DD346D">
                  <w:pPr>
                    <w:rPr>
                      <w:sz w:val="20"/>
                      <w:szCs w:val="20"/>
                    </w:rPr>
                  </w:pPr>
                </w:p>
              </w:tc>
            </w:tr>
            <w:tr w:rsidR="00DD346D" w14:paraId="18F3A047"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662BD8CA" w14:textId="77777777" w:rsidR="00DD346D" w:rsidRDefault="00DD346D" w:rsidP="00DD346D">
                  <w:pPr>
                    <w:jc w:val="center"/>
                  </w:pPr>
                  <w:r>
                    <w:t>27</w:t>
                  </w:r>
                </w:p>
              </w:tc>
              <w:tc>
                <w:tcPr>
                  <w:tcW w:w="6744" w:type="dxa"/>
                  <w:tcBorders>
                    <w:top w:val="nil"/>
                    <w:left w:val="nil"/>
                    <w:bottom w:val="single" w:sz="4" w:space="0" w:color="auto"/>
                    <w:right w:val="single" w:sz="4" w:space="0" w:color="auto"/>
                  </w:tcBorders>
                  <w:noWrap/>
                  <w:vAlign w:val="bottom"/>
                  <w:hideMark/>
                </w:tcPr>
                <w:p w14:paraId="3B28B139" w14:textId="77777777" w:rsidR="00DD346D" w:rsidRDefault="00DD346D" w:rsidP="00DD346D">
                  <w:pPr>
                    <w:jc w:val="right"/>
                    <w:rPr>
                      <w:i/>
                      <w:iCs/>
                    </w:rPr>
                  </w:pPr>
                  <w:r>
                    <w:rPr>
                      <w:i/>
                      <w:iCs/>
                    </w:rPr>
                    <w:t>КНАУФ-профиль (ПП 60*27) (3х м.)</w:t>
                  </w:r>
                </w:p>
              </w:tc>
              <w:tc>
                <w:tcPr>
                  <w:tcW w:w="1014" w:type="dxa"/>
                  <w:tcBorders>
                    <w:top w:val="nil"/>
                    <w:left w:val="nil"/>
                    <w:bottom w:val="single" w:sz="4" w:space="0" w:color="auto"/>
                    <w:right w:val="nil"/>
                  </w:tcBorders>
                  <w:noWrap/>
                  <w:vAlign w:val="bottom"/>
                  <w:hideMark/>
                </w:tcPr>
                <w:p w14:paraId="2323AA81" w14:textId="77777777" w:rsidR="00DD346D" w:rsidRDefault="00DD346D" w:rsidP="00DD346D">
                  <w:pPr>
                    <w:jc w:val="center"/>
                  </w:pPr>
                  <w:proofErr w:type="spellStart"/>
                  <w:r>
                    <w:t>шт</w:t>
                  </w:r>
                  <w:proofErr w:type="spellEnd"/>
                </w:p>
              </w:tc>
              <w:tc>
                <w:tcPr>
                  <w:tcW w:w="1199" w:type="dxa"/>
                  <w:tcBorders>
                    <w:top w:val="nil"/>
                    <w:left w:val="single" w:sz="4" w:space="0" w:color="auto"/>
                    <w:bottom w:val="single" w:sz="4" w:space="0" w:color="auto"/>
                    <w:right w:val="single" w:sz="4" w:space="0" w:color="auto"/>
                  </w:tcBorders>
                  <w:noWrap/>
                  <w:vAlign w:val="bottom"/>
                  <w:hideMark/>
                </w:tcPr>
                <w:p w14:paraId="2A50E5B1" w14:textId="77777777" w:rsidR="00DD346D" w:rsidRDefault="00DD346D" w:rsidP="00DD346D">
                  <w:pPr>
                    <w:jc w:val="center"/>
                    <w:rPr>
                      <w:rFonts w:ascii="Arial CYR" w:hAnsi="Arial CYR" w:cs="Arial CYR"/>
                      <w:sz w:val="20"/>
                      <w:szCs w:val="20"/>
                    </w:rPr>
                  </w:pPr>
                  <w:r>
                    <w:rPr>
                      <w:rFonts w:ascii="Arial CYR" w:hAnsi="Arial CYR" w:cs="Arial CYR"/>
                      <w:sz w:val="20"/>
                      <w:szCs w:val="20"/>
                    </w:rPr>
                    <w:t>1089,53</w:t>
                  </w:r>
                </w:p>
              </w:tc>
              <w:tc>
                <w:tcPr>
                  <w:tcW w:w="236" w:type="dxa"/>
                  <w:vAlign w:val="center"/>
                  <w:hideMark/>
                </w:tcPr>
                <w:p w14:paraId="7C886E12" w14:textId="77777777" w:rsidR="00DD346D" w:rsidRDefault="00DD346D" w:rsidP="00DD346D">
                  <w:pPr>
                    <w:rPr>
                      <w:sz w:val="20"/>
                      <w:szCs w:val="20"/>
                    </w:rPr>
                  </w:pPr>
                </w:p>
              </w:tc>
            </w:tr>
            <w:tr w:rsidR="00DD346D" w14:paraId="64129728"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55588175" w14:textId="77777777" w:rsidR="00DD346D" w:rsidRDefault="00DD346D" w:rsidP="00DD346D">
                  <w:pPr>
                    <w:jc w:val="center"/>
                  </w:pPr>
                  <w:r>
                    <w:t>28</w:t>
                  </w:r>
                </w:p>
              </w:tc>
              <w:tc>
                <w:tcPr>
                  <w:tcW w:w="6744" w:type="dxa"/>
                  <w:tcBorders>
                    <w:top w:val="nil"/>
                    <w:left w:val="nil"/>
                    <w:bottom w:val="single" w:sz="4" w:space="0" w:color="auto"/>
                    <w:right w:val="single" w:sz="4" w:space="0" w:color="auto"/>
                  </w:tcBorders>
                  <w:noWrap/>
                  <w:vAlign w:val="bottom"/>
                  <w:hideMark/>
                </w:tcPr>
                <w:p w14:paraId="3F6B5226" w14:textId="77777777" w:rsidR="00DD346D" w:rsidRDefault="00DD346D" w:rsidP="00DD346D">
                  <w:pPr>
                    <w:jc w:val="right"/>
                    <w:rPr>
                      <w:i/>
                      <w:iCs/>
                    </w:rPr>
                  </w:pPr>
                  <w:r>
                    <w:rPr>
                      <w:i/>
                      <w:iCs/>
                    </w:rPr>
                    <w:t>Подвес прямой 60×27</w:t>
                  </w:r>
                </w:p>
              </w:tc>
              <w:tc>
                <w:tcPr>
                  <w:tcW w:w="1014" w:type="dxa"/>
                  <w:tcBorders>
                    <w:top w:val="nil"/>
                    <w:left w:val="nil"/>
                    <w:bottom w:val="single" w:sz="4" w:space="0" w:color="auto"/>
                    <w:right w:val="nil"/>
                  </w:tcBorders>
                  <w:noWrap/>
                  <w:vAlign w:val="bottom"/>
                  <w:hideMark/>
                </w:tcPr>
                <w:p w14:paraId="133B642F" w14:textId="77777777" w:rsidR="00DD346D" w:rsidRDefault="00DD346D" w:rsidP="00DD346D">
                  <w:pPr>
                    <w:jc w:val="center"/>
                  </w:pPr>
                  <w:proofErr w:type="spellStart"/>
                  <w:r>
                    <w:t>шт</w:t>
                  </w:r>
                  <w:proofErr w:type="spellEnd"/>
                </w:p>
              </w:tc>
              <w:tc>
                <w:tcPr>
                  <w:tcW w:w="1199" w:type="dxa"/>
                  <w:tcBorders>
                    <w:top w:val="nil"/>
                    <w:left w:val="single" w:sz="4" w:space="0" w:color="auto"/>
                    <w:bottom w:val="single" w:sz="4" w:space="0" w:color="auto"/>
                    <w:right w:val="single" w:sz="4" w:space="0" w:color="auto"/>
                  </w:tcBorders>
                  <w:noWrap/>
                  <w:vAlign w:val="bottom"/>
                  <w:hideMark/>
                </w:tcPr>
                <w:p w14:paraId="687F1386" w14:textId="77777777" w:rsidR="00DD346D" w:rsidRDefault="00DD346D" w:rsidP="00DD346D">
                  <w:pPr>
                    <w:jc w:val="center"/>
                    <w:rPr>
                      <w:rFonts w:ascii="Arial CYR" w:hAnsi="Arial CYR" w:cs="Arial CYR"/>
                      <w:sz w:val="20"/>
                      <w:szCs w:val="20"/>
                    </w:rPr>
                  </w:pPr>
                  <w:r>
                    <w:rPr>
                      <w:rFonts w:ascii="Arial CYR" w:hAnsi="Arial CYR" w:cs="Arial CYR"/>
                      <w:sz w:val="20"/>
                      <w:szCs w:val="20"/>
                    </w:rPr>
                    <w:t>2179,05</w:t>
                  </w:r>
                </w:p>
              </w:tc>
              <w:tc>
                <w:tcPr>
                  <w:tcW w:w="236" w:type="dxa"/>
                  <w:vAlign w:val="center"/>
                  <w:hideMark/>
                </w:tcPr>
                <w:p w14:paraId="6E1CDB36" w14:textId="77777777" w:rsidR="00DD346D" w:rsidRDefault="00DD346D" w:rsidP="00DD346D">
                  <w:pPr>
                    <w:rPr>
                      <w:sz w:val="20"/>
                      <w:szCs w:val="20"/>
                    </w:rPr>
                  </w:pPr>
                </w:p>
              </w:tc>
            </w:tr>
            <w:tr w:rsidR="00DD346D" w14:paraId="31259849"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383DD324" w14:textId="77777777" w:rsidR="00DD346D" w:rsidRDefault="00DD346D" w:rsidP="00DD346D">
                  <w:pPr>
                    <w:jc w:val="center"/>
                  </w:pPr>
                  <w:r>
                    <w:t>29</w:t>
                  </w:r>
                </w:p>
              </w:tc>
              <w:tc>
                <w:tcPr>
                  <w:tcW w:w="6744" w:type="dxa"/>
                  <w:tcBorders>
                    <w:top w:val="nil"/>
                    <w:left w:val="nil"/>
                    <w:bottom w:val="single" w:sz="4" w:space="0" w:color="auto"/>
                    <w:right w:val="single" w:sz="4" w:space="0" w:color="auto"/>
                  </w:tcBorders>
                  <w:noWrap/>
                  <w:vAlign w:val="bottom"/>
                  <w:hideMark/>
                </w:tcPr>
                <w:p w14:paraId="36D9DE5A" w14:textId="77777777" w:rsidR="00DD346D" w:rsidRDefault="00DD346D" w:rsidP="00DD346D">
                  <w:pPr>
                    <w:jc w:val="right"/>
                    <w:rPr>
                      <w:i/>
                      <w:iCs/>
                    </w:rPr>
                  </w:pPr>
                  <w:r>
                    <w:rPr>
                      <w:i/>
                      <w:iCs/>
                    </w:rPr>
                    <w:t xml:space="preserve">Минеральная звукоизоляция </w:t>
                  </w:r>
                  <w:proofErr w:type="spellStart"/>
                  <w:r>
                    <w:rPr>
                      <w:i/>
                      <w:iCs/>
                    </w:rPr>
                    <w:t>Rockwool</w:t>
                  </w:r>
                  <w:proofErr w:type="spellEnd"/>
                  <w:r>
                    <w:rPr>
                      <w:i/>
                      <w:iCs/>
                    </w:rPr>
                    <w:t xml:space="preserve"> -100мм</w:t>
                  </w:r>
                </w:p>
              </w:tc>
              <w:tc>
                <w:tcPr>
                  <w:tcW w:w="1014" w:type="dxa"/>
                  <w:tcBorders>
                    <w:top w:val="nil"/>
                    <w:left w:val="nil"/>
                    <w:bottom w:val="single" w:sz="4" w:space="0" w:color="auto"/>
                    <w:right w:val="nil"/>
                  </w:tcBorders>
                  <w:noWrap/>
                  <w:vAlign w:val="bottom"/>
                  <w:hideMark/>
                </w:tcPr>
                <w:p w14:paraId="5F33E71A" w14:textId="77777777" w:rsidR="00DD346D" w:rsidRDefault="00DD346D" w:rsidP="00DD346D">
                  <w:pPr>
                    <w:jc w:val="center"/>
                  </w:pPr>
                  <w:r>
                    <w:t>м2</w:t>
                  </w:r>
                </w:p>
              </w:tc>
              <w:tc>
                <w:tcPr>
                  <w:tcW w:w="1199" w:type="dxa"/>
                  <w:tcBorders>
                    <w:top w:val="nil"/>
                    <w:left w:val="single" w:sz="4" w:space="0" w:color="auto"/>
                    <w:bottom w:val="single" w:sz="4" w:space="0" w:color="auto"/>
                    <w:right w:val="single" w:sz="4" w:space="0" w:color="auto"/>
                  </w:tcBorders>
                  <w:noWrap/>
                  <w:vAlign w:val="bottom"/>
                  <w:hideMark/>
                </w:tcPr>
                <w:p w14:paraId="6535CA6D" w14:textId="77777777" w:rsidR="00DD346D" w:rsidRDefault="00DD346D" w:rsidP="00DD346D">
                  <w:pPr>
                    <w:jc w:val="center"/>
                    <w:rPr>
                      <w:rFonts w:ascii="Arial CYR" w:hAnsi="Arial CYR" w:cs="Arial CYR"/>
                      <w:sz w:val="20"/>
                      <w:szCs w:val="20"/>
                    </w:rPr>
                  </w:pPr>
                  <w:r>
                    <w:rPr>
                      <w:rFonts w:ascii="Arial CYR" w:hAnsi="Arial CYR" w:cs="Arial CYR"/>
                      <w:sz w:val="20"/>
                      <w:szCs w:val="20"/>
                    </w:rPr>
                    <w:t>784,46</w:t>
                  </w:r>
                </w:p>
              </w:tc>
              <w:tc>
                <w:tcPr>
                  <w:tcW w:w="236" w:type="dxa"/>
                  <w:vAlign w:val="center"/>
                  <w:hideMark/>
                </w:tcPr>
                <w:p w14:paraId="5BA3ACB6" w14:textId="77777777" w:rsidR="00DD346D" w:rsidRDefault="00DD346D" w:rsidP="00DD346D">
                  <w:pPr>
                    <w:rPr>
                      <w:sz w:val="20"/>
                      <w:szCs w:val="20"/>
                    </w:rPr>
                  </w:pPr>
                </w:p>
              </w:tc>
            </w:tr>
            <w:tr w:rsidR="00DD346D" w14:paraId="3A868B9B"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0A4FFE04" w14:textId="77777777" w:rsidR="00DD346D" w:rsidRDefault="00DD346D" w:rsidP="00DD346D">
                  <w:pPr>
                    <w:jc w:val="center"/>
                  </w:pPr>
                  <w:r>
                    <w:t>30</w:t>
                  </w:r>
                </w:p>
              </w:tc>
              <w:tc>
                <w:tcPr>
                  <w:tcW w:w="6744" w:type="dxa"/>
                  <w:tcBorders>
                    <w:top w:val="nil"/>
                    <w:left w:val="nil"/>
                    <w:bottom w:val="single" w:sz="4" w:space="0" w:color="auto"/>
                    <w:right w:val="single" w:sz="4" w:space="0" w:color="auto"/>
                  </w:tcBorders>
                  <w:noWrap/>
                  <w:vAlign w:val="bottom"/>
                  <w:hideMark/>
                </w:tcPr>
                <w:p w14:paraId="39D09C98" w14:textId="77777777" w:rsidR="00DD346D" w:rsidRDefault="00DD346D" w:rsidP="00DD346D">
                  <w:pPr>
                    <w:jc w:val="right"/>
                    <w:rPr>
                      <w:i/>
                      <w:iCs/>
                    </w:rPr>
                  </w:pPr>
                  <w:proofErr w:type="spellStart"/>
                  <w:r>
                    <w:rPr>
                      <w:i/>
                      <w:iCs/>
                    </w:rPr>
                    <w:t>Дихтунгсбанд</w:t>
                  </w:r>
                  <w:proofErr w:type="spellEnd"/>
                  <w:r>
                    <w:rPr>
                      <w:i/>
                      <w:iCs/>
                    </w:rPr>
                    <w:t xml:space="preserve"> 30 мм 30м </w:t>
                  </w:r>
                </w:p>
              </w:tc>
              <w:tc>
                <w:tcPr>
                  <w:tcW w:w="1014" w:type="dxa"/>
                  <w:tcBorders>
                    <w:top w:val="nil"/>
                    <w:left w:val="nil"/>
                    <w:bottom w:val="single" w:sz="4" w:space="0" w:color="auto"/>
                    <w:right w:val="nil"/>
                  </w:tcBorders>
                  <w:noWrap/>
                  <w:vAlign w:val="bottom"/>
                  <w:hideMark/>
                </w:tcPr>
                <w:p w14:paraId="13145574" w14:textId="77777777" w:rsidR="00DD346D" w:rsidRDefault="00DD346D" w:rsidP="00DD346D">
                  <w:pPr>
                    <w:jc w:val="center"/>
                  </w:pPr>
                  <w:proofErr w:type="spellStart"/>
                  <w:r>
                    <w:t>м.п</w:t>
                  </w:r>
                  <w:proofErr w:type="spellEnd"/>
                  <w:r>
                    <w:t>.</w:t>
                  </w:r>
                </w:p>
              </w:tc>
              <w:tc>
                <w:tcPr>
                  <w:tcW w:w="1199" w:type="dxa"/>
                  <w:tcBorders>
                    <w:top w:val="nil"/>
                    <w:left w:val="single" w:sz="4" w:space="0" w:color="auto"/>
                    <w:bottom w:val="single" w:sz="4" w:space="0" w:color="auto"/>
                    <w:right w:val="single" w:sz="4" w:space="0" w:color="auto"/>
                  </w:tcBorders>
                  <w:noWrap/>
                  <w:vAlign w:val="bottom"/>
                  <w:hideMark/>
                </w:tcPr>
                <w:p w14:paraId="0E1EFBA4" w14:textId="77777777" w:rsidR="00DD346D" w:rsidRDefault="00DD346D" w:rsidP="00DD346D">
                  <w:pPr>
                    <w:jc w:val="center"/>
                    <w:rPr>
                      <w:rFonts w:ascii="Arial CYR" w:hAnsi="Arial CYR" w:cs="Arial CYR"/>
                      <w:sz w:val="20"/>
                      <w:szCs w:val="20"/>
                    </w:rPr>
                  </w:pPr>
                  <w:r>
                    <w:rPr>
                      <w:rFonts w:ascii="Arial CYR" w:hAnsi="Arial CYR" w:cs="Arial CYR"/>
                      <w:sz w:val="20"/>
                      <w:szCs w:val="20"/>
                    </w:rPr>
                    <w:t>2396,96</w:t>
                  </w:r>
                </w:p>
              </w:tc>
              <w:tc>
                <w:tcPr>
                  <w:tcW w:w="236" w:type="dxa"/>
                  <w:vAlign w:val="center"/>
                  <w:hideMark/>
                </w:tcPr>
                <w:p w14:paraId="55A87468" w14:textId="77777777" w:rsidR="00DD346D" w:rsidRDefault="00DD346D" w:rsidP="00DD346D">
                  <w:pPr>
                    <w:rPr>
                      <w:sz w:val="20"/>
                      <w:szCs w:val="20"/>
                    </w:rPr>
                  </w:pPr>
                </w:p>
              </w:tc>
            </w:tr>
            <w:tr w:rsidR="00DD346D" w14:paraId="2ED75253"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56A67A45" w14:textId="77777777" w:rsidR="00DD346D" w:rsidRDefault="00DD346D" w:rsidP="00DD346D">
                  <w:pPr>
                    <w:jc w:val="center"/>
                  </w:pPr>
                  <w:r>
                    <w:t>31</w:t>
                  </w:r>
                </w:p>
              </w:tc>
              <w:tc>
                <w:tcPr>
                  <w:tcW w:w="6744" w:type="dxa"/>
                  <w:tcBorders>
                    <w:top w:val="nil"/>
                    <w:left w:val="nil"/>
                    <w:bottom w:val="single" w:sz="4" w:space="0" w:color="auto"/>
                    <w:right w:val="single" w:sz="4" w:space="0" w:color="auto"/>
                  </w:tcBorders>
                  <w:noWrap/>
                  <w:vAlign w:val="bottom"/>
                  <w:hideMark/>
                </w:tcPr>
                <w:p w14:paraId="4BAD956A" w14:textId="77777777" w:rsidR="00DD346D" w:rsidRDefault="00DD346D" w:rsidP="00DD346D">
                  <w:pPr>
                    <w:jc w:val="right"/>
                    <w:rPr>
                      <w:i/>
                      <w:iCs/>
                    </w:rPr>
                  </w:pPr>
                  <w:r>
                    <w:rPr>
                      <w:i/>
                      <w:iCs/>
                    </w:rPr>
                    <w:t>Анкер-клин 6/40</w:t>
                  </w:r>
                </w:p>
              </w:tc>
              <w:tc>
                <w:tcPr>
                  <w:tcW w:w="1014" w:type="dxa"/>
                  <w:tcBorders>
                    <w:top w:val="nil"/>
                    <w:left w:val="nil"/>
                    <w:bottom w:val="single" w:sz="4" w:space="0" w:color="auto"/>
                    <w:right w:val="nil"/>
                  </w:tcBorders>
                  <w:noWrap/>
                  <w:vAlign w:val="bottom"/>
                  <w:hideMark/>
                </w:tcPr>
                <w:p w14:paraId="5D49D002" w14:textId="77777777" w:rsidR="00DD346D" w:rsidRDefault="00DD346D" w:rsidP="00DD346D">
                  <w:pPr>
                    <w:jc w:val="center"/>
                  </w:pPr>
                  <w:proofErr w:type="spellStart"/>
                  <w:r>
                    <w:t>шт</w:t>
                  </w:r>
                  <w:proofErr w:type="spellEnd"/>
                </w:p>
              </w:tc>
              <w:tc>
                <w:tcPr>
                  <w:tcW w:w="1199" w:type="dxa"/>
                  <w:tcBorders>
                    <w:top w:val="nil"/>
                    <w:left w:val="single" w:sz="4" w:space="0" w:color="auto"/>
                    <w:bottom w:val="single" w:sz="4" w:space="0" w:color="auto"/>
                    <w:right w:val="single" w:sz="4" w:space="0" w:color="auto"/>
                  </w:tcBorders>
                  <w:noWrap/>
                  <w:vAlign w:val="bottom"/>
                  <w:hideMark/>
                </w:tcPr>
                <w:p w14:paraId="73BDC805" w14:textId="77777777" w:rsidR="00DD346D" w:rsidRDefault="00DD346D" w:rsidP="00DD346D">
                  <w:pPr>
                    <w:jc w:val="center"/>
                    <w:rPr>
                      <w:rFonts w:ascii="Arial CYR" w:hAnsi="Arial CYR" w:cs="Arial CYR"/>
                      <w:sz w:val="20"/>
                      <w:szCs w:val="20"/>
                    </w:rPr>
                  </w:pPr>
                  <w:r>
                    <w:rPr>
                      <w:rFonts w:ascii="Arial CYR" w:hAnsi="Arial CYR" w:cs="Arial CYR"/>
                      <w:sz w:val="20"/>
                      <w:szCs w:val="20"/>
                    </w:rPr>
                    <w:t>6537,15</w:t>
                  </w:r>
                </w:p>
              </w:tc>
              <w:tc>
                <w:tcPr>
                  <w:tcW w:w="236" w:type="dxa"/>
                  <w:vAlign w:val="center"/>
                  <w:hideMark/>
                </w:tcPr>
                <w:p w14:paraId="52AF6C37" w14:textId="77777777" w:rsidR="00DD346D" w:rsidRDefault="00DD346D" w:rsidP="00DD346D">
                  <w:pPr>
                    <w:rPr>
                      <w:sz w:val="20"/>
                      <w:szCs w:val="20"/>
                    </w:rPr>
                  </w:pPr>
                </w:p>
              </w:tc>
            </w:tr>
            <w:tr w:rsidR="00DD346D" w14:paraId="796FD4A9"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157DF38D" w14:textId="77777777" w:rsidR="00DD346D" w:rsidRDefault="00DD346D" w:rsidP="00DD346D">
                  <w:pPr>
                    <w:jc w:val="center"/>
                  </w:pPr>
                  <w:r>
                    <w:t>32</w:t>
                  </w:r>
                </w:p>
              </w:tc>
              <w:tc>
                <w:tcPr>
                  <w:tcW w:w="6744" w:type="dxa"/>
                  <w:tcBorders>
                    <w:top w:val="nil"/>
                    <w:left w:val="nil"/>
                    <w:bottom w:val="single" w:sz="4" w:space="0" w:color="auto"/>
                    <w:right w:val="single" w:sz="4" w:space="0" w:color="auto"/>
                  </w:tcBorders>
                  <w:noWrap/>
                  <w:vAlign w:val="bottom"/>
                  <w:hideMark/>
                </w:tcPr>
                <w:p w14:paraId="1BF520F2" w14:textId="77777777" w:rsidR="00DD346D" w:rsidRDefault="00DD346D" w:rsidP="00DD346D">
                  <w:pPr>
                    <w:jc w:val="right"/>
                    <w:rPr>
                      <w:i/>
                      <w:iCs/>
                    </w:rPr>
                  </w:pPr>
                  <w:r>
                    <w:rPr>
                      <w:i/>
                      <w:iCs/>
                    </w:rPr>
                    <w:t xml:space="preserve">Шуруп </w:t>
                  </w:r>
                  <w:proofErr w:type="spellStart"/>
                  <w:r>
                    <w:rPr>
                      <w:i/>
                      <w:iCs/>
                    </w:rPr>
                    <w:t>Кнауф</w:t>
                  </w:r>
                  <w:proofErr w:type="spellEnd"/>
                  <w:r>
                    <w:rPr>
                      <w:i/>
                      <w:iCs/>
                    </w:rPr>
                    <w:t>-в ленте. 25 (1000)</w:t>
                  </w:r>
                </w:p>
              </w:tc>
              <w:tc>
                <w:tcPr>
                  <w:tcW w:w="1014" w:type="dxa"/>
                  <w:tcBorders>
                    <w:top w:val="nil"/>
                    <w:left w:val="nil"/>
                    <w:bottom w:val="single" w:sz="4" w:space="0" w:color="auto"/>
                    <w:right w:val="nil"/>
                  </w:tcBorders>
                  <w:noWrap/>
                  <w:vAlign w:val="bottom"/>
                  <w:hideMark/>
                </w:tcPr>
                <w:p w14:paraId="25FDAAA6" w14:textId="77777777" w:rsidR="00DD346D" w:rsidRDefault="00DD346D" w:rsidP="00DD346D">
                  <w:pPr>
                    <w:jc w:val="center"/>
                  </w:pPr>
                  <w:proofErr w:type="spellStart"/>
                  <w:r>
                    <w:t>шт</w:t>
                  </w:r>
                  <w:proofErr w:type="spellEnd"/>
                </w:p>
              </w:tc>
              <w:tc>
                <w:tcPr>
                  <w:tcW w:w="1199" w:type="dxa"/>
                  <w:tcBorders>
                    <w:top w:val="nil"/>
                    <w:left w:val="single" w:sz="4" w:space="0" w:color="auto"/>
                    <w:bottom w:val="single" w:sz="4" w:space="0" w:color="auto"/>
                    <w:right w:val="single" w:sz="4" w:space="0" w:color="auto"/>
                  </w:tcBorders>
                  <w:noWrap/>
                  <w:vAlign w:val="bottom"/>
                  <w:hideMark/>
                </w:tcPr>
                <w:p w14:paraId="0F8867C4" w14:textId="77777777" w:rsidR="00DD346D" w:rsidRDefault="00DD346D" w:rsidP="00DD346D">
                  <w:pPr>
                    <w:jc w:val="center"/>
                    <w:rPr>
                      <w:rFonts w:ascii="Arial CYR" w:hAnsi="Arial CYR" w:cs="Arial CYR"/>
                      <w:sz w:val="20"/>
                      <w:szCs w:val="20"/>
                    </w:rPr>
                  </w:pPr>
                  <w:r>
                    <w:rPr>
                      <w:rFonts w:ascii="Arial CYR" w:hAnsi="Arial CYR" w:cs="Arial CYR"/>
                      <w:sz w:val="20"/>
                      <w:szCs w:val="20"/>
                    </w:rPr>
                    <w:t>19611,45</w:t>
                  </w:r>
                </w:p>
              </w:tc>
              <w:tc>
                <w:tcPr>
                  <w:tcW w:w="236" w:type="dxa"/>
                  <w:vAlign w:val="center"/>
                  <w:hideMark/>
                </w:tcPr>
                <w:p w14:paraId="7F018C49" w14:textId="77777777" w:rsidR="00DD346D" w:rsidRDefault="00DD346D" w:rsidP="00DD346D">
                  <w:pPr>
                    <w:rPr>
                      <w:sz w:val="20"/>
                      <w:szCs w:val="20"/>
                    </w:rPr>
                  </w:pPr>
                </w:p>
              </w:tc>
            </w:tr>
            <w:tr w:rsidR="00DD346D" w14:paraId="6BD000F5"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523E593F" w14:textId="77777777" w:rsidR="00DD346D" w:rsidRDefault="00DD346D" w:rsidP="00DD346D">
                  <w:pPr>
                    <w:jc w:val="center"/>
                  </w:pPr>
                  <w:r>
                    <w:t>33</w:t>
                  </w:r>
                </w:p>
              </w:tc>
              <w:tc>
                <w:tcPr>
                  <w:tcW w:w="6744" w:type="dxa"/>
                  <w:tcBorders>
                    <w:top w:val="nil"/>
                    <w:left w:val="nil"/>
                    <w:bottom w:val="single" w:sz="4" w:space="0" w:color="auto"/>
                    <w:right w:val="single" w:sz="4" w:space="0" w:color="auto"/>
                  </w:tcBorders>
                  <w:noWrap/>
                  <w:vAlign w:val="bottom"/>
                  <w:hideMark/>
                </w:tcPr>
                <w:p w14:paraId="3CF2977C" w14:textId="77777777" w:rsidR="00DD346D" w:rsidRDefault="00DD346D" w:rsidP="00DD346D">
                  <w:pPr>
                    <w:jc w:val="right"/>
                    <w:rPr>
                      <w:i/>
                      <w:iCs/>
                    </w:rPr>
                  </w:pPr>
                  <w:r>
                    <w:rPr>
                      <w:i/>
                      <w:iCs/>
                    </w:rPr>
                    <w:t xml:space="preserve">Шуруп </w:t>
                  </w:r>
                  <w:proofErr w:type="spellStart"/>
                  <w:r>
                    <w:rPr>
                      <w:i/>
                      <w:iCs/>
                    </w:rPr>
                    <w:t>Кнауф</w:t>
                  </w:r>
                  <w:proofErr w:type="spellEnd"/>
                  <w:r>
                    <w:rPr>
                      <w:i/>
                      <w:iCs/>
                    </w:rPr>
                    <w:t>-в ленте. 35 (1000)</w:t>
                  </w:r>
                </w:p>
              </w:tc>
              <w:tc>
                <w:tcPr>
                  <w:tcW w:w="1014" w:type="dxa"/>
                  <w:tcBorders>
                    <w:top w:val="nil"/>
                    <w:left w:val="nil"/>
                    <w:bottom w:val="single" w:sz="4" w:space="0" w:color="auto"/>
                    <w:right w:val="nil"/>
                  </w:tcBorders>
                  <w:noWrap/>
                  <w:vAlign w:val="bottom"/>
                  <w:hideMark/>
                </w:tcPr>
                <w:p w14:paraId="41AA4278" w14:textId="77777777" w:rsidR="00DD346D" w:rsidRDefault="00DD346D" w:rsidP="00DD346D">
                  <w:pPr>
                    <w:jc w:val="center"/>
                  </w:pPr>
                  <w:proofErr w:type="spellStart"/>
                  <w:r>
                    <w:t>шт</w:t>
                  </w:r>
                  <w:proofErr w:type="spellEnd"/>
                </w:p>
              </w:tc>
              <w:tc>
                <w:tcPr>
                  <w:tcW w:w="1199" w:type="dxa"/>
                  <w:tcBorders>
                    <w:top w:val="nil"/>
                    <w:left w:val="single" w:sz="4" w:space="0" w:color="auto"/>
                    <w:bottom w:val="single" w:sz="4" w:space="0" w:color="auto"/>
                    <w:right w:val="single" w:sz="4" w:space="0" w:color="auto"/>
                  </w:tcBorders>
                  <w:noWrap/>
                  <w:vAlign w:val="bottom"/>
                  <w:hideMark/>
                </w:tcPr>
                <w:p w14:paraId="3BC4C7F1" w14:textId="77777777" w:rsidR="00DD346D" w:rsidRDefault="00DD346D" w:rsidP="00DD346D">
                  <w:pPr>
                    <w:jc w:val="center"/>
                    <w:rPr>
                      <w:rFonts w:ascii="Arial CYR" w:hAnsi="Arial CYR" w:cs="Arial CYR"/>
                      <w:sz w:val="20"/>
                      <w:szCs w:val="20"/>
                    </w:rPr>
                  </w:pPr>
                  <w:r>
                    <w:rPr>
                      <w:rFonts w:ascii="Arial CYR" w:hAnsi="Arial CYR" w:cs="Arial CYR"/>
                      <w:sz w:val="20"/>
                      <w:szCs w:val="20"/>
                    </w:rPr>
                    <w:t>19611,45</w:t>
                  </w:r>
                </w:p>
              </w:tc>
              <w:tc>
                <w:tcPr>
                  <w:tcW w:w="236" w:type="dxa"/>
                  <w:vAlign w:val="center"/>
                  <w:hideMark/>
                </w:tcPr>
                <w:p w14:paraId="073733EF" w14:textId="77777777" w:rsidR="00DD346D" w:rsidRDefault="00DD346D" w:rsidP="00DD346D">
                  <w:pPr>
                    <w:rPr>
                      <w:sz w:val="20"/>
                      <w:szCs w:val="20"/>
                    </w:rPr>
                  </w:pPr>
                </w:p>
              </w:tc>
            </w:tr>
            <w:tr w:rsidR="00DD346D" w14:paraId="1E241D74"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25C1AC7E" w14:textId="77777777" w:rsidR="00DD346D" w:rsidRDefault="00DD346D" w:rsidP="00DD346D">
                  <w:pPr>
                    <w:jc w:val="center"/>
                  </w:pPr>
                  <w:r>
                    <w:t>34</w:t>
                  </w:r>
                </w:p>
              </w:tc>
              <w:tc>
                <w:tcPr>
                  <w:tcW w:w="6744" w:type="dxa"/>
                  <w:tcBorders>
                    <w:top w:val="nil"/>
                    <w:left w:val="nil"/>
                    <w:bottom w:val="single" w:sz="4" w:space="0" w:color="auto"/>
                    <w:right w:val="single" w:sz="4" w:space="0" w:color="auto"/>
                  </w:tcBorders>
                  <w:noWrap/>
                  <w:vAlign w:val="bottom"/>
                  <w:hideMark/>
                </w:tcPr>
                <w:p w14:paraId="1203306C" w14:textId="5AC50F7A" w:rsidR="00DD346D" w:rsidRDefault="00DD346D" w:rsidP="00DD346D">
                  <w:pPr>
                    <w:jc w:val="right"/>
                    <w:rPr>
                      <w:i/>
                      <w:iCs/>
                    </w:rPr>
                  </w:pPr>
                  <w:r>
                    <w:rPr>
                      <w:i/>
                      <w:iCs/>
                    </w:rPr>
                    <w:t>KNAUF лист (ГВЛ-В1) 12,5 мм</w:t>
                  </w:r>
                </w:p>
              </w:tc>
              <w:tc>
                <w:tcPr>
                  <w:tcW w:w="1014" w:type="dxa"/>
                  <w:tcBorders>
                    <w:top w:val="nil"/>
                    <w:left w:val="nil"/>
                    <w:bottom w:val="single" w:sz="4" w:space="0" w:color="auto"/>
                    <w:right w:val="nil"/>
                  </w:tcBorders>
                  <w:noWrap/>
                  <w:vAlign w:val="bottom"/>
                  <w:hideMark/>
                </w:tcPr>
                <w:p w14:paraId="1F656020" w14:textId="77777777" w:rsidR="00DD346D" w:rsidRDefault="00DD346D" w:rsidP="00DD346D">
                  <w:pPr>
                    <w:jc w:val="center"/>
                  </w:pPr>
                  <w:r>
                    <w:t>м2</w:t>
                  </w:r>
                </w:p>
              </w:tc>
              <w:tc>
                <w:tcPr>
                  <w:tcW w:w="1199" w:type="dxa"/>
                  <w:tcBorders>
                    <w:top w:val="nil"/>
                    <w:left w:val="single" w:sz="4" w:space="0" w:color="auto"/>
                    <w:bottom w:val="single" w:sz="4" w:space="0" w:color="auto"/>
                    <w:right w:val="single" w:sz="4" w:space="0" w:color="auto"/>
                  </w:tcBorders>
                  <w:noWrap/>
                  <w:vAlign w:val="bottom"/>
                  <w:hideMark/>
                </w:tcPr>
                <w:p w14:paraId="0F256AA5" w14:textId="77777777" w:rsidR="00DD346D" w:rsidRDefault="00DD346D" w:rsidP="00DD346D">
                  <w:pPr>
                    <w:jc w:val="center"/>
                    <w:rPr>
                      <w:rFonts w:ascii="Arial CYR" w:hAnsi="Arial CYR" w:cs="Arial CYR"/>
                      <w:sz w:val="20"/>
                      <w:szCs w:val="20"/>
                    </w:rPr>
                  </w:pPr>
                  <w:r>
                    <w:rPr>
                      <w:rFonts w:ascii="Arial CYR" w:hAnsi="Arial CYR" w:cs="Arial CYR"/>
                      <w:sz w:val="20"/>
                      <w:szCs w:val="20"/>
                    </w:rPr>
                    <w:t>915,20</w:t>
                  </w:r>
                </w:p>
              </w:tc>
              <w:tc>
                <w:tcPr>
                  <w:tcW w:w="236" w:type="dxa"/>
                  <w:vAlign w:val="center"/>
                  <w:hideMark/>
                </w:tcPr>
                <w:p w14:paraId="2978E634" w14:textId="77777777" w:rsidR="00DD346D" w:rsidRDefault="00DD346D" w:rsidP="00DD346D">
                  <w:pPr>
                    <w:rPr>
                      <w:sz w:val="20"/>
                      <w:szCs w:val="20"/>
                    </w:rPr>
                  </w:pPr>
                </w:p>
              </w:tc>
            </w:tr>
            <w:tr w:rsidR="00DD346D" w14:paraId="5AB5C0A4"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6A8AA655" w14:textId="77777777" w:rsidR="00DD346D" w:rsidRDefault="00DD346D" w:rsidP="00DD346D">
                  <w:pPr>
                    <w:jc w:val="center"/>
                  </w:pPr>
                  <w:r>
                    <w:t>35</w:t>
                  </w:r>
                </w:p>
              </w:tc>
              <w:tc>
                <w:tcPr>
                  <w:tcW w:w="6744" w:type="dxa"/>
                  <w:tcBorders>
                    <w:top w:val="nil"/>
                    <w:left w:val="nil"/>
                    <w:bottom w:val="single" w:sz="4" w:space="0" w:color="auto"/>
                    <w:right w:val="single" w:sz="4" w:space="0" w:color="auto"/>
                  </w:tcBorders>
                  <w:noWrap/>
                  <w:vAlign w:val="bottom"/>
                  <w:hideMark/>
                </w:tcPr>
                <w:p w14:paraId="641BF7BF" w14:textId="77777777" w:rsidR="00DD346D" w:rsidRDefault="00DD346D" w:rsidP="00DD346D">
                  <w:pPr>
                    <w:jc w:val="right"/>
                    <w:rPr>
                      <w:i/>
                      <w:iCs/>
                    </w:rPr>
                  </w:pPr>
                  <w:r>
                    <w:rPr>
                      <w:i/>
                      <w:iCs/>
                    </w:rPr>
                    <w:t>KNAUF лист (ГКЛВ) 12,5 мм</w:t>
                  </w:r>
                </w:p>
              </w:tc>
              <w:tc>
                <w:tcPr>
                  <w:tcW w:w="1014" w:type="dxa"/>
                  <w:tcBorders>
                    <w:top w:val="nil"/>
                    <w:left w:val="nil"/>
                    <w:bottom w:val="single" w:sz="4" w:space="0" w:color="auto"/>
                    <w:right w:val="nil"/>
                  </w:tcBorders>
                  <w:noWrap/>
                  <w:vAlign w:val="bottom"/>
                  <w:hideMark/>
                </w:tcPr>
                <w:p w14:paraId="1FFC57AB" w14:textId="77777777" w:rsidR="00DD346D" w:rsidRDefault="00DD346D" w:rsidP="00DD346D">
                  <w:pPr>
                    <w:jc w:val="center"/>
                  </w:pPr>
                  <w:r>
                    <w:t>м2</w:t>
                  </w:r>
                </w:p>
              </w:tc>
              <w:tc>
                <w:tcPr>
                  <w:tcW w:w="1199" w:type="dxa"/>
                  <w:tcBorders>
                    <w:top w:val="nil"/>
                    <w:left w:val="single" w:sz="4" w:space="0" w:color="auto"/>
                    <w:bottom w:val="single" w:sz="4" w:space="0" w:color="auto"/>
                    <w:right w:val="single" w:sz="4" w:space="0" w:color="auto"/>
                  </w:tcBorders>
                  <w:noWrap/>
                  <w:vAlign w:val="bottom"/>
                  <w:hideMark/>
                </w:tcPr>
                <w:p w14:paraId="2EBC0993" w14:textId="77777777" w:rsidR="00DD346D" w:rsidRDefault="00DD346D" w:rsidP="00DD346D">
                  <w:pPr>
                    <w:jc w:val="center"/>
                    <w:rPr>
                      <w:rFonts w:ascii="Arial CYR" w:hAnsi="Arial CYR" w:cs="Arial CYR"/>
                      <w:sz w:val="20"/>
                      <w:szCs w:val="20"/>
                    </w:rPr>
                  </w:pPr>
                  <w:r>
                    <w:rPr>
                      <w:rFonts w:ascii="Arial CYR" w:hAnsi="Arial CYR" w:cs="Arial CYR"/>
                      <w:sz w:val="20"/>
                      <w:szCs w:val="20"/>
                    </w:rPr>
                    <w:t>915,20</w:t>
                  </w:r>
                </w:p>
              </w:tc>
              <w:tc>
                <w:tcPr>
                  <w:tcW w:w="236" w:type="dxa"/>
                  <w:vAlign w:val="center"/>
                  <w:hideMark/>
                </w:tcPr>
                <w:p w14:paraId="7EC806B1" w14:textId="77777777" w:rsidR="00DD346D" w:rsidRDefault="00DD346D" w:rsidP="00DD346D">
                  <w:pPr>
                    <w:rPr>
                      <w:sz w:val="20"/>
                      <w:szCs w:val="20"/>
                    </w:rPr>
                  </w:pPr>
                </w:p>
              </w:tc>
            </w:tr>
            <w:tr w:rsidR="00DD346D" w14:paraId="68C754C5"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09AC35AA" w14:textId="77777777" w:rsidR="00DD346D" w:rsidRDefault="00DD346D" w:rsidP="00DD346D">
                  <w:pPr>
                    <w:jc w:val="center"/>
                  </w:pPr>
                  <w:r>
                    <w:t>36</w:t>
                  </w:r>
                </w:p>
              </w:tc>
              <w:tc>
                <w:tcPr>
                  <w:tcW w:w="6744" w:type="dxa"/>
                  <w:tcBorders>
                    <w:top w:val="nil"/>
                    <w:left w:val="nil"/>
                    <w:bottom w:val="single" w:sz="4" w:space="0" w:color="auto"/>
                    <w:right w:val="single" w:sz="4" w:space="0" w:color="auto"/>
                  </w:tcBorders>
                  <w:noWrap/>
                  <w:vAlign w:val="center"/>
                  <w:hideMark/>
                </w:tcPr>
                <w:p w14:paraId="2E936552" w14:textId="77777777" w:rsidR="00DD346D" w:rsidRDefault="00DD346D" w:rsidP="00DD346D">
                  <w:pPr>
                    <w:rPr>
                      <w:b/>
                      <w:bCs/>
                      <w:color w:val="000000"/>
                    </w:rPr>
                  </w:pPr>
                  <w:r>
                    <w:rPr>
                      <w:b/>
                      <w:bCs/>
                      <w:color w:val="000000"/>
                    </w:rPr>
                    <w:t xml:space="preserve">Монтаж короба под шкаф, </w:t>
                  </w:r>
                  <w:proofErr w:type="spellStart"/>
                  <w:r>
                    <w:rPr>
                      <w:b/>
                      <w:bCs/>
                      <w:color w:val="000000"/>
                    </w:rPr>
                    <w:t>инстляции</w:t>
                  </w:r>
                  <w:proofErr w:type="spellEnd"/>
                  <w:r>
                    <w:rPr>
                      <w:b/>
                      <w:bCs/>
                      <w:color w:val="000000"/>
                    </w:rPr>
                    <w:t xml:space="preserve"> СУ</w:t>
                  </w:r>
                </w:p>
              </w:tc>
              <w:tc>
                <w:tcPr>
                  <w:tcW w:w="1014" w:type="dxa"/>
                  <w:tcBorders>
                    <w:top w:val="nil"/>
                    <w:left w:val="nil"/>
                    <w:bottom w:val="single" w:sz="4" w:space="0" w:color="auto"/>
                    <w:right w:val="nil"/>
                  </w:tcBorders>
                  <w:noWrap/>
                  <w:vAlign w:val="bottom"/>
                  <w:hideMark/>
                </w:tcPr>
                <w:p w14:paraId="67A2B4DB" w14:textId="77777777" w:rsidR="00DD346D" w:rsidRDefault="00DD346D" w:rsidP="00DD346D">
                  <w:pPr>
                    <w:jc w:val="center"/>
                  </w:pPr>
                  <w:proofErr w:type="spellStart"/>
                  <w:r>
                    <w:t>шт</w:t>
                  </w:r>
                  <w:proofErr w:type="spellEnd"/>
                </w:p>
              </w:tc>
              <w:tc>
                <w:tcPr>
                  <w:tcW w:w="1199" w:type="dxa"/>
                  <w:tcBorders>
                    <w:top w:val="nil"/>
                    <w:left w:val="single" w:sz="4" w:space="0" w:color="auto"/>
                    <w:bottom w:val="single" w:sz="4" w:space="0" w:color="auto"/>
                    <w:right w:val="single" w:sz="4" w:space="0" w:color="auto"/>
                  </w:tcBorders>
                  <w:noWrap/>
                  <w:vAlign w:val="bottom"/>
                  <w:hideMark/>
                </w:tcPr>
                <w:p w14:paraId="68012CFE" w14:textId="5134B55E" w:rsidR="00DD346D" w:rsidRDefault="00DD346D" w:rsidP="00DD346D">
                  <w:pPr>
                    <w:jc w:val="center"/>
                    <w:rPr>
                      <w:rFonts w:ascii="Arial CYR" w:hAnsi="Arial CYR" w:cs="Arial CYR"/>
                      <w:sz w:val="20"/>
                      <w:szCs w:val="20"/>
                    </w:rPr>
                  </w:pPr>
                  <w:r>
                    <w:rPr>
                      <w:rFonts w:ascii="Arial CYR" w:hAnsi="Arial CYR" w:cs="Arial CYR"/>
                      <w:sz w:val="20"/>
                      <w:szCs w:val="20"/>
                    </w:rPr>
                    <w:t>4</w:t>
                  </w:r>
                  <w:r w:rsidR="002F5F2D">
                    <w:rPr>
                      <w:rFonts w:ascii="Arial CYR" w:hAnsi="Arial CYR" w:cs="Arial CYR"/>
                      <w:sz w:val="20"/>
                      <w:szCs w:val="20"/>
                    </w:rPr>
                    <w:t>8</w:t>
                  </w:r>
                  <w:r>
                    <w:rPr>
                      <w:rFonts w:ascii="Arial CYR" w:hAnsi="Arial CYR" w:cs="Arial CYR"/>
                      <w:sz w:val="20"/>
                      <w:szCs w:val="20"/>
                    </w:rPr>
                    <w:t>,00</w:t>
                  </w:r>
                </w:p>
              </w:tc>
              <w:tc>
                <w:tcPr>
                  <w:tcW w:w="236" w:type="dxa"/>
                  <w:vAlign w:val="center"/>
                  <w:hideMark/>
                </w:tcPr>
                <w:p w14:paraId="1027FAA5" w14:textId="77777777" w:rsidR="00DD346D" w:rsidRDefault="00DD346D" w:rsidP="00DD346D">
                  <w:pPr>
                    <w:rPr>
                      <w:sz w:val="20"/>
                      <w:szCs w:val="20"/>
                    </w:rPr>
                  </w:pPr>
                </w:p>
              </w:tc>
            </w:tr>
            <w:tr w:rsidR="00DD346D" w14:paraId="0780212F"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420BF8AF" w14:textId="77777777" w:rsidR="00DD346D" w:rsidRDefault="00DD346D" w:rsidP="00DD346D">
                  <w:pPr>
                    <w:jc w:val="center"/>
                  </w:pPr>
                  <w:r>
                    <w:t>37</w:t>
                  </w:r>
                </w:p>
              </w:tc>
              <w:tc>
                <w:tcPr>
                  <w:tcW w:w="6744" w:type="dxa"/>
                  <w:tcBorders>
                    <w:top w:val="nil"/>
                    <w:left w:val="nil"/>
                    <w:bottom w:val="single" w:sz="4" w:space="0" w:color="auto"/>
                    <w:right w:val="single" w:sz="4" w:space="0" w:color="auto"/>
                  </w:tcBorders>
                  <w:noWrap/>
                  <w:vAlign w:val="bottom"/>
                  <w:hideMark/>
                </w:tcPr>
                <w:p w14:paraId="605039B9" w14:textId="54EF8FD7" w:rsidR="00DD346D" w:rsidRDefault="00DD346D" w:rsidP="00DD346D">
                  <w:pPr>
                    <w:jc w:val="right"/>
                    <w:rPr>
                      <w:i/>
                      <w:iCs/>
                    </w:rPr>
                  </w:pPr>
                  <w:r>
                    <w:rPr>
                      <w:i/>
                      <w:iCs/>
                    </w:rPr>
                    <w:t>КНАУФ-профиль (ПНП 28*27) (3х м.)</w:t>
                  </w:r>
                </w:p>
              </w:tc>
              <w:tc>
                <w:tcPr>
                  <w:tcW w:w="1014" w:type="dxa"/>
                  <w:tcBorders>
                    <w:top w:val="nil"/>
                    <w:left w:val="nil"/>
                    <w:bottom w:val="single" w:sz="4" w:space="0" w:color="auto"/>
                    <w:right w:val="nil"/>
                  </w:tcBorders>
                  <w:noWrap/>
                  <w:vAlign w:val="bottom"/>
                  <w:hideMark/>
                </w:tcPr>
                <w:p w14:paraId="00C35A7C" w14:textId="77777777" w:rsidR="00DD346D" w:rsidRDefault="00DD346D" w:rsidP="00DD346D">
                  <w:pPr>
                    <w:jc w:val="center"/>
                  </w:pPr>
                  <w:proofErr w:type="spellStart"/>
                  <w:r>
                    <w:t>шт</w:t>
                  </w:r>
                  <w:proofErr w:type="spellEnd"/>
                </w:p>
              </w:tc>
              <w:tc>
                <w:tcPr>
                  <w:tcW w:w="1199" w:type="dxa"/>
                  <w:tcBorders>
                    <w:top w:val="nil"/>
                    <w:left w:val="single" w:sz="4" w:space="0" w:color="auto"/>
                    <w:bottom w:val="single" w:sz="4" w:space="0" w:color="auto"/>
                    <w:right w:val="single" w:sz="4" w:space="0" w:color="auto"/>
                  </w:tcBorders>
                  <w:noWrap/>
                  <w:vAlign w:val="bottom"/>
                  <w:hideMark/>
                </w:tcPr>
                <w:p w14:paraId="6172E637" w14:textId="77777777" w:rsidR="00DD346D" w:rsidRDefault="00DD346D" w:rsidP="00DD346D">
                  <w:pPr>
                    <w:jc w:val="center"/>
                    <w:rPr>
                      <w:rFonts w:ascii="Arial CYR" w:hAnsi="Arial CYR" w:cs="Arial CYR"/>
                      <w:sz w:val="20"/>
                      <w:szCs w:val="20"/>
                    </w:rPr>
                  </w:pPr>
                  <w:r>
                    <w:rPr>
                      <w:rFonts w:ascii="Arial CYR" w:hAnsi="Arial CYR" w:cs="Arial CYR"/>
                      <w:sz w:val="20"/>
                      <w:szCs w:val="20"/>
                    </w:rPr>
                    <w:t>42,63</w:t>
                  </w:r>
                </w:p>
              </w:tc>
              <w:tc>
                <w:tcPr>
                  <w:tcW w:w="236" w:type="dxa"/>
                  <w:vAlign w:val="center"/>
                  <w:hideMark/>
                </w:tcPr>
                <w:p w14:paraId="0FF6BB67" w14:textId="77777777" w:rsidR="00DD346D" w:rsidRDefault="00DD346D" w:rsidP="00DD346D">
                  <w:pPr>
                    <w:rPr>
                      <w:sz w:val="20"/>
                      <w:szCs w:val="20"/>
                    </w:rPr>
                  </w:pPr>
                </w:p>
              </w:tc>
            </w:tr>
            <w:tr w:rsidR="00DD346D" w14:paraId="5260F71E"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5985B57B" w14:textId="77777777" w:rsidR="00DD346D" w:rsidRDefault="00DD346D" w:rsidP="00DD346D">
                  <w:pPr>
                    <w:jc w:val="center"/>
                  </w:pPr>
                  <w:r>
                    <w:t>38</w:t>
                  </w:r>
                </w:p>
              </w:tc>
              <w:tc>
                <w:tcPr>
                  <w:tcW w:w="6744" w:type="dxa"/>
                  <w:tcBorders>
                    <w:top w:val="nil"/>
                    <w:left w:val="nil"/>
                    <w:bottom w:val="single" w:sz="4" w:space="0" w:color="auto"/>
                    <w:right w:val="single" w:sz="4" w:space="0" w:color="auto"/>
                  </w:tcBorders>
                  <w:noWrap/>
                  <w:vAlign w:val="bottom"/>
                  <w:hideMark/>
                </w:tcPr>
                <w:p w14:paraId="79900C5E" w14:textId="77777777" w:rsidR="00DD346D" w:rsidRDefault="00DD346D" w:rsidP="00DD346D">
                  <w:pPr>
                    <w:jc w:val="right"/>
                    <w:rPr>
                      <w:i/>
                      <w:iCs/>
                    </w:rPr>
                  </w:pPr>
                  <w:r>
                    <w:rPr>
                      <w:i/>
                      <w:iCs/>
                    </w:rPr>
                    <w:t>КНАУФ-профиль (ПП 60*27) (3х м.)</w:t>
                  </w:r>
                </w:p>
              </w:tc>
              <w:tc>
                <w:tcPr>
                  <w:tcW w:w="1014" w:type="dxa"/>
                  <w:tcBorders>
                    <w:top w:val="nil"/>
                    <w:left w:val="nil"/>
                    <w:bottom w:val="single" w:sz="4" w:space="0" w:color="auto"/>
                    <w:right w:val="nil"/>
                  </w:tcBorders>
                  <w:noWrap/>
                  <w:vAlign w:val="bottom"/>
                  <w:hideMark/>
                </w:tcPr>
                <w:p w14:paraId="26376670" w14:textId="77777777" w:rsidR="00DD346D" w:rsidRDefault="00DD346D" w:rsidP="00DD346D">
                  <w:pPr>
                    <w:jc w:val="center"/>
                  </w:pPr>
                  <w:proofErr w:type="spellStart"/>
                  <w:r>
                    <w:t>шт</w:t>
                  </w:r>
                  <w:proofErr w:type="spellEnd"/>
                </w:p>
              </w:tc>
              <w:tc>
                <w:tcPr>
                  <w:tcW w:w="1199" w:type="dxa"/>
                  <w:tcBorders>
                    <w:top w:val="nil"/>
                    <w:left w:val="single" w:sz="4" w:space="0" w:color="auto"/>
                    <w:bottom w:val="single" w:sz="4" w:space="0" w:color="auto"/>
                    <w:right w:val="single" w:sz="4" w:space="0" w:color="auto"/>
                  </w:tcBorders>
                  <w:noWrap/>
                  <w:vAlign w:val="bottom"/>
                  <w:hideMark/>
                </w:tcPr>
                <w:p w14:paraId="3661ACEE" w14:textId="77777777" w:rsidR="00DD346D" w:rsidRDefault="00DD346D" w:rsidP="00DD346D">
                  <w:pPr>
                    <w:jc w:val="center"/>
                    <w:rPr>
                      <w:rFonts w:ascii="Arial CYR" w:hAnsi="Arial CYR" w:cs="Arial CYR"/>
                      <w:sz w:val="20"/>
                      <w:szCs w:val="20"/>
                    </w:rPr>
                  </w:pPr>
                  <w:r>
                    <w:rPr>
                      <w:rFonts w:ascii="Arial CYR" w:hAnsi="Arial CYR" w:cs="Arial CYR"/>
                      <w:sz w:val="20"/>
                      <w:szCs w:val="20"/>
                    </w:rPr>
                    <w:t>38,75</w:t>
                  </w:r>
                </w:p>
              </w:tc>
              <w:tc>
                <w:tcPr>
                  <w:tcW w:w="236" w:type="dxa"/>
                  <w:vAlign w:val="center"/>
                  <w:hideMark/>
                </w:tcPr>
                <w:p w14:paraId="5C3402EC" w14:textId="77777777" w:rsidR="00DD346D" w:rsidRDefault="00DD346D" w:rsidP="00DD346D">
                  <w:pPr>
                    <w:rPr>
                      <w:sz w:val="20"/>
                      <w:szCs w:val="20"/>
                    </w:rPr>
                  </w:pPr>
                </w:p>
              </w:tc>
            </w:tr>
            <w:tr w:rsidR="00DD346D" w14:paraId="383CEB3C"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6CF51C80" w14:textId="77777777" w:rsidR="00DD346D" w:rsidRDefault="00DD346D" w:rsidP="00DD346D">
                  <w:pPr>
                    <w:jc w:val="center"/>
                  </w:pPr>
                  <w:r>
                    <w:t>39</w:t>
                  </w:r>
                </w:p>
              </w:tc>
              <w:tc>
                <w:tcPr>
                  <w:tcW w:w="6744" w:type="dxa"/>
                  <w:tcBorders>
                    <w:top w:val="nil"/>
                    <w:left w:val="nil"/>
                    <w:bottom w:val="single" w:sz="4" w:space="0" w:color="auto"/>
                    <w:right w:val="single" w:sz="4" w:space="0" w:color="auto"/>
                  </w:tcBorders>
                  <w:noWrap/>
                  <w:vAlign w:val="bottom"/>
                  <w:hideMark/>
                </w:tcPr>
                <w:p w14:paraId="12535C34" w14:textId="77777777" w:rsidR="00DD346D" w:rsidRDefault="00DD346D" w:rsidP="00DD346D">
                  <w:pPr>
                    <w:jc w:val="right"/>
                    <w:rPr>
                      <w:i/>
                      <w:iCs/>
                    </w:rPr>
                  </w:pPr>
                  <w:r>
                    <w:rPr>
                      <w:i/>
                      <w:iCs/>
                    </w:rPr>
                    <w:t>Подвес прямой 60×27</w:t>
                  </w:r>
                </w:p>
              </w:tc>
              <w:tc>
                <w:tcPr>
                  <w:tcW w:w="1014" w:type="dxa"/>
                  <w:tcBorders>
                    <w:top w:val="nil"/>
                    <w:left w:val="nil"/>
                    <w:bottom w:val="single" w:sz="4" w:space="0" w:color="auto"/>
                    <w:right w:val="nil"/>
                  </w:tcBorders>
                  <w:noWrap/>
                  <w:vAlign w:val="bottom"/>
                  <w:hideMark/>
                </w:tcPr>
                <w:p w14:paraId="2304FA8E" w14:textId="77777777" w:rsidR="00DD346D" w:rsidRDefault="00DD346D" w:rsidP="00DD346D">
                  <w:pPr>
                    <w:jc w:val="center"/>
                  </w:pPr>
                  <w:proofErr w:type="spellStart"/>
                  <w:r>
                    <w:t>шт</w:t>
                  </w:r>
                  <w:proofErr w:type="spellEnd"/>
                </w:p>
              </w:tc>
              <w:tc>
                <w:tcPr>
                  <w:tcW w:w="1199" w:type="dxa"/>
                  <w:tcBorders>
                    <w:top w:val="nil"/>
                    <w:left w:val="single" w:sz="4" w:space="0" w:color="auto"/>
                    <w:bottom w:val="single" w:sz="4" w:space="0" w:color="auto"/>
                    <w:right w:val="single" w:sz="4" w:space="0" w:color="auto"/>
                  </w:tcBorders>
                  <w:noWrap/>
                  <w:vAlign w:val="bottom"/>
                  <w:hideMark/>
                </w:tcPr>
                <w:p w14:paraId="110CCDE4" w14:textId="77777777" w:rsidR="00DD346D" w:rsidRDefault="00DD346D" w:rsidP="00DD346D">
                  <w:pPr>
                    <w:jc w:val="center"/>
                    <w:rPr>
                      <w:rFonts w:ascii="Arial CYR" w:hAnsi="Arial CYR" w:cs="Arial CYR"/>
                      <w:sz w:val="20"/>
                      <w:szCs w:val="20"/>
                    </w:rPr>
                  </w:pPr>
                  <w:r>
                    <w:rPr>
                      <w:rFonts w:ascii="Arial CYR" w:hAnsi="Arial CYR" w:cs="Arial CYR"/>
                      <w:sz w:val="20"/>
                      <w:szCs w:val="20"/>
                    </w:rPr>
                    <w:t>77,50</w:t>
                  </w:r>
                </w:p>
              </w:tc>
              <w:tc>
                <w:tcPr>
                  <w:tcW w:w="236" w:type="dxa"/>
                  <w:vAlign w:val="center"/>
                  <w:hideMark/>
                </w:tcPr>
                <w:p w14:paraId="33434F10" w14:textId="77777777" w:rsidR="00DD346D" w:rsidRDefault="00DD346D" w:rsidP="00DD346D">
                  <w:pPr>
                    <w:rPr>
                      <w:sz w:val="20"/>
                      <w:szCs w:val="20"/>
                    </w:rPr>
                  </w:pPr>
                </w:p>
              </w:tc>
            </w:tr>
            <w:tr w:rsidR="00DD346D" w14:paraId="3AAB1B43"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14192F25" w14:textId="77777777" w:rsidR="00DD346D" w:rsidRDefault="00DD346D" w:rsidP="00DD346D">
                  <w:pPr>
                    <w:jc w:val="center"/>
                  </w:pPr>
                  <w:r>
                    <w:t>40</w:t>
                  </w:r>
                </w:p>
              </w:tc>
              <w:tc>
                <w:tcPr>
                  <w:tcW w:w="6744" w:type="dxa"/>
                  <w:tcBorders>
                    <w:top w:val="nil"/>
                    <w:left w:val="nil"/>
                    <w:bottom w:val="single" w:sz="4" w:space="0" w:color="auto"/>
                    <w:right w:val="single" w:sz="4" w:space="0" w:color="auto"/>
                  </w:tcBorders>
                  <w:noWrap/>
                  <w:vAlign w:val="bottom"/>
                  <w:hideMark/>
                </w:tcPr>
                <w:p w14:paraId="253269D2" w14:textId="77777777" w:rsidR="00DD346D" w:rsidRDefault="00DD346D" w:rsidP="00DD346D">
                  <w:pPr>
                    <w:jc w:val="right"/>
                    <w:rPr>
                      <w:i/>
                      <w:iCs/>
                    </w:rPr>
                  </w:pPr>
                  <w:r>
                    <w:rPr>
                      <w:i/>
                      <w:iCs/>
                    </w:rPr>
                    <w:t xml:space="preserve">Минеральная звукоизоляция </w:t>
                  </w:r>
                  <w:proofErr w:type="spellStart"/>
                  <w:r>
                    <w:rPr>
                      <w:i/>
                      <w:iCs/>
                    </w:rPr>
                    <w:t>Rockwool</w:t>
                  </w:r>
                  <w:proofErr w:type="spellEnd"/>
                  <w:r>
                    <w:rPr>
                      <w:i/>
                      <w:iCs/>
                    </w:rPr>
                    <w:t xml:space="preserve"> -100мм</w:t>
                  </w:r>
                </w:p>
              </w:tc>
              <w:tc>
                <w:tcPr>
                  <w:tcW w:w="1014" w:type="dxa"/>
                  <w:tcBorders>
                    <w:top w:val="nil"/>
                    <w:left w:val="nil"/>
                    <w:bottom w:val="single" w:sz="4" w:space="0" w:color="auto"/>
                    <w:right w:val="nil"/>
                  </w:tcBorders>
                  <w:noWrap/>
                  <w:vAlign w:val="bottom"/>
                  <w:hideMark/>
                </w:tcPr>
                <w:p w14:paraId="1A126CCA" w14:textId="77777777" w:rsidR="00DD346D" w:rsidRDefault="00DD346D" w:rsidP="00DD346D">
                  <w:pPr>
                    <w:jc w:val="center"/>
                  </w:pPr>
                  <w:r>
                    <w:t>м2</w:t>
                  </w:r>
                </w:p>
              </w:tc>
              <w:tc>
                <w:tcPr>
                  <w:tcW w:w="1199" w:type="dxa"/>
                  <w:tcBorders>
                    <w:top w:val="nil"/>
                    <w:left w:val="single" w:sz="4" w:space="0" w:color="auto"/>
                    <w:bottom w:val="single" w:sz="4" w:space="0" w:color="auto"/>
                    <w:right w:val="single" w:sz="4" w:space="0" w:color="auto"/>
                  </w:tcBorders>
                  <w:noWrap/>
                  <w:vAlign w:val="bottom"/>
                  <w:hideMark/>
                </w:tcPr>
                <w:p w14:paraId="4FE45082" w14:textId="77777777" w:rsidR="00DD346D" w:rsidRDefault="00DD346D" w:rsidP="00DD346D">
                  <w:pPr>
                    <w:jc w:val="center"/>
                    <w:rPr>
                      <w:rFonts w:ascii="Arial CYR" w:hAnsi="Arial CYR" w:cs="Arial CYR"/>
                      <w:sz w:val="20"/>
                      <w:szCs w:val="20"/>
                    </w:rPr>
                  </w:pPr>
                  <w:r>
                    <w:rPr>
                      <w:rFonts w:ascii="Arial CYR" w:hAnsi="Arial CYR" w:cs="Arial CYR"/>
                      <w:sz w:val="20"/>
                      <w:szCs w:val="20"/>
                    </w:rPr>
                    <w:t>27,90</w:t>
                  </w:r>
                </w:p>
              </w:tc>
              <w:tc>
                <w:tcPr>
                  <w:tcW w:w="236" w:type="dxa"/>
                  <w:vAlign w:val="center"/>
                  <w:hideMark/>
                </w:tcPr>
                <w:p w14:paraId="04F15DE0" w14:textId="77777777" w:rsidR="00DD346D" w:rsidRDefault="00DD346D" w:rsidP="00DD346D">
                  <w:pPr>
                    <w:rPr>
                      <w:sz w:val="20"/>
                      <w:szCs w:val="20"/>
                    </w:rPr>
                  </w:pPr>
                </w:p>
              </w:tc>
            </w:tr>
            <w:tr w:rsidR="00DD346D" w14:paraId="5B8CDE2E"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5141BEB8" w14:textId="77777777" w:rsidR="00DD346D" w:rsidRDefault="00DD346D" w:rsidP="00DD346D">
                  <w:pPr>
                    <w:jc w:val="center"/>
                  </w:pPr>
                  <w:r>
                    <w:t>41</w:t>
                  </w:r>
                </w:p>
              </w:tc>
              <w:tc>
                <w:tcPr>
                  <w:tcW w:w="6744" w:type="dxa"/>
                  <w:tcBorders>
                    <w:top w:val="nil"/>
                    <w:left w:val="nil"/>
                    <w:bottom w:val="single" w:sz="4" w:space="0" w:color="auto"/>
                    <w:right w:val="single" w:sz="4" w:space="0" w:color="auto"/>
                  </w:tcBorders>
                  <w:noWrap/>
                  <w:vAlign w:val="bottom"/>
                  <w:hideMark/>
                </w:tcPr>
                <w:p w14:paraId="623E6977" w14:textId="77777777" w:rsidR="00DD346D" w:rsidRDefault="00DD346D" w:rsidP="00DD346D">
                  <w:pPr>
                    <w:jc w:val="right"/>
                    <w:rPr>
                      <w:i/>
                      <w:iCs/>
                    </w:rPr>
                  </w:pPr>
                  <w:proofErr w:type="spellStart"/>
                  <w:r>
                    <w:rPr>
                      <w:i/>
                      <w:iCs/>
                    </w:rPr>
                    <w:t>Дихтунгсбанд</w:t>
                  </w:r>
                  <w:proofErr w:type="spellEnd"/>
                  <w:r>
                    <w:rPr>
                      <w:i/>
                      <w:iCs/>
                    </w:rPr>
                    <w:t xml:space="preserve"> 30 мм 30м </w:t>
                  </w:r>
                </w:p>
              </w:tc>
              <w:tc>
                <w:tcPr>
                  <w:tcW w:w="1014" w:type="dxa"/>
                  <w:tcBorders>
                    <w:top w:val="nil"/>
                    <w:left w:val="nil"/>
                    <w:bottom w:val="single" w:sz="4" w:space="0" w:color="auto"/>
                    <w:right w:val="nil"/>
                  </w:tcBorders>
                  <w:noWrap/>
                  <w:vAlign w:val="bottom"/>
                  <w:hideMark/>
                </w:tcPr>
                <w:p w14:paraId="0F60E528" w14:textId="77777777" w:rsidR="00DD346D" w:rsidRDefault="00DD346D" w:rsidP="00DD346D">
                  <w:pPr>
                    <w:jc w:val="center"/>
                  </w:pPr>
                  <w:proofErr w:type="spellStart"/>
                  <w:r>
                    <w:t>м.п</w:t>
                  </w:r>
                  <w:proofErr w:type="spellEnd"/>
                  <w:r>
                    <w:t>.</w:t>
                  </w:r>
                </w:p>
              </w:tc>
              <w:tc>
                <w:tcPr>
                  <w:tcW w:w="1199" w:type="dxa"/>
                  <w:tcBorders>
                    <w:top w:val="nil"/>
                    <w:left w:val="single" w:sz="4" w:space="0" w:color="auto"/>
                    <w:bottom w:val="single" w:sz="4" w:space="0" w:color="auto"/>
                    <w:right w:val="single" w:sz="4" w:space="0" w:color="auto"/>
                  </w:tcBorders>
                  <w:noWrap/>
                  <w:vAlign w:val="bottom"/>
                  <w:hideMark/>
                </w:tcPr>
                <w:p w14:paraId="1343EABA" w14:textId="77777777" w:rsidR="00DD346D" w:rsidRDefault="00DD346D" w:rsidP="00DD346D">
                  <w:pPr>
                    <w:jc w:val="center"/>
                    <w:rPr>
                      <w:rFonts w:ascii="Arial CYR" w:hAnsi="Arial CYR" w:cs="Arial CYR"/>
                      <w:sz w:val="20"/>
                      <w:szCs w:val="20"/>
                    </w:rPr>
                  </w:pPr>
                  <w:r>
                    <w:rPr>
                      <w:rFonts w:ascii="Arial CYR" w:hAnsi="Arial CYR" w:cs="Arial CYR"/>
                      <w:sz w:val="20"/>
                      <w:szCs w:val="20"/>
                    </w:rPr>
                    <w:t>42,63</w:t>
                  </w:r>
                </w:p>
              </w:tc>
              <w:tc>
                <w:tcPr>
                  <w:tcW w:w="236" w:type="dxa"/>
                  <w:vAlign w:val="center"/>
                  <w:hideMark/>
                </w:tcPr>
                <w:p w14:paraId="2F90A814" w14:textId="77777777" w:rsidR="00DD346D" w:rsidRDefault="00DD346D" w:rsidP="00DD346D">
                  <w:pPr>
                    <w:rPr>
                      <w:sz w:val="20"/>
                      <w:szCs w:val="20"/>
                    </w:rPr>
                  </w:pPr>
                </w:p>
              </w:tc>
            </w:tr>
            <w:tr w:rsidR="00DD346D" w14:paraId="4A58ADDC"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46347F86" w14:textId="77777777" w:rsidR="00DD346D" w:rsidRDefault="00DD346D" w:rsidP="00DD346D">
                  <w:pPr>
                    <w:jc w:val="center"/>
                  </w:pPr>
                  <w:r>
                    <w:t>42</w:t>
                  </w:r>
                </w:p>
              </w:tc>
              <w:tc>
                <w:tcPr>
                  <w:tcW w:w="6744" w:type="dxa"/>
                  <w:tcBorders>
                    <w:top w:val="nil"/>
                    <w:left w:val="nil"/>
                    <w:bottom w:val="single" w:sz="4" w:space="0" w:color="auto"/>
                    <w:right w:val="single" w:sz="4" w:space="0" w:color="auto"/>
                  </w:tcBorders>
                  <w:noWrap/>
                  <w:vAlign w:val="bottom"/>
                  <w:hideMark/>
                </w:tcPr>
                <w:p w14:paraId="670D1856" w14:textId="77777777" w:rsidR="00DD346D" w:rsidRDefault="00DD346D" w:rsidP="00DD346D">
                  <w:pPr>
                    <w:jc w:val="right"/>
                    <w:rPr>
                      <w:i/>
                      <w:iCs/>
                    </w:rPr>
                  </w:pPr>
                  <w:r>
                    <w:rPr>
                      <w:i/>
                      <w:iCs/>
                    </w:rPr>
                    <w:t>Анкер-клин 6/40</w:t>
                  </w:r>
                </w:p>
              </w:tc>
              <w:tc>
                <w:tcPr>
                  <w:tcW w:w="1014" w:type="dxa"/>
                  <w:tcBorders>
                    <w:top w:val="nil"/>
                    <w:left w:val="nil"/>
                    <w:bottom w:val="single" w:sz="4" w:space="0" w:color="auto"/>
                    <w:right w:val="nil"/>
                  </w:tcBorders>
                  <w:noWrap/>
                  <w:vAlign w:val="bottom"/>
                  <w:hideMark/>
                </w:tcPr>
                <w:p w14:paraId="7C6B8137" w14:textId="77777777" w:rsidR="00DD346D" w:rsidRDefault="00DD346D" w:rsidP="00DD346D">
                  <w:pPr>
                    <w:jc w:val="center"/>
                  </w:pPr>
                  <w:proofErr w:type="spellStart"/>
                  <w:r>
                    <w:t>шт</w:t>
                  </w:r>
                  <w:proofErr w:type="spellEnd"/>
                </w:p>
              </w:tc>
              <w:tc>
                <w:tcPr>
                  <w:tcW w:w="1199" w:type="dxa"/>
                  <w:tcBorders>
                    <w:top w:val="nil"/>
                    <w:left w:val="single" w:sz="4" w:space="0" w:color="auto"/>
                    <w:bottom w:val="single" w:sz="4" w:space="0" w:color="auto"/>
                    <w:right w:val="single" w:sz="4" w:space="0" w:color="auto"/>
                  </w:tcBorders>
                  <w:noWrap/>
                  <w:vAlign w:val="bottom"/>
                  <w:hideMark/>
                </w:tcPr>
                <w:p w14:paraId="4349235A" w14:textId="77777777" w:rsidR="00DD346D" w:rsidRDefault="00DD346D" w:rsidP="00DD346D">
                  <w:pPr>
                    <w:jc w:val="center"/>
                    <w:rPr>
                      <w:rFonts w:ascii="Arial CYR" w:hAnsi="Arial CYR" w:cs="Arial CYR"/>
                      <w:sz w:val="20"/>
                      <w:szCs w:val="20"/>
                    </w:rPr>
                  </w:pPr>
                  <w:r>
                    <w:rPr>
                      <w:rFonts w:ascii="Arial CYR" w:hAnsi="Arial CYR" w:cs="Arial CYR"/>
                      <w:sz w:val="20"/>
                      <w:szCs w:val="20"/>
                    </w:rPr>
                    <w:t>93,00</w:t>
                  </w:r>
                </w:p>
              </w:tc>
              <w:tc>
                <w:tcPr>
                  <w:tcW w:w="236" w:type="dxa"/>
                  <w:vAlign w:val="center"/>
                  <w:hideMark/>
                </w:tcPr>
                <w:p w14:paraId="67DDFDA6" w14:textId="77777777" w:rsidR="00DD346D" w:rsidRDefault="00DD346D" w:rsidP="00DD346D">
                  <w:pPr>
                    <w:rPr>
                      <w:sz w:val="20"/>
                      <w:szCs w:val="20"/>
                    </w:rPr>
                  </w:pPr>
                </w:p>
              </w:tc>
            </w:tr>
            <w:tr w:rsidR="00DD346D" w14:paraId="71D95CF2"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4712A19F" w14:textId="77777777" w:rsidR="00DD346D" w:rsidRDefault="00DD346D" w:rsidP="00DD346D">
                  <w:pPr>
                    <w:jc w:val="center"/>
                  </w:pPr>
                  <w:r>
                    <w:t>43</w:t>
                  </w:r>
                </w:p>
              </w:tc>
              <w:tc>
                <w:tcPr>
                  <w:tcW w:w="6744" w:type="dxa"/>
                  <w:tcBorders>
                    <w:top w:val="nil"/>
                    <w:left w:val="nil"/>
                    <w:bottom w:val="single" w:sz="4" w:space="0" w:color="auto"/>
                    <w:right w:val="single" w:sz="4" w:space="0" w:color="auto"/>
                  </w:tcBorders>
                  <w:noWrap/>
                  <w:vAlign w:val="bottom"/>
                  <w:hideMark/>
                </w:tcPr>
                <w:p w14:paraId="30CF1C4A" w14:textId="77777777" w:rsidR="00DD346D" w:rsidRDefault="00DD346D" w:rsidP="00DD346D">
                  <w:pPr>
                    <w:jc w:val="right"/>
                    <w:rPr>
                      <w:i/>
                      <w:iCs/>
                    </w:rPr>
                  </w:pPr>
                  <w:r>
                    <w:rPr>
                      <w:i/>
                      <w:iCs/>
                    </w:rPr>
                    <w:t xml:space="preserve">Шуруп </w:t>
                  </w:r>
                  <w:proofErr w:type="spellStart"/>
                  <w:r>
                    <w:rPr>
                      <w:i/>
                      <w:iCs/>
                    </w:rPr>
                    <w:t>Кнауф</w:t>
                  </w:r>
                  <w:proofErr w:type="spellEnd"/>
                  <w:r>
                    <w:rPr>
                      <w:i/>
                      <w:iCs/>
                    </w:rPr>
                    <w:t>-в ленте. 25 (1000)</w:t>
                  </w:r>
                </w:p>
              </w:tc>
              <w:tc>
                <w:tcPr>
                  <w:tcW w:w="1014" w:type="dxa"/>
                  <w:tcBorders>
                    <w:top w:val="nil"/>
                    <w:left w:val="nil"/>
                    <w:bottom w:val="single" w:sz="4" w:space="0" w:color="auto"/>
                    <w:right w:val="nil"/>
                  </w:tcBorders>
                  <w:noWrap/>
                  <w:vAlign w:val="bottom"/>
                  <w:hideMark/>
                </w:tcPr>
                <w:p w14:paraId="147D2052" w14:textId="77777777" w:rsidR="00DD346D" w:rsidRDefault="00DD346D" w:rsidP="00DD346D">
                  <w:pPr>
                    <w:jc w:val="center"/>
                  </w:pPr>
                  <w:proofErr w:type="spellStart"/>
                  <w:r>
                    <w:t>шт</w:t>
                  </w:r>
                  <w:proofErr w:type="spellEnd"/>
                </w:p>
              </w:tc>
              <w:tc>
                <w:tcPr>
                  <w:tcW w:w="1199" w:type="dxa"/>
                  <w:tcBorders>
                    <w:top w:val="nil"/>
                    <w:left w:val="single" w:sz="4" w:space="0" w:color="auto"/>
                    <w:bottom w:val="single" w:sz="4" w:space="0" w:color="auto"/>
                    <w:right w:val="single" w:sz="4" w:space="0" w:color="auto"/>
                  </w:tcBorders>
                  <w:noWrap/>
                  <w:vAlign w:val="bottom"/>
                  <w:hideMark/>
                </w:tcPr>
                <w:p w14:paraId="1F4DB0AC" w14:textId="77777777" w:rsidR="00DD346D" w:rsidRDefault="00DD346D" w:rsidP="00DD346D">
                  <w:pPr>
                    <w:jc w:val="center"/>
                    <w:rPr>
                      <w:rFonts w:ascii="Arial CYR" w:hAnsi="Arial CYR" w:cs="Arial CYR"/>
                      <w:sz w:val="20"/>
                      <w:szCs w:val="20"/>
                    </w:rPr>
                  </w:pPr>
                  <w:r>
                    <w:rPr>
                      <w:rFonts w:ascii="Arial CYR" w:hAnsi="Arial CYR" w:cs="Arial CYR"/>
                      <w:sz w:val="20"/>
                      <w:szCs w:val="20"/>
                    </w:rPr>
                    <w:t>930,00</w:t>
                  </w:r>
                </w:p>
              </w:tc>
              <w:tc>
                <w:tcPr>
                  <w:tcW w:w="236" w:type="dxa"/>
                  <w:vAlign w:val="center"/>
                  <w:hideMark/>
                </w:tcPr>
                <w:p w14:paraId="027F89E2" w14:textId="77777777" w:rsidR="00DD346D" w:rsidRDefault="00DD346D" w:rsidP="00DD346D">
                  <w:pPr>
                    <w:rPr>
                      <w:sz w:val="20"/>
                      <w:szCs w:val="20"/>
                    </w:rPr>
                  </w:pPr>
                </w:p>
              </w:tc>
            </w:tr>
            <w:tr w:rsidR="00DD346D" w14:paraId="1C0ED043"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3ACF9273" w14:textId="77777777" w:rsidR="00DD346D" w:rsidRDefault="00DD346D" w:rsidP="00DD346D">
                  <w:pPr>
                    <w:jc w:val="center"/>
                  </w:pPr>
                  <w:r>
                    <w:t>44</w:t>
                  </w:r>
                </w:p>
              </w:tc>
              <w:tc>
                <w:tcPr>
                  <w:tcW w:w="6744" w:type="dxa"/>
                  <w:tcBorders>
                    <w:top w:val="nil"/>
                    <w:left w:val="nil"/>
                    <w:bottom w:val="single" w:sz="4" w:space="0" w:color="auto"/>
                    <w:right w:val="single" w:sz="4" w:space="0" w:color="auto"/>
                  </w:tcBorders>
                  <w:noWrap/>
                  <w:vAlign w:val="bottom"/>
                  <w:hideMark/>
                </w:tcPr>
                <w:p w14:paraId="48320AC9" w14:textId="77777777" w:rsidR="00DD346D" w:rsidRDefault="00DD346D" w:rsidP="00DD346D">
                  <w:pPr>
                    <w:jc w:val="right"/>
                    <w:rPr>
                      <w:i/>
                      <w:iCs/>
                    </w:rPr>
                  </w:pPr>
                  <w:r>
                    <w:rPr>
                      <w:i/>
                      <w:iCs/>
                    </w:rPr>
                    <w:t xml:space="preserve">Шуруп </w:t>
                  </w:r>
                  <w:proofErr w:type="spellStart"/>
                  <w:r>
                    <w:rPr>
                      <w:i/>
                      <w:iCs/>
                    </w:rPr>
                    <w:t>Кнауф</w:t>
                  </w:r>
                  <w:proofErr w:type="spellEnd"/>
                  <w:r>
                    <w:rPr>
                      <w:i/>
                      <w:iCs/>
                    </w:rPr>
                    <w:t>-в ленте. 35 (1000)</w:t>
                  </w:r>
                </w:p>
              </w:tc>
              <w:tc>
                <w:tcPr>
                  <w:tcW w:w="1014" w:type="dxa"/>
                  <w:tcBorders>
                    <w:top w:val="nil"/>
                    <w:left w:val="nil"/>
                    <w:bottom w:val="single" w:sz="4" w:space="0" w:color="auto"/>
                    <w:right w:val="nil"/>
                  </w:tcBorders>
                  <w:noWrap/>
                  <w:vAlign w:val="bottom"/>
                  <w:hideMark/>
                </w:tcPr>
                <w:p w14:paraId="42D4A606" w14:textId="77777777" w:rsidR="00DD346D" w:rsidRDefault="00DD346D" w:rsidP="00DD346D">
                  <w:pPr>
                    <w:jc w:val="center"/>
                  </w:pPr>
                  <w:proofErr w:type="spellStart"/>
                  <w:r>
                    <w:t>шт</w:t>
                  </w:r>
                  <w:proofErr w:type="spellEnd"/>
                </w:p>
              </w:tc>
              <w:tc>
                <w:tcPr>
                  <w:tcW w:w="1199" w:type="dxa"/>
                  <w:tcBorders>
                    <w:top w:val="nil"/>
                    <w:left w:val="single" w:sz="4" w:space="0" w:color="auto"/>
                    <w:bottom w:val="single" w:sz="4" w:space="0" w:color="auto"/>
                    <w:right w:val="single" w:sz="4" w:space="0" w:color="auto"/>
                  </w:tcBorders>
                  <w:noWrap/>
                  <w:vAlign w:val="bottom"/>
                  <w:hideMark/>
                </w:tcPr>
                <w:p w14:paraId="72F20852" w14:textId="77777777" w:rsidR="00DD346D" w:rsidRDefault="00DD346D" w:rsidP="00DD346D">
                  <w:pPr>
                    <w:jc w:val="center"/>
                    <w:rPr>
                      <w:rFonts w:ascii="Arial CYR" w:hAnsi="Arial CYR" w:cs="Arial CYR"/>
                      <w:sz w:val="20"/>
                      <w:szCs w:val="20"/>
                    </w:rPr>
                  </w:pPr>
                  <w:r>
                    <w:rPr>
                      <w:rFonts w:ascii="Arial CYR" w:hAnsi="Arial CYR" w:cs="Arial CYR"/>
                      <w:sz w:val="20"/>
                      <w:szCs w:val="20"/>
                    </w:rPr>
                    <w:t>930,00</w:t>
                  </w:r>
                </w:p>
              </w:tc>
              <w:tc>
                <w:tcPr>
                  <w:tcW w:w="236" w:type="dxa"/>
                  <w:vAlign w:val="center"/>
                  <w:hideMark/>
                </w:tcPr>
                <w:p w14:paraId="4A363151" w14:textId="77777777" w:rsidR="00DD346D" w:rsidRDefault="00DD346D" w:rsidP="00DD346D">
                  <w:pPr>
                    <w:rPr>
                      <w:sz w:val="20"/>
                      <w:szCs w:val="20"/>
                    </w:rPr>
                  </w:pPr>
                </w:p>
              </w:tc>
            </w:tr>
            <w:tr w:rsidR="00DD346D" w14:paraId="1AFECF57"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7F585A06" w14:textId="77777777" w:rsidR="00DD346D" w:rsidRDefault="00DD346D" w:rsidP="00DD346D">
                  <w:pPr>
                    <w:jc w:val="center"/>
                  </w:pPr>
                  <w:r>
                    <w:t>45</w:t>
                  </w:r>
                </w:p>
              </w:tc>
              <w:tc>
                <w:tcPr>
                  <w:tcW w:w="6744" w:type="dxa"/>
                  <w:tcBorders>
                    <w:top w:val="nil"/>
                    <w:left w:val="nil"/>
                    <w:bottom w:val="single" w:sz="4" w:space="0" w:color="auto"/>
                    <w:right w:val="single" w:sz="4" w:space="0" w:color="auto"/>
                  </w:tcBorders>
                  <w:noWrap/>
                  <w:vAlign w:val="bottom"/>
                  <w:hideMark/>
                </w:tcPr>
                <w:p w14:paraId="7B82A784" w14:textId="77777777" w:rsidR="00DD346D" w:rsidRDefault="00DD346D" w:rsidP="00DD346D">
                  <w:pPr>
                    <w:jc w:val="right"/>
                    <w:rPr>
                      <w:i/>
                      <w:iCs/>
                    </w:rPr>
                  </w:pPr>
                  <w:r>
                    <w:rPr>
                      <w:i/>
                      <w:iCs/>
                    </w:rPr>
                    <w:t>KNAUF лист (ГКЛВ) 12,5 мм</w:t>
                  </w:r>
                </w:p>
              </w:tc>
              <w:tc>
                <w:tcPr>
                  <w:tcW w:w="1014" w:type="dxa"/>
                  <w:tcBorders>
                    <w:top w:val="nil"/>
                    <w:left w:val="nil"/>
                    <w:bottom w:val="single" w:sz="4" w:space="0" w:color="auto"/>
                    <w:right w:val="nil"/>
                  </w:tcBorders>
                  <w:noWrap/>
                  <w:vAlign w:val="bottom"/>
                  <w:hideMark/>
                </w:tcPr>
                <w:p w14:paraId="5E615F39" w14:textId="77777777" w:rsidR="00DD346D" w:rsidRDefault="00DD346D" w:rsidP="00DD346D">
                  <w:pPr>
                    <w:jc w:val="center"/>
                  </w:pPr>
                  <w:r>
                    <w:t>м2</w:t>
                  </w:r>
                </w:p>
              </w:tc>
              <w:tc>
                <w:tcPr>
                  <w:tcW w:w="1199" w:type="dxa"/>
                  <w:tcBorders>
                    <w:top w:val="nil"/>
                    <w:left w:val="single" w:sz="4" w:space="0" w:color="auto"/>
                    <w:bottom w:val="single" w:sz="4" w:space="0" w:color="auto"/>
                    <w:right w:val="single" w:sz="4" w:space="0" w:color="auto"/>
                  </w:tcBorders>
                  <w:noWrap/>
                  <w:vAlign w:val="bottom"/>
                  <w:hideMark/>
                </w:tcPr>
                <w:p w14:paraId="588EF9AD" w14:textId="77777777" w:rsidR="00DD346D" w:rsidRDefault="00DD346D" w:rsidP="00DD346D">
                  <w:pPr>
                    <w:jc w:val="center"/>
                    <w:rPr>
                      <w:rFonts w:ascii="Arial CYR" w:hAnsi="Arial CYR" w:cs="Arial CYR"/>
                      <w:sz w:val="20"/>
                      <w:szCs w:val="20"/>
                    </w:rPr>
                  </w:pPr>
                  <w:r>
                    <w:rPr>
                      <w:rFonts w:ascii="Arial CYR" w:hAnsi="Arial CYR" w:cs="Arial CYR"/>
                      <w:sz w:val="20"/>
                      <w:szCs w:val="20"/>
                    </w:rPr>
                    <w:t>55,80</w:t>
                  </w:r>
                </w:p>
              </w:tc>
              <w:tc>
                <w:tcPr>
                  <w:tcW w:w="236" w:type="dxa"/>
                  <w:vAlign w:val="center"/>
                  <w:hideMark/>
                </w:tcPr>
                <w:p w14:paraId="000D583D" w14:textId="77777777" w:rsidR="00DD346D" w:rsidRDefault="00DD346D" w:rsidP="00DD346D">
                  <w:pPr>
                    <w:rPr>
                      <w:sz w:val="20"/>
                      <w:szCs w:val="20"/>
                    </w:rPr>
                  </w:pPr>
                </w:p>
              </w:tc>
            </w:tr>
            <w:tr w:rsidR="00DD346D" w14:paraId="651EDBB3"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3C64F268" w14:textId="77777777" w:rsidR="00DD346D" w:rsidRDefault="00DD346D" w:rsidP="00DD346D">
                  <w:pPr>
                    <w:jc w:val="center"/>
                  </w:pPr>
                  <w:r>
                    <w:t>46</w:t>
                  </w:r>
                </w:p>
              </w:tc>
              <w:tc>
                <w:tcPr>
                  <w:tcW w:w="6744" w:type="dxa"/>
                  <w:tcBorders>
                    <w:top w:val="nil"/>
                    <w:left w:val="nil"/>
                    <w:bottom w:val="single" w:sz="4" w:space="0" w:color="auto"/>
                    <w:right w:val="single" w:sz="4" w:space="0" w:color="auto"/>
                  </w:tcBorders>
                  <w:noWrap/>
                  <w:vAlign w:val="bottom"/>
                  <w:hideMark/>
                </w:tcPr>
                <w:p w14:paraId="07B450EF" w14:textId="77777777" w:rsidR="00DD346D" w:rsidRDefault="00DD346D" w:rsidP="00DD346D">
                  <w:pPr>
                    <w:rPr>
                      <w:b/>
                      <w:bCs/>
                    </w:rPr>
                  </w:pPr>
                  <w:r>
                    <w:rPr>
                      <w:b/>
                      <w:bCs/>
                    </w:rPr>
                    <w:t xml:space="preserve">Обшивка стен </w:t>
                  </w:r>
                  <w:proofErr w:type="spellStart"/>
                  <w:r>
                    <w:rPr>
                      <w:b/>
                      <w:bCs/>
                    </w:rPr>
                    <w:t>Кнауф</w:t>
                  </w:r>
                  <w:proofErr w:type="spellEnd"/>
                  <w:r>
                    <w:rPr>
                      <w:b/>
                      <w:bCs/>
                    </w:rPr>
                    <w:t xml:space="preserve"> С-623</w:t>
                  </w:r>
                </w:p>
              </w:tc>
              <w:tc>
                <w:tcPr>
                  <w:tcW w:w="1014" w:type="dxa"/>
                  <w:tcBorders>
                    <w:top w:val="nil"/>
                    <w:left w:val="nil"/>
                    <w:bottom w:val="single" w:sz="4" w:space="0" w:color="auto"/>
                    <w:right w:val="nil"/>
                  </w:tcBorders>
                  <w:noWrap/>
                  <w:vAlign w:val="bottom"/>
                  <w:hideMark/>
                </w:tcPr>
                <w:p w14:paraId="2B918970" w14:textId="77777777" w:rsidR="00DD346D" w:rsidRDefault="00DD346D" w:rsidP="00DD346D">
                  <w:pPr>
                    <w:jc w:val="center"/>
                  </w:pPr>
                  <w:r>
                    <w:t>м2</w:t>
                  </w:r>
                </w:p>
              </w:tc>
              <w:tc>
                <w:tcPr>
                  <w:tcW w:w="1199" w:type="dxa"/>
                  <w:tcBorders>
                    <w:top w:val="nil"/>
                    <w:left w:val="single" w:sz="4" w:space="0" w:color="auto"/>
                    <w:bottom w:val="single" w:sz="4" w:space="0" w:color="auto"/>
                    <w:right w:val="single" w:sz="4" w:space="0" w:color="auto"/>
                  </w:tcBorders>
                  <w:noWrap/>
                  <w:vAlign w:val="bottom"/>
                  <w:hideMark/>
                </w:tcPr>
                <w:p w14:paraId="09525267" w14:textId="77777777" w:rsidR="00DD346D" w:rsidRDefault="00DD346D" w:rsidP="00DD346D">
                  <w:pPr>
                    <w:jc w:val="center"/>
                    <w:rPr>
                      <w:rFonts w:ascii="Arial CYR" w:hAnsi="Arial CYR" w:cs="Arial CYR"/>
                      <w:sz w:val="20"/>
                      <w:szCs w:val="20"/>
                    </w:rPr>
                  </w:pPr>
                  <w:r>
                    <w:rPr>
                      <w:rFonts w:ascii="Arial CYR" w:hAnsi="Arial CYR" w:cs="Arial CYR"/>
                      <w:sz w:val="20"/>
                      <w:szCs w:val="20"/>
                    </w:rPr>
                    <w:t>961,88</w:t>
                  </w:r>
                </w:p>
              </w:tc>
              <w:tc>
                <w:tcPr>
                  <w:tcW w:w="236" w:type="dxa"/>
                  <w:vAlign w:val="center"/>
                  <w:hideMark/>
                </w:tcPr>
                <w:p w14:paraId="362FDC30" w14:textId="77777777" w:rsidR="00DD346D" w:rsidRDefault="00DD346D" w:rsidP="00DD346D">
                  <w:pPr>
                    <w:rPr>
                      <w:sz w:val="20"/>
                      <w:szCs w:val="20"/>
                    </w:rPr>
                  </w:pPr>
                </w:p>
              </w:tc>
            </w:tr>
            <w:tr w:rsidR="00DD346D" w14:paraId="44645F6F"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6BDF600E" w14:textId="77777777" w:rsidR="00DD346D" w:rsidRDefault="00DD346D" w:rsidP="00DD346D">
                  <w:pPr>
                    <w:jc w:val="center"/>
                  </w:pPr>
                  <w:r>
                    <w:lastRenderedPageBreak/>
                    <w:t>47</w:t>
                  </w:r>
                </w:p>
              </w:tc>
              <w:tc>
                <w:tcPr>
                  <w:tcW w:w="6744" w:type="dxa"/>
                  <w:tcBorders>
                    <w:top w:val="nil"/>
                    <w:left w:val="nil"/>
                    <w:bottom w:val="single" w:sz="4" w:space="0" w:color="auto"/>
                    <w:right w:val="single" w:sz="4" w:space="0" w:color="auto"/>
                  </w:tcBorders>
                  <w:noWrap/>
                  <w:vAlign w:val="bottom"/>
                  <w:hideMark/>
                </w:tcPr>
                <w:p w14:paraId="7374E6DA" w14:textId="056E00C1" w:rsidR="00DD346D" w:rsidRDefault="00DD346D" w:rsidP="00DD346D">
                  <w:pPr>
                    <w:jc w:val="right"/>
                    <w:rPr>
                      <w:i/>
                      <w:iCs/>
                    </w:rPr>
                  </w:pPr>
                  <w:r>
                    <w:rPr>
                      <w:i/>
                      <w:iCs/>
                    </w:rPr>
                    <w:t>КНАУФ-профиль (ПНП 28*27) (3х м.)</w:t>
                  </w:r>
                </w:p>
              </w:tc>
              <w:tc>
                <w:tcPr>
                  <w:tcW w:w="1014" w:type="dxa"/>
                  <w:tcBorders>
                    <w:top w:val="nil"/>
                    <w:left w:val="nil"/>
                    <w:bottom w:val="single" w:sz="4" w:space="0" w:color="auto"/>
                    <w:right w:val="nil"/>
                  </w:tcBorders>
                  <w:noWrap/>
                  <w:vAlign w:val="bottom"/>
                  <w:hideMark/>
                </w:tcPr>
                <w:p w14:paraId="66C93D71" w14:textId="77777777" w:rsidR="00DD346D" w:rsidRDefault="00DD346D" w:rsidP="00DD346D">
                  <w:pPr>
                    <w:jc w:val="center"/>
                  </w:pPr>
                  <w:r>
                    <w:t>м</w:t>
                  </w:r>
                </w:p>
              </w:tc>
              <w:tc>
                <w:tcPr>
                  <w:tcW w:w="1199" w:type="dxa"/>
                  <w:tcBorders>
                    <w:top w:val="nil"/>
                    <w:left w:val="single" w:sz="4" w:space="0" w:color="auto"/>
                    <w:bottom w:val="single" w:sz="4" w:space="0" w:color="auto"/>
                    <w:right w:val="single" w:sz="4" w:space="0" w:color="auto"/>
                  </w:tcBorders>
                  <w:noWrap/>
                  <w:vAlign w:val="bottom"/>
                  <w:hideMark/>
                </w:tcPr>
                <w:p w14:paraId="514708D1" w14:textId="77777777" w:rsidR="00DD346D" w:rsidRDefault="00DD346D" w:rsidP="00DD346D">
                  <w:pPr>
                    <w:jc w:val="center"/>
                    <w:rPr>
                      <w:rFonts w:ascii="Arial CYR" w:hAnsi="Arial CYR" w:cs="Arial CYR"/>
                      <w:sz w:val="20"/>
                      <w:szCs w:val="20"/>
                    </w:rPr>
                  </w:pPr>
                  <w:r>
                    <w:rPr>
                      <w:rFonts w:ascii="Arial CYR" w:hAnsi="Arial CYR" w:cs="Arial CYR"/>
                      <w:sz w:val="20"/>
                      <w:szCs w:val="20"/>
                    </w:rPr>
                    <w:t>1763,44</w:t>
                  </w:r>
                </w:p>
              </w:tc>
              <w:tc>
                <w:tcPr>
                  <w:tcW w:w="236" w:type="dxa"/>
                  <w:vAlign w:val="center"/>
                  <w:hideMark/>
                </w:tcPr>
                <w:p w14:paraId="2D2A21ED" w14:textId="77777777" w:rsidR="00DD346D" w:rsidRDefault="00DD346D" w:rsidP="00DD346D">
                  <w:pPr>
                    <w:rPr>
                      <w:sz w:val="20"/>
                      <w:szCs w:val="20"/>
                    </w:rPr>
                  </w:pPr>
                </w:p>
              </w:tc>
            </w:tr>
            <w:tr w:rsidR="00DD346D" w14:paraId="3CC92F10"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59ADF319" w14:textId="77777777" w:rsidR="00DD346D" w:rsidRDefault="00DD346D" w:rsidP="00DD346D">
                  <w:pPr>
                    <w:jc w:val="center"/>
                  </w:pPr>
                  <w:r>
                    <w:t>48</w:t>
                  </w:r>
                </w:p>
              </w:tc>
              <w:tc>
                <w:tcPr>
                  <w:tcW w:w="6744" w:type="dxa"/>
                  <w:tcBorders>
                    <w:top w:val="nil"/>
                    <w:left w:val="nil"/>
                    <w:bottom w:val="single" w:sz="4" w:space="0" w:color="auto"/>
                    <w:right w:val="single" w:sz="4" w:space="0" w:color="auto"/>
                  </w:tcBorders>
                  <w:noWrap/>
                  <w:vAlign w:val="bottom"/>
                  <w:hideMark/>
                </w:tcPr>
                <w:p w14:paraId="0153F4C1" w14:textId="77777777" w:rsidR="00DD346D" w:rsidRDefault="00DD346D" w:rsidP="00DD346D">
                  <w:pPr>
                    <w:jc w:val="right"/>
                    <w:rPr>
                      <w:i/>
                      <w:iCs/>
                    </w:rPr>
                  </w:pPr>
                  <w:r>
                    <w:rPr>
                      <w:i/>
                      <w:iCs/>
                    </w:rPr>
                    <w:t>КНАУФ-профиль (ПП 60*27) (3х м.)</w:t>
                  </w:r>
                </w:p>
              </w:tc>
              <w:tc>
                <w:tcPr>
                  <w:tcW w:w="1014" w:type="dxa"/>
                  <w:tcBorders>
                    <w:top w:val="nil"/>
                    <w:left w:val="nil"/>
                    <w:bottom w:val="single" w:sz="4" w:space="0" w:color="auto"/>
                    <w:right w:val="nil"/>
                  </w:tcBorders>
                  <w:noWrap/>
                  <w:vAlign w:val="bottom"/>
                  <w:hideMark/>
                </w:tcPr>
                <w:p w14:paraId="0CE14E75" w14:textId="77777777" w:rsidR="00DD346D" w:rsidRDefault="00DD346D" w:rsidP="00DD346D">
                  <w:pPr>
                    <w:jc w:val="center"/>
                  </w:pPr>
                  <w:proofErr w:type="spellStart"/>
                  <w:r>
                    <w:t>шт</w:t>
                  </w:r>
                  <w:proofErr w:type="spellEnd"/>
                </w:p>
              </w:tc>
              <w:tc>
                <w:tcPr>
                  <w:tcW w:w="1199" w:type="dxa"/>
                  <w:tcBorders>
                    <w:top w:val="nil"/>
                    <w:left w:val="single" w:sz="4" w:space="0" w:color="auto"/>
                    <w:bottom w:val="single" w:sz="4" w:space="0" w:color="auto"/>
                    <w:right w:val="single" w:sz="4" w:space="0" w:color="auto"/>
                  </w:tcBorders>
                  <w:noWrap/>
                  <w:vAlign w:val="bottom"/>
                  <w:hideMark/>
                </w:tcPr>
                <w:p w14:paraId="3A8B96C7" w14:textId="77777777" w:rsidR="00DD346D" w:rsidRDefault="00DD346D" w:rsidP="00DD346D">
                  <w:pPr>
                    <w:jc w:val="center"/>
                    <w:rPr>
                      <w:rFonts w:ascii="Arial CYR" w:hAnsi="Arial CYR" w:cs="Arial CYR"/>
                      <w:sz w:val="20"/>
                      <w:szCs w:val="20"/>
                    </w:rPr>
                  </w:pPr>
                  <w:r>
                    <w:rPr>
                      <w:rFonts w:ascii="Arial CYR" w:hAnsi="Arial CYR" w:cs="Arial CYR"/>
                      <w:sz w:val="20"/>
                      <w:szCs w:val="20"/>
                    </w:rPr>
                    <w:t>801,56</w:t>
                  </w:r>
                </w:p>
              </w:tc>
              <w:tc>
                <w:tcPr>
                  <w:tcW w:w="236" w:type="dxa"/>
                  <w:vAlign w:val="center"/>
                  <w:hideMark/>
                </w:tcPr>
                <w:p w14:paraId="18241F15" w14:textId="77777777" w:rsidR="00DD346D" w:rsidRDefault="00DD346D" w:rsidP="00DD346D">
                  <w:pPr>
                    <w:rPr>
                      <w:sz w:val="20"/>
                      <w:szCs w:val="20"/>
                    </w:rPr>
                  </w:pPr>
                </w:p>
              </w:tc>
            </w:tr>
            <w:tr w:rsidR="00DD346D" w14:paraId="43D59DF6"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0D1F48C4" w14:textId="77777777" w:rsidR="00DD346D" w:rsidRDefault="00DD346D" w:rsidP="00DD346D">
                  <w:pPr>
                    <w:jc w:val="center"/>
                  </w:pPr>
                  <w:r>
                    <w:t>49</w:t>
                  </w:r>
                </w:p>
              </w:tc>
              <w:tc>
                <w:tcPr>
                  <w:tcW w:w="6744" w:type="dxa"/>
                  <w:tcBorders>
                    <w:top w:val="nil"/>
                    <w:left w:val="nil"/>
                    <w:bottom w:val="single" w:sz="4" w:space="0" w:color="auto"/>
                    <w:right w:val="single" w:sz="4" w:space="0" w:color="auto"/>
                  </w:tcBorders>
                  <w:noWrap/>
                  <w:vAlign w:val="bottom"/>
                  <w:hideMark/>
                </w:tcPr>
                <w:p w14:paraId="0437336A" w14:textId="77777777" w:rsidR="00DD346D" w:rsidRDefault="00DD346D" w:rsidP="00DD346D">
                  <w:pPr>
                    <w:jc w:val="right"/>
                    <w:rPr>
                      <w:i/>
                      <w:iCs/>
                    </w:rPr>
                  </w:pPr>
                  <w:r>
                    <w:rPr>
                      <w:i/>
                      <w:iCs/>
                    </w:rPr>
                    <w:t>Подвес прямой 60×27</w:t>
                  </w:r>
                </w:p>
              </w:tc>
              <w:tc>
                <w:tcPr>
                  <w:tcW w:w="1014" w:type="dxa"/>
                  <w:tcBorders>
                    <w:top w:val="nil"/>
                    <w:left w:val="nil"/>
                    <w:bottom w:val="single" w:sz="4" w:space="0" w:color="auto"/>
                    <w:right w:val="nil"/>
                  </w:tcBorders>
                  <w:noWrap/>
                  <w:vAlign w:val="bottom"/>
                  <w:hideMark/>
                </w:tcPr>
                <w:p w14:paraId="54BC236D" w14:textId="77777777" w:rsidR="00DD346D" w:rsidRDefault="00DD346D" w:rsidP="00DD346D">
                  <w:pPr>
                    <w:jc w:val="center"/>
                  </w:pPr>
                  <w:proofErr w:type="spellStart"/>
                  <w:r>
                    <w:t>шт</w:t>
                  </w:r>
                  <w:proofErr w:type="spellEnd"/>
                </w:p>
              </w:tc>
              <w:tc>
                <w:tcPr>
                  <w:tcW w:w="1199" w:type="dxa"/>
                  <w:tcBorders>
                    <w:top w:val="nil"/>
                    <w:left w:val="single" w:sz="4" w:space="0" w:color="auto"/>
                    <w:bottom w:val="single" w:sz="4" w:space="0" w:color="auto"/>
                    <w:right w:val="single" w:sz="4" w:space="0" w:color="auto"/>
                  </w:tcBorders>
                  <w:noWrap/>
                  <w:vAlign w:val="bottom"/>
                  <w:hideMark/>
                </w:tcPr>
                <w:p w14:paraId="50A7F619" w14:textId="77777777" w:rsidR="00DD346D" w:rsidRDefault="00DD346D" w:rsidP="00DD346D">
                  <w:pPr>
                    <w:jc w:val="center"/>
                    <w:rPr>
                      <w:rFonts w:ascii="Arial CYR" w:hAnsi="Arial CYR" w:cs="Arial CYR"/>
                      <w:sz w:val="20"/>
                      <w:szCs w:val="20"/>
                    </w:rPr>
                  </w:pPr>
                  <w:r>
                    <w:rPr>
                      <w:rFonts w:ascii="Arial CYR" w:hAnsi="Arial CYR" w:cs="Arial CYR"/>
                      <w:sz w:val="20"/>
                      <w:szCs w:val="20"/>
                    </w:rPr>
                    <w:t>3206,25</w:t>
                  </w:r>
                </w:p>
              </w:tc>
              <w:tc>
                <w:tcPr>
                  <w:tcW w:w="236" w:type="dxa"/>
                  <w:vAlign w:val="center"/>
                  <w:hideMark/>
                </w:tcPr>
                <w:p w14:paraId="5698ED54" w14:textId="77777777" w:rsidR="00DD346D" w:rsidRDefault="00DD346D" w:rsidP="00DD346D">
                  <w:pPr>
                    <w:rPr>
                      <w:sz w:val="20"/>
                      <w:szCs w:val="20"/>
                    </w:rPr>
                  </w:pPr>
                </w:p>
              </w:tc>
            </w:tr>
            <w:tr w:rsidR="00DD346D" w14:paraId="511F4209"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7519B62A" w14:textId="77777777" w:rsidR="00DD346D" w:rsidRDefault="00DD346D" w:rsidP="00DD346D">
                  <w:pPr>
                    <w:jc w:val="center"/>
                  </w:pPr>
                  <w:r>
                    <w:t>50</w:t>
                  </w:r>
                </w:p>
              </w:tc>
              <w:tc>
                <w:tcPr>
                  <w:tcW w:w="6744" w:type="dxa"/>
                  <w:tcBorders>
                    <w:top w:val="nil"/>
                    <w:left w:val="nil"/>
                    <w:bottom w:val="single" w:sz="4" w:space="0" w:color="auto"/>
                    <w:right w:val="single" w:sz="4" w:space="0" w:color="auto"/>
                  </w:tcBorders>
                  <w:noWrap/>
                  <w:vAlign w:val="bottom"/>
                  <w:hideMark/>
                </w:tcPr>
                <w:p w14:paraId="766E5441" w14:textId="77777777" w:rsidR="00DD346D" w:rsidRDefault="00DD346D" w:rsidP="00DD346D">
                  <w:pPr>
                    <w:jc w:val="right"/>
                    <w:rPr>
                      <w:i/>
                      <w:iCs/>
                    </w:rPr>
                  </w:pPr>
                  <w:r>
                    <w:rPr>
                      <w:i/>
                      <w:iCs/>
                    </w:rPr>
                    <w:t xml:space="preserve">Минеральная звукоизоляция </w:t>
                  </w:r>
                  <w:proofErr w:type="spellStart"/>
                  <w:r>
                    <w:rPr>
                      <w:i/>
                      <w:iCs/>
                    </w:rPr>
                    <w:t>Rockwool</w:t>
                  </w:r>
                  <w:proofErr w:type="spellEnd"/>
                  <w:r>
                    <w:rPr>
                      <w:i/>
                      <w:iCs/>
                    </w:rPr>
                    <w:t xml:space="preserve"> -100мм</w:t>
                  </w:r>
                </w:p>
              </w:tc>
              <w:tc>
                <w:tcPr>
                  <w:tcW w:w="1014" w:type="dxa"/>
                  <w:tcBorders>
                    <w:top w:val="nil"/>
                    <w:left w:val="nil"/>
                    <w:bottom w:val="single" w:sz="4" w:space="0" w:color="auto"/>
                    <w:right w:val="nil"/>
                  </w:tcBorders>
                  <w:noWrap/>
                  <w:vAlign w:val="bottom"/>
                  <w:hideMark/>
                </w:tcPr>
                <w:p w14:paraId="01A32A24" w14:textId="77777777" w:rsidR="00DD346D" w:rsidRDefault="00DD346D" w:rsidP="00DD346D">
                  <w:pPr>
                    <w:jc w:val="center"/>
                  </w:pPr>
                  <w:r>
                    <w:t>м2</w:t>
                  </w:r>
                </w:p>
              </w:tc>
              <w:tc>
                <w:tcPr>
                  <w:tcW w:w="1199" w:type="dxa"/>
                  <w:tcBorders>
                    <w:top w:val="nil"/>
                    <w:left w:val="single" w:sz="4" w:space="0" w:color="auto"/>
                    <w:bottom w:val="single" w:sz="4" w:space="0" w:color="auto"/>
                    <w:right w:val="single" w:sz="4" w:space="0" w:color="auto"/>
                  </w:tcBorders>
                  <w:noWrap/>
                  <w:vAlign w:val="bottom"/>
                  <w:hideMark/>
                </w:tcPr>
                <w:p w14:paraId="6B94698A" w14:textId="77777777" w:rsidR="00DD346D" w:rsidRDefault="00DD346D" w:rsidP="00DD346D">
                  <w:pPr>
                    <w:jc w:val="center"/>
                    <w:rPr>
                      <w:rFonts w:ascii="Arial CYR" w:hAnsi="Arial CYR" w:cs="Arial CYR"/>
                      <w:sz w:val="20"/>
                      <w:szCs w:val="20"/>
                    </w:rPr>
                  </w:pPr>
                  <w:r>
                    <w:rPr>
                      <w:rFonts w:ascii="Arial CYR" w:hAnsi="Arial CYR" w:cs="Arial CYR"/>
                      <w:sz w:val="20"/>
                      <w:szCs w:val="20"/>
                    </w:rPr>
                    <w:t>1058,06</w:t>
                  </w:r>
                </w:p>
              </w:tc>
              <w:tc>
                <w:tcPr>
                  <w:tcW w:w="236" w:type="dxa"/>
                  <w:vAlign w:val="center"/>
                  <w:hideMark/>
                </w:tcPr>
                <w:p w14:paraId="37A1B165" w14:textId="77777777" w:rsidR="00DD346D" w:rsidRDefault="00DD346D" w:rsidP="00DD346D">
                  <w:pPr>
                    <w:rPr>
                      <w:sz w:val="20"/>
                      <w:szCs w:val="20"/>
                    </w:rPr>
                  </w:pPr>
                </w:p>
              </w:tc>
            </w:tr>
            <w:tr w:rsidR="00DD346D" w14:paraId="032CA716"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37354503" w14:textId="77777777" w:rsidR="00DD346D" w:rsidRDefault="00DD346D" w:rsidP="00DD346D">
                  <w:pPr>
                    <w:jc w:val="center"/>
                  </w:pPr>
                  <w:r>
                    <w:t>51</w:t>
                  </w:r>
                </w:p>
              </w:tc>
              <w:tc>
                <w:tcPr>
                  <w:tcW w:w="6744" w:type="dxa"/>
                  <w:tcBorders>
                    <w:top w:val="nil"/>
                    <w:left w:val="nil"/>
                    <w:bottom w:val="single" w:sz="4" w:space="0" w:color="auto"/>
                    <w:right w:val="single" w:sz="4" w:space="0" w:color="auto"/>
                  </w:tcBorders>
                  <w:noWrap/>
                  <w:vAlign w:val="bottom"/>
                  <w:hideMark/>
                </w:tcPr>
                <w:p w14:paraId="11A55398" w14:textId="77777777" w:rsidR="00DD346D" w:rsidRDefault="00DD346D" w:rsidP="00DD346D">
                  <w:pPr>
                    <w:jc w:val="right"/>
                    <w:rPr>
                      <w:i/>
                      <w:iCs/>
                    </w:rPr>
                  </w:pPr>
                  <w:proofErr w:type="spellStart"/>
                  <w:r>
                    <w:rPr>
                      <w:i/>
                      <w:iCs/>
                    </w:rPr>
                    <w:t>Дихтунгсбанд</w:t>
                  </w:r>
                  <w:proofErr w:type="spellEnd"/>
                  <w:r>
                    <w:rPr>
                      <w:i/>
                      <w:iCs/>
                    </w:rPr>
                    <w:t xml:space="preserve"> 30 мм 30м </w:t>
                  </w:r>
                </w:p>
              </w:tc>
              <w:tc>
                <w:tcPr>
                  <w:tcW w:w="1014" w:type="dxa"/>
                  <w:tcBorders>
                    <w:top w:val="nil"/>
                    <w:left w:val="nil"/>
                    <w:bottom w:val="single" w:sz="4" w:space="0" w:color="auto"/>
                    <w:right w:val="nil"/>
                  </w:tcBorders>
                  <w:noWrap/>
                  <w:vAlign w:val="bottom"/>
                  <w:hideMark/>
                </w:tcPr>
                <w:p w14:paraId="0E8496FC" w14:textId="77777777" w:rsidR="00DD346D" w:rsidRDefault="00DD346D" w:rsidP="00DD346D">
                  <w:pPr>
                    <w:jc w:val="center"/>
                  </w:pPr>
                  <w:proofErr w:type="spellStart"/>
                  <w:r>
                    <w:t>м.п</w:t>
                  </w:r>
                  <w:proofErr w:type="spellEnd"/>
                  <w:r>
                    <w:t>.</w:t>
                  </w:r>
                </w:p>
              </w:tc>
              <w:tc>
                <w:tcPr>
                  <w:tcW w:w="1199" w:type="dxa"/>
                  <w:tcBorders>
                    <w:top w:val="nil"/>
                    <w:left w:val="single" w:sz="4" w:space="0" w:color="auto"/>
                    <w:bottom w:val="single" w:sz="4" w:space="0" w:color="auto"/>
                    <w:right w:val="single" w:sz="4" w:space="0" w:color="auto"/>
                  </w:tcBorders>
                  <w:noWrap/>
                  <w:vAlign w:val="bottom"/>
                  <w:hideMark/>
                </w:tcPr>
                <w:p w14:paraId="0FA0EDD5" w14:textId="77777777" w:rsidR="00DD346D" w:rsidRDefault="00DD346D" w:rsidP="00DD346D">
                  <w:pPr>
                    <w:jc w:val="center"/>
                    <w:rPr>
                      <w:rFonts w:ascii="Arial CYR" w:hAnsi="Arial CYR" w:cs="Arial CYR"/>
                      <w:sz w:val="20"/>
                      <w:szCs w:val="20"/>
                    </w:rPr>
                  </w:pPr>
                  <w:r>
                    <w:rPr>
                      <w:rFonts w:ascii="Arial CYR" w:hAnsi="Arial CYR" w:cs="Arial CYR"/>
                      <w:sz w:val="20"/>
                      <w:szCs w:val="20"/>
                    </w:rPr>
                    <w:t>1763,44</w:t>
                  </w:r>
                </w:p>
              </w:tc>
              <w:tc>
                <w:tcPr>
                  <w:tcW w:w="236" w:type="dxa"/>
                  <w:vAlign w:val="center"/>
                  <w:hideMark/>
                </w:tcPr>
                <w:p w14:paraId="2BD0C545" w14:textId="77777777" w:rsidR="00DD346D" w:rsidRDefault="00DD346D" w:rsidP="00DD346D">
                  <w:pPr>
                    <w:rPr>
                      <w:sz w:val="20"/>
                      <w:szCs w:val="20"/>
                    </w:rPr>
                  </w:pPr>
                </w:p>
              </w:tc>
            </w:tr>
            <w:tr w:rsidR="00DD346D" w14:paraId="4BC5EEDB"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6312A140" w14:textId="77777777" w:rsidR="00DD346D" w:rsidRDefault="00DD346D" w:rsidP="00DD346D">
                  <w:pPr>
                    <w:jc w:val="center"/>
                  </w:pPr>
                  <w:r>
                    <w:t>52</w:t>
                  </w:r>
                </w:p>
              </w:tc>
              <w:tc>
                <w:tcPr>
                  <w:tcW w:w="6744" w:type="dxa"/>
                  <w:tcBorders>
                    <w:top w:val="nil"/>
                    <w:left w:val="nil"/>
                    <w:bottom w:val="single" w:sz="4" w:space="0" w:color="auto"/>
                    <w:right w:val="single" w:sz="4" w:space="0" w:color="auto"/>
                  </w:tcBorders>
                  <w:noWrap/>
                  <w:vAlign w:val="bottom"/>
                  <w:hideMark/>
                </w:tcPr>
                <w:p w14:paraId="5CC0FF2C" w14:textId="77777777" w:rsidR="00DD346D" w:rsidRDefault="00DD346D" w:rsidP="00DD346D">
                  <w:pPr>
                    <w:jc w:val="right"/>
                    <w:rPr>
                      <w:i/>
                      <w:iCs/>
                    </w:rPr>
                  </w:pPr>
                  <w:r>
                    <w:rPr>
                      <w:i/>
                      <w:iCs/>
                    </w:rPr>
                    <w:t>Анкер-клин 6/40</w:t>
                  </w:r>
                </w:p>
              </w:tc>
              <w:tc>
                <w:tcPr>
                  <w:tcW w:w="1014" w:type="dxa"/>
                  <w:tcBorders>
                    <w:top w:val="nil"/>
                    <w:left w:val="nil"/>
                    <w:bottom w:val="single" w:sz="4" w:space="0" w:color="auto"/>
                    <w:right w:val="nil"/>
                  </w:tcBorders>
                  <w:noWrap/>
                  <w:vAlign w:val="bottom"/>
                  <w:hideMark/>
                </w:tcPr>
                <w:p w14:paraId="730A338B" w14:textId="77777777" w:rsidR="00DD346D" w:rsidRDefault="00DD346D" w:rsidP="00DD346D">
                  <w:pPr>
                    <w:jc w:val="center"/>
                  </w:pPr>
                  <w:proofErr w:type="spellStart"/>
                  <w:r>
                    <w:t>шт</w:t>
                  </w:r>
                  <w:proofErr w:type="spellEnd"/>
                </w:p>
              </w:tc>
              <w:tc>
                <w:tcPr>
                  <w:tcW w:w="1199" w:type="dxa"/>
                  <w:tcBorders>
                    <w:top w:val="nil"/>
                    <w:left w:val="single" w:sz="4" w:space="0" w:color="auto"/>
                    <w:bottom w:val="single" w:sz="4" w:space="0" w:color="auto"/>
                    <w:right w:val="single" w:sz="4" w:space="0" w:color="auto"/>
                  </w:tcBorders>
                  <w:noWrap/>
                  <w:vAlign w:val="bottom"/>
                  <w:hideMark/>
                </w:tcPr>
                <w:p w14:paraId="69683F4C" w14:textId="77777777" w:rsidR="00DD346D" w:rsidRDefault="00DD346D" w:rsidP="00DD346D">
                  <w:pPr>
                    <w:jc w:val="center"/>
                    <w:rPr>
                      <w:rFonts w:ascii="Arial CYR" w:hAnsi="Arial CYR" w:cs="Arial CYR"/>
                      <w:sz w:val="20"/>
                      <w:szCs w:val="20"/>
                    </w:rPr>
                  </w:pPr>
                  <w:r>
                    <w:rPr>
                      <w:rFonts w:ascii="Arial CYR" w:hAnsi="Arial CYR" w:cs="Arial CYR"/>
                      <w:sz w:val="20"/>
                      <w:szCs w:val="20"/>
                    </w:rPr>
                    <w:t>13466,25</w:t>
                  </w:r>
                </w:p>
              </w:tc>
              <w:tc>
                <w:tcPr>
                  <w:tcW w:w="236" w:type="dxa"/>
                  <w:vAlign w:val="center"/>
                  <w:hideMark/>
                </w:tcPr>
                <w:p w14:paraId="5F5144B6" w14:textId="77777777" w:rsidR="00DD346D" w:rsidRDefault="00DD346D" w:rsidP="00DD346D">
                  <w:pPr>
                    <w:rPr>
                      <w:sz w:val="20"/>
                      <w:szCs w:val="20"/>
                    </w:rPr>
                  </w:pPr>
                </w:p>
              </w:tc>
            </w:tr>
            <w:tr w:rsidR="00DD346D" w14:paraId="3104AC83"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03692140" w14:textId="77777777" w:rsidR="00DD346D" w:rsidRDefault="00DD346D" w:rsidP="00DD346D">
                  <w:pPr>
                    <w:jc w:val="center"/>
                  </w:pPr>
                  <w:r>
                    <w:t>53</w:t>
                  </w:r>
                </w:p>
              </w:tc>
              <w:tc>
                <w:tcPr>
                  <w:tcW w:w="6744" w:type="dxa"/>
                  <w:tcBorders>
                    <w:top w:val="nil"/>
                    <w:left w:val="nil"/>
                    <w:bottom w:val="single" w:sz="4" w:space="0" w:color="auto"/>
                    <w:right w:val="single" w:sz="4" w:space="0" w:color="auto"/>
                  </w:tcBorders>
                  <w:noWrap/>
                  <w:vAlign w:val="bottom"/>
                  <w:hideMark/>
                </w:tcPr>
                <w:p w14:paraId="732D57FB" w14:textId="77777777" w:rsidR="00DD346D" w:rsidRDefault="00DD346D" w:rsidP="00DD346D">
                  <w:pPr>
                    <w:jc w:val="right"/>
                    <w:rPr>
                      <w:i/>
                      <w:iCs/>
                    </w:rPr>
                  </w:pPr>
                  <w:r>
                    <w:rPr>
                      <w:i/>
                      <w:iCs/>
                    </w:rPr>
                    <w:t xml:space="preserve">Шуруп </w:t>
                  </w:r>
                  <w:proofErr w:type="spellStart"/>
                  <w:r>
                    <w:rPr>
                      <w:i/>
                      <w:iCs/>
                    </w:rPr>
                    <w:t>Кнауф</w:t>
                  </w:r>
                  <w:proofErr w:type="spellEnd"/>
                  <w:r>
                    <w:rPr>
                      <w:i/>
                      <w:iCs/>
                    </w:rPr>
                    <w:t>-в ленте. 25 (1000)</w:t>
                  </w:r>
                </w:p>
              </w:tc>
              <w:tc>
                <w:tcPr>
                  <w:tcW w:w="1014" w:type="dxa"/>
                  <w:tcBorders>
                    <w:top w:val="nil"/>
                    <w:left w:val="nil"/>
                    <w:bottom w:val="single" w:sz="4" w:space="0" w:color="auto"/>
                    <w:right w:val="nil"/>
                  </w:tcBorders>
                  <w:noWrap/>
                  <w:vAlign w:val="bottom"/>
                  <w:hideMark/>
                </w:tcPr>
                <w:p w14:paraId="2D95402E" w14:textId="77777777" w:rsidR="00DD346D" w:rsidRDefault="00DD346D" w:rsidP="00DD346D">
                  <w:pPr>
                    <w:jc w:val="center"/>
                  </w:pPr>
                  <w:proofErr w:type="spellStart"/>
                  <w:r>
                    <w:t>шт</w:t>
                  </w:r>
                  <w:proofErr w:type="spellEnd"/>
                </w:p>
              </w:tc>
              <w:tc>
                <w:tcPr>
                  <w:tcW w:w="1199" w:type="dxa"/>
                  <w:tcBorders>
                    <w:top w:val="nil"/>
                    <w:left w:val="single" w:sz="4" w:space="0" w:color="auto"/>
                    <w:bottom w:val="single" w:sz="4" w:space="0" w:color="auto"/>
                    <w:right w:val="single" w:sz="4" w:space="0" w:color="auto"/>
                  </w:tcBorders>
                  <w:noWrap/>
                  <w:vAlign w:val="bottom"/>
                  <w:hideMark/>
                </w:tcPr>
                <w:p w14:paraId="51CBF243" w14:textId="77777777" w:rsidR="00DD346D" w:rsidRDefault="00DD346D" w:rsidP="00DD346D">
                  <w:pPr>
                    <w:jc w:val="center"/>
                    <w:rPr>
                      <w:rFonts w:ascii="Arial CYR" w:hAnsi="Arial CYR" w:cs="Arial CYR"/>
                      <w:sz w:val="20"/>
                      <w:szCs w:val="20"/>
                    </w:rPr>
                  </w:pPr>
                  <w:r>
                    <w:rPr>
                      <w:rFonts w:ascii="Arial CYR" w:hAnsi="Arial CYR" w:cs="Arial CYR"/>
                      <w:sz w:val="20"/>
                      <w:szCs w:val="20"/>
                    </w:rPr>
                    <w:t>28856,25</w:t>
                  </w:r>
                </w:p>
              </w:tc>
              <w:tc>
                <w:tcPr>
                  <w:tcW w:w="236" w:type="dxa"/>
                  <w:vAlign w:val="center"/>
                  <w:hideMark/>
                </w:tcPr>
                <w:p w14:paraId="1819CE1B" w14:textId="77777777" w:rsidR="00DD346D" w:rsidRDefault="00DD346D" w:rsidP="00DD346D">
                  <w:pPr>
                    <w:rPr>
                      <w:sz w:val="20"/>
                      <w:szCs w:val="20"/>
                    </w:rPr>
                  </w:pPr>
                </w:p>
              </w:tc>
            </w:tr>
            <w:tr w:rsidR="00DD346D" w14:paraId="749E9C41"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1B5AFB1A" w14:textId="77777777" w:rsidR="00DD346D" w:rsidRDefault="00DD346D" w:rsidP="00DD346D">
                  <w:pPr>
                    <w:jc w:val="center"/>
                  </w:pPr>
                  <w:r>
                    <w:t>54</w:t>
                  </w:r>
                </w:p>
              </w:tc>
              <w:tc>
                <w:tcPr>
                  <w:tcW w:w="6744" w:type="dxa"/>
                  <w:tcBorders>
                    <w:top w:val="nil"/>
                    <w:left w:val="nil"/>
                    <w:bottom w:val="single" w:sz="4" w:space="0" w:color="auto"/>
                    <w:right w:val="single" w:sz="4" w:space="0" w:color="auto"/>
                  </w:tcBorders>
                  <w:noWrap/>
                  <w:vAlign w:val="bottom"/>
                  <w:hideMark/>
                </w:tcPr>
                <w:p w14:paraId="0C5FE24D" w14:textId="77777777" w:rsidR="00DD346D" w:rsidRDefault="00DD346D" w:rsidP="00DD346D">
                  <w:pPr>
                    <w:jc w:val="right"/>
                    <w:rPr>
                      <w:i/>
                      <w:iCs/>
                    </w:rPr>
                  </w:pPr>
                  <w:r>
                    <w:rPr>
                      <w:i/>
                      <w:iCs/>
                    </w:rPr>
                    <w:t xml:space="preserve">Шуруп </w:t>
                  </w:r>
                  <w:proofErr w:type="spellStart"/>
                  <w:r>
                    <w:rPr>
                      <w:i/>
                      <w:iCs/>
                    </w:rPr>
                    <w:t>Кнауф</w:t>
                  </w:r>
                  <w:proofErr w:type="spellEnd"/>
                  <w:r>
                    <w:rPr>
                      <w:i/>
                      <w:iCs/>
                    </w:rPr>
                    <w:t>-в ленте. 35 (1000)</w:t>
                  </w:r>
                </w:p>
              </w:tc>
              <w:tc>
                <w:tcPr>
                  <w:tcW w:w="1014" w:type="dxa"/>
                  <w:tcBorders>
                    <w:top w:val="nil"/>
                    <w:left w:val="nil"/>
                    <w:bottom w:val="single" w:sz="4" w:space="0" w:color="auto"/>
                    <w:right w:val="nil"/>
                  </w:tcBorders>
                  <w:noWrap/>
                  <w:vAlign w:val="bottom"/>
                  <w:hideMark/>
                </w:tcPr>
                <w:p w14:paraId="55794CE2" w14:textId="77777777" w:rsidR="00DD346D" w:rsidRDefault="00DD346D" w:rsidP="00DD346D">
                  <w:pPr>
                    <w:jc w:val="center"/>
                  </w:pPr>
                  <w:proofErr w:type="spellStart"/>
                  <w:r>
                    <w:t>шт</w:t>
                  </w:r>
                  <w:proofErr w:type="spellEnd"/>
                </w:p>
              </w:tc>
              <w:tc>
                <w:tcPr>
                  <w:tcW w:w="1199" w:type="dxa"/>
                  <w:tcBorders>
                    <w:top w:val="nil"/>
                    <w:left w:val="single" w:sz="4" w:space="0" w:color="auto"/>
                    <w:bottom w:val="single" w:sz="4" w:space="0" w:color="auto"/>
                    <w:right w:val="single" w:sz="4" w:space="0" w:color="auto"/>
                  </w:tcBorders>
                  <w:noWrap/>
                  <w:vAlign w:val="bottom"/>
                  <w:hideMark/>
                </w:tcPr>
                <w:p w14:paraId="29875AB0" w14:textId="77777777" w:rsidR="00DD346D" w:rsidRDefault="00DD346D" w:rsidP="00DD346D">
                  <w:pPr>
                    <w:jc w:val="center"/>
                    <w:rPr>
                      <w:rFonts w:ascii="Arial CYR" w:hAnsi="Arial CYR" w:cs="Arial CYR"/>
                      <w:sz w:val="20"/>
                      <w:szCs w:val="20"/>
                    </w:rPr>
                  </w:pPr>
                  <w:r>
                    <w:rPr>
                      <w:rFonts w:ascii="Arial CYR" w:hAnsi="Arial CYR" w:cs="Arial CYR"/>
                      <w:sz w:val="20"/>
                      <w:szCs w:val="20"/>
                    </w:rPr>
                    <w:t>28856,25</w:t>
                  </w:r>
                </w:p>
              </w:tc>
              <w:tc>
                <w:tcPr>
                  <w:tcW w:w="236" w:type="dxa"/>
                  <w:vAlign w:val="center"/>
                  <w:hideMark/>
                </w:tcPr>
                <w:p w14:paraId="48AECA95" w14:textId="77777777" w:rsidR="00DD346D" w:rsidRDefault="00DD346D" w:rsidP="00DD346D">
                  <w:pPr>
                    <w:rPr>
                      <w:sz w:val="20"/>
                      <w:szCs w:val="20"/>
                    </w:rPr>
                  </w:pPr>
                </w:p>
              </w:tc>
            </w:tr>
            <w:tr w:rsidR="00DD346D" w14:paraId="36AD5F89"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03DD598F" w14:textId="77777777" w:rsidR="00DD346D" w:rsidRDefault="00DD346D" w:rsidP="00DD346D">
                  <w:pPr>
                    <w:jc w:val="center"/>
                  </w:pPr>
                  <w:r>
                    <w:t>55</w:t>
                  </w:r>
                </w:p>
              </w:tc>
              <w:tc>
                <w:tcPr>
                  <w:tcW w:w="6744" w:type="dxa"/>
                  <w:tcBorders>
                    <w:top w:val="nil"/>
                    <w:left w:val="nil"/>
                    <w:bottom w:val="single" w:sz="4" w:space="0" w:color="auto"/>
                    <w:right w:val="single" w:sz="4" w:space="0" w:color="auto"/>
                  </w:tcBorders>
                  <w:noWrap/>
                  <w:vAlign w:val="bottom"/>
                  <w:hideMark/>
                </w:tcPr>
                <w:p w14:paraId="5DC184CF" w14:textId="77777777" w:rsidR="00DD346D" w:rsidRDefault="00DD346D" w:rsidP="00DD346D">
                  <w:pPr>
                    <w:jc w:val="right"/>
                    <w:rPr>
                      <w:i/>
                      <w:iCs/>
                    </w:rPr>
                  </w:pPr>
                  <w:r>
                    <w:rPr>
                      <w:i/>
                      <w:iCs/>
                    </w:rPr>
                    <w:t>KNAUF лист (ГВЛ-В1</w:t>
                  </w:r>
                  <w:proofErr w:type="gramStart"/>
                  <w:r>
                    <w:rPr>
                      <w:i/>
                      <w:iCs/>
                    </w:rPr>
                    <w:t>)  12</w:t>
                  </w:r>
                  <w:proofErr w:type="gramEnd"/>
                  <w:r>
                    <w:rPr>
                      <w:i/>
                      <w:iCs/>
                    </w:rPr>
                    <w:t>,5 мм</w:t>
                  </w:r>
                </w:p>
              </w:tc>
              <w:tc>
                <w:tcPr>
                  <w:tcW w:w="1014" w:type="dxa"/>
                  <w:tcBorders>
                    <w:top w:val="nil"/>
                    <w:left w:val="nil"/>
                    <w:bottom w:val="single" w:sz="4" w:space="0" w:color="auto"/>
                    <w:right w:val="nil"/>
                  </w:tcBorders>
                  <w:noWrap/>
                  <w:vAlign w:val="bottom"/>
                  <w:hideMark/>
                </w:tcPr>
                <w:p w14:paraId="6410EC70" w14:textId="77777777" w:rsidR="00DD346D" w:rsidRDefault="00DD346D" w:rsidP="00DD346D">
                  <w:pPr>
                    <w:jc w:val="center"/>
                  </w:pPr>
                  <w:r>
                    <w:t>м2</w:t>
                  </w:r>
                </w:p>
              </w:tc>
              <w:tc>
                <w:tcPr>
                  <w:tcW w:w="1199" w:type="dxa"/>
                  <w:tcBorders>
                    <w:top w:val="nil"/>
                    <w:left w:val="single" w:sz="4" w:space="0" w:color="auto"/>
                    <w:bottom w:val="single" w:sz="4" w:space="0" w:color="auto"/>
                    <w:right w:val="single" w:sz="4" w:space="0" w:color="auto"/>
                  </w:tcBorders>
                  <w:noWrap/>
                  <w:vAlign w:val="bottom"/>
                  <w:hideMark/>
                </w:tcPr>
                <w:p w14:paraId="784B6C76" w14:textId="77777777" w:rsidR="00DD346D" w:rsidRDefault="00DD346D" w:rsidP="00DD346D">
                  <w:pPr>
                    <w:jc w:val="center"/>
                    <w:rPr>
                      <w:rFonts w:ascii="Arial CYR" w:hAnsi="Arial CYR" w:cs="Arial CYR"/>
                      <w:sz w:val="20"/>
                      <w:szCs w:val="20"/>
                    </w:rPr>
                  </w:pPr>
                  <w:r>
                    <w:rPr>
                      <w:rFonts w:ascii="Arial CYR" w:hAnsi="Arial CYR" w:cs="Arial CYR"/>
                      <w:sz w:val="20"/>
                      <w:szCs w:val="20"/>
                    </w:rPr>
                    <w:t>1009,97</w:t>
                  </w:r>
                </w:p>
              </w:tc>
              <w:tc>
                <w:tcPr>
                  <w:tcW w:w="236" w:type="dxa"/>
                  <w:vAlign w:val="center"/>
                  <w:hideMark/>
                </w:tcPr>
                <w:p w14:paraId="008CDAAA" w14:textId="77777777" w:rsidR="00DD346D" w:rsidRDefault="00DD346D" w:rsidP="00DD346D">
                  <w:pPr>
                    <w:rPr>
                      <w:sz w:val="20"/>
                      <w:szCs w:val="20"/>
                    </w:rPr>
                  </w:pPr>
                </w:p>
              </w:tc>
            </w:tr>
            <w:tr w:rsidR="00DD346D" w14:paraId="0CC1CD2F"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3436D1F4" w14:textId="77777777" w:rsidR="00DD346D" w:rsidRDefault="00DD346D" w:rsidP="00DD346D">
                  <w:pPr>
                    <w:jc w:val="center"/>
                  </w:pPr>
                  <w:r>
                    <w:t>56</w:t>
                  </w:r>
                </w:p>
              </w:tc>
              <w:tc>
                <w:tcPr>
                  <w:tcW w:w="6744" w:type="dxa"/>
                  <w:tcBorders>
                    <w:top w:val="nil"/>
                    <w:left w:val="nil"/>
                    <w:bottom w:val="single" w:sz="4" w:space="0" w:color="auto"/>
                    <w:right w:val="single" w:sz="4" w:space="0" w:color="auto"/>
                  </w:tcBorders>
                  <w:noWrap/>
                  <w:vAlign w:val="bottom"/>
                  <w:hideMark/>
                </w:tcPr>
                <w:p w14:paraId="36215203" w14:textId="77777777" w:rsidR="00DD346D" w:rsidRDefault="00DD346D" w:rsidP="00DD346D">
                  <w:pPr>
                    <w:jc w:val="right"/>
                    <w:rPr>
                      <w:i/>
                      <w:iCs/>
                    </w:rPr>
                  </w:pPr>
                  <w:r>
                    <w:rPr>
                      <w:i/>
                      <w:iCs/>
                    </w:rPr>
                    <w:t>KNAUF лист (ГКЛВ) 12,5 мм</w:t>
                  </w:r>
                </w:p>
              </w:tc>
              <w:tc>
                <w:tcPr>
                  <w:tcW w:w="1014" w:type="dxa"/>
                  <w:tcBorders>
                    <w:top w:val="nil"/>
                    <w:left w:val="nil"/>
                    <w:bottom w:val="single" w:sz="4" w:space="0" w:color="auto"/>
                    <w:right w:val="nil"/>
                  </w:tcBorders>
                  <w:noWrap/>
                  <w:vAlign w:val="bottom"/>
                  <w:hideMark/>
                </w:tcPr>
                <w:p w14:paraId="375404CC" w14:textId="77777777" w:rsidR="00DD346D" w:rsidRDefault="00DD346D" w:rsidP="00DD346D">
                  <w:pPr>
                    <w:jc w:val="center"/>
                  </w:pPr>
                  <w:r>
                    <w:t>м2</w:t>
                  </w:r>
                </w:p>
              </w:tc>
              <w:tc>
                <w:tcPr>
                  <w:tcW w:w="1199" w:type="dxa"/>
                  <w:tcBorders>
                    <w:top w:val="nil"/>
                    <w:left w:val="single" w:sz="4" w:space="0" w:color="auto"/>
                    <w:bottom w:val="single" w:sz="4" w:space="0" w:color="auto"/>
                    <w:right w:val="single" w:sz="4" w:space="0" w:color="auto"/>
                  </w:tcBorders>
                  <w:noWrap/>
                  <w:vAlign w:val="bottom"/>
                  <w:hideMark/>
                </w:tcPr>
                <w:p w14:paraId="2D48D96E" w14:textId="77777777" w:rsidR="00DD346D" w:rsidRDefault="00DD346D" w:rsidP="00DD346D">
                  <w:pPr>
                    <w:jc w:val="center"/>
                    <w:rPr>
                      <w:rFonts w:ascii="Arial CYR" w:hAnsi="Arial CYR" w:cs="Arial CYR"/>
                      <w:sz w:val="20"/>
                      <w:szCs w:val="20"/>
                    </w:rPr>
                  </w:pPr>
                  <w:r>
                    <w:rPr>
                      <w:rFonts w:ascii="Arial CYR" w:hAnsi="Arial CYR" w:cs="Arial CYR"/>
                      <w:sz w:val="20"/>
                      <w:szCs w:val="20"/>
                    </w:rPr>
                    <w:t>1009,97</w:t>
                  </w:r>
                </w:p>
              </w:tc>
              <w:tc>
                <w:tcPr>
                  <w:tcW w:w="236" w:type="dxa"/>
                  <w:vAlign w:val="center"/>
                  <w:hideMark/>
                </w:tcPr>
                <w:p w14:paraId="5ECA2A33" w14:textId="77777777" w:rsidR="00DD346D" w:rsidRDefault="00DD346D" w:rsidP="00DD346D">
                  <w:pPr>
                    <w:rPr>
                      <w:sz w:val="20"/>
                      <w:szCs w:val="20"/>
                    </w:rPr>
                  </w:pPr>
                </w:p>
              </w:tc>
            </w:tr>
            <w:tr w:rsidR="00DD346D" w14:paraId="252E8846"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01E931B6" w14:textId="77777777" w:rsidR="00DD346D" w:rsidRDefault="00DD346D" w:rsidP="00DD346D">
                  <w:pPr>
                    <w:jc w:val="center"/>
                  </w:pPr>
                  <w:r>
                    <w:t>57</w:t>
                  </w:r>
                </w:p>
              </w:tc>
              <w:tc>
                <w:tcPr>
                  <w:tcW w:w="6744" w:type="dxa"/>
                  <w:tcBorders>
                    <w:top w:val="nil"/>
                    <w:left w:val="nil"/>
                    <w:bottom w:val="single" w:sz="4" w:space="0" w:color="auto"/>
                    <w:right w:val="single" w:sz="4" w:space="0" w:color="auto"/>
                  </w:tcBorders>
                  <w:noWrap/>
                  <w:vAlign w:val="bottom"/>
                  <w:hideMark/>
                </w:tcPr>
                <w:p w14:paraId="6A24B7FB" w14:textId="77777777" w:rsidR="00DD346D" w:rsidRDefault="00DD346D" w:rsidP="00DD346D">
                  <w:pPr>
                    <w:rPr>
                      <w:b/>
                      <w:bCs/>
                    </w:rPr>
                  </w:pPr>
                  <w:r>
                    <w:rPr>
                      <w:b/>
                      <w:bCs/>
                    </w:rPr>
                    <w:t>Устройство гидроизоляции обмазочной</w:t>
                  </w:r>
                </w:p>
              </w:tc>
              <w:tc>
                <w:tcPr>
                  <w:tcW w:w="1014" w:type="dxa"/>
                  <w:tcBorders>
                    <w:top w:val="nil"/>
                    <w:left w:val="nil"/>
                    <w:bottom w:val="single" w:sz="4" w:space="0" w:color="auto"/>
                    <w:right w:val="nil"/>
                  </w:tcBorders>
                  <w:noWrap/>
                  <w:vAlign w:val="bottom"/>
                  <w:hideMark/>
                </w:tcPr>
                <w:p w14:paraId="1DB3001D" w14:textId="77777777" w:rsidR="00DD346D" w:rsidRDefault="00DD346D" w:rsidP="00DD346D">
                  <w:pPr>
                    <w:jc w:val="center"/>
                  </w:pPr>
                  <w:r>
                    <w:t>м2</w:t>
                  </w:r>
                </w:p>
              </w:tc>
              <w:tc>
                <w:tcPr>
                  <w:tcW w:w="1199" w:type="dxa"/>
                  <w:tcBorders>
                    <w:top w:val="nil"/>
                    <w:left w:val="single" w:sz="4" w:space="0" w:color="auto"/>
                    <w:bottom w:val="single" w:sz="4" w:space="0" w:color="auto"/>
                    <w:right w:val="single" w:sz="4" w:space="0" w:color="auto"/>
                  </w:tcBorders>
                  <w:noWrap/>
                  <w:vAlign w:val="bottom"/>
                  <w:hideMark/>
                </w:tcPr>
                <w:p w14:paraId="7718208A" w14:textId="77777777" w:rsidR="00DD346D" w:rsidRDefault="00DD346D" w:rsidP="00DD346D">
                  <w:pPr>
                    <w:jc w:val="center"/>
                    <w:rPr>
                      <w:rFonts w:ascii="Arial CYR" w:hAnsi="Arial CYR" w:cs="Arial CYR"/>
                      <w:sz w:val="20"/>
                      <w:szCs w:val="20"/>
                    </w:rPr>
                  </w:pPr>
                  <w:r>
                    <w:rPr>
                      <w:rFonts w:ascii="Arial CYR" w:hAnsi="Arial CYR" w:cs="Arial CYR"/>
                      <w:sz w:val="20"/>
                      <w:szCs w:val="20"/>
                    </w:rPr>
                    <w:t>470,09</w:t>
                  </w:r>
                </w:p>
              </w:tc>
              <w:tc>
                <w:tcPr>
                  <w:tcW w:w="236" w:type="dxa"/>
                  <w:vAlign w:val="center"/>
                  <w:hideMark/>
                </w:tcPr>
                <w:p w14:paraId="73A53D53" w14:textId="77777777" w:rsidR="00DD346D" w:rsidRDefault="00DD346D" w:rsidP="00DD346D">
                  <w:pPr>
                    <w:rPr>
                      <w:sz w:val="20"/>
                      <w:szCs w:val="20"/>
                    </w:rPr>
                  </w:pPr>
                </w:p>
              </w:tc>
            </w:tr>
            <w:tr w:rsidR="00DD346D" w14:paraId="042C11D4"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052EA74C" w14:textId="77777777" w:rsidR="00DD346D" w:rsidRDefault="00DD346D" w:rsidP="00DD346D">
                  <w:pPr>
                    <w:jc w:val="center"/>
                  </w:pPr>
                  <w:r>
                    <w:t>58</w:t>
                  </w:r>
                </w:p>
              </w:tc>
              <w:tc>
                <w:tcPr>
                  <w:tcW w:w="6744" w:type="dxa"/>
                  <w:tcBorders>
                    <w:top w:val="nil"/>
                    <w:left w:val="nil"/>
                    <w:bottom w:val="single" w:sz="4" w:space="0" w:color="auto"/>
                    <w:right w:val="single" w:sz="4" w:space="0" w:color="auto"/>
                  </w:tcBorders>
                  <w:noWrap/>
                  <w:vAlign w:val="bottom"/>
                  <w:hideMark/>
                </w:tcPr>
                <w:p w14:paraId="69D4B51F" w14:textId="77777777" w:rsidR="00DD346D" w:rsidRDefault="00DD346D" w:rsidP="00DD346D">
                  <w:pPr>
                    <w:jc w:val="right"/>
                    <w:rPr>
                      <w:i/>
                      <w:iCs/>
                      <w:lang w:val="en-US"/>
                    </w:rPr>
                  </w:pPr>
                  <w:r>
                    <w:rPr>
                      <w:i/>
                      <w:iCs/>
                    </w:rPr>
                    <w:t>МАРЕ</w:t>
                  </w:r>
                  <w:r>
                    <w:rPr>
                      <w:i/>
                      <w:iCs/>
                      <w:lang w:val="en-US"/>
                    </w:rPr>
                    <w:t xml:space="preserve">I </w:t>
                  </w:r>
                  <w:proofErr w:type="spellStart"/>
                  <w:r>
                    <w:rPr>
                      <w:i/>
                      <w:iCs/>
                      <w:lang w:val="en-US"/>
                    </w:rPr>
                    <w:t>Mapelastik</w:t>
                  </w:r>
                  <w:proofErr w:type="spellEnd"/>
                  <w:r>
                    <w:rPr>
                      <w:i/>
                      <w:iCs/>
                      <w:lang w:val="en-US"/>
                    </w:rPr>
                    <w:t xml:space="preserve"> A+</w:t>
                  </w:r>
                  <w:r>
                    <w:rPr>
                      <w:i/>
                      <w:iCs/>
                    </w:rPr>
                    <w:t>В</w:t>
                  </w:r>
                  <w:r>
                    <w:rPr>
                      <w:i/>
                      <w:iCs/>
                      <w:lang w:val="en-US"/>
                    </w:rPr>
                    <w:t xml:space="preserve"> 32</w:t>
                  </w:r>
                  <w:r>
                    <w:rPr>
                      <w:i/>
                      <w:iCs/>
                    </w:rPr>
                    <w:t>кг</w:t>
                  </w:r>
                </w:p>
              </w:tc>
              <w:tc>
                <w:tcPr>
                  <w:tcW w:w="1014" w:type="dxa"/>
                  <w:tcBorders>
                    <w:top w:val="nil"/>
                    <w:left w:val="nil"/>
                    <w:bottom w:val="single" w:sz="4" w:space="0" w:color="auto"/>
                    <w:right w:val="nil"/>
                  </w:tcBorders>
                  <w:noWrap/>
                  <w:vAlign w:val="bottom"/>
                  <w:hideMark/>
                </w:tcPr>
                <w:p w14:paraId="20354E0A" w14:textId="77777777" w:rsidR="00DD346D" w:rsidRDefault="00DD346D" w:rsidP="00DD346D">
                  <w:pPr>
                    <w:jc w:val="center"/>
                  </w:pPr>
                  <w:proofErr w:type="spellStart"/>
                  <w:r>
                    <w:t>компл</w:t>
                  </w:r>
                  <w:proofErr w:type="spellEnd"/>
                </w:p>
              </w:tc>
              <w:tc>
                <w:tcPr>
                  <w:tcW w:w="1199" w:type="dxa"/>
                  <w:tcBorders>
                    <w:top w:val="nil"/>
                    <w:left w:val="single" w:sz="4" w:space="0" w:color="auto"/>
                    <w:bottom w:val="single" w:sz="4" w:space="0" w:color="auto"/>
                    <w:right w:val="single" w:sz="4" w:space="0" w:color="auto"/>
                  </w:tcBorders>
                  <w:noWrap/>
                  <w:vAlign w:val="bottom"/>
                  <w:hideMark/>
                </w:tcPr>
                <w:p w14:paraId="37FF9F10" w14:textId="60E3757D" w:rsidR="00DD346D" w:rsidRDefault="00DD346D" w:rsidP="00DD346D">
                  <w:pPr>
                    <w:jc w:val="center"/>
                    <w:rPr>
                      <w:rFonts w:ascii="Arial CYR" w:hAnsi="Arial CYR" w:cs="Arial CYR"/>
                      <w:sz w:val="20"/>
                      <w:szCs w:val="20"/>
                    </w:rPr>
                  </w:pPr>
                  <w:r>
                    <w:rPr>
                      <w:rFonts w:ascii="Arial CYR" w:hAnsi="Arial CYR" w:cs="Arial CYR"/>
                      <w:sz w:val="20"/>
                      <w:szCs w:val="20"/>
                    </w:rPr>
                    <w:t>4</w:t>
                  </w:r>
                  <w:r w:rsidR="002F5F2D">
                    <w:rPr>
                      <w:rFonts w:ascii="Arial CYR" w:hAnsi="Arial CYR" w:cs="Arial CYR"/>
                      <w:sz w:val="20"/>
                      <w:szCs w:val="20"/>
                    </w:rPr>
                    <w:t>8</w:t>
                  </w:r>
                </w:p>
              </w:tc>
              <w:tc>
                <w:tcPr>
                  <w:tcW w:w="236" w:type="dxa"/>
                  <w:vAlign w:val="center"/>
                  <w:hideMark/>
                </w:tcPr>
                <w:p w14:paraId="648602F3" w14:textId="77777777" w:rsidR="00DD346D" w:rsidRDefault="00DD346D" w:rsidP="00DD346D">
                  <w:pPr>
                    <w:rPr>
                      <w:sz w:val="20"/>
                      <w:szCs w:val="20"/>
                    </w:rPr>
                  </w:pPr>
                </w:p>
              </w:tc>
            </w:tr>
            <w:tr w:rsidR="00DD346D" w14:paraId="327EA1CC"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29B4948F" w14:textId="77777777" w:rsidR="00DD346D" w:rsidRDefault="00DD346D" w:rsidP="00DD346D">
                  <w:pPr>
                    <w:jc w:val="center"/>
                  </w:pPr>
                  <w:r>
                    <w:t>59</w:t>
                  </w:r>
                </w:p>
              </w:tc>
              <w:tc>
                <w:tcPr>
                  <w:tcW w:w="6744" w:type="dxa"/>
                  <w:tcBorders>
                    <w:top w:val="nil"/>
                    <w:left w:val="nil"/>
                    <w:bottom w:val="single" w:sz="4" w:space="0" w:color="auto"/>
                    <w:right w:val="single" w:sz="4" w:space="0" w:color="auto"/>
                  </w:tcBorders>
                  <w:noWrap/>
                  <w:vAlign w:val="bottom"/>
                  <w:hideMark/>
                </w:tcPr>
                <w:p w14:paraId="0FB401AD" w14:textId="77777777" w:rsidR="00DD346D" w:rsidRDefault="00DD346D" w:rsidP="00DD346D">
                  <w:pPr>
                    <w:jc w:val="right"/>
                    <w:rPr>
                      <w:i/>
                      <w:iCs/>
                    </w:rPr>
                  </w:pPr>
                  <w:r>
                    <w:rPr>
                      <w:i/>
                      <w:iCs/>
                    </w:rPr>
                    <w:t xml:space="preserve">Гидроизоляционная лента </w:t>
                  </w:r>
                  <w:proofErr w:type="spellStart"/>
                  <w:r>
                    <w:rPr>
                      <w:i/>
                      <w:iCs/>
                    </w:rPr>
                    <w:t>Mapeband</w:t>
                  </w:r>
                  <w:proofErr w:type="spellEnd"/>
                </w:p>
              </w:tc>
              <w:tc>
                <w:tcPr>
                  <w:tcW w:w="1014" w:type="dxa"/>
                  <w:tcBorders>
                    <w:top w:val="nil"/>
                    <w:left w:val="nil"/>
                    <w:bottom w:val="single" w:sz="4" w:space="0" w:color="auto"/>
                    <w:right w:val="nil"/>
                  </w:tcBorders>
                  <w:noWrap/>
                  <w:vAlign w:val="bottom"/>
                  <w:hideMark/>
                </w:tcPr>
                <w:p w14:paraId="07B10784" w14:textId="77777777" w:rsidR="00DD346D" w:rsidRDefault="00DD346D" w:rsidP="00DD346D">
                  <w:pPr>
                    <w:jc w:val="center"/>
                  </w:pPr>
                  <w:r>
                    <w:t>м</w:t>
                  </w:r>
                </w:p>
              </w:tc>
              <w:tc>
                <w:tcPr>
                  <w:tcW w:w="1199" w:type="dxa"/>
                  <w:tcBorders>
                    <w:top w:val="nil"/>
                    <w:left w:val="single" w:sz="4" w:space="0" w:color="auto"/>
                    <w:bottom w:val="single" w:sz="4" w:space="0" w:color="auto"/>
                    <w:right w:val="single" w:sz="4" w:space="0" w:color="auto"/>
                  </w:tcBorders>
                  <w:noWrap/>
                  <w:vAlign w:val="bottom"/>
                  <w:hideMark/>
                </w:tcPr>
                <w:p w14:paraId="2D7A193D" w14:textId="77777777" w:rsidR="00DD346D" w:rsidRDefault="00DD346D" w:rsidP="00DD346D">
                  <w:pPr>
                    <w:jc w:val="center"/>
                    <w:rPr>
                      <w:rFonts w:ascii="Arial CYR" w:hAnsi="Arial CYR" w:cs="Arial CYR"/>
                      <w:sz w:val="20"/>
                      <w:szCs w:val="20"/>
                    </w:rPr>
                  </w:pPr>
                  <w:r>
                    <w:rPr>
                      <w:rFonts w:ascii="Arial CYR" w:hAnsi="Arial CYR" w:cs="Arial CYR"/>
                      <w:sz w:val="20"/>
                      <w:szCs w:val="20"/>
                    </w:rPr>
                    <w:t>201,60</w:t>
                  </w:r>
                </w:p>
              </w:tc>
              <w:tc>
                <w:tcPr>
                  <w:tcW w:w="236" w:type="dxa"/>
                  <w:vAlign w:val="center"/>
                  <w:hideMark/>
                </w:tcPr>
                <w:p w14:paraId="4026FB2C" w14:textId="77777777" w:rsidR="00DD346D" w:rsidRDefault="00DD346D" w:rsidP="00DD346D">
                  <w:pPr>
                    <w:rPr>
                      <w:sz w:val="20"/>
                      <w:szCs w:val="20"/>
                    </w:rPr>
                  </w:pPr>
                </w:p>
              </w:tc>
            </w:tr>
            <w:tr w:rsidR="00DD346D" w14:paraId="6E88EEEE"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3F11EEA5" w14:textId="77777777" w:rsidR="00DD346D" w:rsidRDefault="00DD346D" w:rsidP="00DD346D">
                  <w:pPr>
                    <w:jc w:val="center"/>
                  </w:pPr>
                  <w:r>
                    <w:t>60</w:t>
                  </w:r>
                </w:p>
              </w:tc>
              <w:tc>
                <w:tcPr>
                  <w:tcW w:w="6744" w:type="dxa"/>
                  <w:tcBorders>
                    <w:top w:val="nil"/>
                    <w:left w:val="nil"/>
                    <w:bottom w:val="single" w:sz="4" w:space="0" w:color="auto"/>
                    <w:right w:val="single" w:sz="4" w:space="0" w:color="auto"/>
                  </w:tcBorders>
                  <w:noWrap/>
                  <w:vAlign w:val="bottom"/>
                  <w:hideMark/>
                </w:tcPr>
                <w:p w14:paraId="2DFCFA1F" w14:textId="77777777" w:rsidR="00DD346D" w:rsidRDefault="00DD346D" w:rsidP="00DD346D">
                  <w:pPr>
                    <w:jc w:val="right"/>
                    <w:rPr>
                      <w:i/>
                      <w:iCs/>
                    </w:rPr>
                  </w:pPr>
                  <w:r>
                    <w:rPr>
                      <w:i/>
                      <w:iCs/>
                    </w:rPr>
                    <w:t xml:space="preserve">Стекловолоконная сетка </w:t>
                  </w:r>
                  <w:proofErr w:type="spellStart"/>
                  <w:r>
                    <w:rPr>
                      <w:i/>
                      <w:iCs/>
                    </w:rPr>
                    <w:t>Mapenet</w:t>
                  </w:r>
                  <w:proofErr w:type="spellEnd"/>
                </w:p>
              </w:tc>
              <w:tc>
                <w:tcPr>
                  <w:tcW w:w="1014" w:type="dxa"/>
                  <w:tcBorders>
                    <w:top w:val="nil"/>
                    <w:left w:val="nil"/>
                    <w:bottom w:val="single" w:sz="4" w:space="0" w:color="auto"/>
                    <w:right w:val="nil"/>
                  </w:tcBorders>
                  <w:noWrap/>
                  <w:vAlign w:val="bottom"/>
                  <w:hideMark/>
                </w:tcPr>
                <w:p w14:paraId="5D144A5B" w14:textId="77777777" w:rsidR="00DD346D" w:rsidRDefault="00DD346D" w:rsidP="00DD346D">
                  <w:pPr>
                    <w:jc w:val="center"/>
                  </w:pPr>
                  <w:r>
                    <w:t>м2</w:t>
                  </w:r>
                </w:p>
              </w:tc>
              <w:tc>
                <w:tcPr>
                  <w:tcW w:w="1199" w:type="dxa"/>
                  <w:tcBorders>
                    <w:top w:val="nil"/>
                    <w:left w:val="single" w:sz="4" w:space="0" w:color="auto"/>
                    <w:bottom w:val="single" w:sz="4" w:space="0" w:color="auto"/>
                    <w:right w:val="single" w:sz="4" w:space="0" w:color="auto"/>
                  </w:tcBorders>
                  <w:noWrap/>
                  <w:vAlign w:val="bottom"/>
                  <w:hideMark/>
                </w:tcPr>
                <w:p w14:paraId="6E756FC1" w14:textId="77777777" w:rsidR="00DD346D" w:rsidRDefault="00DD346D" w:rsidP="00DD346D">
                  <w:pPr>
                    <w:jc w:val="center"/>
                    <w:rPr>
                      <w:rFonts w:ascii="Arial CYR" w:hAnsi="Arial CYR" w:cs="Arial CYR"/>
                      <w:sz w:val="20"/>
                      <w:szCs w:val="20"/>
                    </w:rPr>
                  </w:pPr>
                  <w:r>
                    <w:rPr>
                      <w:rFonts w:ascii="Arial CYR" w:hAnsi="Arial CYR" w:cs="Arial CYR"/>
                      <w:sz w:val="20"/>
                      <w:szCs w:val="20"/>
                    </w:rPr>
                    <w:t>540,60</w:t>
                  </w:r>
                </w:p>
              </w:tc>
              <w:tc>
                <w:tcPr>
                  <w:tcW w:w="236" w:type="dxa"/>
                  <w:vAlign w:val="center"/>
                  <w:hideMark/>
                </w:tcPr>
                <w:p w14:paraId="2A4D3221" w14:textId="77777777" w:rsidR="00DD346D" w:rsidRDefault="00DD346D" w:rsidP="00DD346D">
                  <w:pPr>
                    <w:rPr>
                      <w:sz w:val="20"/>
                      <w:szCs w:val="20"/>
                    </w:rPr>
                  </w:pPr>
                </w:p>
              </w:tc>
            </w:tr>
            <w:tr w:rsidR="00DD346D" w14:paraId="37DFEA7A"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16432397" w14:textId="77777777" w:rsidR="00DD346D" w:rsidRDefault="00DD346D" w:rsidP="00DD346D">
                  <w:pPr>
                    <w:jc w:val="center"/>
                  </w:pPr>
                  <w:r>
                    <w:t>61</w:t>
                  </w:r>
                </w:p>
              </w:tc>
              <w:tc>
                <w:tcPr>
                  <w:tcW w:w="6744" w:type="dxa"/>
                  <w:tcBorders>
                    <w:top w:val="nil"/>
                    <w:left w:val="nil"/>
                    <w:bottom w:val="single" w:sz="4" w:space="0" w:color="auto"/>
                    <w:right w:val="single" w:sz="4" w:space="0" w:color="auto"/>
                  </w:tcBorders>
                  <w:noWrap/>
                  <w:vAlign w:val="bottom"/>
                  <w:hideMark/>
                </w:tcPr>
                <w:p w14:paraId="28B9068A" w14:textId="77777777" w:rsidR="00DD346D" w:rsidRDefault="00DD346D" w:rsidP="00DD346D">
                  <w:pPr>
                    <w:rPr>
                      <w:b/>
                      <w:bCs/>
                    </w:rPr>
                  </w:pPr>
                  <w:r>
                    <w:rPr>
                      <w:b/>
                      <w:bCs/>
                    </w:rPr>
                    <w:t>Монтаж ревизионных люков под облицовку плиткой</w:t>
                  </w:r>
                </w:p>
              </w:tc>
              <w:tc>
                <w:tcPr>
                  <w:tcW w:w="1014" w:type="dxa"/>
                  <w:tcBorders>
                    <w:top w:val="nil"/>
                    <w:left w:val="nil"/>
                    <w:bottom w:val="single" w:sz="4" w:space="0" w:color="auto"/>
                    <w:right w:val="nil"/>
                  </w:tcBorders>
                  <w:noWrap/>
                  <w:vAlign w:val="bottom"/>
                  <w:hideMark/>
                </w:tcPr>
                <w:p w14:paraId="5D3C95D3" w14:textId="77777777" w:rsidR="00DD346D" w:rsidRDefault="00DD346D" w:rsidP="00DD346D">
                  <w:pPr>
                    <w:jc w:val="center"/>
                  </w:pPr>
                  <w:proofErr w:type="spellStart"/>
                  <w:r>
                    <w:t>шт</w:t>
                  </w:r>
                  <w:proofErr w:type="spellEnd"/>
                </w:p>
              </w:tc>
              <w:tc>
                <w:tcPr>
                  <w:tcW w:w="1199" w:type="dxa"/>
                  <w:tcBorders>
                    <w:top w:val="nil"/>
                    <w:left w:val="single" w:sz="4" w:space="0" w:color="auto"/>
                    <w:bottom w:val="single" w:sz="4" w:space="0" w:color="auto"/>
                    <w:right w:val="single" w:sz="4" w:space="0" w:color="auto"/>
                  </w:tcBorders>
                  <w:noWrap/>
                  <w:vAlign w:val="bottom"/>
                  <w:hideMark/>
                </w:tcPr>
                <w:p w14:paraId="784CBA9B" w14:textId="77777777" w:rsidR="00DD346D" w:rsidRDefault="00DD346D" w:rsidP="00DD346D">
                  <w:pPr>
                    <w:jc w:val="center"/>
                    <w:rPr>
                      <w:rFonts w:ascii="Arial CYR" w:hAnsi="Arial CYR" w:cs="Arial CYR"/>
                      <w:sz w:val="20"/>
                      <w:szCs w:val="20"/>
                    </w:rPr>
                  </w:pPr>
                  <w:r>
                    <w:rPr>
                      <w:rFonts w:ascii="Arial CYR" w:hAnsi="Arial CYR" w:cs="Arial CYR"/>
                      <w:sz w:val="20"/>
                      <w:szCs w:val="20"/>
                    </w:rPr>
                    <w:t>6,00</w:t>
                  </w:r>
                </w:p>
              </w:tc>
              <w:tc>
                <w:tcPr>
                  <w:tcW w:w="236" w:type="dxa"/>
                  <w:vAlign w:val="center"/>
                  <w:hideMark/>
                </w:tcPr>
                <w:p w14:paraId="329FCF49" w14:textId="77777777" w:rsidR="00DD346D" w:rsidRDefault="00DD346D" w:rsidP="00DD346D">
                  <w:pPr>
                    <w:rPr>
                      <w:sz w:val="20"/>
                      <w:szCs w:val="20"/>
                    </w:rPr>
                  </w:pPr>
                </w:p>
              </w:tc>
            </w:tr>
            <w:tr w:rsidR="00DD346D" w14:paraId="66EC5F4E" w14:textId="77777777" w:rsidTr="00CB715F">
              <w:trPr>
                <w:trHeight w:val="308"/>
              </w:trPr>
              <w:tc>
                <w:tcPr>
                  <w:tcW w:w="551" w:type="dxa"/>
                  <w:tcBorders>
                    <w:top w:val="nil"/>
                    <w:left w:val="single" w:sz="8" w:space="0" w:color="auto"/>
                    <w:bottom w:val="single" w:sz="4" w:space="0" w:color="auto"/>
                    <w:right w:val="single" w:sz="4" w:space="0" w:color="auto"/>
                  </w:tcBorders>
                  <w:vAlign w:val="bottom"/>
                  <w:hideMark/>
                </w:tcPr>
                <w:p w14:paraId="243324B0" w14:textId="77777777" w:rsidR="00DD346D" w:rsidRDefault="00DD346D" w:rsidP="00DD346D">
                  <w:pPr>
                    <w:jc w:val="center"/>
                  </w:pPr>
                  <w:r>
                    <w:t>62</w:t>
                  </w:r>
                </w:p>
              </w:tc>
              <w:tc>
                <w:tcPr>
                  <w:tcW w:w="6744" w:type="dxa"/>
                  <w:tcBorders>
                    <w:top w:val="nil"/>
                    <w:left w:val="nil"/>
                    <w:bottom w:val="single" w:sz="4" w:space="0" w:color="auto"/>
                    <w:right w:val="single" w:sz="4" w:space="0" w:color="auto"/>
                  </w:tcBorders>
                  <w:vAlign w:val="center"/>
                  <w:hideMark/>
                </w:tcPr>
                <w:p w14:paraId="591329A9" w14:textId="77777777" w:rsidR="00DD346D" w:rsidRDefault="00DD346D" w:rsidP="00DD346D">
                  <w:pPr>
                    <w:rPr>
                      <w:i/>
                      <w:iCs/>
                    </w:rPr>
                  </w:pPr>
                  <w:r>
                    <w:rPr>
                      <w:i/>
                      <w:iCs/>
                    </w:rPr>
                    <w:t xml:space="preserve">Люк под облицовку 300/600мм (уплотнитель, дверца распашная </w:t>
                  </w:r>
                  <w:proofErr w:type="spellStart"/>
                  <w:r>
                    <w:rPr>
                      <w:i/>
                      <w:iCs/>
                    </w:rPr>
                    <w:t>сьемная</w:t>
                  </w:r>
                  <w:proofErr w:type="spellEnd"/>
                  <w:r>
                    <w:rPr>
                      <w:i/>
                      <w:iCs/>
                    </w:rPr>
                    <w:t>, профиль алюминий)</w:t>
                  </w:r>
                </w:p>
              </w:tc>
              <w:tc>
                <w:tcPr>
                  <w:tcW w:w="1014" w:type="dxa"/>
                  <w:tcBorders>
                    <w:top w:val="nil"/>
                    <w:left w:val="nil"/>
                    <w:bottom w:val="single" w:sz="4" w:space="0" w:color="auto"/>
                    <w:right w:val="nil"/>
                  </w:tcBorders>
                  <w:vAlign w:val="center"/>
                  <w:hideMark/>
                </w:tcPr>
                <w:p w14:paraId="4F321B4D" w14:textId="77777777" w:rsidR="00DD346D" w:rsidRDefault="00DD346D" w:rsidP="00DD346D">
                  <w:pPr>
                    <w:jc w:val="center"/>
                  </w:pPr>
                  <w:proofErr w:type="spellStart"/>
                  <w:r>
                    <w:t>шт</w:t>
                  </w:r>
                  <w:proofErr w:type="spellEnd"/>
                </w:p>
              </w:tc>
              <w:tc>
                <w:tcPr>
                  <w:tcW w:w="1199" w:type="dxa"/>
                  <w:tcBorders>
                    <w:top w:val="nil"/>
                    <w:left w:val="single" w:sz="4" w:space="0" w:color="auto"/>
                    <w:bottom w:val="single" w:sz="4" w:space="0" w:color="auto"/>
                    <w:right w:val="single" w:sz="4" w:space="0" w:color="auto"/>
                  </w:tcBorders>
                  <w:vAlign w:val="center"/>
                  <w:hideMark/>
                </w:tcPr>
                <w:p w14:paraId="504E29D2" w14:textId="77777777" w:rsidR="00DD346D" w:rsidRDefault="00DD346D" w:rsidP="00DD346D">
                  <w:pPr>
                    <w:jc w:val="center"/>
                    <w:rPr>
                      <w:rFonts w:ascii="Arial CYR" w:hAnsi="Arial CYR" w:cs="Arial CYR"/>
                      <w:sz w:val="20"/>
                      <w:szCs w:val="20"/>
                    </w:rPr>
                  </w:pPr>
                  <w:r>
                    <w:rPr>
                      <w:rFonts w:ascii="Arial CYR" w:hAnsi="Arial CYR" w:cs="Arial CYR"/>
                      <w:sz w:val="20"/>
                      <w:szCs w:val="20"/>
                    </w:rPr>
                    <w:t>6,00</w:t>
                  </w:r>
                </w:p>
              </w:tc>
              <w:tc>
                <w:tcPr>
                  <w:tcW w:w="236" w:type="dxa"/>
                  <w:vAlign w:val="center"/>
                  <w:hideMark/>
                </w:tcPr>
                <w:p w14:paraId="61A736C0" w14:textId="77777777" w:rsidR="00DD346D" w:rsidRDefault="00DD346D" w:rsidP="00DD346D">
                  <w:pPr>
                    <w:rPr>
                      <w:sz w:val="20"/>
                      <w:szCs w:val="20"/>
                    </w:rPr>
                  </w:pPr>
                </w:p>
              </w:tc>
            </w:tr>
            <w:tr w:rsidR="00DD346D" w14:paraId="58DC817F"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15112155" w14:textId="77777777" w:rsidR="00DD346D" w:rsidRDefault="00DD346D" w:rsidP="00DD346D">
                  <w:pPr>
                    <w:jc w:val="center"/>
                  </w:pPr>
                  <w:r>
                    <w:t>63</w:t>
                  </w:r>
                </w:p>
              </w:tc>
              <w:tc>
                <w:tcPr>
                  <w:tcW w:w="6744" w:type="dxa"/>
                  <w:tcBorders>
                    <w:top w:val="nil"/>
                    <w:left w:val="nil"/>
                    <w:bottom w:val="single" w:sz="4" w:space="0" w:color="auto"/>
                    <w:right w:val="single" w:sz="4" w:space="0" w:color="auto"/>
                  </w:tcBorders>
                  <w:noWrap/>
                  <w:vAlign w:val="bottom"/>
                  <w:hideMark/>
                </w:tcPr>
                <w:p w14:paraId="4D38863B" w14:textId="77777777" w:rsidR="00DD346D" w:rsidRDefault="00DD346D" w:rsidP="00DD346D">
                  <w:pPr>
                    <w:rPr>
                      <w:b/>
                      <w:bCs/>
                    </w:rPr>
                  </w:pPr>
                  <w:r>
                    <w:rPr>
                      <w:b/>
                      <w:bCs/>
                    </w:rPr>
                    <w:t xml:space="preserve">Укладка керамогранита </w:t>
                  </w:r>
                </w:p>
              </w:tc>
              <w:tc>
                <w:tcPr>
                  <w:tcW w:w="1014" w:type="dxa"/>
                  <w:tcBorders>
                    <w:top w:val="nil"/>
                    <w:left w:val="nil"/>
                    <w:bottom w:val="single" w:sz="4" w:space="0" w:color="auto"/>
                    <w:right w:val="nil"/>
                  </w:tcBorders>
                  <w:noWrap/>
                  <w:vAlign w:val="bottom"/>
                  <w:hideMark/>
                </w:tcPr>
                <w:p w14:paraId="0C8262CC" w14:textId="77777777" w:rsidR="00DD346D" w:rsidRDefault="00DD346D" w:rsidP="00DD346D">
                  <w:pPr>
                    <w:jc w:val="center"/>
                  </w:pPr>
                  <w:r>
                    <w:t>м2</w:t>
                  </w:r>
                </w:p>
              </w:tc>
              <w:tc>
                <w:tcPr>
                  <w:tcW w:w="1199" w:type="dxa"/>
                  <w:tcBorders>
                    <w:top w:val="nil"/>
                    <w:left w:val="single" w:sz="4" w:space="0" w:color="auto"/>
                    <w:bottom w:val="single" w:sz="4" w:space="0" w:color="auto"/>
                    <w:right w:val="single" w:sz="4" w:space="0" w:color="auto"/>
                  </w:tcBorders>
                  <w:noWrap/>
                  <w:vAlign w:val="bottom"/>
                  <w:hideMark/>
                </w:tcPr>
                <w:p w14:paraId="0114EC07" w14:textId="77777777" w:rsidR="00DD346D" w:rsidRDefault="00DD346D" w:rsidP="00DD346D">
                  <w:pPr>
                    <w:jc w:val="center"/>
                    <w:rPr>
                      <w:rFonts w:ascii="Arial CYR" w:hAnsi="Arial CYR" w:cs="Arial CYR"/>
                      <w:sz w:val="20"/>
                      <w:szCs w:val="20"/>
                    </w:rPr>
                  </w:pPr>
                  <w:r>
                    <w:rPr>
                      <w:rFonts w:ascii="Arial CYR" w:hAnsi="Arial CYR" w:cs="Arial CYR"/>
                      <w:sz w:val="20"/>
                      <w:szCs w:val="20"/>
                    </w:rPr>
                    <w:t>761,21</w:t>
                  </w:r>
                </w:p>
              </w:tc>
              <w:tc>
                <w:tcPr>
                  <w:tcW w:w="236" w:type="dxa"/>
                  <w:vAlign w:val="center"/>
                  <w:hideMark/>
                </w:tcPr>
                <w:p w14:paraId="1AAF79B3" w14:textId="77777777" w:rsidR="00DD346D" w:rsidRDefault="00DD346D" w:rsidP="00DD346D">
                  <w:pPr>
                    <w:rPr>
                      <w:sz w:val="20"/>
                      <w:szCs w:val="20"/>
                    </w:rPr>
                  </w:pPr>
                </w:p>
              </w:tc>
            </w:tr>
            <w:tr w:rsidR="00DD346D" w14:paraId="5035A6A7"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1E60D6B1" w14:textId="77777777" w:rsidR="00DD346D" w:rsidRDefault="00DD346D" w:rsidP="00DD346D">
                  <w:pPr>
                    <w:jc w:val="center"/>
                  </w:pPr>
                  <w:r>
                    <w:t>64</w:t>
                  </w:r>
                </w:p>
              </w:tc>
              <w:tc>
                <w:tcPr>
                  <w:tcW w:w="6744" w:type="dxa"/>
                  <w:tcBorders>
                    <w:top w:val="nil"/>
                    <w:left w:val="nil"/>
                    <w:bottom w:val="single" w:sz="4" w:space="0" w:color="auto"/>
                    <w:right w:val="single" w:sz="4" w:space="0" w:color="auto"/>
                  </w:tcBorders>
                  <w:noWrap/>
                  <w:vAlign w:val="bottom"/>
                  <w:hideMark/>
                </w:tcPr>
                <w:p w14:paraId="04191587" w14:textId="112D3F43" w:rsidR="00DD346D" w:rsidRDefault="00DD346D" w:rsidP="00DD346D">
                  <w:pPr>
                    <w:rPr>
                      <w:b/>
                      <w:bCs/>
                    </w:rPr>
                  </w:pPr>
                  <w:r>
                    <w:rPr>
                      <w:b/>
                      <w:bCs/>
                    </w:rPr>
                    <w:t xml:space="preserve">Укладка керамогранита </w:t>
                  </w:r>
                  <w:r w:rsidR="002F5F2D">
                    <w:rPr>
                      <w:b/>
                      <w:bCs/>
                    </w:rPr>
                    <w:t>по</w:t>
                  </w:r>
                  <w:r>
                    <w:rPr>
                      <w:b/>
                      <w:bCs/>
                    </w:rPr>
                    <w:t xml:space="preserve"> откосу</w:t>
                  </w:r>
                </w:p>
              </w:tc>
              <w:tc>
                <w:tcPr>
                  <w:tcW w:w="1014" w:type="dxa"/>
                  <w:tcBorders>
                    <w:top w:val="nil"/>
                    <w:left w:val="nil"/>
                    <w:bottom w:val="single" w:sz="4" w:space="0" w:color="auto"/>
                    <w:right w:val="nil"/>
                  </w:tcBorders>
                  <w:noWrap/>
                  <w:vAlign w:val="bottom"/>
                  <w:hideMark/>
                </w:tcPr>
                <w:p w14:paraId="515B8B9F" w14:textId="77777777" w:rsidR="00DD346D" w:rsidRDefault="00DD346D" w:rsidP="00DD346D">
                  <w:pPr>
                    <w:jc w:val="center"/>
                  </w:pPr>
                  <w:proofErr w:type="spellStart"/>
                  <w:r>
                    <w:t>м.п</w:t>
                  </w:r>
                  <w:proofErr w:type="spellEnd"/>
                  <w:r>
                    <w:t>.</w:t>
                  </w:r>
                </w:p>
              </w:tc>
              <w:tc>
                <w:tcPr>
                  <w:tcW w:w="1199" w:type="dxa"/>
                  <w:tcBorders>
                    <w:top w:val="nil"/>
                    <w:left w:val="single" w:sz="4" w:space="0" w:color="auto"/>
                    <w:bottom w:val="single" w:sz="4" w:space="0" w:color="auto"/>
                    <w:right w:val="single" w:sz="4" w:space="0" w:color="auto"/>
                  </w:tcBorders>
                  <w:noWrap/>
                  <w:vAlign w:val="bottom"/>
                  <w:hideMark/>
                </w:tcPr>
                <w:p w14:paraId="400839B7" w14:textId="77777777" w:rsidR="00DD346D" w:rsidRDefault="00DD346D" w:rsidP="00DD346D">
                  <w:pPr>
                    <w:jc w:val="center"/>
                    <w:rPr>
                      <w:rFonts w:ascii="Arial CYR" w:hAnsi="Arial CYR" w:cs="Arial CYR"/>
                      <w:sz w:val="20"/>
                      <w:szCs w:val="20"/>
                    </w:rPr>
                  </w:pPr>
                  <w:r>
                    <w:rPr>
                      <w:rFonts w:ascii="Arial CYR" w:hAnsi="Arial CYR" w:cs="Arial CYR"/>
                      <w:sz w:val="20"/>
                      <w:szCs w:val="20"/>
                    </w:rPr>
                    <w:t>617,43</w:t>
                  </w:r>
                </w:p>
              </w:tc>
              <w:tc>
                <w:tcPr>
                  <w:tcW w:w="236" w:type="dxa"/>
                  <w:vAlign w:val="center"/>
                  <w:hideMark/>
                </w:tcPr>
                <w:p w14:paraId="169AEAFD" w14:textId="77777777" w:rsidR="00DD346D" w:rsidRDefault="00DD346D" w:rsidP="00DD346D">
                  <w:pPr>
                    <w:rPr>
                      <w:sz w:val="20"/>
                      <w:szCs w:val="20"/>
                    </w:rPr>
                  </w:pPr>
                </w:p>
              </w:tc>
            </w:tr>
            <w:tr w:rsidR="00DD346D" w14:paraId="67DBD7E5"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35473E18" w14:textId="77777777" w:rsidR="00DD346D" w:rsidRDefault="00DD346D" w:rsidP="00DD346D">
                  <w:pPr>
                    <w:jc w:val="center"/>
                  </w:pPr>
                  <w:r>
                    <w:t>65</w:t>
                  </w:r>
                </w:p>
              </w:tc>
              <w:tc>
                <w:tcPr>
                  <w:tcW w:w="6744" w:type="dxa"/>
                  <w:tcBorders>
                    <w:top w:val="nil"/>
                    <w:left w:val="nil"/>
                    <w:bottom w:val="single" w:sz="4" w:space="0" w:color="auto"/>
                    <w:right w:val="single" w:sz="4" w:space="0" w:color="auto"/>
                  </w:tcBorders>
                  <w:noWrap/>
                  <w:vAlign w:val="bottom"/>
                  <w:hideMark/>
                </w:tcPr>
                <w:p w14:paraId="0925E801" w14:textId="77777777" w:rsidR="00DD346D" w:rsidRDefault="00DD346D" w:rsidP="00DD346D">
                  <w:pPr>
                    <w:rPr>
                      <w:b/>
                      <w:bCs/>
                    </w:rPr>
                  </w:pPr>
                  <w:r>
                    <w:rPr>
                      <w:b/>
                      <w:bCs/>
                    </w:rPr>
                    <w:t>Рез плитки под 45 градусов</w:t>
                  </w:r>
                </w:p>
              </w:tc>
              <w:tc>
                <w:tcPr>
                  <w:tcW w:w="1014" w:type="dxa"/>
                  <w:tcBorders>
                    <w:top w:val="nil"/>
                    <w:left w:val="nil"/>
                    <w:bottom w:val="single" w:sz="4" w:space="0" w:color="auto"/>
                    <w:right w:val="nil"/>
                  </w:tcBorders>
                  <w:noWrap/>
                  <w:vAlign w:val="bottom"/>
                  <w:hideMark/>
                </w:tcPr>
                <w:p w14:paraId="0E421435" w14:textId="77777777" w:rsidR="00DD346D" w:rsidRDefault="00DD346D" w:rsidP="00DD346D">
                  <w:pPr>
                    <w:jc w:val="center"/>
                  </w:pPr>
                  <w:proofErr w:type="spellStart"/>
                  <w:r>
                    <w:t>м.п</w:t>
                  </w:r>
                  <w:proofErr w:type="spellEnd"/>
                  <w:r>
                    <w:t>.</w:t>
                  </w:r>
                </w:p>
              </w:tc>
              <w:tc>
                <w:tcPr>
                  <w:tcW w:w="1199" w:type="dxa"/>
                  <w:tcBorders>
                    <w:top w:val="nil"/>
                    <w:left w:val="single" w:sz="4" w:space="0" w:color="auto"/>
                    <w:bottom w:val="single" w:sz="4" w:space="0" w:color="auto"/>
                    <w:right w:val="single" w:sz="4" w:space="0" w:color="auto"/>
                  </w:tcBorders>
                  <w:noWrap/>
                  <w:vAlign w:val="bottom"/>
                  <w:hideMark/>
                </w:tcPr>
                <w:p w14:paraId="180DDE51" w14:textId="77777777" w:rsidR="00DD346D" w:rsidRDefault="00DD346D" w:rsidP="00DD346D">
                  <w:pPr>
                    <w:jc w:val="center"/>
                    <w:rPr>
                      <w:rFonts w:ascii="Arial CYR" w:hAnsi="Arial CYR" w:cs="Arial CYR"/>
                      <w:sz w:val="20"/>
                      <w:szCs w:val="20"/>
                    </w:rPr>
                  </w:pPr>
                  <w:r>
                    <w:rPr>
                      <w:rFonts w:ascii="Arial CYR" w:hAnsi="Arial CYR" w:cs="Arial CYR"/>
                      <w:sz w:val="20"/>
                      <w:szCs w:val="20"/>
                    </w:rPr>
                    <w:t>743,34</w:t>
                  </w:r>
                </w:p>
              </w:tc>
              <w:tc>
                <w:tcPr>
                  <w:tcW w:w="236" w:type="dxa"/>
                  <w:vAlign w:val="center"/>
                  <w:hideMark/>
                </w:tcPr>
                <w:p w14:paraId="67169194" w14:textId="77777777" w:rsidR="00DD346D" w:rsidRDefault="00DD346D" w:rsidP="00DD346D">
                  <w:pPr>
                    <w:rPr>
                      <w:sz w:val="20"/>
                      <w:szCs w:val="20"/>
                    </w:rPr>
                  </w:pPr>
                </w:p>
              </w:tc>
            </w:tr>
            <w:tr w:rsidR="00DD346D" w14:paraId="1EBA2435"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77F65311" w14:textId="77777777" w:rsidR="00DD346D" w:rsidRDefault="00DD346D" w:rsidP="00DD346D">
                  <w:pPr>
                    <w:jc w:val="center"/>
                  </w:pPr>
                  <w:r>
                    <w:t>66</w:t>
                  </w:r>
                </w:p>
              </w:tc>
              <w:tc>
                <w:tcPr>
                  <w:tcW w:w="6744" w:type="dxa"/>
                  <w:tcBorders>
                    <w:top w:val="nil"/>
                    <w:left w:val="nil"/>
                    <w:bottom w:val="single" w:sz="4" w:space="0" w:color="auto"/>
                    <w:right w:val="single" w:sz="4" w:space="0" w:color="auto"/>
                  </w:tcBorders>
                  <w:noWrap/>
                  <w:vAlign w:val="bottom"/>
                  <w:hideMark/>
                </w:tcPr>
                <w:p w14:paraId="3FDD9C13" w14:textId="77777777" w:rsidR="00DD346D" w:rsidRDefault="00DD346D" w:rsidP="00DD346D">
                  <w:pPr>
                    <w:rPr>
                      <w:b/>
                      <w:bCs/>
                      <w:color w:val="000000"/>
                    </w:rPr>
                  </w:pPr>
                  <w:r>
                    <w:rPr>
                      <w:b/>
                      <w:bCs/>
                      <w:color w:val="000000"/>
                    </w:rPr>
                    <w:t>Монтаж алюминиевого уголка</w:t>
                  </w:r>
                </w:p>
              </w:tc>
              <w:tc>
                <w:tcPr>
                  <w:tcW w:w="1014" w:type="dxa"/>
                  <w:tcBorders>
                    <w:top w:val="nil"/>
                    <w:left w:val="nil"/>
                    <w:bottom w:val="single" w:sz="4" w:space="0" w:color="auto"/>
                    <w:right w:val="nil"/>
                  </w:tcBorders>
                  <w:noWrap/>
                  <w:vAlign w:val="bottom"/>
                  <w:hideMark/>
                </w:tcPr>
                <w:p w14:paraId="33B96A22" w14:textId="77777777" w:rsidR="00DD346D" w:rsidRDefault="00DD346D" w:rsidP="00DD346D">
                  <w:pPr>
                    <w:jc w:val="center"/>
                  </w:pPr>
                  <w:proofErr w:type="spellStart"/>
                  <w:r>
                    <w:t>м.п</w:t>
                  </w:r>
                  <w:proofErr w:type="spellEnd"/>
                  <w:r>
                    <w:t>.</w:t>
                  </w:r>
                </w:p>
              </w:tc>
              <w:tc>
                <w:tcPr>
                  <w:tcW w:w="1199" w:type="dxa"/>
                  <w:tcBorders>
                    <w:top w:val="nil"/>
                    <w:left w:val="single" w:sz="4" w:space="0" w:color="auto"/>
                    <w:bottom w:val="single" w:sz="4" w:space="0" w:color="auto"/>
                    <w:right w:val="single" w:sz="4" w:space="0" w:color="auto"/>
                  </w:tcBorders>
                  <w:noWrap/>
                  <w:vAlign w:val="bottom"/>
                  <w:hideMark/>
                </w:tcPr>
                <w:p w14:paraId="6B295D09" w14:textId="77777777" w:rsidR="00DD346D" w:rsidRDefault="00DD346D" w:rsidP="00DD346D">
                  <w:pPr>
                    <w:jc w:val="center"/>
                    <w:rPr>
                      <w:rFonts w:ascii="Arial CYR" w:hAnsi="Arial CYR" w:cs="Arial CYR"/>
                      <w:sz w:val="20"/>
                      <w:szCs w:val="20"/>
                    </w:rPr>
                  </w:pPr>
                  <w:r>
                    <w:rPr>
                      <w:rFonts w:ascii="Arial CYR" w:hAnsi="Arial CYR" w:cs="Arial CYR"/>
                      <w:sz w:val="20"/>
                      <w:szCs w:val="20"/>
                    </w:rPr>
                    <w:t>71,82</w:t>
                  </w:r>
                </w:p>
              </w:tc>
              <w:tc>
                <w:tcPr>
                  <w:tcW w:w="236" w:type="dxa"/>
                  <w:vAlign w:val="center"/>
                  <w:hideMark/>
                </w:tcPr>
                <w:p w14:paraId="2CE31570" w14:textId="77777777" w:rsidR="00DD346D" w:rsidRDefault="00DD346D" w:rsidP="00DD346D">
                  <w:pPr>
                    <w:rPr>
                      <w:sz w:val="20"/>
                      <w:szCs w:val="20"/>
                    </w:rPr>
                  </w:pPr>
                </w:p>
              </w:tc>
            </w:tr>
            <w:tr w:rsidR="00DD346D" w14:paraId="10AF63A7"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660BD9C5" w14:textId="77777777" w:rsidR="00DD346D" w:rsidRDefault="00DD346D" w:rsidP="00DD346D">
                  <w:pPr>
                    <w:jc w:val="center"/>
                  </w:pPr>
                  <w:r>
                    <w:t>67</w:t>
                  </w:r>
                </w:p>
              </w:tc>
              <w:tc>
                <w:tcPr>
                  <w:tcW w:w="6744" w:type="dxa"/>
                  <w:tcBorders>
                    <w:top w:val="nil"/>
                    <w:left w:val="nil"/>
                    <w:bottom w:val="single" w:sz="4" w:space="0" w:color="auto"/>
                    <w:right w:val="single" w:sz="4" w:space="0" w:color="auto"/>
                  </w:tcBorders>
                  <w:noWrap/>
                  <w:vAlign w:val="center"/>
                  <w:hideMark/>
                </w:tcPr>
                <w:p w14:paraId="6FAE5692" w14:textId="77777777" w:rsidR="00DD346D" w:rsidRDefault="00DD346D" w:rsidP="00DD346D">
                  <w:pPr>
                    <w:jc w:val="right"/>
                    <w:rPr>
                      <w:i/>
                      <w:iCs/>
                    </w:rPr>
                  </w:pPr>
                  <w:r>
                    <w:rPr>
                      <w:i/>
                      <w:iCs/>
                    </w:rPr>
                    <w:t xml:space="preserve">Уголок </w:t>
                  </w:r>
                  <w:proofErr w:type="spellStart"/>
                  <w:r>
                    <w:rPr>
                      <w:i/>
                      <w:iCs/>
                    </w:rPr>
                    <w:t>алюминь</w:t>
                  </w:r>
                  <w:proofErr w:type="spellEnd"/>
                  <w:r>
                    <w:rPr>
                      <w:i/>
                      <w:iCs/>
                    </w:rPr>
                    <w:t xml:space="preserve"> 2,5 м/п</w:t>
                  </w:r>
                </w:p>
              </w:tc>
              <w:tc>
                <w:tcPr>
                  <w:tcW w:w="1014" w:type="dxa"/>
                  <w:tcBorders>
                    <w:top w:val="nil"/>
                    <w:left w:val="nil"/>
                    <w:bottom w:val="single" w:sz="4" w:space="0" w:color="auto"/>
                    <w:right w:val="nil"/>
                  </w:tcBorders>
                  <w:noWrap/>
                  <w:vAlign w:val="bottom"/>
                  <w:hideMark/>
                </w:tcPr>
                <w:p w14:paraId="0E3C107C" w14:textId="77777777" w:rsidR="00DD346D" w:rsidRDefault="00DD346D" w:rsidP="00DD346D">
                  <w:pPr>
                    <w:jc w:val="center"/>
                  </w:pPr>
                  <w:proofErr w:type="spellStart"/>
                  <w:r>
                    <w:t>шт</w:t>
                  </w:r>
                  <w:proofErr w:type="spellEnd"/>
                </w:p>
              </w:tc>
              <w:tc>
                <w:tcPr>
                  <w:tcW w:w="1199" w:type="dxa"/>
                  <w:tcBorders>
                    <w:top w:val="nil"/>
                    <w:left w:val="single" w:sz="4" w:space="0" w:color="auto"/>
                    <w:bottom w:val="single" w:sz="4" w:space="0" w:color="auto"/>
                    <w:right w:val="single" w:sz="4" w:space="0" w:color="auto"/>
                  </w:tcBorders>
                  <w:noWrap/>
                  <w:vAlign w:val="bottom"/>
                  <w:hideMark/>
                </w:tcPr>
                <w:p w14:paraId="315118D3" w14:textId="77777777" w:rsidR="00DD346D" w:rsidRDefault="00DD346D" w:rsidP="00DD346D">
                  <w:pPr>
                    <w:jc w:val="center"/>
                    <w:rPr>
                      <w:rFonts w:ascii="Arial CYR" w:hAnsi="Arial CYR" w:cs="Arial CYR"/>
                      <w:sz w:val="20"/>
                      <w:szCs w:val="20"/>
                    </w:rPr>
                  </w:pPr>
                  <w:r>
                    <w:rPr>
                      <w:rFonts w:ascii="Arial CYR" w:hAnsi="Arial CYR" w:cs="Arial CYR"/>
                      <w:sz w:val="20"/>
                      <w:szCs w:val="20"/>
                    </w:rPr>
                    <w:t>30,00</w:t>
                  </w:r>
                </w:p>
              </w:tc>
              <w:tc>
                <w:tcPr>
                  <w:tcW w:w="236" w:type="dxa"/>
                  <w:vAlign w:val="center"/>
                  <w:hideMark/>
                </w:tcPr>
                <w:p w14:paraId="0F321DD6" w14:textId="77777777" w:rsidR="00DD346D" w:rsidRDefault="00DD346D" w:rsidP="00DD346D">
                  <w:pPr>
                    <w:rPr>
                      <w:sz w:val="20"/>
                      <w:szCs w:val="20"/>
                    </w:rPr>
                  </w:pPr>
                </w:p>
              </w:tc>
            </w:tr>
            <w:tr w:rsidR="00DD346D" w14:paraId="04385031"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338EA708" w14:textId="77777777" w:rsidR="00DD346D" w:rsidRDefault="00DD346D" w:rsidP="00DD346D">
                  <w:pPr>
                    <w:jc w:val="center"/>
                  </w:pPr>
                  <w:r>
                    <w:t>68</w:t>
                  </w:r>
                </w:p>
              </w:tc>
              <w:tc>
                <w:tcPr>
                  <w:tcW w:w="6744" w:type="dxa"/>
                  <w:tcBorders>
                    <w:top w:val="nil"/>
                    <w:left w:val="nil"/>
                    <w:bottom w:val="single" w:sz="4" w:space="0" w:color="auto"/>
                    <w:right w:val="single" w:sz="4" w:space="0" w:color="auto"/>
                  </w:tcBorders>
                  <w:noWrap/>
                  <w:vAlign w:val="center"/>
                  <w:hideMark/>
                </w:tcPr>
                <w:p w14:paraId="02AA9B94" w14:textId="77777777" w:rsidR="00DD346D" w:rsidRDefault="00DD346D" w:rsidP="00DD346D">
                  <w:pPr>
                    <w:jc w:val="right"/>
                    <w:rPr>
                      <w:i/>
                      <w:iCs/>
                    </w:rPr>
                  </w:pPr>
                  <w:r>
                    <w:rPr>
                      <w:i/>
                      <w:iCs/>
                    </w:rPr>
                    <w:t>Монтажный клей Контактный прозрачный 310мл</w:t>
                  </w:r>
                </w:p>
              </w:tc>
              <w:tc>
                <w:tcPr>
                  <w:tcW w:w="1014" w:type="dxa"/>
                  <w:tcBorders>
                    <w:top w:val="nil"/>
                    <w:left w:val="nil"/>
                    <w:bottom w:val="single" w:sz="4" w:space="0" w:color="auto"/>
                    <w:right w:val="nil"/>
                  </w:tcBorders>
                  <w:noWrap/>
                  <w:vAlign w:val="bottom"/>
                  <w:hideMark/>
                </w:tcPr>
                <w:p w14:paraId="661F1CAF" w14:textId="77777777" w:rsidR="00DD346D" w:rsidRDefault="00DD346D" w:rsidP="00DD346D">
                  <w:pPr>
                    <w:jc w:val="center"/>
                  </w:pPr>
                  <w:proofErr w:type="spellStart"/>
                  <w:r>
                    <w:t>шт</w:t>
                  </w:r>
                  <w:proofErr w:type="spellEnd"/>
                </w:p>
              </w:tc>
              <w:tc>
                <w:tcPr>
                  <w:tcW w:w="1199" w:type="dxa"/>
                  <w:tcBorders>
                    <w:top w:val="nil"/>
                    <w:left w:val="single" w:sz="4" w:space="0" w:color="auto"/>
                    <w:bottom w:val="single" w:sz="4" w:space="0" w:color="auto"/>
                    <w:right w:val="single" w:sz="4" w:space="0" w:color="auto"/>
                  </w:tcBorders>
                  <w:noWrap/>
                  <w:vAlign w:val="bottom"/>
                  <w:hideMark/>
                </w:tcPr>
                <w:p w14:paraId="529C4DF3" w14:textId="77777777" w:rsidR="00DD346D" w:rsidRDefault="00DD346D" w:rsidP="00DD346D">
                  <w:pPr>
                    <w:jc w:val="center"/>
                    <w:rPr>
                      <w:rFonts w:ascii="Arial CYR" w:hAnsi="Arial CYR" w:cs="Arial CYR"/>
                      <w:sz w:val="20"/>
                      <w:szCs w:val="20"/>
                    </w:rPr>
                  </w:pPr>
                  <w:r>
                    <w:rPr>
                      <w:rFonts w:ascii="Arial CYR" w:hAnsi="Arial CYR" w:cs="Arial CYR"/>
                      <w:sz w:val="20"/>
                      <w:szCs w:val="20"/>
                    </w:rPr>
                    <w:t>15,00</w:t>
                  </w:r>
                </w:p>
              </w:tc>
              <w:tc>
                <w:tcPr>
                  <w:tcW w:w="236" w:type="dxa"/>
                  <w:vAlign w:val="center"/>
                  <w:hideMark/>
                </w:tcPr>
                <w:p w14:paraId="51675518" w14:textId="77777777" w:rsidR="00DD346D" w:rsidRDefault="00DD346D" w:rsidP="00DD346D">
                  <w:pPr>
                    <w:rPr>
                      <w:sz w:val="20"/>
                      <w:szCs w:val="20"/>
                    </w:rPr>
                  </w:pPr>
                </w:p>
              </w:tc>
            </w:tr>
            <w:tr w:rsidR="00DD346D" w14:paraId="0225E406"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7F690C70" w14:textId="77777777" w:rsidR="00DD346D" w:rsidRDefault="00DD346D" w:rsidP="00DD346D">
                  <w:pPr>
                    <w:jc w:val="center"/>
                  </w:pPr>
                  <w:r>
                    <w:t>69</w:t>
                  </w:r>
                </w:p>
              </w:tc>
              <w:tc>
                <w:tcPr>
                  <w:tcW w:w="6744" w:type="dxa"/>
                  <w:tcBorders>
                    <w:top w:val="nil"/>
                    <w:left w:val="nil"/>
                    <w:bottom w:val="single" w:sz="4" w:space="0" w:color="auto"/>
                    <w:right w:val="single" w:sz="4" w:space="0" w:color="auto"/>
                  </w:tcBorders>
                  <w:noWrap/>
                  <w:vAlign w:val="center"/>
                  <w:hideMark/>
                </w:tcPr>
                <w:p w14:paraId="7C0F1E11" w14:textId="487C9825" w:rsidR="00DD346D" w:rsidRDefault="00DD346D" w:rsidP="00DD346D">
                  <w:pPr>
                    <w:rPr>
                      <w:b/>
                      <w:bCs/>
                      <w:color w:val="000000"/>
                    </w:rPr>
                  </w:pPr>
                  <w:r>
                    <w:rPr>
                      <w:b/>
                      <w:bCs/>
                      <w:color w:val="000000"/>
                    </w:rPr>
                    <w:t>Облицовка ванн</w:t>
                  </w:r>
                  <w:r w:rsidR="002F5F2D">
                    <w:rPr>
                      <w:b/>
                      <w:bCs/>
                      <w:color w:val="000000"/>
                    </w:rPr>
                    <w:t>ы</w:t>
                  </w:r>
                </w:p>
              </w:tc>
              <w:tc>
                <w:tcPr>
                  <w:tcW w:w="1014" w:type="dxa"/>
                  <w:tcBorders>
                    <w:top w:val="nil"/>
                    <w:left w:val="nil"/>
                    <w:bottom w:val="single" w:sz="4" w:space="0" w:color="auto"/>
                    <w:right w:val="nil"/>
                  </w:tcBorders>
                  <w:noWrap/>
                  <w:vAlign w:val="bottom"/>
                  <w:hideMark/>
                </w:tcPr>
                <w:p w14:paraId="6B017C44" w14:textId="77777777" w:rsidR="00DD346D" w:rsidRDefault="00DD346D" w:rsidP="00DD346D">
                  <w:pPr>
                    <w:jc w:val="center"/>
                  </w:pPr>
                  <w:proofErr w:type="spellStart"/>
                  <w:r>
                    <w:t>шт</w:t>
                  </w:r>
                  <w:proofErr w:type="spellEnd"/>
                </w:p>
              </w:tc>
              <w:tc>
                <w:tcPr>
                  <w:tcW w:w="1199" w:type="dxa"/>
                  <w:tcBorders>
                    <w:top w:val="nil"/>
                    <w:left w:val="single" w:sz="4" w:space="0" w:color="auto"/>
                    <w:bottom w:val="single" w:sz="4" w:space="0" w:color="auto"/>
                    <w:right w:val="single" w:sz="4" w:space="0" w:color="auto"/>
                  </w:tcBorders>
                  <w:noWrap/>
                  <w:vAlign w:val="bottom"/>
                  <w:hideMark/>
                </w:tcPr>
                <w:p w14:paraId="330933EA" w14:textId="77777777" w:rsidR="00DD346D" w:rsidRDefault="00DD346D" w:rsidP="00DD346D">
                  <w:pPr>
                    <w:jc w:val="center"/>
                    <w:rPr>
                      <w:rFonts w:ascii="Arial CYR" w:hAnsi="Arial CYR" w:cs="Arial CYR"/>
                      <w:sz w:val="20"/>
                      <w:szCs w:val="20"/>
                    </w:rPr>
                  </w:pPr>
                  <w:r>
                    <w:rPr>
                      <w:rFonts w:ascii="Arial CYR" w:hAnsi="Arial CYR" w:cs="Arial CYR"/>
                      <w:sz w:val="20"/>
                      <w:szCs w:val="20"/>
                    </w:rPr>
                    <w:t>3,00</w:t>
                  </w:r>
                </w:p>
              </w:tc>
              <w:tc>
                <w:tcPr>
                  <w:tcW w:w="236" w:type="dxa"/>
                  <w:vAlign w:val="center"/>
                  <w:hideMark/>
                </w:tcPr>
                <w:p w14:paraId="0319718D" w14:textId="77777777" w:rsidR="00DD346D" w:rsidRDefault="00DD346D" w:rsidP="00DD346D">
                  <w:pPr>
                    <w:rPr>
                      <w:sz w:val="20"/>
                      <w:szCs w:val="20"/>
                    </w:rPr>
                  </w:pPr>
                </w:p>
              </w:tc>
            </w:tr>
            <w:tr w:rsidR="00DD346D" w14:paraId="47142E97"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02A97DB2" w14:textId="77777777" w:rsidR="00DD346D" w:rsidRDefault="00DD346D" w:rsidP="00DD346D">
                  <w:pPr>
                    <w:jc w:val="center"/>
                  </w:pPr>
                  <w:r>
                    <w:t>70</w:t>
                  </w:r>
                </w:p>
              </w:tc>
              <w:tc>
                <w:tcPr>
                  <w:tcW w:w="6744" w:type="dxa"/>
                  <w:tcBorders>
                    <w:top w:val="nil"/>
                    <w:left w:val="nil"/>
                    <w:bottom w:val="single" w:sz="4" w:space="0" w:color="auto"/>
                    <w:right w:val="single" w:sz="4" w:space="0" w:color="auto"/>
                  </w:tcBorders>
                  <w:noWrap/>
                  <w:vAlign w:val="bottom"/>
                  <w:hideMark/>
                </w:tcPr>
                <w:p w14:paraId="3B47D307" w14:textId="77777777" w:rsidR="00DD346D" w:rsidRDefault="00DD346D" w:rsidP="00DD346D">
                  <w:pPr>
                    <w:rPr>
                      <w:b/>
                      <w:bCs/>
                    </w:rPr>
                  </w:pPr>
                  <w:r>
                    <w:rPr>
                      <w:b/>
                      <w:bCs/>
                    </w:rPr>
                    <w:t>Устройство отверстий в керамограните</w:t>
                  </w:r>
                </w:p>
              </w:tc>
              <w:tc>
                <w:tcPr>
                  <w:tcW w:w="1014" w:type="dxa"/>
                  <w:tcBorders>
                    <w:top w:val="nil"/>
                    <w:left w:val="nil"/>
                    <w:bottom w:val="single" w:sz="4" w:space="0" w:color="auto"/>
                    <w:right w:val="nil"/>
                  </w:tcBorders>
                  <w:noWrap/>
                  <w:vAlign w:val="bottom"/>
                  <w:hideMark/>
                </w:tcPr>
                <w:p w14:paraId="4D777CB0" w14:textId="77777777" w:rsidR="00DD346D" w:rsidRDefault="00DD346D" w:rsidP="00DD346D">
                  <w:pPr>
                    <w:jc w:val="center"/>
                  </w:pPr>
                  <w:proofErr w:type="spellStart"/>
                  <w:r>
                    <w:t>шт</w:t>
                  </w:r>
                  <w:proofErr w:type="spellEnd"/>
                </w:p>
              </w:tc>
              <w:tc>
                <w:tcPr>
                  <w:tcW w:w="1199" w:type="dxa"/>
                  <w:tcBorders>
                    <w:top w:val="nil"/>
                    <w:left w:val="single" w:sz="4" w:space="0" w:color="auto"/>
                    <w:bottom w:val="single" w:sz="4" w:space="0" w:color="auto"/>
                    <w:right w:val="single" w:sz="4" w:space="0" w:color="auto"/>
                  </w:tcBorders>
                  <w:noWrap/>
                  <w:vAlign w:val="bottom"/>
                  <w:hideMark/>
                </w:tcPr>
                <w:p w14:paraId="7BF7580E" w14:textId="77777777" w:rsidR="00DD346D" w:rsidRDefault="00DD346D" w:rsidP="00DD346D">
                  <w:pPr>
                    <w:jc w:val="center"/>
                    <w:rPr>
                      <w:rFonts w:ascii="Arial CYR" w:hAnsi="Arial CYR" w:cs="Arial CYR"/>
                      <w:sz w:val="20"/>
                      <w:szCs w:val="20"/>
                    </w:rPr>
                  </w:pPr>
                  <w:r>
                    <w:rPr>
                      <w:rFonts w:ascii="Arial CYR" w:hAnsi="Arial CYR" w:cs="Arial CYR"/>
                      <w:sz w:val="20"/>
                      <w:szCs w:val="20"/>
                    </w:rPr>
                    <w:t>550,50</w:t>
                  </w:r>
                </w:p>
              </w:tc>
              <w:tc>
                <w:tcPr>
                  <w:tcW w:w="236" w:type="dxa"/>
                  <w:vAlign w:val="center"/>
                  <w:hideMark/>
                </w:tcPr>
                <w:p w14:paraId="5AFA1568" w14:textId="77777777" w:rsidR="00DD346D" w:rsidRDefault="00DD346D" w:rsidP="00DD346D">
                  <w:pPr>
                    <w:rPr>
                      <w:sz w:val="20"/>
                      <w:szCs w:val="20"/>
                    </w:rPr>
                  </w:pPr>
                </w:p>
              </w:tc>
            </w:tr>
            <w:tr w:rsidR="00DD346D" w14:paraId="149D65C3"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6C4C41B3" w14:textId="77777777" w:rsidR="00DD346D" w:rsidRDefault="00DD346D" w:rsidP="00DD346D">
                  <w:pPr>
                    <w:jc w:val="center"/>
                  </w:pPr>
                  <w:r>
                    <w:t>71</w:t>
                  </w:r>
                </w:p>
              </w:tc>
              <w:tc>
                <w:tcPr>
                  <w:tcW w:w="6744" w:type="dxa"/>
                  <w:tcBorders>
                    <w:top w:val="nil"/>
                    <w:left w:val="nil"/>
                    <w:bottom w:val="single" w:sz="4" w:space="0" w:color="auto"/>
                    <w:right w:val="single" w:sz="4" w:space="0" w:color="auto"/>
                  </w:tcBorders>
                  <w:noWrap/>
                  <w:vAlign w:val="bottom"/>
                  <w:hideMark/>
                </w:tcPr>
                <w:p w14:paraId="448170FB" w14:textId="77777777" w:rsidR="00DD346D" w:rsidRDefault="00DD346D" w:rsidP="00DD346D">
                  <w:pPr>
                    <w:jc w:val="right"/>
                    <w:rPr>
                      <w:i/>
                      <w:iCs/>
                    </w:rPr>
                  </w:pPr>
                  <w:r>
                    <w:rPr>
                      <w:i/>
                      <w:iCs/>
                    </w:rPr>
                    <w:t xml:space="preserve">МАРЕI Грунт </w:t>
                  </w:r>
                  <w:proofErr w:type="spellStart"/>
                  <w:r>
                    <w:rPr>
                      <w:i/>
                      <w:iCs/>
                    </w:rPr>
                    <w:t>Admix</w:t>
                  </w:r>
                  <w:proofErr w:type="spellEnd"/>
                  <w:r>
                    <w:rPr>
                      <w:i/>
                      <w:iCs/>
                    </w:rPr>
                    <w:t xml:space="preserve"> MF</w:t>
                  </w:r>
                </w:p>
              </w:tc>
              <w:tc>
                <w:tcPr>
                  <w:tcW w:w="1014" w:type="dxa"/>
                  <w:tcBorders>
                    <w:top w:val="nil"/>
                    <w:left w:val="nil"/>
                    <w:bottom w:val="single" w:sz="4" w:space="0" w:color="auto"/>
                    <w:right w:val="nil"/>
                  </w:tcBorders>
                  <w:noWrap/>
                  <w:vAlign w:val="bottom"/>
                  <w:hideMark/>
                </w:tcPr>
                <w:p w14:paraId="34D817E3" w14:textId="77777777" w:rsidR="00DD346D" w:rsidRDefault="00DD346D" w:rsidP="00DD346D">
                  <w:pPr>
                    <w:jc w:val="center"/>
                  </w:pPr>
                  <w:r>
                    <w:t>л</w:t>
                  </w:r>
                </w:p>
              </w:tc>
              <w:tc>
                <w:tcPr>
                  <w:tcW w:w="1199" w:type="dxa"/>
                  <w:tcBorders>
                    <w:top w:val="nil"/>
                    <w:left w:val="single" w:sz="4" w:space="0" w:color="auto"/>
                    <w:bottom w:val="single" w:sz="4" w:space="0" w:color="auto"/>
                    <w:right w:val="single" w:sz="4" w:space="0" w:color="auto"/>
                  </w:tcBorders>
                  <w:noWrap/>
                  <w:vAlign w:val="bottom"/>
                  <w:hideMark/>
                </w:tcPr>
                <w:p w14:paraId="61193CF9" w14:textId="77777777" w:rsidR="00DD346D" w:rsidRDefault="00DD346D" w:rsidP="00DD346D">
                  <w:pPr>
                    <w:jc w:val="center"/>
                    <w:rPr>
                      <w:rFonts w:ascii="Arial CYR" w:hAnsi="Arial CYR" w:cs="Arial CYR"/>
                      <w:sz w:val="20"/>
                      <w:szCs w:val="20"/>
                    </w:rPr>
                  </w:pPr>
                  <w:r>
                    <w:rPr>
                      <w:rFonts w:ascii="Arial CYR" w:hAnsi="Arial CYR" w:cs="Arial CYR"/>
                      <w:sz w:val="20"/>
                      <w:szCs w:val="20"/>
                    </w:rPr>
                    <w:t>141,97</w:t>
                  </w:r>
                </w:p>
              </w:tc>
              <w:tc>
                <w:tcPr>
                  <w:tcW w:w="236" w:type="dxa"/>
                  <w:vAlign w:val="center"/>
                  <w:hideMark/>
                </w:tcPr>
                <w:p w14:paraId="204510AC" w14:textId="77777777" w:rsidR="00DD346D" w:rsidRDefault="00DD346D" w:rsidP="00DD346D">
                  <w:pPr>
                    <w:rPr>
                      <w:sz w:val="20"/>
                      <w:szCs w:val="20"/>
                    </w:rPr>
                  </w:pPr>
                </w:p>
              </w:tc>
            </w:tr>
            <w:tr w:rsidR="00DD346D" w14:paraId="3D6E0477"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7555A40E" w14:textId="77777777" w:rsidR="00DD346D" w:rsidRDefault="00DD346D" w:rsidP="00DD346D">
                  <w:pPr>
                    <w:jc w:val="center"/>
                  </w:pPr>
                  <w:r>
                    <w:t>72</w:t>
                  </w:r>
                </w:p>
              </w:tc>
              <w:tc>
                <w:tcPr>
                  <w:tcW w:w="6744" w:type="dxa"/>
                  <w:tcBorders>
                    <w:top w:val="nil"/>
                    <w:left w:val="nil"/>
                    <w:bottom w:val="single" w:sz="4" w:space="0" w:color="auto"/>
                    <w:right w:val="single" w:sz="4" w:space="0" w:color="auto"/>
                  </w:tcBorders>
                  <w:noWrap/>
                  <w:vAlign w:val="bottom"/>
                  <w:hideMark/>
                </w:tcPr>
                <w:p w14:paraId="7183B275" w14:textId="77777777" w:rsidR="00DD346D" w:rsidRDefault="00DD346D" w:rsidP="00DD346D">
                  <w:pPr>
                    <w:jc w:val="right"/>
                    <w:rPr>
                      <w:i/>
                      <w:iCs/>
                    </w:rPr>
                  </w:pPr>
                  <w:proofErr w:type="spellStart"/>
                  <w:r>
                    <w:rPr>
                      <w:i/>
                      <w:iCs/>
                    </w:rPr>
                    <w:t>Mapei</w:t>
                  </w:r>
                  <w:proofErr w:type="spellEnd"/>
                  <w:r>
                    <w:rPr>
                      <w:i/>
                      <w:iCs/>
                    </w:rPr>
                    <w:t xml:space="preserve"> </w:t>
                  </w:r>
                  <w:proofErr w:type="spellStart"/>
                  <w:r>
                    <w:rPr>
                      <w:i/>
                      <w:iCs/>
                    </w:rPr>
                    <w:t>Keraflex</w:t>
                  </w:r>
                  <w:proofErr w:type="spellEnd"/>
                  <w:r>
                    <w:rPr>
                      <w:i/>
                      <w:iCs/>
                    </w:rPr>
                    <w:t xml:space="preserve"> </w:t>
                  </w:r>
                  <w:proofErr w:type="spellStart"/>
                  <w:r>
                    <w:rPr>
                      <w:i/>
                      <w:iCs/>
                    </w:rPr>
                    <w:t>Maxi</w:t>
                  </w:r>
                  <w:proofErr w:type="spellEnd"/>
                  <w:r>
                    <w:rPr>
                      <w:i/>
                      <w:iCs/>
                    </w:rPr>
                    <w:t xml:space="preserve"> S1</w:t>
                  </w:r>
                </w:p>
              </w:tc>
              <w:tc>
                <w:tcPr>
                  <w:tcW w:w="1014" w:type="dxa"/>
                  <w:tcBorders>
                    <w:top w:val="nil"/>
                    <w:left w:val="nil"/>
                    <w:bottom w:val="single" w:sz="4" w:space="0" w:color="auto"/>
                    <w:right w:val="nil"/>
                  </w:tcBorders>
                  <w:noWrap/>
                  <w:vAlign w:val="bottom"/>
                  <w:hideMark/>
                </w:tcPr>
                <w:p w14:paraId="646218A1" w14:textId="77777777" w:rsidR="00DD346D" w:rsidRDefault="00DD346D" w:rsidP="00DD346D">
                  <w:pPr>
                    <w:jc w:val="center"/>
                  </w:pPr>
                  <w:r>
                    <w:t>кг</w:t>
                  </w:r>
                </w:p>
              </w:tc>
              <w:tc>
                <w:tcPr>
                  <w:tcW w:w="1199" w:type="dxa"/>
                  <w:tcBorders>
                    <w:top w:val="nil"/>
                    <w:left w:val="single" w:sz="4" w:space="0" w:color="auto"/>
                    <w:bottom w:val="single" w:sz="4" w:space="0" w:color="auto"/>
                    <w:right w:val="single" w:sz="4" w:space="0" w:color="auto"/>
                  </w:tcBorders>
                  <w:noWrap/>
                  <w:vAlign w:val="bottom"/>
                  <w:hideMark/>
                </w:tcPr>
                <w:p w14:paraId="2257C882" w14:textId="77777777" w:rsidR="00DD346D" w:rsidRDefault="00DD346D" w:rsidP="00DD346D">
                  <w:pPr>
                    <w:jc w:val="center"/>
                    <w:rPr>
                      <w:rFonts w:ascii="Arial CYR" w:hAnsi="Arial CYR" w:cs="Arial CYR"/>
                      <w:sz w:val="20"/>
                      <w:szCs w:val="20"/>
                    </w:rPr>
                  </w:pPr>
                  <w:r>
                    <w:rPr>
                      <w:rFonts w:ascii="Arial CYR" w:hAnsi="Arial CYR" w:cs="Arial CYR"/>
                      <w:sz w:val="20"/>
                      <w:szCs w:val="20"/>
                    </w:rPr>
                    <w:t>9464,34</w:t>
                  </w:r>
                </w:p>
              </w:tc>
              <w:tc>
                <w:tcPr>
                  <w:tcW w:w="236" w:type="dxa"/>
                  <w:vAlign w:val="center"/>
                  <w:hideMark/>
                </w:tcPr>
                <w:p w14:paraId="1CB3EBE9" w14:textId="77777777" w:rsidR="00DD346D" w:rsidRDefault="00DD346D" w:rsidP="00DD346D">
                  <w:pPr>
                    <w:rPr>
                      <w:sz w:val="20"/>
                      <w:szCs w:val="20"/>
                    </w:rPr>
                  </w:pPr>
                </w:p>
              </w:tc>
            </w:tr>
            <w:tr w:rsidR="00DD346D" w14:paraId="38D35331"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40AE1343" w14:textId="77777777" w:rsidR="00DD346D" w:rsidRDefault="00DD346D" w:rsidP="00DD346D">
                  <w:pPr>
                    <w:jc w:val="center"/>
                  </w:pPr>
                  <w:r>
                    <w:t>73</w:t>
                  </w:r>
                </w:p>
              </w:tc>
              <w:tc>
                <w:tcPr>
                  <w:tcW w:w="6744" w:type="dxa"/>
                  <w:tcBorders>
                    <w:top w:val="nil"/>
                    <w:left w:val="nil"/>
                    <w:bottom w:val="single" w:sz="4" w:space="0" w:color="auto"/>
                    <w:right w:val="single" w:sz="4" w:space="0" w:color="auto"/>
                  </w:tcBorders>
                  <w:noWrap/>
                  <w:vAlign w:val="bottom"/>
                  <w:hideMark/>
                </w:tcPr>
                <w:p w14:paraId="7125B67F" w14:textId="77777777" w:rsidR="00DD346D" w:rsidRDefault="00DD346D" w:rsidP="00DD346D">
                  <w:pPr>
                    <w:jc w:val="right"/>
                    <w:rPr>
                      <w:i/>
                      <w:iCs/>
                    </w:rPr>
                  </w:pPr>
                  <w:r>
                    <w:rPr>
                      <w:i/>
                      <w:iCs/>
                    </w:rPr>
                    <w:t>Затирка эпоксидная</w:t>
                  </w:r>
                </w:p>
              </w:tc>
              <w:tc>
                <w:tcPr>
                  <w:tcW w:w="1014" w:type="dxa"/>
                  <w:tcBorders>
                    <w:top w:val="nil"/>
                    <w:left w:val="nil"/>
                    <w:bottom w:val="single" w:sz="4" w:space="0" w:color="auto"/>
                    <w:right w:val="nil"/>
                  </w:tcBorders>
                  <w:noWrap/>
                  <w:vAlign w:val="bottom"/>
                  <w:hideMark/>
                </w:tcPr>
                <w:p w14:paraId="4ED71913" w14:textId="77777777" w:rsidR="00DD346D" w:rsidRDefault="00DD346D" w:rsidP="00DD346D">
                  <w:pPr>
                    <w:jc w:val="center"/>
                  </w:pPr>
                  <w:r>
                    <w:t>кг</w:t>
                  </w:r>
                </w:p>
              </w:tc>
              <w:tc>
                <w:tcPr>
                  <w:tcW w:w="1199" w:type="dxa"/>
                  <w:tcBorders>
                    <w:top w:val="nil"/>
                    <w:left w:val="single" w:sz="4" w:space="0" w:color="auto"/>
                    <w:bottom w:val="single" w:sz="4" w:space="0" w:color="auto"/>
                    <w:right w:val="single" w:sz="4" w:space="0" w:color="auto"/>
                  </w:tcBorders>
                  <w:noWrap/>
                  <w:vAlign w:val="bottom"/>
                  <w:hideMark/>
                </w:tcPr>
                <w:p w14:paraId="2CE9E052" w14:textId="77777777" w:rsidR="00DD346D" w:rsidRDefault="00DD346D" w:rsidP="00DD346D">
                  <w:pPr>
                    <w:jc w:val="center"/>
                    <w:rPr>
                      <w:rFonts w:ascii="Arial CYR" w:hAnsi="Arial CYR" w:cs="Arial CYR"/>
                      <w:sz w:val="20"/>
                      <w:szCs w:val="20"/>
                    </w:rPr>
                  </w:pPr>
                  <w:r>
                    <w:rPr>
                      <w:rFonts w:ascii="Arial CYR" w:hAnsi="Arial CYR" w:cs="Arial CYR"/>
                      <w:sz w:val="20"/>
                      <w:szCs w:val="20"/>
                    </w:rPr>
                    <w:t>189,29</w:t>
                  </w:r>
                </w:p>
              </w:tc>
              <w:tc>
                <w:tcPr>
                  <w:tcW w:w="236" w:type="dxa"/>
                  <w:vAlign w:val="center"/>
                  <w:hideMark/>
                </w:tcPr>
                <w:p w14:paraId="234F6B47" w14:textId="77777777" w:rsidR="00DD346D" w:rsidRDefault="00DD346D" w:rsidP="00DD346D">
                  <w:pPr>
                    <w:rPr>
                      <w:sz w:val="20"/>
                      <w:szCs w:val="20"/>
                    </w:rPr>
                  </w:pPr>
                </w:p>
              </w:tc>
            </w:tr>
            <w:tr w:rsidR="00DD346D" w14:paraId="743AF462"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1E2B54D2" w14:textId="77777777" w:rsidR="00DD346D" w:rsidRDefault="00DD346D" w:rsidP="00DD346D">
                  <w:pPr>
                    <w:jc w:val="center"/>
                  </w:pPr>
                  <w:r>
                    <w:t>74</w:t>
                  </w:r>
                </w:p>
              </w:tc>
              <w:tc>
                <w:tcPr>
                  <w:tcW w:w="6744" w:type="dxa"/>
                  <w:tcBorders>
                    <w:top w:val="nil"/>
                    <w:left w:val="nil"/>
                    <w:bottom w:val="single" w:sz="4" w:space="0" w:color="auto"/>
                    <w:right w:val="single" w:sz="4" w:space="0" w:color="auto"/>
                  </w:tcBorders>
                  <w:noWrap/>
                  <w:vAlign w:val="bottom"/>
                  <w:hideMark/>
                </w:tcPr>
                <w:p w14:paraId="7F61C3D8" w14:textId="77777777" w:rsidR="00DD346D" w:rsidRDefault="00DD346D" w:rsidP="00DD346D">
                  <w:pPr>
                    <w:jc w:val="right"/>
                    <w:rPr>
                      <w:i/>
                      <w:iCs/>
                    </w:rPr>
                  </w:pPr>
                  <w:r>
                    <w:rPr>
                      <w:i/>
                      <w:iCs/>
                    </w:rPr>
                    <w:t>СВП</w:t>
                  </w:r>
                </w:p>
              </w:tc>
              <w:tc>
                <w:tcPr>
                  <w:tcW w:w="1014" w:type="dxa"/>
                  <w:tcBorders>
                    <w:top w:val="nil"/>
                    <w:left w:val="nil"/>
                    <w:bottom w:val="single" w:sz="4" w:space="0" w:color="auto"/>
                    <w:right w:val="nil"/>
                  </w:tcBorders>
                  <w:noWrap/>
                  <w:vAlign w:val="bottom"/>
                  <w:hideMark/>
                </w:tcPr>
                <w:p w14:paraId="64A32137" w14:textId="77777777" w:rsidR="00DD346D" w:rsidRDefault="00DD346D" w:rsidP="00DD346D">
                  <w:pPr>
                    <w:jc w:val="center"/>
                  </w:pPr>
                  <w:proofErr w:type="spellStart"/>
                  <w:r>
                    <w:t>шт</w:t>
                  </w:r>
                  <w:proofErr w:type="spellEnd"/>
                </w:p>
              </w:tc>
              <w:tc>
                <w:tcPr>
                  <w:tcW w:w="1199" w:type="dxa"/>
                  <w:tcBorders>
                    <w:top w:val="nil"/>
                    <w:left w:val="single" w:sz="4" w:space="0" w:color="auto"/>
                    <w:bottom w:val="single" w:sz="4" w:space="0" w:color="auto"/>
                    <w:right w:val="single" w:sz="4" w:space="0" w:color="auto"/>
                  </w:tcBorders>
                  <w:noWrap/>
                  <w:vAlign w:val="bottom"/>
                  <w:hideMark/>
                </w:tcPr>
                <w:p w14:paraId="613E1C9C" w14:textId="77777777" w:rsidR="00DD346D" w:rsidRDefault="00DD346D" w:rsidP="00DD346D">
                  <w:pPr>
                    <w:jc w:val="center"/>
                    <w:rPr>
                      <w:rFonts w:ascii="Arial CYR" w:hAnsi="Arial CYR" w:cs="Arial CYR"/>
                      <w:sz w:val="20"/>
                      <w:szCs w:val="20"/>
                    </w:rPr>
                  </w:pPr>
                  <w:r>
                    <w:rPr>
                      <w:rFonts w:ascii="Arial CYR" w:hAnsi="Arial CYR" w:cs="Arial CYR"/>
                      <w:sz w:val="20"/>
                      <w:szCs w:val="20"/>
                    </w:rPr>
                    <w:t>5328,44</w:t>
                  </w:r>
                </w:p>
              </w:tc>
              <w:tc>
                <w:tcPr>
                  <w:tcW w:w="236" w:type="dxa"/>
                  <w:vAlign w:val="center"/>
                  <w:hideMark/>
                </w:tcPr>
                <w:p w14:paraId="26DC8083" w14:textId="77777777" w:rsidR="00DD346D" w:rsidRDefault="00DD346D" w:rsidP="00DD346D">
                  <w:pPr>
                    <w:rPr>
                      <w:sz w:val="20"/>
                      <w:szCs w:val="20"/>
                    </w:rPr>
                  </w:pPr>
                </w:p>
              </w:tc>
            </w:tr>
            <w:tr w:rsidR="00DD346D" w14:paraId="08666779"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14BE48CB" w14:textId="77777777" w:rsidR="00DD346D" w:rsidRDefault="00DD346D" w:rsidP="00DD346D">
                  <w:pPr>
                    <w:jc w:val="center"/>
                  </w:pPr>
                  <w:r>
                    <w:t>75</w:t>
                  </w:r>
                </w:p>
              </w:tc>
              <w:tc>
                <w:tcPr>
                  <w:tcW w:w="6744" w:type="dxa"/>
                  <w:tcBorders>
                    <w:top w:val="nil"/>
                    <w:left w:val="nil"/>
                    <w:bottom w:val="single" w:sz="4" w:space="0" w:color="auto"/>
                    <w:right w:val="single" w:sz="4" w:space="0" w:color="auto"/>
                  </w:tcBorders>
                  <w:noWrap/>
                  <w:vAlign w:val="bottom"/>
                  <w:hideMark/>
                </w:tcPr>
                <w:p w14:paraId="62FB4A84" w14:textId="77777777" w:rsidR="00DD346D" w:rsidRDefault="00DD346D" w:rsidP="00DD346D">
                  <w:pPr>
                    <w:rPr>
                      <w:b/>
                      <w:bCs/>
                    </w:rPr>
                  </w:pPr>
                  <w:r>
                    <w:rPr>
                      <w:b/>
                      <w:bCs/>
                    </w:rPr>
                    <w:t xml:space="preserve">Шпатлевка стен с армированием сеткой </w:t>
                  </w:r>
                </w:p>
              </w:tc>
              <w:tc>
                <w:tcPr>
                  <w:tcW w:w="1014" w:type="dxa"/>
                  <w:tcBorders>
                    <w:top w:val="nil"/>
                    <w:left w:val="nil"/>
                    <w:bottom w:val="single" w:sz="4" w:space="0" w:color="auto"/>
                    <w:right w:val="nil"/>
                  </w:tcBorders>
                  <w:noWrap/>
                  <w:vAlign w:val="bottom"/>
                  <w:hideMark/>
                </w:tcPr>
                <w:p w14:paraId="5D66A1B0" w14:textId="77777777" w:rsidR="00DD346D" w:rsidRDefault="00DD346D" w:rsidP="00DD346D">
                  <w:pPr>
                    <w:jc w:val="center"/>
                  </w:pPr>
                  <w:r>
                    <w:t>м2</w:t>
                  </w:r>
                </w:p>
              </w:tc>
              <w:tc>
                <w:tcPr>
                  <w:tcW w:w="1199" w:type="dxa"/>
                  <w:tcBorders>
                    <w:top w:val="nil"/>
                    <w:left w:val="single" w:sz="4" w:space="0" w:color="auto"/>
                    <w:bottom w:val="single" w:sz="4" w:space="0" w:color="auto"/>
                    <w:right w:val="single" w:sz="4" w:space="0" w:color="auto"/>
                  </w:tcBorders>
                  <w:noWrap/>
                  <w:vAlign w:val="bottom"/>
                  <w:hideMark/>
                </w:tcPr>
                <w:p w14:paraId="4555C0D1" w14:textId="77777777" w:rsidR="00DD346D" w:rsidRDefault="00DD346D" w:rsidP="00DD346D">
                  <w:pPr>
                    <w:jc w:val="center"/>
                    <w:rPr>
                      <w:rFonts w:ascii="Arial CYR" w:hAnsi="Arial CYR" w:cs="Arial CYR"/>
                      <w:sz w:val="20"/>
                      <w:szCs w:val="20"/>
                    </w:rPr>
                  </w:pPr>
                  <w:r>
                    <w:rPr>
                      <w:rFonts w:ascii="Arial CYR" w:hAnsi="Arial CYR" w:cs="Arial CYR"/>
                      <w:sz w:val="20"/>
                      <w:szCs w:val="20"/>
                    </w:rPr>
                    <w:t>3077,04</w:t>
                  </w:r>
                </w:p>
              </w:tc>
              <w:tc>
                <w:tcPr>
                  <w:tcW w:w="236" w:type="dxa"/>
                  <w:vAlign w:val="center"/>
                  <w:hideMark/>
                </w:tcPr>
                <w:p w14:paraId="05D2F0A4" w14:textId="77777777" w:rsidR="00DD346D" w:rsidRDefault="00DD346D" w:rsidP="00DD346D">
                  <w:pPr>
                    <w:rPr>
                      <w:sz w:val="20"/>
                      <w:szCs w:val="20"/>
                    </w:rPr>
                  </w:pPr>
                </w:p>
              </w:tc>
            </w:tr>
            <w:tr w:rsidR="00DD346D" w14:paraId="3FF9E87C"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5B9C40A8" w14:textId="77777777" w:rsidR="00DD346D" w:rsidRDefault="00DD346D" w:rsidP="00DD346D">
                  <w:pPr>
                    <w:jc w:val="center"/>
                  </w:pPr>
                  <w:r>
                    <w:t>76</w:t>
                  </w:r>
                </w:p>
              </w:tc>
              <w:tc>
                <w:tcPr>
                  <w:tcW w:w="6744" w:type="dxa"/>
                  <w:tcBorders>
                    <w:top w:val="nil"/>
                    <w:left w:val="nil"/>
                    <w:bottom w:val="single" w:sz="4" w:space="0" w:color="auto"/>
                    <w:right w:val="single" w:sz="4" w:space="0" w:color="auto"/>
                  </w:tcBorders>
                  <w:noWrap/>
                  <w:vAlign w:val="bottom"/>
                  <w:hideMark/>
                </w:tcPr>
                <w:p w14:paraId="1469539C" w14:textId="77777777" w:rsidR="00DD346D" w:rsidRDefault="00DD346D" w:rsidP="00DD346D">
                  <w:pPr>
                    <w:rPr>
                      <w:b/>
                      <w:bCs/>
                    </w:rPr>
                  </w:pPr>
                  <w:r>
                    <w:rPr>
                      <w:b/>
                      <w:bCs/>
                    </w:rPr>
                    <w:t xml:space="preserve">Шпатлевка откосов с армированием сеткой </w:t>
                  </w:r>
                </w:p>
              </w:tc>
              <w:tc>
                <w:tcPr>
                  <w:tcW w:w="1014" w:type="dxa"/>
                  <w:tcBorders>
                    <w:top w:val="nil"/>
                    <w:left w:val="nil"/>
                    <w:bottom w:val="single" w:sz="4" w:space="0" w:color="auto"/>
                    <w:right w:val="nil"/>
                  </w:tcBorders>
                  <w:noWrap/>
                  <w:vAlign w:val="bottom"/>
                  <w:hideMark/>
                </w:tcPr>
                <w:p w14:paraId="27B954B3" w14:textId="77777777" w:rsidR="00DD346D" w:rsidRDefault="00DD346D" w:rsidP="00DD346D">
                  <w:pPr>
                    <w:jc w:val="center"/>
                  </w:pPr>
                  <w:proofErr w:type="spellStart"/>
                  <w:r>
                    <w:t>м.п</w:t>
                  </w:r>
                  <w:proofErr w:type="spellEnd"/>
                  <w:r>
                    <w:t>.</w:t>
                  </w:r>
                </w:p>
              </w:tc>
              <w:tc>
                <w:tcPr>
                  <w:tcW w:w="1199" w:type="dxa"/>
                  <w:tcBorders>
                    <w:top w:val="nil"/>
                    <w:left w:val="single" w:sz="4" w:space="0" w:color="auto"/>
                    <w:bottom w:val="single" w:sz="4" w:space="0" w:color="auto"/>
                    <w:right w:val="single" w:sz="4" w:space="0" w:color="auto"/>
                  </w:tcBorders>
                  <w:noWrap/>
                  <w:vAlign w:val="bottom"/>
                  <w:hideMark/>
                </w:tcPr>
                <w:p w14:paraId="0BF32661" w14:textId="77777777" w:rsidR="00DD346D" w:rsidRDefault="00DD346D" w:rsidP="00DD346D">
                  <w:pPr>
                    <w:jc w:val="center"/>
                    <w:rPr>
                      <w:rFonts w:ascii="Arial CYR" w:hAnsi="Arial CYR" w:cs="Arial CYR"/>
                      <w:sz w:val="20"/>
                      <w:szCs w:val="20"/>
                    </w:rPr>
                  </w:pPr>
                  <w:r>
                    <w:rPr>
                      <w:rFonts w:ascii="Arial CYR" w:hAnsi="Arial CYR" w:cs="Arial CYR"/>
                      <w:sz w:val="20"/>
                      <w:szCs w:val="20"/>
                    </w:rPr>
                    <w:t>1382,79</w:t>
                  </w:r>
                </w:p>
              </w:tc>
              <w:tc>
                <w:tcPr>
                  <w:tcW w:w="236" w:type="dxa"/>
                  <w:vAlign w:val="center"/>
                  <w:hideMark/>
                </w:tcPr>
                <w:p w14:paraId="0A14186E" w14:textId="77777777" w:rsidR="00DD346D" w:rsidRDefault="00DD346D" w:rsidP="00DD346D">
                  <w:pPr>
                    <w:rPr>
                      <w:sz w:val="20"/>
                      <w:szCs w:val="20"/>
                    </w:rPr>
                  </w:pPr>
                </w:p>
              </w:tc>
            </w:tr>
            <w:tr w:rsidR="00DD346D" w14:paraId="212AF572"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7158C38C" w14:textId="77777777" w:rsidR="00DD346D" w:rsidRDefault="00DD346D" w:rsidP="00DD346D">
                  <w:pPr>
                    <w:jc w:val="center"/>
                  </w:pPr>
                  <w:r>
                    <w:t>77</w:t>
                  </w:r>
                </w:p>
              </w:tc>
              <w:tc>
                <w:tcPr>
                  <w:tcW w:w="6744" w:type="dxa"/>
                  <w:tcBorders>
                    <w:top w:val="nil"/>
                    <w:left w:val="nil"/>
                    <w:bottom w:val="single" w:sz="4" w:space="0" w:color="auto"/>
                    <w:right w:val="single" w:sz="4" w:space="0" w:color="auto"/>
                  </w:tcBorders>
                  <w:noWrap/>
                  <w:vAlign w:val="bottom"/>
                  <w:hideMark/>
                </w:tcPr>
                <w:p w14:paraId="7552BE47" w14:textId="77777777" w:rsidR="00DD346D" w:rsidRDefault="00DD346D" w:rsidP="00DD346D">
                  <w:pPr>
                    <w:rPr>
                      <w:b/>
                      <w:bCs/>
                    </w:rPr>
                  </w:pPr>
                  <w:r>
                    <w:rPr>
                      <w:b/>
                      <w:bCs/>
                    </w:rPr>
                    <w:t xml:space="preserve">Монтаж </w:t>
                  </w:r>
                  <w:proofErr w:type="spellStart"/>
                  <w:r>
                    <w:rPr>
                      <w:b/>
                      <w:bCs/>
                    </w:rPr>
                    <w:t>армировочного</w:t>
                  </w:r>
                  <w:proofErr w:type="spellEnd"/>
                  <w:r>
                    <w:rPr>
                      <w:b/>
                      <w:bCs/>
                    </w:rPr>
                    <w:t xml:space="preserve"> профиля на наружные углы</w:t>
                  </w:r>
                </w:p>
              </w:tc>
              <w:tc>
                <w:tcPr>
                  <w:tcW w:w="1014" w:type="dxa"/>
                  <w:tcBorders>
                    <w:top w:val="nil"/>
                    <w:left w:val="nil"/>
                    <w:bottom w:val="single" w:sz="4" w:space="0" w:color="auto"/>
                    <w:right w:val="nil"/>
                  </w:tcBorders>
                  <w:noWrap/>
                  <w:vAlign w:val="bottom"/>
                  <w:hideMark/>
                </w:tcPr>
                <w:p w14:paraId="025AA3B5" w14:textId="77777777" w:rsidR="00DD346D" w:rsidRDefault="00DD346D" w:rsidP="00DD346D">
                  <w:pPr>
                    <w:jc w:val="center"/>
                  </w:pPr>
                  <w:proofErr w:type="spellStart"/>
                  <w:r>
                    <w:t>м.п</w:t>
                  </w:r>
                  <w:proofErr w:type="spellEnd"/>
                  <w:r>
                    <w:t>.</w:t>
                  </w:r>
                </w:p>
              </w:tc>
              <w:tc>
                <w:tcPr>
                  <w:tcW w:w="1199" w:type="dxa"/>
                  <w:tcBorders>
                    <w:top w:val="nil"/>
                    <w:left w:val="single" w:sz="4" w:space="0" w:color="auto"/>
                    <w:bottom w:val="single" w:sz="4" w:space="0" w:color="auto"/>
                    <w:right w:val="single" w:sz="4" w:space="0" w:color="auto"/>
                  </w:tcBorders>
                  <w:noWrap/>
                  <w:vAlign w:val="bottom"/>
                  <w:hideMark/>
                </w:tcPr>
                <w:p w14:paraId="6A46F83F" w14:textId="77777777" w:rsidR="00DD346D" w:rsidRDefault="00DD346D" w:rsidP="00DD346D">
                  <w:pPr>
                    <w:jc w:val="center"/>
                    <w:rPr>
                      <w:rFonts w:ascii="Arial CYR" w:hAnsi="Arial CYR" w:cs="Arial CYR"/>
                      <w:sz w:val="20"/>
                      <w:szCs w:val="20"/>
                    </w:rPr>
                  </w:pPr>
                  <w:r>
                    <w:rPr>
                      <w:rFonts w:ascii="Arial CYR" w:hAnsi="Arial CYR" w:cs="Arial CYR"/>
                      <w:sz w:val="20"/>
                      <w:szCs w:val="20"/>
                    </w:rPr>
                    <w:t>1222,40</w:t>
                  </w:r>
                </w:p>
              </w:tc>
              <w:tc>
                <w:tcPr>
                  <w:tcW w:w="236" w:type="dxa"/>
                  <w:vAlign w:val="center"/>
                  <w:hideMark/>
                </w:tcPr>
                <w:p w14:paraId="3FAE6A25" w14:textId="77777777" w:rsidR="00DD346D" w:rsidRDefault="00DD346D" w:rsidP="00DD346D">
                  <w:pPr>
                    <w:rPr>
                      <w:sz w:val="20"/>
                      <w:szCs w:val="20"/>
                    </w:rPr>
                  </w:pPr>
                </w:p>
              </w:tc>
            </w:tr>
            <w:tr w:rsidR="00DD346D" w14:paraId="19F1453C"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0816CE64" w14:textId="77777777" w:rsidR="00DD346D" w:rsidRDefault="00DD346D" w:rsidP="00DD346D">
                  <w:pPr>
                    <w:jc w:val="center"/>
                  </w:pPr>
                  <w:r>
                    <w:t>78</w:t>
                  </w:r>
                </w:p>
              </w:tc>
              <w:tc>
                <w:tcPr>
                  <w:tcW w:w="6744" w:type="dxa"/>
                  <w:tcBorders>
                    <w:top w:val="nil"/>
                    <w:left w:val="nil"/>
                    <w:bottom w:val="single" w:sz="4" w:space="0" w:color="auto"/>
                    <w:right w:val="single" w:sz="4" w:space="0" w:color="auto"/>
                  </w:tcBorders>
                  <w:noWrap/>
                  <w:vAlign w:val="bottom"/>
                  <w:hideMark/>
                </w:tcPr>
                <w:p w14:paraId="6DF879BD" w14:textId="77777777" w:rsidR="00DD346D" w:rsidRDefault="00DD346D" w:rsidP="00DD346D">
                  <w:pPr>
                    <w:jc w:val="right"/>
                    <w:rPr>
                      <w:i/>
                      <w:iCs/>
                    </w:rPr>
                  </w:pPr>
                  <w:r>
                    <w:rPr>
                      <w:i/>
                      <w:iCs/>
                    </w:rPr>
                    <w:t>Грунтовка глубокого проникновения</w:t>
                  </w:r>
                </w:p>
              </w:tc>
              <w:tc>
                <w:tcPr>
                  <w:tcW w:w="1014" w:type="dxa"/>
                  <w:tcBorders>
                    <w:top w:val="nil"/>
                    <w:left w:val="nil"/>
                    <w:bottom w:val="single" w:sz="4" w:space="0" w:color="auto"/>
                    <w:right w:val="nil"/>
                  </w:tcBorders>
                  <w:noWrap/>
                  <w:vAlign w:val="bottom"/>
                  <w:hideMark/>
                </w:tcPr>
                <w:p w14:paraId="70633654" w14:textId="77777777" w:rsidR="00DD346D" w:rsidRDefault="00DD346D" w:rsidP="00DD346D">
                  <w:pPr>
                    <w:jc w:val="center"/>
                  </w:pPr>
                  <w:r>
                    <w:t>кг</w:t>
                  </w:r>
                </w:p>
              </w:tc>
              <w:tc>
                <w:tcPr>
                  <w:tcW w:w="1199" w:type="dxa"/>
                  <w:tcBorders>
                    <w:top w:val="nil"/>
                    <w:left w:val="single" w:sz="4" w:space="0" w:color="auto"/>
                    <w:bottom w:val="single" w:sz="4" w:space="0" w:color="auto"/>
                    <w:right w:val="single" w:sz="4" w:space="0" w:color="auto"/>
                  </w:tcBorders>
                  <w:noWrap/>
                  <w:vAlign w:val="bottom"/>
                  <w:hideMark/>
                </w:tcPr>
                <w:p w14:paraId="2928194C" w14:textId="77777777" w:rsidR="00DD346D" w:rsidRDefault="00DD346D" w:rsidP="00DD346D">
                  <w:pPr>
                    <w:jc w:val="center"/>
                    <w:rPr>
                      <w:rFonts w:ascii="Arial CYR" w:hAnsi="Arial CYR" w:cs="Arial CYR"/>
                      <w:sz w:val="20"/>
                      <w:szCs w:val="20"/>
                    </w:rPr>
                  </w:pPr>
                  <w:r>
                    <w:rPr>
                      <w:rFonts w:ascii="Arial CYR" w:hAnsi="Arial CYR" w:cs="Arial CYR"/>
                      <w:sz w:val="20"/>
                      <w:szCs w:val="20"/>
                    </w:rPr>
                    <w:t>907,54</w:t>
                  </w:r>
                </w:p>
              </w:tc>
              <w:tc>
                <w:tcPr>
                  <w:tcW w:w="236" w:type="dxa"/>
                  <w:vAlign w:val="center"/>
                  <w:hideMark/>
                </w:tcPr>
                <w:p w14:paraId="025F37EE" w14:textId="77777777" w:rsidR="00DD346D" w:rsidRDefault="00DD346D" w:rsidP="00DD346D">
                  <w:pPr>
                    <w:rPr>
                      <w:sz w:val="20"/>
                      <w:szCs w:val="20"/>
                    </w:rPr>
                  </w:pPr>
                </w:p>
              </w:tc>
            </w:tr>
            <w:tr w:rsidR="00DD346D" w14:paraId="41E8957E"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57F9C2E0" w14:textId="77777777" w:rsidR="00DD346D" w:rsidRDefault="00DD346D" w:rsidP="00DD346D">
                  <w:pPr>
                    <w:jc w:val="center"/>
                  </w:pPr>
                  <w:r>
                    <w:t>79</w:t>
                  </w:r>
                </w:p>
              </w:tc>
              <w:tc>
                <w:tcPr>
                  <w:tcW w:w="6744" w:type="dxa"/>
                  <w:tcBorders>
                    <w:top w:val="nil"/>
                    <w:left w:val="nil"/>
                    <w:bottom w:val="single" w:sz="4" w:space="0" w:color="auto"/>
                    <w:right w:val="single" w:sz="4" w:space="0" w:color="auto"/>
                  </w:tcBorders>
                  <w:noWrap/>
                  <w:vAlign w:val="bottom"/>
                  <w:hideMark/>
                </w:tcPr>
                <w:p w14:paraId="23B5DF12" w14:textId="77777777" w:rsidR="00DD346D" w:rsidRDefault="00DD346D" w:rsidP="00DD346D">
                  <w:pPr>
                    <w:jc w:val="right"/>
                    <w:rPr>
                      <w:i/>
                      <w:iCs/>
                    </w:rPr>
                  </w:pPr>
                  <w:r>
                    <w:rPr>
                      <w:i/>
                      <w:iCs/>
                    </w:rPr>
                    <w:t>Белая цементно-известковая шпатлевка для внутренних и наружных работ</w:t>
                  </w:r>
                </w:p>
              </w:tc>
              <w:tc>
                <w:tcPr>
                  <w:tcW w:w="1014" w:type="dxa"/>
                  <w:tcBorders>
                    <w:top w:val="nil"/>
                    <w:left w:val="nil"/>
                    <w:bottom w:val="single" w:sz="4" w:space="0" w:color="auto"/>
                    <w:right w:val="nil"/>
                  </w:tcBorders>
                  <w:noWrap/>
                  <w:vAlign w:val="bottom"/>
                  <w:hideMark/>
                </w:tcPr>
                <w:p w14:paraId="133B8B43" w14:textId="77777777" w:rsidR="00DD346D" w:rsidRDefault="00DD346D" w:rsidP="00DD346D">
                  <w:pPr>
                    <w:jc w:val="center"/>
                  </w:pPr>
                  <w:r>
                    <w:t>кг</w:t>
                  </w:r>
                </w:p>
              </w:tc>
              <w:tc>
                <w:tcPr>
                  <w:tcW w:w="1199" w:type="dxa"/>
                  <w:tcBorders>
                    <w:top w:val="nil"/>
                    <w:left w:val="single" w:sz="4" w:space="0" w:color="auto"/>
                    <w:bottom w:val="single" w:sz="4" w:space="0" w:color="auto"/>
                    <w:right w:val="single" w:sz="4" w:space="0" w:color="auto"/>
                  </w:tcBorders>
                  <w:noWrap/>
                  <w:vAlign w:val="bottom"/>
                  <w:hideMark/>
                </w:tcPr>
                <w:p w14:paraId="6E5A3505" w14:textId="77777777" w:rsidR="00DD346D" w:rsidRDefault="00DD346D" w:rsidP="00DD346D">
                  <w:pPr>
                    <w:jc w:val="center"/>
                    <w:rPr>
                      <w:rFonts w:ascii="Arial CYR" w:hAnsi="Arial CYR" w:cs="Arial CYR"/>
                      <w:sz w:val="20"/>
                      <w:szCs w:val="20"/>
                    </w:rPr>
                  </w:pPr>
                  <w:r>
                    <w:rPr>
                      <w:rFonts w:ascii="Arial CYR" w:hAnsi="Arial CYR" w:cs="Arial CYR"/>
                      <w:sz w:val="20"/>
                      <w:szCs w:val="20"/>
                    </w:rPr>
                    <w:t>14520,62</w:t>
                  </w:r>
                </w:p>
              </w:tc>
              <w:tc>
                <w:tcPr>
                  <w:tcW w:w="236" w:type="dxa"/>
                  <w:vAlign w:val="center"/>
                  <w:hideMark/>
                </w:tcPr>
                <w:p w14:paraId="15B0FD0D" w14:textId="77777777" w:rsidR="00DD346D" w:rsidRDefault="00DD346D" w:rsidP="00DD346D">
                  <w:pPr>
                    <w:rPr>
                      <w:sz w:val="20"/>
                      <w:szCs w:val="20"/>
                    </w:rPr>
                  </w:pPr>
                </w:p>
              </w:tc>
            </w:tr>
            <w:tr w:rsidR="00DD346D" w14:paraId="7C308159"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12BBDE57" w14:textId="77777777" w:rsidR="00DD346D" w:rsidRDefault="00DD346D" w:rsidP="00DD346D">
                  <w:pPr>
                    <w:jc w:val="center"/>
                  </w:pPr>
                  <w:r>
                    <w:t>80</w:t>
                  </w:r>
                </w:p>
              </w:tc>
              <w:tc>
                <w:tcPr>
                  <w:tcW w:w="6744" w:type="dxa"/>
                  <w:tcBorders>
                    <w:top w:val="nil"/>
                    <w:left w:val="nil"/>
                    <w:bottom w:val="single" w:sz="4" w:space="0" w:color="auto"/>
                    <w:right w:val="single" w:sz="4" w:space="0" w:color="auto"/>
                  </w:tcBorders>
                  <w:noWrap/>
                  <w:vAlign w:val="bottom"/>
                  <w:hideMark/>
                </w:tcPr>
                <w:p w14:paraId="4C4D61BB" w14:textId="6EE59EC7" w:rsidR="00DD346D" w:rsidRDefault="00DD346D" w:rsidP="00DD346D">
                  <w:pPr>
                    <w:jc w:val="right"/>
                    <w:rPr>
                      <w:i/>
                      <w:iCs/>
                    </w:rPr>
                  </w:pPr>
                  <w:r>
                    <w:rPr>
                      <w:i/>
                      <w:iCs/>
                    </w:rPr>
                    <w:t xml:space="preserve"> Сетка </w:t>
                  </w:r>
                  <w:proofErr w:type="spellStart"/>
                  <w:r>
                    <w:rPr>
                      <w:i/>
                      <w:iCs/>
                    </w:rPr>
                    <w:t>стеклотк</w:t>
                  </w:r>
                  <w:proofErr w:type="spellEnd"/>
                  <w:r>
                    <w:rPr>
                      <w:i/>
                      <w:iCs/>
                    </w:rPr>
                    <w:t>. Фасад (120гр/м)</w:t>
                  </w:r>
                </w:p>
              </w:tc>
              <w:tc>
                <w:tcPr>
                  <w:tcW w:w="1014" w:type="dxa"/>
                  <w:tcBorders>
                    <w:top w:val="nil"/>
                    <w:left w:val="nil"/>
                    <w:bottom w:val="single" w:sz="4" w:space="0" w:color="auto"/>
                    <w:right w:val="nil"/>
                  </w:tcBorders>
                  <w:noWrap/>
                  <w:vAlign w:val="bottom"/>
                  <w:hideMark/>
                </w:tcPr>
                <w:p w14:paraId="4FAB30A1" w14:textId="77777777" w:rsidR="00DD346D" w:rsidRDefault="00DD346D" w:rsidP="00DD346D">
                  <w:pPr>
                    <w:jc w:val="center"/>
                  </w:pPr>
                  <w:r>
                    <w:t>м2</w:t>
                  </w:r>
                </w:p>
              </w:tc>
              <w:tc>
                <w:tcPr>
                  <w:tcW w:w="1199" w:type="dxa"/>
                  <w:tcBorders>
                    <w:top w:val="nil"/>
                    <w:left w:val="single" w:sz="4" w:space="0" w:color="auto"/>
                    <w:bottom w:val="single" w:sz="4" w:space="0" w:color="auto"/>
                    <w:right w:val="single" w:sz="4" w:space="0" w:color="auto"/>
                  </w:tcBorders>
                  <w:noWrap/>
                  <w:vAlign w:val="bottom"/>
                  <w:hideMark/>
                </w:tcPr>
                <w:p w14:paraId="75756754" w14:textId="77777777" w:rsidR="00DD346D" w:rsidRDefault="00DD346D" w:rsidP="00DD346D">
                  <w:pPr>
                    <w:jc w:val="center"/>
                    <w:rPr>
                      <w:rFonts w:ascii="Arial CYR" w:hAnsi="Arial CYR" w:cs="Arial CYR"/>
                      <w:sz w:val="20"/>
                      <w:szCs w:val="20"/>
                    </w:rPr>
                  </w:pPr>
                  <w:r>
                    <w:rPr>
                      <w:rFonts w:ascii="Arial CYR" w:hAnsi="Arial CYR" w:cs="Arial CYR"/>
                      <w:sz w:val="20"/>
                      <w:szCs w:val="20"/>
                    </w:rPr>
                    <w:t>4174,68</w:t>
                  </w:r>
                </w:p>
              </w:tc>
              <w:tc>
                <w:tcPr>
                  <w:tcW w:w="236" w:type="dxa"/>
                  <w:vAlign w:val="center"/>
                  <w:hideMark/>
                </w:tcPr>
                <w:p w14:paraId="3409EF5D" w14:textId="77777777" w:rsidR="00DD346D" w:rsidRDefault="00DD346D" w:rsidP="00DD346D">
                  <w:pPr>
                    <w:rPr>
                      <w:sz w:val="20"/>
                      <w:szCs w:val="20"/>
                    </w:rPr>
                  </w:pPr>
                </w:p>
              </w:tc>
            </w:tr>
            <w:tr w:rsidR="00DD346D" w14:paraId="2847847B"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6BDF26DE" w14:textId="77777777" w:rsidR="00DD346D" w:rsidRDefault="00DD346D" w:rsidP="00DD346D">
                  <w:pPr>
                    <w:jc w:val="center"/>
                  </w:pPr>
                  <w:r>
                    <w:t>81</w:t>
                  </w:r>
                </w:p>
              </w:tc>
              <w:tc>
                <w:tcPr>
                  <w:tcW w:w="6744" w:type="dxa"/>
                  <w:tcBorders>
                    <w:top w:val="nil"/>
                    <w:left w:val="nil"/>
                    <w:bottom w:val="single" w:sz="4" w:space="0" w:color="auto"/>
                    <w:right w:val="single" w:sz="4" w:space="0" w:color="auto"/>
                  </w:tcBorders>
                  <w:noWrap/>
                  <w:vAlign w:val="bottom"/>
                  <w:hideMark/>
                </w:tcPr>
                <w:p w14:paraId="6AE31672" w14:textId="77777777" w:rsidR="00DD346D" w:rsidRDefault="00DD346D" w:rsidP="00DD346D">
                  <w:pPr>
                    <w:jc w:val="right"/>
                    <w:rPr>
                      <w:i/>
                      <w:iCs/>
                    </w:rPr>
                  </w:pPr>
                  <w:r>
                    <w:rPr>
                      <w:i/>
                      <w:iCs/>
                    </w:rPr>
                    <w:t>Угловой армирующий композитный профиль в рулоне, 60mm</w:t>
                  </w:r>
                </w:p>
              </w:tc>
              <w:tc>
                <w:tcPr>
                  <w:tcW w:w="1014" w:type="dxa"/>
                  <w:tcBorders>
                    <w:top w:val="nil"/>
                    <w:left w:val="nil"/>
                    <w:bottom w:val="single" w:sz="4" w:space="0" w:color="auto"/>
                    <w:right w:val="nil"/>
                  </w:tcBorders>
                  <w:noWrap/>
                  <w:vAlign w:val="bottom"/>
                  <w:hideMark/>
                </w:tcPr>
                <w:p w14:paraId="24E100BD" w14:textId="77777777" w:rsidR="00DD346D" w:rsidRDefault="00DD346D" w:rsidP="00DD346D">
                  <w:pPr>
                    <w:jc w:val="center"/>
                  </w:pPr>
                  <w:r>
                    <w:t>м</w:t>
                  </w:r>
                </w:p>
              </w:tc>
              <w:tc>
                <w:tcPr>
                  <w:tcW w:w="1199" w:type="dxa"/>
                  <w:tcBorders>
                    <w:top w:val="nil"/>
                    <w:left w:val="single" w:sz="4" w:space="0" w:color="auto"/>
                    <w:bottom w:val="single" w:sz="4" w:space="0" w:color="auto"/>
                    <w:right w:val="single" w:sz="4" w:space="0" w:color="auto"/>
                  </w:tcBorders>
                  <w:noWrap/>
                  <w:vAlign w:val="bottom"/>
                  <w:hideMark/>
                </w:tcPr>
                <w:p w14:paraId="66E606BC" w14:textId="77777777" w:rsidR="00DD346D" w:rsidRDefault="00DD346D" w:rsidP="00DD346D">
                  <w:pPr>
                    <w:jc w:val="center"/>
                    <w:rPr>
                      <w:rFonts w:ascii="Arial CYR" w:hAnsi="Arial CYR" w:cs="Arial CYR"/>
                      <w:sz w:val="20"/>
                      <w:szCs w:val="20"/>
                    </w:rPr>
                  </w:pPr>
                  <w:r>
                    <w:rPr>
                      <w:rFonts w:ascii="Arial CYR" w:hAnsi="Arial CYR" w:cs="Arial CYR"/>
                      <w:sz w:val="20"/>
                      <w:szCs w:val="20"/>
                    </w:rPr>
                    <w:t>1344,63</w:t>
                  </w:r>
                </w:p>
              </w:tc>
              <w:tc>
                <w:tcPr>
                  <w:tcW w:w="236" w:type="dxa"/>
                  <w:vAlign w:val="center"/>
                  <w:hideMark/>
                </w:tcPr>
                <w:p w14:paraId="219D3D5B" w14:textId="77777777" w:rsidR="00DD346D" w:rsidRDefault="00DD346D" w:rsidP="00DD346D">
                  <w:pPr>
                    <w:rPr>
                      <w:sz w:val="20"/>
                      <w:szCs w:val="20"/>
                    </w:rPr>
                  </w:pPr>
                </w:p>
              </w:tc>
            </w:tr>
            <w:tr w:rsidR="00DD346D" w14:paraId="5DAC2308"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5AB233E8" w14:textId="77777777" w:rsidR="00DD346D" w:rsidRDefault="00DD346D" w:rsidP="00DD346D">
                  <w:pPr>
                    <w:jc w:val="center"/>
                  </w:pPr>
                  <w:r>
                    <w:t>82</w:t>
                  </w:r>
                </w:p>
              </w:tc>
              <w:tc>
                <w:tcPr>
                  <w:tcW w:w="6744" w:type="dxa"/>
                  <w:tcBorders>
                    <w:top w:val="nil"/>
                    <w:left w:val="nil"/>
                    <w:bottom w:val="single" w:sz="4" w:space="0" w:color="auto"/>
                    <w:right w:val="single" w:sz="4" w:space="0" w:color="auto"/>
                  </w:tcBorders>
                  <w:noWrap/>
                  <w:vAlign w:val="bottom"/>
                  <w:hideMark/>
                </w:tcPr>
                <w:p w14:paraId="017E213A" w14:textId="77777777" w:rsidR="00DD346D" w:rsidRDefault="00DD346D" w:rsidP="00DD346D">
                  <w:pPr>
                    <w:jc w:val="right"/>
                    <w:rPr>
                      <w:i/>
                      <w:iCs/>
                    </w:rPr>
                  </w:pPr>
                  <w:r>
                    <w:rPr>
                      <w:i/>
                      <w:iCs/>
                    </w:rPr>
                    <w:t xml:space="preserve">Лента </w:t>
                  </w:r>
                  <w:proofErr w:type="spellStart"/>
                  <w:r>
                    <w:rPr>
                      <w:i/>
                      <w:iCs/>
                    </w:rPr>
                    <w:t>армировочная</w:t>
                  </w:r>
                  <w:proofErr w:type="spellEnd"/>
                  <w:r>
                    <w:rPr>
                      <w:i/>
                      <w:iCs/>
                    </w:rPr>
                    <w:t xml:space="preserve"> </w:t>
                  </w:r>
                  <w:proofErr w:type="spellStart"/>
                  <w:r>
                    <w:rPr>
                      <w:i/>
                      <w:iCs/>
                    </w:rPr>
                    <w:t>Кнауф</w:t>
                  </w:r>
                  <w:proofErr w:type="spellEnd"/>
                  <w:r>
                    <w:rPr>
                      <w:i/>
                      <w:iCs/>
                    </w:rPr>
                    <w:t xml:space="preserve"> Курт</w:t>
                  </w:r>
                </w:p>
              </w:tc>
              <w:tc>
                <w:tcPr>
                  <w:tcW w:w="1014" w:type="dxa"/>
                  <w:tcBorders>
                    <w:top w:val="nil"/>
                    <w:left w:val="nil"/>
                    <w:bottom w:val="single" w:sz="4" w:space="0" w:color="auto"/>
                    <w:right w:val="nil"/>
                  </w:tcBorders>
                  <w:noWrap/>
                  <w:vAlign w:val="bottom"/>
                  <w:hideMark/>
                </w:tcPr>
                <w:p w14:paraId="5ECD6EA8" w14:textId="77777777" w:rsidR="00DD346D" w:rsidRDefault="00DD346D" w:rsidP="00DD346D">
                  <w:pPr>
                    <w:jc w:val="center"/>
                  </w:pPr>
                  <w:r>
                    <w:t>м</w:t>
                  </w:r>
                </w:p>
              </w:tc>
              <w:tc>
                <w:tcPr>
                  <w:tcW w:w="1199" w:type="dxa"/>
                  <w:tcBorders>
                    <w:top w:val="nil"/>
                    <w:left w:val="single" w:sz="4" w:space="0" w:color="auto"/>
                    <w:bottom w:val="single" w:sz="4" w:space="0" w:color="auto"/>
                    <w:right w:val="single" w:sz="4" w:space="0" w:color="auto"/>
                  </w:tcBorders>
                  <w:noWrap/>
                  <w:vAlign w:val="bottom"/>
                  <w:hideMark/>
                </w:tcPr>
                <w:p w14:paraId="0A1B12E7" w14:textId="77777777" w:rsidR="00DD346D" w:rsidRDefault="00DD346D" w:rsidP="00DD346D">
                  <w:pPr>
                    <w:jc w:val="center"/>
                    <w:rPr>
                      <w:rFonts w:ascii="Arial CYR" w:hAnsi="Arial CYR" w:cs="Arial CYR"/>
                      <w:sz w:val="20"/>
                      <w:szCs w:val="20"/>
                    </w:rPr>
                  </w:pPr>
                  <w:r>
                    <w:rPr>
                      <w:rFonts w:ascii="Arial CYR" w:hAnsi="Arial CYR" w:cs="Arial CYR"/>
                      <w:sz w:val="20"/>
                      <w:szCs w:val="20"/>
                    </w:rPr>
                    <w:t>2045,59</w:t>
                  </w:r>
                </w:p>
              </w:tc>
              <w:tc>
                <w:tcPr>
                  <w:tcW w:w="236" w:type="dxa"/>
                  <w:vAlign w:val="center"/>
                  <w:hideMark/>
                </w:tcPr>
                <w:p w14:paraId="4BB0EE20" w14:textId="77777777" w:rsidR="00DD346D" w:rsidRDefault="00DD346D" w:rsidP="00DD346D">
                  <w:pPr>
                    <w:rPr>
                      <w:sz w:val="20"/>
                      <w:szCs w:val="20"/>
                    </w:rPr>
                  </w:pPr>
                </w:p>
              </w:tc>
            </w:tr>
            <w:tr w:rsidR="00DD346D" w14:paraId="4FF53677"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2FC8C8D7" w14:textId="77777777" w:rsidR="00DD346D" w:rsidRDefault="00DD346D" w:rsidP="00DD346D">
                  <w:pPr>
                    <w:jc w:val="center"/>
                  </w:pPr>
                  <w:r>
                    <w:t>83</w:t>
                  </w:r>
                </w:p>
              </w:tc>
              <w:tc>
                <w:tcPr>
                  <w:tcW w:w="6744" w:type="dxa"/>
                  <w:tcBorders>
                    <w:top w:val="nil"/>
                    <w:left w:val="nil"/>
                    <w:bottom w:val="single" w:sz="4" w:space="0" w:color="auto"/>
                    <w:right w:val="single" w:sz="4" w:space="0" w:color="auto"/>
                  </w:tcBorders>
                  <w:noWrap/>
                  <w:vAlign w:val="bottom"/>
                  <w:hideMark/>
                </w:tcPr>
                <w:p w14:paraId="44CDBF44" w14:textId="77777777" w:rsidR="00DD346D" w:rsidRDefault="00DD346D" w:rsidP="00DD346D">
                  <w:pPr>
                    <w:jc w:val="right"/>
                    <w:rPr>
                      <w:i/>
                      <w:iCs/>
                    </w:rPr>
                  </w:pPr>
                  <w:r>
                    <w:rPr>
                      <w:i/>
                      <w:iCs/>
                    </w:rPr>
                    <w:t>Шпатлевка для стыков гипсокартона</w:t>
                  </w:r>
                </w:p>
              </w:tc>
              <w:tc>
                <w:tcPr>
                  <w:tcW w:w="1014" w:type="dxa"/>
                  <w:tcBorders>
                    <w:top w:val="nil"/>
                    <w:left w:val="nil"/>
                    <w:bottom w:val="single" w:sz="4" w:space="0" w:color="auto"/>
                    <w:right w:val="nil"/>
                  </w:tcBorders>
                  <w:noWrap/>
                  <w:vAlign w:val="bottom"/>
                  <w:hideMark/>
                </w:tcPr>
                <w:p w14:paraId="242F6168" w14:textId="77777777" w:rsidR="00DD346D" w:rsidRDefault="00DD346D" w:rsidP="00DD346D">
                  <w:pPr>
                    <w:jc w:val="center"/>
                  </w:pPr>
                  <w:r>
                    <w:t>кг</w:t>
                  </w:r>
                </w:p>
              </w:tc>
              <w:tc>
                <w:tcPr>
                  <w:tcW w:w="1199" w:type="dxa"/>
                  <w:tcBorders>
                    <w:top w:val="nil"/>
                    <w:left w:val="single" w:sz="4" w:space="0" w:color="auto"/>
                    <w:bottom w:val="single" w:sz="4" w:space="0" w:color="auto"/>
                    <w:right w:val="single" w:sz="4" w:space="0" w:color="auto"/>
                  </w:tcBorders>
                  <w:noWrap/>
                  <w:vAlign w:val="bottom"/>
                  <w:hideMark/>
                </w:tcPr>
                <w:p w14:paraId="48B8941E" w14:textId="77777777" w:rsidR="00DD346D" w:rsidRDefault="00DD346D" w:rsidP="00DD346D">
                  <w:pPr>
                    <w:jc w:val="center"/>
                    <w:rPr>
                      <w:rFonts w:ascii="Arial CYR" w:hAnsi="Arial CYR" w:cs="Arial CYR"/>
                      <w:sz w:val="20"/>
                      <w:szCs w:val="20"/>
                    </w:rPr>
                  </w:pPr>
                  <w:r>
                    <w:rPr>
                      <w:rFonts w:ascii="Arial CYR" w:hAnsi="Arial CYR" w:cs="Arial CYR"/>
                      <w:sz w:val="20"/>
                      <w:szCs w:val="20"/>
                    </w:rPr>
                    <w:t>1695,11</w:t>
                  </w:r>
                </w:p>
              </w:tc>
              <w:tc>
                <w:tcPr>
                  <w:tcW w:w="236" w:type="dxa"/>
                  <w:vAlign w:val="center"/>
                  <w:hideMark/>
                </w:tcPr>
                <w:p w14:paraId="6C172BB9" w14:textId="77777777" w:rsidR="00DD346D" w:rsidRDefault="00DD346D" w:rsidP="00DD346D">
                  <w:pPr>
                    <w:rPr>
                      <w:sz w:val="20"/>
                      <w:szCs w:val="20"/>
                    </w:rPr>
                  </w:pPr>
                </w:p>
              </w:tc>
            </w:tr>
            <w:tr w:rsidR="00DD346D" w14:paraId="323F7A58"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0D37608E" w14:textId="77777777" w:rsidR="00DD346D" w:rsidRDefault="00DD346D" w:rsidP="00DD346D">
                  <w:pPr>
                    <w:jc w:val="center"/>
                  </w:pPr>
                  <w:r>
                    <w:t>84</w:t>
                  </w:r>
                </w:p>
              </w:tc>
              <w:tc>
                <w:tcPr>
                  <w:tcW w:w="6744" w:type="dxa"/>
                  <w:tcBorders>
                    <w:top w:val="nil"/>
                    <w:left w:val="nil"/>
                    <w:bottom w:val="single" w:sz="4" w:space="0" w:color="auto"/>
                    <w:right w:val="single" w:sz="4" w:space="0" w:color="auto"/>
                  </w:tcBorders>
                  <w:noWrap/>
                  <w:vAlign w:val="bottom"/>
                  <w:hideMark/>
                </w:tcPr>
                <w:p w14:paraId="207FDB97" w14:textId="77777777" w:rsidR="00DD346D" w:rsidRDefault="00DD346D" w:rsidP="00DD346D">
                  <w:pPr>
                    <w:rPr>
                      <w:b/>
                      <w:bCs/>
                    </w:rPr>
                  </w:pPr>
                  <w:r>
                    <w:rPr>
                      <w:b/>
                      <w:bCs/>
                    </w:rPr>
                    <w:t>Шпатлевка стен под обои</w:t>
                  </w:r>
                </w:p>
              </w:tc>
              <w:tc>
                <w:tcPr>
                  <w:tcW w:w="1014" w:type="dxa"/>
                  <w:tcBorders>
                    <w:top w:val="nil"/>
                    <w:left w:val="nil"/>
                    <w:bottom w:val="single" w:sz="4" w:space="0" w:color="auto"/>
                    <w:right w:val="nil"/>
                  </w:tcBorders>
                  <w:noWrap/>
                  <w:vAlign w:val="bottom"/>
                  <w:hideMark/>
                </w:tcPr>
                <w:p w14:paraId="6417E594" w14:textId="77777777" w:rsidR="00DD346D" w:rsidRDefault="00DD346D" w:rsidP="00DD346D">
                  <w:pPr>
                    <w:jc w:val="center"/>
                  </w:pPr>
                  <w:r>
                    <w:t>м2</w:t>
                  </w:r>
                </w:p>
              </w:tc>
              <w:tc>
                <w:tcPr>
                  <w:tcW w:w="1199" w:type="dxa"/>
                  <w:tcBorders>
                    <w:top w:val="nil"/>
                    <w:left w:val="single" w:sz="4" w:space="0" w:color="auto"/>
                    <w:bottom w:val="single" w:sz="4" w:space="0" w:color="auto"/>
                    <w:right w:val="single" w:sz="4" w:space="0" w:color="auto"/>
                  </w:tcBorders>
                  <w:noWrap/>
                  <w:vAlign w:val="bottom"/>
                  <w:hideMark/>
                </w:tcPr>
                <w:p w14:paraId="03CF41AD" w14:textId="77777777" w:rsidR="00DD346D" w:rsidRDefault="00DD346D" w:rsidP="00DD346D">
                  <w:pPr>
                    <w:jc w:val="center"/>
                    <w:rPr>
                      <w:rFonts w:ascii="Arial CYR" w:hAnsi="Arial CYR" w:cs="Arial CYR"/>
                      <w:sz w:val="20"/>
                      <w:szCs w:val="20"/>
                    </w:rPr>
                  </w:pPr>
                  <w:r>
                    <w:rPr>
                      <w:rFonts w:ascii="Arial CYR" w:hAnsi="Arial CYR" w:cs="Arial CYR"/>
                      <w:sz w:val="20"/>
                      <w:szCs w:val="20"/>
                    </w:rPr>
                    <w:t>2768,39</w:t>
                  </w:r>
                </w:p>
              </w:tc>
              <w:tc>
                <w:tcPr>
                  <w:tcW w:w="236" w:type="dxa"/>
                  <w:vAlign w:val="center"/>
                  <w:hideMark/>
                </w:tcPr>
                <w:p w14:paraId="41173455" w14:textId="77777777" w:rsidR="00DD346D" w:rsidRDefault="00DD346D" w:rsidP="00DD346D">
                  <w:pPr>
                    <w:rPr>
                      <w:sz w:val="20"/>
                      <w:szCs w:val="20"/>
                    </w:rPr>
                  </w:pPr>
                </w:p>
              </w:tc>
            </w:tr>
            <w:tr w:rsidR="00DD346D" w14:paraId="21EBC372"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48455729" w14:textId="77777777" w:rsidR="00DD346D" w:rsidRDefault="00DD346D" w:rsidP="00DD346D">
                  <w:pPr>
                    <w:jc w:val="center"/>
                  </w:pPr>
                  <w:r>
                    <w:t>85</w:t>
                  </w:r>
                </w:p>
              </w:tc>
              <w:tc>
                <w:tcPr>
                  <w:tcW w:w="6744" w:type="dxa"/>
                  <w:tcBorders>
                    <w:top w:val="nil"/>
                    <w:left w:val="nil"/>
                    <w:bottom w:val="single" w:sz="4" w:space="0" w:color="auto"/>
                    <w:right w:val="single" w:sz="4" w:space="0" w:color="auto"/>
                  </w:tcBorders>
                  <w:noWrap/>
                  <w:vAlign w:val="bottom"/>
                  <w:hideMark/>
                </w:tcPr>
                <w:p w14:paraId="272DADE4" w14:textId="77777777" w:rsidR="00DD346D" w:rsidRDefault="00DD346D" w:rsidP="00DD346D">
                  <w:pPr>
                    <w:rPr>
                      <w:b/>
                      <w:bCs/>
                    </w:rPr>
                  </w:pPr>
                  <w:r>
                    <w:rPr>
                      <w:b/>
                      <w:bCs/>
                    </w:rPr>
                    <w:t>Шпатлевка откосов под обои</w:t>
                  </w:r>
                </w:p>
              </w:tc>
              <w:tc>
                <w:tcPr>
                  <w:tcW w:w="1014" w:type="dxa"/>
                  <w:tcBorders>
                    <w:top w:val="nil"/>
                    <w:left w:val="nil"/>
                    <w:bottom w:val="single" w:sz="4" w:space="0" w:color="auto"/>
                    <w:right w:val="nil"/>
                  </w:tcBorders>
                  <w:noWrap/>
                  <w:vAlign w:val="bottom"/>
                  <w:hideMark/>
                </w:tcPr>
                <w:p w14:paraId="1E74D02F" w14:textId="77777777" w:rsidR="00DD346D" w:rsidRDefault="00DD346D" w:rsidP="00DD346D">
                  <w:pPr>
                    <w:jc w:val="center"/>
                  </w:pPr>
                  <w:proofErr w:type="spellStart"/>
                  <w:r>
                    <w:t>м.п</w:t>
                  </w:r>
                  <w:proofErr w:type="spellEnd"/>
                  <w:r>
                    <w:t>.</w:t>
                  </w:r>
                </w:p>
              </w:tc>
              <w:tc>
                <w:tcPr>
                  <w:tcW w:w="1199" w:type="dxa"/>
                  <w:tcBorders>
                    <w:top w:val="nil"/>
                    <w:left w:val="single" w:sz="4" w:space="0" w:color="auto"/>
                    <w:bottom w:val="single" w:sz="4" w:space="0" w:color="auto"/>
                    <w:right w:val="single" w:sz="4" w:space="0" w:color="auto"/>
                  </w:tcBorders>
                  <w:noWrap/>
                  <w:vAlign w:val="bottom"/>
                  <w:hideMark/>
                </w:tcPr>
                <w:p w14:paraId="02635213" w14:textId="77777777" w:rsidR="00DD346D" w:rsidRDefault="00DD346D" w:rsidP="00DD346D">
                  <w:pPr>
                    <w:jc w:val="center"/>
                    <w:rPr>
                      <w:rFonts w:ascii="Arial CYR" w:hAnsi="Arial CYR" w:cs="Arial CYR"/>
                      <w:sz w:val="20"/>
                      <w:szCs w:val="20"/>
                    </w:rPr>
                  </w:pPr>
                  <w:r>
                    <w:rPr>
                      <w:rFonts w:ascii="Arial CYR" w:hAnsi="Arial CYR" w:cs="Arial CYR"/>
                      <w:sz w:val="20"/>
                      <w:szCs w:val="20"/>
                    </w:rPr>
                    <w:t>1307,43</w:t>
                  </w:r>
                </w:p>
              </w:tc>
              <w:tc>
                <w:tcPr>
                  <w:tcW w:w="236" w:type="dxa"/>
                  <w:vAlign w:val="center"/>
                  <w:hideMark/>
                </w:tcPr>
                <w:p w14:paraId="375062D1" w14:textId="77777777" w:rsidR="00DD346D" w:rsidRDefault="00DD346D" w:rsidP="00DD346D">
                  <w:pPr>
                    <w:rPr>
                      <w:sz w:val="20"/>
                      <w:szCs w:val="20"/>
                    </w:rPr>
                  </w:pPr>
                </w:p>
              </w:tc>
            </w:tr>
            <w:tr w:rsidR="00DD346D" w14:paraId="69C7E013"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6CB5BCE2" w14:textId="77777777" w:rsidR="00DD346D" w:rsidRDefault="00DD346D" w:rsidP="00DD346D">
                  <w:pPr>
                    <w:jc w:val="center"/>
                  </w:pPr>
                  <w:r>
                    <w:t>86</w:t>
                  </w:r>
                </w:p>
              </w:tc>
              <w:tc>
                <w:tcPr>
                  <w:tcW w:w="6744" w:type="dxa"/>
                  <w:tcBorders>
                    <w:top w:val="nil"/>
                    <w:left w:val="nil"/>
                    <w:bottom w:val="single" w:sz="4" w:space="0" w:color="auto"/>
                    <w:right w:val="single" w:sz="4" w:space="0" w:color="auto"/>
                  </w:tcBorders>
                  <w:noWrap/>
                  <w:vAlign w:val="bottom"/>
                  <w:hideMark/>
                </w:tcPr>
                <w:p w14:paraId="131C2D74" w14:textId="77777777" w:rsidR="00DD346D" w:rsidRDefault="00DD346D" w:rsidP="00DD346D">
                  <w:pPr>
                    <w:jc w:val="right"/>
                    <w:rPr>
                      <w:i/>
                      <w:iCs/>
                    </w:rPr>
                  </w:pPr>
                  <w:r>
                    <w:rPr>
                      <w:i/>
                      <w:iCs/>
                    </w:rPr>
                    <w:t>Грунтовка глубокого проникновения</w:t>
                  </w:r>
                </w:p>
              </w:tc>
              <w:tc>
                <w:tcPr>
                  <w:tcW w:w="1014" w:type="dxa"/>
                  <w:tcBorders>
                    <w:top w:val="nil"/>
                    <w:left w:val="nil"/>
                    <w:bottom w:val="single" w:sz="4" w:space="0" w:color="auto"/>
                    <w:right w:val="nil"/>
                  </w:tcBorders>
                  <w:noWrap/>
                  <w:vAlign w:val="bottom"/>
                  <w:hideMark/>
                </w:tcPr>
                <w:p w14:paraId="3B087EA7" w14:textId="77777777" w:rsidR="00DD346D" w:rsidRDefault="00DD346D" w:rsidP="00DD346D">
                  <w:pPr>
                    <w:jc w:val="center"/>
                  </w:pPr>
                  <w:r>
                    <w:t>кг</w:t>
                  </w:r>
                </w:p>
              </w:tc>
              <w:tc>
                <w:tcPr>
                  <w:tcW w:w="1199" w:type="dxa"/>
                  <w:tcBorders>
                    <w:top w:val="nil"/>
                    <w:left w:val="single" w:sz="4" w:space="0" w:color="auto"/>
                    <w:bottom w:val="single" w:sz="4" w:space="0" w:color="auto"/>
                    <w:right w:val="single" w:sz="4" w:space="0" w:color="auto"/>
                  </w:tcBorders>
                  <w:noWrap/>
                  <w:vAlign w:val="bottom"/>
                  <w:hideMark/>
                </w:tcPr>
                <w:p w14:paraId="4FEF9965" w14:textId="77777777" w:rsidR="00DD346D" w:rsidRDefault="00DD346D" w:rsidP="00DD346D">
                  <w:pPr>
                    <w:jc w:val="center"/>
                    <w:rPr>
                      <w:rFonts w:ascii="Arial CYR" w:hAnsi="Arial CYR" w:cs="Arial CYR"/>
                      <w:sz w:val="20"/>
                      <w:szCs w:val="20"/>
                    </w:rPr>
                  </w:pPr>
                  <w:r>
                    <w:rPr>
                      <w:rFonts w:ascii="Arial CYR" w:hAnsi="Arial CYR" w:cs="Arial CYR"/>
                      <w:sz w:val="20"/>
                      <w:szCs w:val="20"/>
                    </w:rPr>
                    <w:t>822,84</w:t>
                  </w:r>
                </w:p>
              </w:tc>
              <w:tc>
                <w:tcPr>
                  <w:tcW w:w="236" w:type="dxa"/>
                  <w:vAlign w:val="center"/>
                  <w:hideMark/>
                </w:tcPr>
                <w:p w14:paraId="35DC9188" w14:textId="77777777" w:rsidR="00DD346D" w:rsidRDefault="00DD346D" w:rsidP="00DD346D">
                  <w:pPr>
                    <w:rPr>
                      <w:sz w:val="20"/>
                      <w:szCs w:val="20"/>
                    </w:rPr>
                  </w:pPr>
                </w:p>
              </w:tc>
            </w:tr>
            <w:tr w:rsidR="00DD346D" w14:paraId="61F1158F"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33EC38A8" w14:textId="77777777" w:rsidR="00DD346D" w:rsidRDefault="00DD346D" w:rsidP="00DD346D">
                  <w:pPr>
                    <w:jc w:val="center"/>
                  </w:pPr>
                  <w:r>
                    <w:t>87</w:t>
                  </w:r>
                </w:p>
              </w:tc>
              <w:tc>
                <w:tcPr>
                  <w:tcW w:w="6744" w:type="dxa"/>
                  <w:tcBorders>
                    <w:top w:val="nil"/>
                    <w:left w:val="nil"/>
                    <w:bottom w:val="single" w:sz="4" w:space="0" w:color="auto"/>
                    <w:right w:val="single" w:sz="4" w:space="0" w:color="auto"/>
                  </w:tcBorders>
                  <w:noWrap/>
                  <w:vAlign w:val="bottom"/>
                  <w:hideMark/>
                </w:tcPr>
                <w:p w14:paraId="08465343" w14:textId="77777777" w:rsidR="00DD346D" w:rsidRDefault="00DD346D" w:rsidP="00DD346D">
                  <w:pPr>
                    <w:jc w:val="right"/>
                    <w:rPr>
                      <w:i/>
                      <w:iCs/>
                    </w:rPr>
                  </w:pPr>
                  <w:r>
                    <w:rPr>
                      <w:i/>
                      <w:iCs/>
                    </w:rPr>
                    <w:t xml:space="preserve">Стеклохолст </w:t>
                  </w:r>
                </w:p>
              </w:tc>
              <w:tc>
                <w:tcPr>
                  <w:tcW w:w="1014" w:type="dxa"/>
                  <w:tcBorders>
                    <w:top w:val="nil"/>
                    <w:left w:val="nil"/>
                    <w:bottom w:val="single" w:sz="4" w:space="0" w:color="auto"/>
                    <w:right w:val="nil"/>
                  </w:tcBorders>
                  <w:noWrap/>
                  <w:vAlign w:val="bottom"/>
                  <w:hideMark/>
                </w:tcPr>
                <w:p w14:paraId="0CF4D6BC" w14:textId="77777777" w:rsidR="00DD346D" w:rsidRDefault="00DD346D" w:rsidP="00DD346D">
                  <w:pPr>
                    <w:jc w:val="center"/>
                  </w:pPr>
                  <w:r>
                    <w:t>м2</w:t>
                  </w:r>
                </w:p>
              </w:tc>
              <w:tc>
                <w:tcPr>
                  <w:tcW w:w="1199" w:type="dxa"/>
                  <w:tcBorders>
                    <w:top w:val="nil"/>
                    <w:left w:val="single" w:sz="4" w:space="0" w:color="auto"/>
                    <w:bottom w:val="single" w:sz="4" w:space="0" w:color="auto"/>
                    <w:right w:val="single" w:sz="4" w:space="0" w:color="auto"/>
                  </w:tcBorders>
                  <w:noWrap/>
                  <w:vAlign w:val="bottom"/>
                  <w:hideMark/>
                </w:tcPr>
                <w:p w14:paraId="27DE8FEA" w14:textId="77777777" w:rsidR="00DD346D" w:rsidRDefault="00DD346D" w:rsidP="00DD346D">
                  <w:pPr>
                    <w:jc w:val="center"/>
                    <w:rPr>
                      <w:rFonts w:ascii="Arial CYR" w:hAnsi="Arial CYR" w:cs="Arial CYR"/>
                      <w:sz w:val="20"/>
                      <w:szCs w:val="20"/>
                    </w:rPr>
                  </w:pPr>
                  <w:r>
                    <w:rPr>
                      <w:rFonts w:ascii="Arial CYR" w:hAnsi="Arial CYR" w:cs="Arial CYR"/>
                      <w:sz w:val="20"/>
                      <w:szCs w:val="20"/>
                    </w:rPr>
                    <w:t>3620,49</w:t>
                  </w:r>
                </w:p>
              </w:tc>
              <w:tc>
                <w:tcPr>
                  <w:tcW w:w="236" w:type="dxa"/>
                  <w:vAlign w:val="center"/>
                  <w:hideMark/>
                </w:tcPr>
                <w:p w14:paraId="2043BE87" w14:textId="77777777" w:rsidR="00DD346D" w:rsidRDefault="00DD346D" w:rsidP="00DD346D">
                  <w:pPr>
                    <w:rPr>
                      <w:sz w:val="20"/>
                      <w:szCs w:val="20"/>
                    </w:rPr>
                  </w:pPr>
                </w:p>
              </w:tc>
            </w:tr>
            <w:tr w:rsidR="00DD346D" w14:paraId="157D5D80"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78D50AF4" w14:textId="77777777" w:rsidR="00DD346D" w:rsidRDefault="00DD346D" w:rsidP="00DD346D">
                  <w:pPr>
                    <w:jc w:val="center"/>
                  </w:pPr>
                  <w:r>
                    <w:t>88</w:t>
                  </w:r>
                </w:p>
              </w:tc>
              <w:tc>
                <w:tcPr>
                  <w:tcW w:w="6744" w:type="dxa"/>
                  <w:tcBorders>
                    <w:top w:val="nil"/>
                    <w:left w:val="nil"/>
                    <w:bottom w:val="single" w:sz="4" w:space="0" w:color="auto"/>
                    <w:right w:val="single" w:sz="4" w:space="0" w:color="auto"/>
                  </w:tcBorders>
                  <w:noWrap/>
                  <w:vAlign w:val="bottom"/>
                  <w:hideMark/>
                </w:tcPr>
                <w:p w14:paraId="20122416" w14:textId="77777777" w:rsidR="00DD346D" w:rsidRDefault="00DD346D" w:rsidP="00DD346D">
                  <w:pPr>
                    <w:jc w:val="right"/>
                    <w:rPr>
                      <w:i/>
                      <w:iCs/>
                    </w:rPr>
                  </w:pPr>
                  <w:r>
                    <w:rPr>
                      <w:i/>
                      <w:iCs/>
                    </w:rPr>
                    <w:t>Клей для стеклохолста</w:t>
                  </w:r>
                </w:p>
              </w:tc>
              <w:tc>
                <w:tcPr>
                  <w:tcW w:w="1014" w:type="dxa"/>
                  <w:tcBorders>
                    <w:top w:val="nil"/>
                    <w:left w:val="nil"/>
                    <w:bottom w:val="single" w:sz="4" w:space="0" w:color="auto"/>
                    <w:right w:val="nil"/>
                  </w:tcBorders>
                  <w:noWrap/>
                  <w:vAlign w:val="bottom"/>
                  <w:hideMark/>
                </w:tcPr>
                <w:p w14:paraId="72FF13C4" w14:textId="77777777" w:rsidR="00DD346D" w:rsidRDefault="00DD346D" w:rsidP="00DD346D">
                  <w:pPr>
                    <w:jc w:val="center"/>
                  </w:pPr>
                  <w:r>
                    <w:t>кг</w:t>
                  </w:r>
                </w:p>
              </w:tc>
              <w:tc>
                <w:tcPr>
                  <w:tcW w:w="1199" w:type="dxa"/>
                  <w:tcBorders>
                    <w:top w:val="nil"/>
                    <w:left w:val="single" w:sz="4" w:space="0" w:color="auto"/>
                    <w:bottom w:val="single" w:sz="4" w:space="0" w:color="auto"/>
                    <w:right w:val="single" w:sz="4" w:space="0" w:color="auto"/>
                  </w:tcBorders>
                  <w:noWrap/>
                  <w:vAlign w:val="bottom"/>
                  <w:hideMark/>
                </w:tcPr>
                <w:p w14:paraId="3EA633C0" w14:textId="77777777" w:rsidR="00DD346D" w:rsidRDefault="00DD346D" w:rsidP="00DD346D">
                  <w:pPr>
                    <w:jc w:val="center"/>
                    <w:rPr>
                      <w:rFonts w:ascii="Arial CYR" w:hAnsi="Arial CYR" w:cs="Arial CYR"/>
                      <w:sz w:val="20"/>
                      <w:szCs w:val="20"/>
                    </w:rPr>
                  </w:pPr>
                  <w:r>
                    <w:rPr>
                      <w:rFonts w:ascii="Arial CYR" w:hAnsi="Arial CYR" w:cs="Arial CYR"/>
                      <w:sz w:val="20"/>
                      <w:szCs w:val="20"/>
                    </w:rPr>
                    <w:t>987,41</w:t>
                  </w:r>
                </w:p>
              </w:tc>
              <w:tc>
                <w:tcPr>
                  <w:tcW w:w="236" w:type="dxa"/>
                  <w:vAlign w:val="center"/>
                  <w:hideMark/>
                </w:tcPr>
                <w:p w14:paraId="091C15CF" w14:textId="77777777" w:rsidR="00DD346D" w:rsidRDefault="00DD346D" w:rsidP="00DD346D">
                  <w:pPr>
                    <w:rPr>
                      <w:sz w:val="20"/>
                      <w:szCs w:val="20"/>
                    </w:rPr>
                  </w:pPr>
                </w:p>
              </w:tc>
            </w:tr>
            <w:tr w:rsidR="00DD346D" w14:paraId="17A86E3C"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0578ACEE" w14:textId="77777777" w:rsidR="00DD346D" w:rsidRDefault="00DD346D" w:rsidP="00DD346D">
                  <w:pPr>
                    <w:jc w:val="center"/>
                  </w:pPr>
                  <w:r>
                    <w:t>89</w:t>
                  </w:r>
                </w:p>
              </w:tc>
              <w:tc>
                <w:tcPr>
                  <w:tcW w:w="6744" w:type="dxa"/>
                  <w:tcBorders>
                    <w:top w:val="nil"/>
                    <w:left w:val="nil"/>
                    <w:bottom w:val="single" w:sz="4" w:space="0" w:color="auto"/>
                    <w:right w:val="single" w:sz="4" w:space="0" w:color="auto"/>
                  </w:tcBorders>
                  <w:noWrap/>
                  <w:vAlign w:val="bottom"/>
                  <w:hideMark/>
                </w:tcPr>
                <w:p w14:paraId="018EC722" w14:textId="77777777" w:rsidR="00DD346D" w:rsidRDefault="00DD346D" w:rsidP="00DD346D">
                  <w:pPr>
                    <w:jc w:val="right"/>
                    <w:rPr>
                      <w:i/>
                      <w:iCs/>
                    </w:rPr>
                  </w:pPr>
                  <w:r>
                    <w:rPr>
                      <w:i/>
                      <w:iCs/>
                    </w:rPr>
                    <w:t>Шпатлевка полимерная фасадная</w:t>
                  </w:r>
                </w:p>
              </w:tc>
              <w:tc>
                <w:tcPr>
                  <w:tcW w:w="1014" w:type="dxa"/>
                  <w:tcBorders>
                    <w:top w:val="nil"/>
                    <w:left w:val="nil"/>
                    <w:bottom w:val="single" w:sz="4" w:space="0" w:color="auto"/>
                    <w:right w:val="nil"/>
                  </w:tcBorders>
                  <w:noWrap/>
                  <w:vAlign w:val="bottom"/>
                  <w:hideMark/>
                </w:tcPr>
                <w:p w14:paraId="5D7A1E52" w14:textId="77777777" w:rsidR="00DD346D" w:rsidRDefault="00DD346D" w:rsidP="00DD346D">
                  <w:pPr>
                    <w:jc w:val="center"/>
                  </w:pPr>
                  <w:r>
                    <w:t>кг</w:t>
                  </w:r>
                </w:p>
              </w:tc>
              <w:tc>
                <w:tcPr>
                  <w:tcW w:w="1199" w:type="dxa"/>
                  <w:tcBorders>
                    <w:top w:val="nil"/>
                    <w:left w:val="single" w:sz="4" w:space="0" w:color="auto"/>
                    <w:bottom w:val="single" w:sz="4" w:space="0" w:color="auto"/>
                    <w:right w:val="single" w:sz="4" w:space="0" w:color="auto"/>
                  </w:tcBorders>
                  <w:noWrap/>
                  <w:vAlign w:val="bottom"/>
                  <w:hideMark/>
                </w:tcPr>
                <w:p w14:paraId="30EA07C2" w14:textId="77777777" w:rsidR="00DD346D" w:rsidRDefault="00DD346D" w:rsidP="00DD346D">
                  <w:pPr>
                    <w:jc w:val="center"/>
                    <w:rPr>
                      <w:rFonts w:ascii="Arial CYR" w:hAnsi="Arial CYR" w:cs="Arial CYR"/>
                      <w:sz w:val="20"/>
                      <w:szCs w:val="20"/>
                    </w:rPr>
                  </w:pPr>
                  <w:r>
                    <w:rPr>
                      <w:rFonts w:ascii="Arial CYR" w:hAnsi="Arial CYR" w:cs="Arial CYR"/>
                      <w:sz w:val="20"/>
                      <w:szCs w:val="20"/>
                    </w:rPr>
                    <w:t>9874,07</w:t>
                  </w:r>
                </w:p>
              </w:tc>
              <w:tc>
                <w:tcPr>
                  <w:tcW w:w="236" w:type="dxa"/>
                  <w:vAlign w:val="center"/>
                  <w:hideMark/>
                </w:tcPr>
                <w:p w14:paraId="1D3865DC" w14:textId="77777777" w:rsidR="00DD346D" w:rsidRDefault="00DD346D" w:rsidP="00DD346D">
                  <w:pPr>
                    <w:rPr>
                      <w:sz w:val="20"/>
                      <w:szCs w:val="20"/>
                    </w:rPr>
                  </w:pPr>
                </w:p>
              </w:tc>
            </w:tr>
            <w:tr w:rsidR="00DD346D" w14:paraId="7C9F92F7"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3399A7F3" w14:textId="77777777" w:rsidR="00DD346D" w:rsidRDefault="00DD346D" w:rsidP="00DD346D">
                  <w:pPr>
                    <w:jc w:val="center"/>
                  </w:pPr>
                  <w:r>
                    <w:t>90</w:t>
                  </w:r>
                </w:p>
              </w:tc>
              <w:tc>
                <w:tcPr>
                  <w:tcW w:w="6744" w:type="dxa"/>
                  <w:tcBorders>
                    <w:top w:val="nil"/>
                    <w:left w:val="nil"/>
                    <w:bottom w:val="single" w:sz="4" w:space="0" w:color="auto"/>
                    <w:right w:val="single" w:sz="4" w:space="0" w:color="auto"/>
                  </w:tcBorders>
                  <w:noWrap/>
                  <w:vAlign w:val="center"/>
                  <w:hideMark/>
                </w:tcPr>
                <w:p w14:paraId="28CCD8F0" w14:textId="77777777" w:rsidR="00DD346D" w:rsidRDefault="00DD346D" w:rsidP="00DD346D">
                  <w:pPr>
                    <w:rPr>
                      <w:b/>
                      <w:bCs/>
                      <w:color w:val="000000"/>
                    </w:rPr>
                  </w:pPr>
                  <w:r>
                    <w:rPr>
                      <w:b/>
                      <w:bCs/>
                      <w:color w:val="000000"/>
                    </w:rPr>
                    <w:t xml:space="preserve">Нанесение </w:t>
                  </w:r>
                  <w:proofErr w:type="spellStart"/>
                  <w:r>
                    <w:rPr>
                      <w:b/>
                      <w:bCs/>
                      <w:color w:val="000000"/>
                    </w:rPr>
                    <w:t>зашитного</w:t>
                  </w:r>
                  <w:proofErr w:type="spellEnd"/>
                  <w:r>
                    <w:rPr>
                      <w:b/>
                      <w:bCs/>
                      <w:color w:val="000000"/>
                    </w:rPr>
                    <w:t xml:space="preserve"> лака на стены</w:t>
                  </w:r>
                </w:p>
              </w:tc>
              <w:tc>
                <w:tcPr>
                  <w:tcW w:w="1014" w:type="dxa"/>
                  <w:tcBorders>
                    <w:top w:val="nil"/>
                    <w:left w:val="nil"/>
                    <w:bottom w:val="single" w:sz="4" w:space="0" w:color="auto"/>
                    <w:right w:val="nil"/>
                  </w:tcBorders>
                  <w:noWrap/>
                  <w:vAlign w:val="bottom"/>
                  <w:hideMark/>
                </w:tcPr>
                <w:p w14:paraId="55AB49DA" w14:textId="77777777" w:rsidR="00DD346D" w:rsidRDefault="00DD346D" w:rsidP="00DD346D">
                  <w:pPr>
                    <w:jc w:val="center"/>
                  </w:pPr>
                  <w:r>
                    <w:t>м2</w:t>
                  </w:r>
                </w:p>
              </w:tc>
              <w:tc>
                <w:tcPr>
                  <w:tcW w:w="1199" w:type="dxa"/>
                  <w:tcBorders>
                    <w:top w:val="nil"/>
                    <w:left w:val="single" w:sz="4" w:space="0" w:color="auto"/>
                    <w:bottom w:val="single" w:sz="4" w:space="0" w:color="auto"/>
                    <w:right w:val="single" w:sz="4" w:space="0" w:color="auto"/>
                  </w:tcBorders>
                  <w:noWrap/>
                  <w:vAlign w:val="bottom"/>
                  <w:hideMark/>
                </w:tcPr>
                <w:p w14:paraId="273D01CB" w14:textId="77777777" w:rsidR="00DD346D" w:rsidRDefault="00DD346D" w:rsidP="00DD346D">
                  <w:pPr>
                    <w:jc w:val="center"/>
                    <w:rPr>
                      <w:rFonts w:ascii="Arial CYR" w:hAnsi="Arial CYR" w:cs="Arial CYR"/>
                      <w:sz w:val="20"/>
                      <w:szCs w:val="20"/>
                    </w:rPr>
                  </w:pPr>
                  <w:r>
                    <w:rPr>
                      <w:rFonts w:ascii="Arial CYR" w:hAnsi="Arial CYR" w:cs="Arial CYR"/>
                      <w:sz w:val="20"/>
                      <w:szCs w:val="20"/>
                    </w:rPr>
                    <w:t>132,00</w:t>
                  </w:r>
                </w:p>
              </w:tc>
              <w:tc>
                <w:tcPr>
                  <w:tcW w:w="236" w:type="dxa"/>
                  <w:vAlign w:val="center"/>
                  <w:hideMark/>
                </w:tcPr>
                <w:p w14:paraId="6A7A9B2A" w14:textId="77777777" w:rsidR="00DD346D" w:rsidRDefault="00DD346D" w:rsidP="00DD346D">
                  <w:pPr>
                    <w:rPr>
                      <w:sz w:val="20"/>
                      <w:szCs w:val="20"/>
                    </w:rPr>
                  </w:pPr>
                </w:p>
              </w:tc>
            </w:tr>
            <w:tr w:rsidR="00DD346D" w14:paraId="21EA70FF"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10D5FF7A" w14:textId="77777777" w:rsidR="00DD346D" w:rsidRDefault="00DD346D" w:rsidP="00DD346D">
                  <w:pPr>
                    <w:jc w:val="center"/>
                  </w:pPr>
                  <w:r>
                    <w:lastRenderedPageBreak/>
                    <w:t>91</w:t>
                  </w:r>
                </w:p>
              </w:tc>
              <w:tc>
                <w:tcPr>
                  <w:tcW w:w="6744" w:type="dxa"/>
                  <w:tcBorders>
                    <w:top w:val="nil"/>
                    <w:left w:val="nil"/>
                    <w:bottom w:val="single" w:sz="4" w:space="0" w:color="auto"/>
                    <w:right w:val="single" w:sz="4" w:space="0" w:color="auto"/>
                  </w:tcBorders>
                  <w:noWrap/>
                  <w:vAlign w:val="center"/>
                  <w:hideMark/>
                </w:tcPr>
                <w:p w14:paraId="7CB6949A" w14:textId="77777777" w:rsidR="00DD346D" w:rsidRDefault="00DD346D" w:rsidP="00DD346D">
                  <w:pPr>
                    <w:rPr>
                      <w:b/>
                      <w:bCs/>
                      <w:color w:val="000000"/>
                    </w:rPr>
                  </w:pPr>
                  <w:r>
                    <w:rPr>
                      <w:b/>
                      <w:bCs/>
                      <w:color w:val="000000"/>
                    </w:rPr>
                    <w:t xml:space="preserve">Нанесение </w:t>
                  </w:r>
                  <w:proofErr w:type="spellStart"/>
                  <w:r>
                    <w:rPr>
                      <w:b/>
                      <w:bCs/>
                      <w:color w:val="000000"/>
                    </w:rPr>
                    <w:t>зашитного</w:t>
                  </w:r>
                  <w:proofErr w:type="spellEnd"/>
                  <w:r>
                    <w:rPr>
                      <w:b/>
                      <w:bCs/>
                      <w:color w:val="000000"/>
                    </w:rPr>
                    <w:t xml:space="preserve"> лака на откосы</w:t>
                  </w:r>
                </w:p>
              </w:tc>
              <w:tc>
                <w:tcPr>
                  <w:tcW w:w="1014" w:type="dxa"/>
                  <w:tcBorders>
                    <w:top w:val="nil"/>
                    <w:left w:val="nil"/>
                    <w:bottom w:val="single" w:sz="4" w:space="0" w:color="auto"/>
                    <w:right w:val="nil"/>
                  </w:tcBorders>
                  <w:noWrap/>
                  <w:vAlign w:val="bottom"/>
                  <w:hideMark/>
                </w:tcPr>
                <w:p w14:paraId="036FDB60" w14:textId="77777777" w:rsidR="00DD346D" w:rsidRDefault="00DD346D" w:rsidP="00DD346D">
                  <w:pPr>
                    <w:jc w:val="center"/>
                  </w:pPr>
                  <w:proofErr w:type="spellStart"/>
                  <w:proofErr w:type="gramStart"/>
                  <w:r>
                    <w:t>м.п</w:t>
                  </w:r>
                  <w:proofErr w:type="spellEnd"/>
                  <w:proofErr w:type="gramEnd"/>
                </w:p>
              </w:tc>
              <w:tc>
                <w:tcPr>
                  <w:tcW w:w="1199" w:type="dxa"/>
                  <w:tcBorders>
                    <w:top w:val="nil"/>
                    <w:left w:val="single" w:sz="4" w:space="0" w:color="auto"/>
                    <w:bottom w:val="single" w:sz="4" w:space="0" w:color="auto"/>
                    <w:right w:val="single" w:sz="4" w:space="0" w:color="auto"/>
                  </w:tcBorders>
                  <w:noWrap/>
                  <w:vAlign w:val="bottom"/>
                  <w:hideMark/>
                </w:tcPr>
                <w:p w14:paraId="753F9610" w14:textId="77777777" w:rsidR="00DD346D" w:rsidRDefault="00DD346D" w:rsidP="00DD346D">
                  <w:pPr>
                    <w:jc w:val="center"/>
                    <w:rPr>
                      <w:rFonts w:ascii="Arial CYR" w:hAnsi="Arial CYR" w:cs="Arial CYR"/>
                      <w:sz w:val="20"/>
                      <w:szCs w:val="20"/>
                    </w:rPr>
                  </w:pPr>
                  <w:r>
                    <w:rPr>
                      <w:rFonts w:ascii="Arial CYR" w:hAnsi="Arial CYR" w:cs="Arial CYR"/>
                      <w:sz w:val="20"/>
                      <w:szCs w:val="20"/>
                    </w:rPr>
                    <w:t>202,65</w:t>
                  </w:r>
                </w:p>
              </w:tc>
              <w:tc>
                <w:tcPr>
                  <w:tcW w:w="236" w:type="dxa"/>
                  <w:vAlign w:val="center"/>
                  <w:hideMark/>
                </w:tcPr>
                <w:p w14:paraId="236CD9C0" w14:textId="77777777" w:rsidR="00DD346D" w:rsidRDefault="00DD346D" w:rsidP="00DD346D">
                  <w:pPr>
                    <w:rPr>
                      <w:sz w:val="20"/>
                      <w:szCs w:val="20"/>
                    </w:rPr>
                  </w:pPr>
                </w:p>
              </w:tc>
            </w:tr>
            <w:tr w:rsidR="00DD346D" w14:paraId="4D0213BA" w14:textId="77777777" w:rsidTr="00CB715F">
              <w:trPr>
                <w:trHeight w:val="315"/>
              </w:trPr>
              <w:tc>
                <w:tcPr>
                  <w:tcW w:w="551" w:type="dxa"/>
                  <w:tcBorders>
                    <w:top w:val="nil"/>
                    <w:left w:val="single" w:sz="8" w:space="0" w:color="auto"/>
                    <w:bottom w:val="single" w:sz="4" w:space="0" w:color="auto"/>
                    <w:right w:val="single" w:sz="4" w:space="0" w:color="auto"/>
                  </w:tcBorders>
                  <w:noWrap/>
                  <w:vAlign w:val="bottom"/>
                  <w:hideMark/>
                </w:tcPr>
                <w:p w14:paraId="39FD9CBC" w14:textId="77777777" w:rsidR="00DD346D" w:rsidRDefault="00DD346D" w:rsidP="00DD346D">
                  <w:pPr>
                    <w:jc w:val="center"/>
                  </w:pPr>
                  <w:r>
                    <w:t>92</w:t>
                  </w:r>
                </w:p>
              </w:tc>
              <w:tc>
                <w:tcPr>
                  <w:tcW w:w="6744" w:type="dxa"/>
                  <w:tcBorders>
                    <w:top w:val="nil"/>
                    <w:left w:val="nil"/>
                    <w:bottom w:val="single" w:sz="4" w:space="0" w:color="auto"/>
                    <w:right w:val="single" w:sz="4" w:space="0" w:color="auto"/>
                  </w:tcBorders>
                  <w:noWrap/>
                  <w:vAlign w:val="bottom"/>
                  <w:hideMark/>
                </w:tcPr>
                <w:p w14:paraId="5172B7AE" w14:textId="77777777" w:rsidR="00DD346D" w:rsidRDefault="00DD346D" w:rsidP="00DD346D">
                  <w:pPr>
                    <w:jc w:val="right"/>
                    <w:rPr>
                      <w:i/>
                      <w:iCs/>
                    </w:rPr>
                  </w:pPr>
                  <w:r>
                    <w:rPr>
                      <w:i/>
                      <w:iCs/>
                    </w:rPr>
                    <w:t>Декор лак</w:t>
                  </w:r>
                </w:p>
              </w:tc>
              <w:tc>
                <w:tcPr>
                  <w:tcW w:w="1014" w:type="dxa"/>
                  <w:tcBorders>
                    <w:top w:val="nil"/>
                    <w:left w:val="nil"/>
                    <w:bottom w:val="single" w:sz="4" w:space="0" w:color="auto"/>
                    <w:right w:val="nil"/>
                  </w:tcBorders>
                  <w:noWrap/>
                  <w:vAlign w:val="bottom"/>
                  <w:hideMark/>
                </w:tcPr>
                <w:p w14:paraId="38FD70D1" w14:textId="77777777" w:rsidR="00DD346D" w:rsidRDefault="00DD346D" w:rsidP="00DD346D">
                  <w:pPr>
                    <w:jc w:val="center"/>
                  </w:pPr>
                  <w:r>
                    <w:t>л</w:t>
                  </w:r>
                </w:p>
              </w:tc>
              <w:tc>
                <w:tcPr>
                  <w:tcW w:w="1199" w:type="dxa"/>
                  <w:tcBorders>
                    <w:top w:val="nil"/>
                    <w:left w:val="single" w:sz="4" w:space="0" w:color="auto"/>
                    <w:bottom w:val="single" w:sz="4" w:space="0" w:color="auto"/>
                    <w:right w:val="single" w:sz="4" w:space="0" w:color="auto"/>
                  </w:tcBorders>
                  <w:noWrap/>
                  <w:vAlign w:val="bottom"/>
                  <w:hideMark/>
                </w:tcPr>
                <w:p w14:paraId="6DDDDD43" w14:textId="77777777" w:rsidR="00DD346D" w:rsidRDefault="00DD346D" w:rsidP="00DD346D">
                  <w:pPr>
                    <w:jc w:val="center"/>
                    <w:rPr>
                      <w:rFonts w:ascii="Arial CYR" w:hAnsi="Arial CYR" w:cs="Arial CYR"/>
                      <w:sz w:val="20"/>
                      <w:szCs w:val="20"/>
                    </w:rPr>
                  </w:pPr>
                  <w:r>
                    <w:rPr>
                      <w:rFonts w:ascii="Arial CYR" w:hAnsi="Arial CYR" w:cs="Arial CYR"/>
                      <w:sz w:val="20"/>
                      <w:szCs w:val="20"/>
                    </w:rPr>
                    <w:t>142,13</w:t>
                  </w:r>
                </w:p>
              </w:tc>
              <w:tc>
                <w:tcPr>
                  <w:tcW w:w="236" w:type="dxa"/>
                  <w:vAlign w:val="center"/>
                  <w:hideMark/>
                </w:tcPr>
                <w:p w14:paraId="737E3D49" w14:textId="77777777" w:rsidR="00DD346D" w:rsidRDefault="00DD346D" w:rsidP="00DD346D">
                  <w:pPr>
                    <w:rPr>
                      <w:sz w:val="20"/>
                      <w:szCs w:val="20"/>
                    </w:rPr>
                  </w:pPr>
                </w:p>
              </w:tc>
            </w:tr>
            <w:tr w:rsidR="002F5F2D" w14:paraId="33FD5A21" w14:textId="77777777" w:rsidTr="00CB715F">
              <w:trPr>
                <w:trHeight w:val="315"/>
              </w:trPr>
              <w:tc>
                <w:tcPr>
                  <w:tcW w:w="551" w:type="dxa"/>
                  <w:tcBorders>
                    <w:top w:val="nil"/>
                    <w:left w:val="single" w:sz="8" w:space="0" w:color="auto"/>
                    <w:bottom w:val="single" w:sz="4" w:space="0" w:color="auto"/>
                    <w:right w:val="single" w:sz="4" w:space="0" w:color="auto"/>
                  </w:tcBorders>
                  <w:noWrap/>
                  <w:vAlign w:val="bottom"/>
                </w:tcPr>
                <w:p w14:paraId="549EE661" w14:textId="146B8A7F" w:rsidR="002F5F2D" w:rsidRDefault="002F5F2D" w:rsidP="00DD346D">
                  <w:pPr>
                    <w:jc w:val="center"/>
                  </w:pPr>
                  <w:r>
                    <w:t>93</w:t>
                  </w:r>
                </w:p>
              </w:tc>
              <w:tc>
                <w:tcPr>
                  <w:tcW w:w="6744" w:type="dxa"/>
                  <w:tcBorders>
                    <w:top w:val="nil"/>
                    <w:left w:val="nil"/>
                    <w:bottom w:val="single" w:sz="4" w:space="0" w:color="auto"/>
                    <w:right w:val="single" w:sz="4" w:space="0" w:color="auto"/>
                  </w:tcBorders>
                  <w:noWrap/>
                  <w:vAlign w:val="bottom"/>
                </w:tcPr>
                <w:p w14:paraId="6EF90BE6" w14:textId="384DCB27" w:rsidR="002F5F2D" w:rsidRPr="00721921" w:rsidRDefault="00721921" w:rsidP="00A313F8">
                  <w:pPr>
                    <w:rPr>
                      <w:b/>
                      <w:bCs/>
                    </w:rPr>
                  </w:pPr>
                  <w:r>
                    <w:rPr>
                      <w:b/>
                      <w:bCs/>
                    </w:rPr>
                    <w:t>Поклейка обоев</w:t>
                  </w:r>
                </w:p>
              </w:tc>
              <w:tc>
                <w:tcPr>
                  <w:tcW w:w="1014" w:type="dxa"/>
                  <w:tcBorders>
                    <w:top w:val="nil"/>
                    <w:left w:val="nil"/>
                    <w:bottom w:val="single" w:sz="4" w:space="0" w:color="auto"/>
                    <w:right w:val="nil"/>
                  </w:tcBorders>
                  <w:noWrap/>
                  <w:vAlign w:val="bottom"/>
                </w:tcPr>
                <w:p w14:paraId="634A6FA3" w14:textId="2ED46A05" w:rsidR="002F5F2D" w:rsidRDefault="00721921" w:rsidP="00DD346D">
                  <w:pPr>
                    <w:jc w:val="center"/>
                  </w:pPr>
                  <w:r>
                    <w:t>м2</w:t>
                  </w:r>
                </w:p>
              </w:tc>
              <w:tc>
                <w:tcPr>
                  <w:tcW w:w="1199" w:type="dxa"/>
                  <w:tcBorders>
                    <w:top w:val="nil"/>
                    <w:left w:val="single" w:sz="4" w:space="0" w:color="auto"/>
                    <w:bottom w:val="single" w:sz="4" w:space="0" w:color="auto"/>
                    <w:right w:val="single" w:sz="4" w:space="0" w:color="auto"/>
                  </w:tcBorders>
                  <w:noWrap/>
                  <w:vAlign w:val="bottom"/>
                </w:tcPr>
                <w:p w14:paraId="39A9AE6F" w14:textId="404002A3" w:rsidR="002F5F2D" w:rsidRDefault="00721921" w:rsidP="00DD346D">
                  <w:pPr>
                    <w:jc w:val="center"/>
                    <w:rPr>
                      <w:rFonts w:ascii="Arial CYR" w:hAnsi="Arial CYR" w:cs="Arial CYR"/>
                      <w:sz w:val="20"/>
                      <w:szCs w:val="20"/>
                    </w:rPr>
                  </w:pPr>
                  <w:r>
                    <w:rPr>
                      <w:rFonts w:ascii="Arial CYR" w:hAnsi="Arial CYR" w:cs="Arial CYR"/>
                      <w:sz w:val="20"/>
                      <w:szCs w:val="20"/>
                    </w:rPr>
                    <w:t>2991</w:t>
                  </w:r>
                </w:p>
              </w:tc>
              <w:tc>
                <w:tcPr>
                  <w:tcW w:w="236" w:type="dxa"/>
                  <w:vAlign w:val="center"/>
                </w:tcPr>
                <w:p w14:paraId="3D95B995" w14:textId="77777777" w:rsidR="002F5F2D" w:rsidRDefault="002F5F2D" w:rsidP="00DD346D">
                  <w:pPr>
                    <w:rPr>
                      <w:sz w:val="20"/>
                      <w:szCs w:val="20"/>
                    </w:rPr>
                  </w:pPr>
                </w:p>
              </w:tc>
            </w:tr>
            <w:tr w:rsidR="00800862" w14:paraId="00F511DE" w14:textId="77777777" w:rsidTr="00CB715F">
              <w:trPr>
                <w:trHeight w:val="308"/>
              </w:trPr>
              <w:tc>
                <w:tcPr>
                  <w:tcW w:w="551" w:type="dxa"/>
                  <w:tcBorders>
                    <w:top w:val="single" w:sz="8" w:space="0" w:color="auto"/>
                    <w:left w:val="single" w:sz="8" w:space="0" w:color="auto"/>
                    <w:bottom w:val="nil"/>
                    <w:right w:val="nil"/>
                  </w:tcBorders>
                  <w:shd w:val="clear" w:color="auto" w:fill="D0CECE" w:themeFill="background2" w:themeFillShade="E6"/>
                  <w:noWrap/>
                  <w:vAlign w:val="bottom"/>
                  <w:hideMark/>
                </w:tcPr>
                <w:p w14:paraId="63BBAA4C" w14:textId="77777777" w:rsidR="00DD346D" w:rsidRDefault="00DD346D" w:rsidP="00DD346D">
                  <w:pPr>
                    <w:jc w:val="center"/>
                    <w:rPr>
                      <w:color w:val="0070C0"/>
                    </w:rPr>
                  </w:pPr>
                  <w:r>
                    <w:rPr>
                      <w:color w:val="0070C0"/>
                    </w:rPr>
                    <w:t> </w:t>
                  </w:r>
                </w:p>
              </w:tc>
              <w:tc>
                <w:tcPr>
                  <w:tcW w:w="6744" w:type="dxa"/>
                  <w:tcBorders>
                    <w:top w:val="single" w:sz="8" w:space="0" w:color="auto"/>
                    <w:left w:val="nil"/>
                    <w:bottom w:val="nil"/>
                    <w:right w:val="nil"/>
                  </w:tcBorders>
                  <w:shd w:val="clear" w:color="auto" w:fill="D0CECE" w:themeFill="background2" w:themeFillShade="E6"/>
                  <w:vAlign w:val="center"/>
                  <w:hideMark/>
                </w:tcPr>
                <w:p w14:paraId="31811CBF" w14:textId="77777777" w:rsidR="00DD346D" w:rsidRDefault="00DD346D" w:rsidP="00DD346D">
                  <w:pPr>
                    <w:jc w:val="center"/>
                    <w:rPr>
                      <w:b/>
                      <w:bCs/>
                    </w:rPr>
                  </w:pPr>
                  <w:r>
                    <w:rPr>
                      <w:b/>
                      <w:bCs/>
                    </w:rPr>
                    <w:t>Потолки</w:t>
                  </w:r>
                </w:p>
              </w:tc>
              <w:tc>
                <w:tcPr>
                  <w:tcW w:w="1014" w:type="dxa"/>
                  <w:tcBorders>
                    <w:top w:val="single" w:sz="8" w:space="0" w:color="auto"/>
                    <w:left w:val="nil"/>
                    <w:bottom w:val="nil"/>
                    <w:right w:val="nil"/>
                  </w:tcBorders>
                  <w:shd w:val="clear" w:color="auto" w:fill="D0CECE" w:themeFill="background2" w:themeFillShade="E6"/>
                  <w:noWrap/>
                  <w:vAlign w:val="center"/>
                  <w:hideMark/>
                </w:tcPr>
                <w:p w14:paraId="41389DE2" w14:textId="77777777" w:rsidR="00DD346D" w:rsidRDefault="00DD346D" w:rsidP="00DD346D">
                  <w:pPr>
                    <w:jc w:val="center"/>
                    <w:rPr>
                      <w:b/>
                      <w:bCs/>
                      <w:color w:val="0070C0"/>
                    </w:rPr>
                  </w:pPr>
                  <w:r>
                    <w:rPr>
                      <w:b/>
                      <w:bCs/>
                      <w:color w:val="0070C0"/>
                    </w:rPr>
                    <w:t> </w:t>
                  </w:r>
                </w:p>
              </w:tc>
              <w:tc>
                <w:tcPr>
                  <w:tcW w:w="1199" w:type="dxa"/>
                  <w:tcBorders>
                    <w:top w:val="nil"/>
                    <w:left w:val="single" w:sz="4" w:space="0" w:color="auto"/>
                    <w:bottom w:val="single" w:sz="4" w:space="0" w:color="auto"/>
                    <w:right w:val="single" w:sz="4" w:space="0" w:color="auto"/>
                  </w:tcBorders>
                  <w:shd w:val="clear" w:color="auto" w:fill="D0CECE" w:themeFill="background2" w:themeFillShade="E6"/>
                  <w:noWrap/>
                  <w:vAlign w:val="bottom"/>
                  <w:hideMark/>
                </w:tcPr>
                <w:p w14:paraId="340DC06B" w14:textId="77777777" w:rsidR="00DD346D" w:rsidRDefault="00DD346D" w:rsidP="00DD346D">
                  <w:pPr>
                    <w:jc w:val="center"/>
                    <w:rPr>
                      <w:rFonts w:ascii="Arial CYR" w:hAnsi="Arial CYR" w:cs="Arial CYR"/>
                      <w:sz w:val="20"/>
                      <w:szCs w:val="20"/>
                    </w:rPr>
                  </w:pPr>
                  <w:r>
                    <w:rPr>
                      <w:rFonts w:ascii="Arial CYR" w:hAnsi="Arial CYR" w:cs="Arial CYR"/>
                      <w:sz w:val="20"/>
                      <w:szCs w:val="20"/>
                    </w:rPr>
                    <w:t> </w:t>
                  </w:r>
                </w:p>
              </w:tc>
              <w:tc>
                <w:tcPr>
                  <w:tcW w:w="236" w:type="dxa"/>
                  <w:vAlign w:val="center"/>
                  <w:hideMark/>
                </w:tcPr>
                <w:p w14:paraId="0E9B9022" w14:textId="77777777" w:rsidR="00DD346D" w:rsidRDefault="00DD346D" w:rsidP="00DD346D">
                  <w:pPr>
                    <w:rPr>
                      <w:sz w:val="20"/>
                      <w:szCs w:val="20"/>
                    </w:rPr>
                  </w:pPr>
                </w:p>
              </w:tc>
            </w:tr>
            <w:tr w:rsidR="00DD346D" w14:paraId="5657316E" w14:textId="77777777" w:rsidTr="00CB715F">
              <w:trPr>
                <w:trHeight w:val="308"/>
              </w:trPr>
              <w:tc>
                <w:tcPr>
                  <w:tcW w:w="551" w:type="dxa"/>
                  <w:tcBorders>
                    <w:top w:val="single" w:sz="4" w:space="0" w:color="auto"/>
                    <w:left w:val="single" w:sz="4" w:space="0" w:color="auto"/>
                    <w:bottom w:val="single" w:sz="4" w:space="0" w:color="auto"/>
                    <w:right w:val="single" w:sz="4" w:space="0" w:color="auto"/>
                  </w:tcBorders>
                  <w:noWrap/>
                  <w:vAlign w:val="bottom"/>
                  <w:hideMark/>
                </w:tcPr>
                <w:p w14:paraId="54BB16E3" w14:textId="77777777" w:rsidR="00DD346D" w:rsidRDefault="00DD346D" w:rsidP="00DD346D">
                  <w:pPr>
                    <w:jc w:val="center"/>
                  </w:pPr>
                  <w:r>
                    <w:t>1</w:t>
                  </w:r>
                </w:p>
              </w:tc>
              <w:tc>
                <w:tcPr>
                  <w:tcW w:w="6744" w:type="dxa"/>
                  <w:tcBorders>
                    <w:top w:val="single" w:sz="4" w:space="0" w:color="auto"/>
                    <w:left w:val="nil"/>
                    <w:bottom w:val="single" w:sz="4" w:space="0" w:color="auto"/>
                    <w:right w:val="single" w:sz="4" w:space="0" w:color="auto"/>
                  </w:tcBorders>
                  <w:noWrap/>
                  <w:vAlign w:val="center"/>
                  <w:hideMark/>
                </w:tcPr>
                <w:p w14:paraId="2869E6DF" w14:textId="77777777" w:rsidR="00DD346D" w:rsidRDefault="00DD346D" w:rsidP="00DD346D">
                  <w:pPr>
                    <w:rPr>
                      <w:b/>
                      <w:bCs/>
                      <w:color w:val="000000"/>
                    </w:rPr>
                  </w:pPr>
                  <w:r>
                    <w:rPr>
                      <w:b/>
                      <w:bCs/>
                      <w:color w:val="000000"/>
                    </w:rPr>
                    <w:t>Монтаж парящего профиля для подсветки</w:t>
                  </w:r>
                </w:p>
              </w:tc>
              <w:tc>
                <w:tcPr>
                  <w:tcW w:w="1014" w:type="dxa"/>
                  <w:tcBorders>
                    <w:top w:val="single" w:sz="4" w:space="0" w:color="auto"/>
                    <w:left w:val="nil"/>
                    <w:bottom w:val="single" w:sz="4" w:space="0" w:color="auto"/>
                    <w:right w:val="nil"/>
                  </w:tcBorders>
                  <w:noWrap/>
                  <w:vAlign w:val="center"/>
                  <w:hideMark/>
                </w:tcPr>
                <w:p w14:paraId="01CAC73E" w14:textId="77777777" w:rsidR="00DD346D" w:rsidRDefault="00DD346D" w:rsidP="00DD346D">
                  <w:pPr>
                    <w:jc w:val="center"/>
                  </w:pPr>
                  <w:proofErr w:type="spellStart"/>
                  <w:proofErr w:type="gramStart"/>
                  <w:r>
                    <w:t>м.п</w:t>
                  </w:r>
                  <w:proofErr w:type="spellEnd"/>
                  <w:proofErr w:type="gramEnd"/>
                </w:p>
              </w:tc>
              <w:tc>
                <w:tcPr>
                  <w:tcW w:w="1199" w:type="dxa"/>
                  <w:tcBorders>
                    <w:top w:val="nil"/>
                    <w:left w:val="single" w:sz="4" w:space="0" w:color="auto"/>
                    <w:bottom w:val="single" w:sz="4" w:space="0" w:color="auto"/>
                    <w:right w:val="single" w:sz="4" w:space="0" w:color="auto"/>
                  </w:tcBorders>
                  <w:noWrap/>
                  <w:vAlign w:val="bottom"/>
                  <w:hideMark/>
                </w:tcPr>
                <w:p w14:paraId="5B4A3AE9" w14:textId="77777777" w:rsidR="00DD346D" w:rsidRDefault="00DD346D" w:rsidP="00DD346D">
                  <w:pPr>
                    <w:jc w:val="center"/>
                    <w:rPr>
                      <w:rFonts w:ascii="Arial CYR" w:hAnsi="Arial CYR" w:cs="Arial CYR"/>
                      <w:sz w:val="20"/>
                      <w:szCs w:val="20"/>
                    </w:rPr>
                  </w:pPr>
                  <w:r>
                    <w:rPr>
                      <w:rFonts w:ascii="Arial CYR" w:hAnsi="Arial CYR" w:cs="Arial CYR"/>
                      <w:sz w:val="20"/>
                      <w:szCs w:val="20"/>
                    </w:rPr>
                    <w:t>218,60</w:t>
                  </w:r>
                </w:p>
              </w:tc>
              <w:tc>
                <w:tcPr>
                  <w:tcW w:w="236" w:type="dxa"/>
                  <w:vAlign w:val="center"/>
                  <w:hideMark/>
                </w:tcPr>
                <w:p w14:paraId="49C2EEFD" w14:textId="77777777" w:rsidR="00DD346D" w:rsidRDefault="00DD346D" w:rsidP="00DD346D">
                  <w:pPr>
                    <w:rPr>
                      <w:sz w:val="20"/>
                      <w:szCs w:val="20"/>
                    </w:rPr>
                  </w:pPr>
                </w:p>
              </w:tc>
            </w:tr>
            <w:tr w:rsidR="00DD346D" w14:paraId="1C045AEE" w14:textId="77777777" w:rsidTr="00CB715F">
              <w:trPr>
                <w:trHeight w:val="308"/>
              </w:trPr>
              <w:tc>
                <w:tcPr>
                  <w:tcW w:w="551" w:type="dxa"/>
                  <w:tcBorders>
                    <w:top w:val="nil"/>
                    <w:left w:val="single" w:sz="4" w:space="0" w:color="auto"/>
                    <w:bottom w:val="single" w:sz="4" w:space="0" w:color="auto"/>
                    <w:right w:val="single" w:sz="4" w:space="0" w:color="auto"/>
                  </w:tcBorders>
                  <w:noWrap/>
                  <w:vAlign w:val="bottom"/>
                  <w:hideMark/>
                </w:tcPr>
                <w:p w14:paraId="6A103AC6" w14:textId="77777777" w:rsidR="00DD346D" w:rsidRDefault="00DD346D" w:rsidP="00DD346D">
                  <w:pPr>
                    <w:jc w:val="center"/>
                  </w:pPr>
                  <w:r>
                    <w:t>2</w:t>
                  </w:r>
                </w:p>
              </w:tc>
              <w:tc>
                <w:tcPr>
                  <w:tcW w:w="6744" w:type="dxa"/>
                  <w:tcBorders>
                    <w:top w:val="nil"/>
                    <w:left w:val="nil"/>
                    <w:bottom w:val="single" w:sz="4" w:space="0" w:color="auto"/>
                    <w:right w:val="single" w:sz="4" w:space="0" w:color="auto"/>
                  </w:tcBorders>
                  <w:noWrap/>
                  <w:vAlign w:val="center"/>
                  <w:hideMark/>
                </w:tcPr>
                <w:p w14:paraId="0BABBAC4" w14:textId="77777777" w:rsidR="00DD346D" w:rsidRDefault="00DD346D" w:rsidP="00DD346D">
                  <w:pPr>
                    <w:jc w:val="right"/>
                    <w:rPr>
                      <w:i/>
                      <w:iCs/>
                    </w:rPr>
                  </w:pPr>
                  <w:r>
                    <w:rPr>
                      <w:i/>
                      <w:iCs/>
                    </w:rPr>
                    <w:t>Теневой профиль KRAAB GIPPS 3-12</w:t>
                  </w:r>
                </w:p>
              </w:tc>
              <w:tc>
                <w:tcPr>
                  <w:tcW w:w="1014" w:type="dxa"/>
                  <w:tcBorders>
                    <w:top w:val="nil"/>
                    <w:left w:val="nil"/>
                    <w:bottom w:val="single" w:sz="4" w:space="0" w:color="auto"/>
                    <w:right w:val="nil"/>
                  </w:tcBorders>
                  <w:noWrap/>
                  <w:vAlign w:val="bottom"/>
                  <w:hideMark/>
                </w:tcPr>
                <w:p w14:paraId="562895D8" w14:textId="77777777" w:rsidR="00DD346D" w:rsidRDefault="00DD346D" w:rsidP="00DD346D">
                  <w:pPr>
                    <w:jc w:val="center"/>
                  </w:pPr>
                  <w:proofErr w:type="spellStart"/>
                  <w:proofErr w:type="gramStart"/>
                  <w:r>
                    <w:t>м.п</w:t>
                  </w:r>
                  <w:proofErr w:type="spellEnd"/>
                  <w:proofErr w:type="gramEnd"/>
                </w:p>
              </w:tc>
              <w:tc>
                <w:tcPr>
                  <w:tcW w:w="1199" w:type="dxa"/>
                  <w:tcBorders>
                    <w:top w:val="nil"/>
                    <w:left w:val="single" w:sz="4" w:space="0" w:color="auto"/>
                    <w:bottom w:val="single" w:sz="4" w:space="0" w:color="auto"/>
                    <w:right w:val="single" w:sz="4" w:space="0" w:color="auto"/>
                  </w:tcBorders>
                  <w:noWrap/>
                  <w:vAlign w:val="bottom"/>
                  <w:hideMark/>
                </w:tcPr>
                <w:p w14:paraId="6E09527D" w14:textId="77777777" w:rsidR="00DD346D" w:rsidRDefault="00DD346D" w:rsidP="00DD346D">
                  <w:pPr>
                    <w:jc w:val="center"/>
                    <w:rPr>
                      <w:rFonts w:ascii="Arial CYR" w:hAnsi="Arial CYR" w:cs="Arial CYR"/>
                      <w:sz w:val="20"/>
                      <w:szCs w:val="20"/>
                    </w:rPr>
                  </w:pPr>
                  <w:r>
                    <w:rPr>
                      <w:rFonts w:ascii="Arial CYR" w:hAnsi="Arial CYR" w:cs="Arial CYR"/>
                      <w:sz w:val="20"/>
                      <w:szCs w:val="20"/>
                    </w:rPr>
                    <w:t>228,00</w:t>
                  </w:r>
                </w:p>
              </w:tc>
              <w:tc>
                <w:tcPr>
                  <w:tcW w:w="236" w:type="dxa"/>
                  <w:vAlign w:val="center"/>
                  <w:hideMark/>
                </w:tcPr>
                <w:p w14:paraId="76AE6923" w14:textId="77777777" w:rsidR="00DD346D" w:rsidRDefault="00DD346D" w:rsidP="00DD346D">
                  <w:pPr>
                    <w:rPr>
                      <w:sz w:val="20"/>
                      <w:szCs w:val="20"/>
                    </w:rPr>
                  </w:pPr>
                </w:p>
              </w:tc>
            </w:tr>
            <w:tr w:rsidR="00DD346D" w14:paraId="43CB8AF9" w14:textId="77777777" w:rsidTr="00CB715F">
              <w:trPr>
                <w:trHeight w:val="308"/>
              </w:trPr>
              <w:tc>
                <w:tcPr>
                  <w:tcW w:w="551" w:type="dxa"/>
                  <w:tcBorders>
                    <w:top w:val="nil"/>
                    <w:left w:val="single" w:sz="4" w:space="0" w:color="auto"/>
                    <w:bottom w:val="single" w:sz="4" w:space="0" w:color="auto"/>
                    <w:right w:val="single" w:sz="4" w:space="0" w:color="auto"/>
                  </w:tcBorders>
                  <w:noWrap/>
                  <w:vAlign w:val="bottom"/>
                  <w:hideMark/>
                </w:tcPr>
                <w:p w14:paraId="6E210FA2" w14:textId="77777777" w:rsidR="00DD346D" w:rsidRDefault="00DD346D" w:rsidP="00DD346D">
                  <w:pPr>
                    <w:jc w:val="center"/>
                  </w:pPr>
                  <w:r>
                    <w:t>3</w:t>
                  </w:r>
                </w:p>
              </w:tc>
              <w:tc>
                <w:tcPr>
                  <w:tcW w:w="6744" w:type="dxa"/>
                  <w:tcBorders>
                    <w:top w:val="nil"/>
                    <w:left w:val="nil"/>
                    <w:bottom w:val="single" w:sz="4" w:space="0" w:color="auto"/>
                    <w:right w:val="single" w:sz="4" w:space="0" w:color="auto"/>
                  </w:tcBorders>
                  <w:noWrap/>
                  <w:vAlign w:val="bottom"/>
                  <w:hideMark/>
                </w:tcPr>
                <w:p w14:paraId="0561BC61" w14:textId="77777777" w:rsidR="00DD346D" w:rsidRDefault="00DD346D" w:rsidP="00DD346D">
                  <w:pPr>
                    <w:rPr>
                      <w:b/>
                      <w:bCs/>
                    </w:rPr>
                  </w:pPr>
                  <w:r>
                    <w:rPr>
                      <w:b/>
                      <w:bCs/>
                    </w:rPr>
                    <w:t xml:space="preserve">Монтаж подвесных потолков </w:t>
                  </w:r>
                  <w:proofErr w:type="spellStart"/>
                  <w:r>
                    <w:rPr>
                      <w:b/>
                      <w:bCs/>
                    </w:rPr>
                    <w:t>Кнауф</w:t>
                  </w:r>
                  <w:proofErr w:type="spellEnd"/>
                  <w:r>
                    <w:rPr>
                      <w:b/>
                      <w:bCs/>
                    </w:rPr>
                    <w:t xml:space="preserve"> П-112</w:t>
                  </w:r>
                </w:p>
              </w:tc>
              <w:tc>
                <w:tcPr>
                  <w:tcW w:w="1014" w:type="dxa"/>
                  <w:tcBorders>
                    <w:top w:val="nil"/>
                    <w:left w:val="nil"/>
                    <w:bottom w:val="single" w:sz="4" w:space="0" w:color="auto"/>
                    <w:right w:val="nil"/>
                  </w:tcBorders>
                  <w:noWrap/>
                  <w:vAlign w:val="bottom"/>
                  <w:hideMark/>
                </w:tcPr>
                <w:p w14:paraId="118498E7" w14:textId="77777777" w:rsidR="00DD346D" w:rsidRDefault="00DD346D" w:rsidP="00DD346D">
                  <w:pPr>
                    <w:jc w:val="center"/>
                  </w:pPr>
                  <w:r>
                    <w:t>м2</w:t>
                  </w:r>
                </w:p>
              </w:tc>
              <w:tc>
                <w:tcPr>
                  <w:tcW w:w="1199" w:type="dxa"/>
                  <w:tcBorders>
                    <w:top w:val="nil"/>
                    <w:left w:val="single" w:sz="4" w:space="0" w:color="auto"/>
                    <w:bottom w:val="single" w:sz="4" w:space="0" w:color="auto"/>
                    <w:right w:val="single" w:sz="4" w:space="0" w:color="auto"/>
                  </w:tcBorders>
                  <w:noWrap/>
                  <w:vAlign w:val="bottom"/>
                  <w:hideMark/>
                </w:tcPr>
                <w:p w14:paraId="26EA8A38" w14:textId="77777777" w:rsidR="00DD346D" w:rsidRDefault="00DD346D" w:rsidP="00DD346D">
                  <w:pPr>
                    <w:jc w:val="center"/>
                    <w:rPr>
                      <w:rFonts w:ascii="Arial CYR" w:hAnsi="Arial CYR" w:cs="Arial CYR"/>
                      <w:sz w:val="20"/>
                      <w:szCs w:val="20"/>
                    </w:rPr>
                  </w:pPr>
                  <w:r>
                    <w:rPr>
                      <w:rFonts w:ascii="Arial CYR" w:hAnsi="Arial CYR" w:cs="Arial CYR"/>
                      <w:sz w:val="20"/>
                      <w:szCs w:val="20"/>
                    </w:rPr>
                    <w:t>1320,80</w:t>
                  </w:r>
                </w:p>
              </w:tc>
              <w:tc>
                <w:tcPr>
                  <w:tcW w:w="236" w:type="dxa"/>
                  <w:vAlign w:val="center"/>
                  <w:hideMark/>
                </w:tcPr>
                <w:p w14:paraId="0EC557F2" w14:textId="77777777" w:rsidR="00DD346D" w:rsidRDefault="00DD346D" w:rsidP="00DD346D">
                  <w:pPr>
                    <w:rPr>
                      <w:sz w:val="20"/>
                      <w:szCs w:val="20"/>
                    </w:rPr>
                  </w:pPr>
                </w:p>
              </w:tc>
            </w:tr>
            <w:tr w:rsidR="00DD346D" w14:paraId="5D2BE520" w14:textId="77777777" w:rsidTr="00CB715F">
              <w:trPr>
                <w:trHeight w:val="308"/>
              </w:trPr>
              <w:tc>
                <w:tcPr>
                  <w:tcW w:w="551" w:type="dxa"/>
                  <w:tcBorders>
                    <w:top w:val="nil"/>
                    <w:left w:val="single" w:sz="4" w:space="0" w:color="auto"/>
                    <w:bottom w:val="single" w:sz="4" w:space="0" w:color="auto"/>
                    <w:right w:val="single" w:sz="4" w:space="0" w:color="auto"/>
                  </w:tcBorders>
                  <w:noWrap/>
                  <w:vAlign w:val="bottom"/>
                  <w:hideMark/>
                </w:tcPr>
                <w:p w14:paraId="729F44CD" w14:textId="77777777" w:rsidR="00DD346D" w:rsidRDefault="00DD346D" w:rsidP="00DD346D">
                  <w:pPr>
                    <w:jc w:val="center"/>
                  </w:pPr>
                  <w:r>
                    <w:t>4</w:t>
                  </w:r>
                </w:p>
              </w:tc>
              <w:tc>
                <w:tcPr>
                  <w:tcW w:w="6744" w:type="dxa"/>
                  <w:tcBorders>
                    <w:top w:val="nil"/>
                    <w:left w:val="nil"/>
                    <w:bottom w:val="single" w:sz="4" w:space="0" w:color="auto"/>
                    <w:right w:val="single" w:sz="4" w:space="0" w:color="auto"/>
                  </w:tcBorders>
                  <w:noWrap/>
                  <w:vAlign w:val="bottom"/>
                  <w:hideMark/>
                </w:tcPr>
                <w:p w14:paraId="631F5E36" w14:textId="77777777" w:rsidR="00DD346D" w:rsidRDefault="00DD346D" w:rsidP="00DD346D">
                  <w:pPr>
                    <w:rPr>
                      <w:b/>
                      <w:bCs/>
                    </w:rPr>
                  </w:pPr>
                  <w:r>
                    <w:rPr>
                      <w:b/>
                      <w:bCs/>
                    </w:rPr>
                    <w:t xml:space="preserve">Монтаж короба из ГКЛ </w:t>
                  </w:r>
                </w:p>
              </w:tc>
              <w:tc>
                <w:tcPr>
                  <w:tcW w:w="1014" w:type="dxa"/>
                  <w:tcBorders>
                    <w:top w:val="nil"/>
                    <w:left w:val="nil"/>
                    <w:bottom w:val="single" w:sz="4" w:space="0" w:color="auto"/>
                    <w:right w:val="nil"/>
                  </w:tcBorders>
                  <w:noWrap/>
                  <w:vAlign w:val="bottom"/>
                  <w:hideMark/>
                </w:tcPr>
                <w:p w14:paraId="456E33A1" w14:textId="77777777" w:rsidR="00DD346D" w:rsidRDefault="00DD346D" w:rsidP="00DD346D">
                  <w:pPr>
                    <w:jc w:val="center"/>
                  </w:pPr>
                  <w:proofErr w:type="spellStart"/>
                  <w:r>
                    <w:t>м.п</w:t>
                  </w:r>
                  <w:proofErr w:type="spellEnd"/>
                  <w:r>
                    <w:t>.</w:t>
                  </w:r>
                </w:p>
              </w:tc>
              <w:tc>
                <w:tcPr>
                  <w:tcW w:w="1199" w:type="dxa"/>
                  <w:tcBorders>
                    <w:top w:val="nil"/>
                    <w:left w:val="single" w:sz="4" w:space="0" w:color="auto"/>
                    <w:bottom w:val="single" w:sz="4" w:space="0" w:color="auto"/>
                    <w:right w:val="single" w:sz="4" w:space="0" w:color="auto"/>
                  </w:tcBorders>
                  <w:noWrap/>
                  <w:vAlign w:val="bottom"/>
                  <w:hideMark/>
                </w:tcPr>
                <w:p w14:paraId="2FBF848D" w14:textId="77777777" w:rsidR="00DD346D" w:rsidRDefault="00DD346D" w:rsidP="00DD346D">
                  <w:pPr>
                    <w:jc w:val="center"/>
                    <w:rPr>
                      <w:rFonts w:ascii="Arial CYR" w:hAnsi="Arial CYR" w:cs="Arial CYR"/>
                      <w:sz w:val="20"/>
                      <w:szCs w:val="20"/>
                    </w:rPr>
                  </w:pPr>
                  <w:r>
                    <w:rPr>
                      <w:rFonts w:ascii="Arial CYR" w:hAnsi="Arial CYR" w:cs="Arial CYR"/>
                      <w:sz w:val="20"/>
                      <w:szCs w:val="20"/>
                    </w:rPr>
                    <w:t>319,31</w:t>
                  </w:r>
                </w:p>
              </w:tc>
              <w:tc>
                <w:tcPr>
                  <w:tcW w:w="236" w:type="dxa"/>
                  <w:vAlign w:val="center"/>
                  <w:hideMark/>
                </w:tcPr>
                <w:p w14:paraId="614CDFA0" w14:textId="77777777" w:rsidR="00DD346D" w:rsidRDefault="00DD346D" w:rsidP="00DD346D">
                  <w:pPr>
                    <w:rPr>
                      <w:sz w:val="20"/>
                      <w:szCs w:val="20"/>
                    </w:rPr>
                  </w:pPr>
                </w:p>
              </w:tc>
            </w:tr>
            <w:tr w:rsidR="00DD346D" w14:paraId="39479DDB" w14:textId="77777777" w:rsidTr="00CB715F">
              <w:trPr>
                <w:trHeight w:val="308"/>
              </w:trPr>
              <w:tc>
                <w:tcPr>
                  <w:tcW w:w="551" w:type="dxa"/>
                  <w:tcBorders>
                    <w:top w:val="nil"/>
                    <w:left w:val="single" w:sz="4" w:space="0" w:color="auto"/>
                    <w:bottom w:val="single" w:sz="4" w:space="0" w:color="auto"/>
                    <w:right w:val="single" w:sz="4" w:space="0" w:color="auto"/>
                  </w:tcBorders>
                  <w:noWrap/>
                  <w:vAlign w:val="bottom"/>
                  <w:hideMark/>
                </w:tcPr>
                <w:p w14:paraId="7801DAF5" w14:textId="77777777" w:rsidR="00DD346D" w:rsidRDefault="00DD346D" w:rsidP="00DD346D">
                  <w:pPr>
                    <w:jc w:val="center"/>
                  </w:pPr>
                  <w:r>
                    <w:t>5</w:t>
                  </w:r>
                </w:p>
              </w:tc>
              <w:tc>
                <w:tcPr>
                  <w:tcW w:w="6744" w:type="dxa"/>
                  <w:tcBorders>
                    <w:top w:val="nil"/>
                    <w:left w:val="nil"/>
                    <w:bottom w:val="single" w:sz="4" w:space="0" w:color="auto"/>
                    <w:right w:val="single" w:sz="4" w:space="0" w:color="auto"/>
                  </w:tcBorders>
                  <w:noWrap/>
                  <w:vAlign w:val="bottom"/>
                  <w:hideMark/>
                </w:tcPr>
                <w:p w14:paraId="7A39DD24" w14:textId="77777777" w:rsidR="00DD346D" w:rsidRDefault="00DD346D" w:rsidP="00DD346D">
                  <w:pPr>
                    <w:rPr>
                      <w:b/>
                      <w:bCs/>
                    </w:rPr>
                  </w:pPr>
                  <w:r>
                    <w:rPr>
                      <w:b/>
                      <w:bCs/>
                    </w:rPr>
                    <w:t xml:space="preserve">Монтаж </w:t>
                  </w:r>
                  <w:proofErr w:type="spellStart"/>
                  <w:r>
                    <w:rPr>
                      <w:b/>
                      <w:bCs/>
                    </w:rPr>
                    <w:t>пришторной</w:t>
                  </w:r>
                  <w:proofErr w:type="spellEnd"/>
                  <w:r>
                    <w:rPr>
                      <w:b/>
                      <w:bCs/>
                    </w:rPr>
                    <w:t xml:space="preserve"> ниши из ГКЛ</w:t>
                  </w:r>
                </w:p>
              </w:tc>
              <w:tc>
                <w:tcPr>
                  <w:tcW w:w="1014" w:type="dxa"/>
                  <w:tcBorders>
                    <w:top w:val="nil"/>
                    <w:left w:val="nil"/>
                    <w:bottom w:val="single" w:sz="4" w:space="0" w:color="auto"/>
                    <w:right w:val="nil"/>
                  </w:tcBorders>
                  <w:noWrap/>
                  <w:vAlign w:val="bottom"/>
                  <w:hideMark/>
                </w:tcPr>
                <w:p w14:paraId="18E59CE6" w14:textId="77777777" w:rsidR="00DD346D" w:rsidRDefault="00DD346D" w:rsidP="00DD346D">
                  <w:pPr>
                    <w:jc w:val="center"/>
                  </w:pPr>
                  <w:proofErr w:type="spellStart"/>
                  <w:r>
                    <w:t>м.п</w:t>
                  </w:r>
                  <w:proofErr w:type="spellEnd"/>
                  <w:r>
                    <w:t>.</w:t>
                  </w:r>
                </w:p>
              </w:tc>
              <w:tc>
                <w:tcPr>
                  <w:tcW w:w="1199" w:type="dxa"/>
                  <w:tcBorders>
                    <w:top w:val="nil"/>
                    <w:left w:val="single" w:sz="4" w:space="0" w:color="auto"/>
                    <w:bottom w:val="single" w:sz="4" w:space="0" w:color="auto"/>
                    <w:right w:val="single" w:sz="4" w:space="0" w:color="auto"/>
                  </w:tcBorders>
                  <w:noWrap/>
                  <w:vAlign w:val="bottom"/>
                  <w:hideMark/>
                </w:tcPr>
                <w:p w14:paraId="3BC0EFE8" w14:textId="77777777" w:rsidR="00DD346D" w:rsidRDefault="00DD346D" w:rsidP="00DD346D">
                  <w:pPr>
                    <w:jc w:val="center"/>
                    <w:rPr>
                      <w:rFonts w:ascii="Arial CYR" w:hAnsi="Arial CYR" w:cs="Arial CYR"/>
                      <w:sz w:val="20"/>
                      <w:szCs w:val="20"/>
                    </w:rPr>
                  </w:pPr>
                  <w:r>
                    <w:rPr>
                      <w:rFonts w:ascii="Arial CYR" w:hAnsi="Arial CYR" w:cs="Arial CYR"/>
                      <w:sz w:val="20"/>
                      <w:szCs w:val="20"/>
                    </w:rPr>
                    <w:t>126,77</w:t>
                  </w:r>
                </w:p>
              </w:tc>
              <w:tc>
                <w:tcPr>
                  <w:tcW w:w="236" w:type="dxa"/>
                  <w:vAlign w:val="center"/>
                  <w:hideMark/>
                </w:tcPr>
                <w:p w14:paraId="73C074A4" w14:textId="77777777" w:rsidR="00DD346D" w:rsidRDefault="00DD346D" w:rsidP="00DD346D">
                  <w:pPr>
                    <w:rPr>
                      <w:sz w:val="20"/>
                      <w:szCs w:val="20"/>
                    </w:rPr>
                  </w:pPr>
                </w:p>
              </w:tc>
            </w:tr>
            <w:tr w:rsidR="00DD346D" w14:paraId="5269083E" w14:textId="77777777" w:rsidTr="00CB715F">
              <w:trPr>
                <w:trHeight w:val="308"/>
              </w:trPr>
              <w:tc>
                <w:tcPr>
                  <w:tcW w:w="551" w:type="dxa"/>
                  <w:tcBorders>
                    <w:top w:val="nil"/>
                    <w:left w:val="single" w:sz="4" w:space="0" w:color="auto"/>
                    <w:bottom w:val="single" w:sz="4" w:space="0" w:color="auto"/>
                    <w:right w:val="single" w:sz="4" w:space="0" w:color="auto"/>
                  </w:tcBorders>
                  <w:noWrap/>
                  <w:vAlign w:val="bottom"/>
                  <w:hideMark/>
                </w:tcPr>
                <w:p w14:paraId="0B7FB227" w14:textId="77777777" w:rsidR="00DD346D" w:rsidRDefault="00DD346D" w:rsidP="00DD346D">
                  <w:pPr>
                    <w:jc w:val="center"/>
                  </w:pPr>
                  <w:r>
                    <w:t>6</w:t>
                  </w:r>
                </w:p>
              </w:tc>
              <w:tc>
                <w:tcPr>
                  <w:tcW w:w="6744" w:type="dxa"/>
                  <w:tcBorders>
                    <w:top w:val="nil"/>
                    <w:left w:val="nil"/>
                    <w:bottom w:val="single" w:sz="4" w:space="0" w:color="auto"/>
                    <w:right w:val="single" w:sz="4" w:space="0" w:color="auto"/>
                  </w:tcBorders>
                  <w:noWrap/>
                  <w:vAlign w:val="bottom"/>
                  <w:hideMark/>
                </w:tcPr>
                <w:p w14:paraId="3CE2429B" w14:textId="77777777" w:rsidR="00DD346D" w:rsidRDefault="00DD346D" w:rsidP="00DD346D">
                  <w:pPr>
                    <w:jc w:val="right"/>
                    <w:rPr>
                      <w:i/>
                      <w:iCs/>
                    </w:rPr>
                  </w:pPr>
                  <w:r>
                    <w:rPr>
                      <w:i/>
                      <w:iCs/>
                    </w:rPr>
                    <w:t>КНАУФ-</w:t>
                  </w:r>
                  <w:proofErr w:type="gramStart"/>
                  <w:r>
                    <w:rPr>
                      <w:i/>
                      <w:iCs/>
                    </w:rPr>
                    <w:t>профиль  (</w:t>
                  </w:r>
                  <w:proofErr w:type="gramEnd"/>
                  <w:r>
                    <w:rPr>
                      <w:i/>
                      <w:iCs/>
                    </w:rPr>
                    <w:t>ПНП 28*27) (3х м.)</w:t>
                  </w:r>
                </w:p>
              </w:tc>
              <w:tc>
                <w:tcPr>
                  <w:tcW w:w="1014" w:type="dxa"/>
                  <w:tcBorders>
                    <w:top w:val="nil"/>
                    <w:left w:val="nil"/>
                    <w:bottom w:val="single" w:sz="4" w:space="0" w:color="auto"/>
                    <w:right w:val="nil"/>
                  </w:tcBorders>
                  <w:noWrap/>
                  <w:vAlign w:val="bottom"/>
                  <w:hideMark/>
                </w:tcPr>
                <w:p w14:paraId="4F22163D" w14:textId="77777777" w:rsidR="00DD346D" w:rsidRDefault="00DD346D" w:rsidP="00DD346D">
                  <w:pPr>
                    <w:jc w:val="center"/>
                  </w:pPr>
                  <w:r>
                    <w:t>м</w:t>
                  </w:r>
                </w:p>
              </w:tc>
              <w:tc>
                <w:tcPr>
                  <w:tcW w:w="1199" w:type="dxa"/>
                  <w:tcBorders>
                    <w:top w:val="nil"/>
                    <w:left w:val="single" w:sz="4" w:space="0" w:color="auto"/>
                    <w:bottom w:val="single" w:sz="4" w:space="0" w:color="auto"/>
                    <w:right w:val="single" w:sz="4" w:space="0" w:color="auto"/>
                  </w:tcBorders>
                  <w:noWrap/>
                  <w:vAlign w:val="bottom"/>
                  <w:hideMark/>
                </w:tcPr>
                <w:p w14:paraId="69BC0B82" w14:textId="77777777" w:rsidR="00DD346D" w:rsidRDefault="00DD346D" w:rsidP="00DD346D">
                  <w:pPr>
                    <w:jc w:val="center"/>
                    <w:rPr>
                      <w:rFonts w:ascii="Arial CYR" w:hAnsi="Arial CYR" w:cs="Arial CYR"/>
                      <w:sz w:val="20"/>
                      <w:szCs w:val="20"/>
                    </w:rPr>
                  </w:pPr>
                  <w:r>
                    <w:rPr>
                      <w:rFonts w:ascii="Arial CYR" w:hAnsi="Arial CYR" w:cs="Arial CYR"/>
                      <w:sz w:val="20"/>
                      <w:szCs w:val="20"/>
                    </w:rPr>
                    <w:t>4835,99</w:t>
                  </w:r>
                </w:p>
              </w:tc>
              <w:tc>
                <w:tcPr>
                  <w:tcW w:w="236" w:type="dxa"/>
                  <w:vAlign w:val="center"/>
                  <w:hideMark/>
                </w:tcPr>
                <w:p w14:paraId="6E1262E6" w14:textId="77777777" w:rsidR="00DD346D" w:rsidRDefault="00DD346D" w:rsidP="00DD346D">
                  <w:pPr>
                    <w:rPr>
                      <w:sz w:val="20"/>
                      <w:szCs w:val="20"/>
                    </w:rPr>
                  </w:pPr>
                </w:p>
              </w:tc>
            </w:tr>
            <w:tr w:rsidR="00DD346D" w14:paraId="47487A77" w14:textId="77777777" w:rsidTr="00CB715F">
              <w:trPr>
                <w:trHeight w:val="308"/>
              </w:trPr>
              <w:tc>
                <w:tcPr>
                  <w:tcW w:w="551" w:type="dxa"/>
                  <w:tcBorders>
                    <w:top w:val="nil"/>
                    <w:left w:val="single" w:sz="4" w:space="0" w:color="auto"/>
                    <w:bottom w:val="single" w:sz="4" w:space="0" w:color="auto"/>
                    <w:right w:val="single" w:sz="4" w:space="0" w:color="auto"/>
                  </w:tcBorders>
                  <w:noWrap/>
                  <w:vAlign w:val="bottom"/>
                  <w:hideMark/>
                </w:tcPr>
                <w:p w14:paraId="226E0193" w14:textId="77777777" w:rsidR="00DD346D" w:rsidRDefault="00DD346D" w:rsidP="00DD346D">
                  <w:pPr>
                    <w:jc w:val="center"/>
                  </w:pPr>
                  <w:r>
                    <w:t>7</w:t>
                  </w:r>
                </w:p>
              </w:tc>
              <w:tc>
                <w:tcPr>
                  <w:tcW w:w="6744" w:type="dxa"/>
                  <w:tcBorders>
                    <w:top w:val="nil"/>
                    <w:left w:val="nil"/>
                    <w:bottom w:val="single" w:sz="4" w:space="0" w:color="auto"/>
                    <w:right w:val="single" w:sz="4" w:space="0" w:color="auto"/>
                  </w:tcBorders>
                  <w:noWrap/>
                  <w:vAlign w:val="bottom"/>
                  <w:hideMark/>
                </w:tcPr>
                <w:p w14:paraId="713F3014" w14:textId="77777777" w:rsidR="00DD346D" w:rsidRDefault="00DD346D" w:rsidP="00DD346D">
                  <w:pPr>
                    <w:jc w:val="right"/>
                    <w:rPr>
                      <w:i/>
                      <w:iCs/>
                    </w:rPr>
                  </w:pPr>
                  <w:r>
                    <w:rPr>
                      <w:i/>
                      <w:iCs/>
                    </w:rPr>
                    <w:t>КНАУФ-профиль (ПП 60*27) (3х м.)</w:t>
                  </w:r>
                </w:p>
              </w:tc>
              <w:tc>
                <w:tcPr>
                  <w:tcW w:w="1014" w:type="dxa"/>
                  <w:tcBorders>
                    <w:top w:val="nil"/>
                    <w:left w:val="nil"/>
                    <w:bottom w:val="single" w:sz="4" w:space="0" w:color="auto"/>
                    <w:right w:val="nil"/>
                  </w:tcBorders>
                  <w:noWrap/>
                  <w:vAlign w:val="bottom"/>
                  <w:hideMark/>
                </w:tcPr>
                <w:p w14:paraId="20245AA4" w14:textId="77777777" w:rsidR="00DD346D" w:rsidRDefault="00DD346D" w:rsidP="00DD346D">
                  <w:pPr>
                    <w:jc w:val="center"/>
                  </w:pPr>
                  <w:r>
                    <w:t>м</w:t>
                  </w:r>
                </w:p>
              </w:tc>
              <w:tc>
                <w:tcPr>
                  <w:tcW w:w="1199" w:type="dxa"/>
                  <w:tcBorders>
                    <w:top w:val="nil"/>
                    <w:left w:val="single" w:sz="4" w:space="0" w:color="auto"/>
                    <w:bottom w:val="single" w:sz="4" w:space="0" w:color="auto"/>
                    <w:right w:val="single" w:sz="4" w:space="0" w:color="auto"/>
                  </w:tcBorders>
                  <w:noWrap/>
                  <w:vAlign w:val="bottom"/>
                  <w:hideMark/>
                </w:tcPr>
                <w:p w14:paraId="2DB6044B" w14:textId="77777777" w:rsidR="00DD346D" w:rsidRDefault="00DD346D" w:rsidP="00DD346D">
                  <w:pPr>
                    <w:jc w:val="center"/>
                    <w:rPr>
                      <w:rFonts w:ascii="Arial CYR" w:hAnsi="Arial CYR" w:cs="Arial CYR"/>
                      <w:sz w:val="20"/>
                      <w:szCs w:val="20"/>
                    </w:rPr>
                  </w:pPr>
                  <w:r>
                    <w:rPr>
                      <w:rFonts w:ascii="Arial CYR" w:hAnsi="Arial CYR" w:cs="Arial CYR"/>
                      <w:sz w:val="20"/>
                      <w:szCs w:val="20"/>
                    </w:rPr>
                    <w:t>5291,89</w:t>
                  </w:r>
                </w:p>
              </w:tc>
              <w:tc>
                <w:tcPr>
                  <w:tcW w:w="236" w:type="dxa"/>
                  <w:vAlign w:val="center"/>
                  <w:hideMark/>
                </w:tcPr>
                <w:p w14:paraId="3ACF8C5C" w14:textId="77777777" w:rsidR="00DD346D" w:rsidRDefault="00DD346D" w:rsidP="00DD346D">
                  <w:pPr>
                    <w:rPr>
                      <w:sz w:val="20"/>
                      <w:szCs w:val="20"/>
                    </w:rPr>
                  </w:pPr>
                </w:p>
              </w:tc>
            </w:tr>
            <w:tr w:rsidR="00DD346D" w14:paraId="45ECDBE7" w14:textId="77777777" w:rsidTr="00CB715F">
              <w:trPr>
                <w:trHeight w:val="308"/>
              </w:trPr>
              <w:tc>
                <w:tcPr>
                  <w:tcW w:w="551" w:type="dxa"/>
                  <w:tcBorders>
                    <w:top w:val="nil"/>
                    <w:left w:val="single" w:sz="4" w:space="0" w:color="auto"/>
                    <w:bottom w:val="single" w:sz="4" w:space="0" w:color="auto"/>
                    <w:right w:val="single" w:sz="4" w:space="0" w:color="auto"/>
                  </w:tcBorders>
                  <w:noWrap/>
                  <w:vAlign w:val="bottom"/>
                  <w:hideMark/>
                </w:tcPr>
                <w:p w14:paraId="428F074A" w14:textId="77777777" w:rsidR="00DD346D" w:rsidRDefault="00DD346D" w:rsidP="00DD346D">
                  <w:pPr>
                    <w:jc w:val="center"/>
                  </w:pPr>
                  <w:r>
                    <w:t>8</w:t>
                  </w:r>
                </w:p>
              </w:tc>
              <w:tc>
                <w:tcPr>
                  <w:tcW w:w="6744" w:type="dxa"/>
                  <w:tcBorders>
                    <w:top w:val="nil"/>
                    <w:left w:val="nil"/>
                    <w:bottom w:val="single" w:sz="4" w:space="0" w:color="auto"/>
                    <w:right w:val="single" w:sz="4" w:space="0" w:color="auto"/>
                  </w:tcBorders>
                  <w:noWrap/>
                  <w:vAlign w:val="bottom"/>
                  <w:hideMark/>
                </w:tcPr>
                <w:p w14:paraId="0417767B" w14:textId="77777777" w:rsidR="00DD346D" w:rsidRDefault="00DD346D" w:rsidP="00DD346D">
                  <w:pPr>
                    <w:jc w:val="right"/>
                    <w:rPr>
                      <w:i/>
                      <w:iCs/>
                    </w:rPr>
                  </w:pPr>
                  <w:r>
                    <w:rPr>
                      <w:i/>
                      <w:iCs/>
                    </w:rPr>
                    <w:t xml:space="preserve">Подвес нониус в сборе </w:t>
                  </w:r>
                </w:p>
              </w:tc>
              <w:tc>
                <w:tcPr>
                  <w:tcW w:w="1014" w:type="dxa"/>
                  <w:tcBorders>
                    <w:top w:val="nil"/>
                    <w:left w:val="nil"/>
                    <w:bottom w:val="single" w:sz="4" w:space="0" w:color="auto"/>
                    <w:right w:val="nil"/>
                  </w:tcBorders>
                  <w:noWrap/>
                  <w:vAlign w:val="bottom"/>
                  <w:hideMark/>
                </w:tcPr>
                <w:p w14:paraId="132902EF" w14:textId="77777777" w:rsidR="00DD346D" w:rsidRDefault="00DD346D" w:rsidP="00DD346D">
                  <w:pPr>
                    <w:jc w:val="center"/>
                  </w:pPr>
                  <w:proofErr w:type="spellStart"/>
                  <w:r>
                    <w:t>шт</w:t>
                  </w:r>
                  <w:proofErr w:type="spellEnd"/>
                </w:p>
              </w:tc>
              <w:tc>
                <w:tcPr>
                  <w:tcW w:w="1199" w:type="dxa"/>
                  <w:tcBorders>
                    <w:top w:val="nil"/>
                    <w:left w:val="single" w:sz="4" w:space="0" w:color="auto"/>
                    <w:bottom w:val="single" w:sz="4" w:space="0" w:color="auto"/>
                    <w:right w:val="single" w:sz="4" w:space="0" w:color="auto"/>
                  </w:tcBorders>
                  <w:noWrap/>
                  <w:vAlign w:val="bottom"/>
                  <w:hideMark/>
                </w:tcPr>
                <w:p w14:paraId="276251C8" w14:textId="77777777" w:rsidR="00DD346D" w:rsidRDefault="00DD346D" w:rsidP="00DD346D">
                  <w:pPr>
                    <w:jc w:val="center"/>
                    <w:rPr>
                      <w:rFonts w:ascii="Arial CYR" w:hAnsi="Arial CYR" w:cs="Arial CYR"/>
                      <w:sz w:val="20"/>
                      <w:szCs w:val="20"/>
                    </w:rPr>
                  </w:pPr>
                  <w:r>
                    <w:rPr>
                      <w:rFonts w:ascii="Arial CYR" w:hAnsi="Arial CYR" w:cs="Arial CYR"/>
                      <w:sz w:val="20"/>
                      <w:szCs w:val="20"/>
                    </w:rPr>
                    <w:t>1981,19</w:t>
                  </w:r>
                </w:p>
              </w:tc>
              <w:tc>
                <w:tcPr>
                  <w:tcW w:w="236" w:type="dxa"/>
                  <w:vAlign w:val="center"/>
                  <w:hideMark/>
                </w:tcPr>
                <w:p w14:paraId="01E84006" w14:textId="77777777" w:rsidR="00DD346D" w:rsidRDefault="00DD346D" w:rsidP="00DD346D">
                  <w:pPr>
                    <w:rPr>
                      <w:sz w:val="20"/>
                      <w:szCs w:val="20"/>
                    </w:rPr>
                  </w:pPr>
                </w:p>
              </w:tc>
            </w:tr>
            <w:tr w:rsidR="00DD346D" w14:paraId="44659491" w14:textId="77777777" w:rsidTr="00CB715F">
              <w:trPr>
                <w:trHeight w:val="308"/>
              </w:trPr>
              <w:tc>
                <w:tcPr>
                  <w:tcW w:w="551" w:type="dxa"/>
                  <w:tcBorders>
                    <w:top w:val="nil"/>
                    <w:left w:val="single" w:sz="4" w:space="0" w:color="auto"/>
                    <w:bottom w:val="single" w:sz="4" w:space="0" w:color="auto"/>
                    <w:right w:val="single" w:sz="4" w:space="0" w:color="auto"/>
                  </w:tcBorders>
                  <w:noWrap/>
                  <w:vAlign w:val="bottom"/>
                  <w:hideMark/>
                </w:tcPr>
                <w:p w14:paraId="2ABD0FD4" w14:textId="77777777" w:rsidR="00DD346D" w:rsidRDefault="00DD346D" w:rsidP="00DD346D">
                  <w:pPr>
                    <w:jc w:val="center"/>
                  </w:pPr>
                  <w:r>
                    <w:t>9</w:t>
                  </w:r>
                </w:p>
              </w:tc>
              <w:tc>
                <w:tcPr>
                  <w:tcW w:w="6744" w:type="dxa"/>
                  <w:tcBorders>
                    <w:top w:val="nil"/>
                    <w:left w:val="nil"/>
                    <w:bottom w:val="single" w:sz="4" w:space="0" w:color="auto"/>
                    <w:right w:val="single" w:sz="4" w:space="0" w:color="auto"/>
                  </w:tcBorders>
                  <w:noWrap/>
                  <w:vAlign w:val="bottom"/>
                  <w:hideMark/>
                </w:tcPr>
                <w:p w14:paraId="3214F981" w14:textId="77777777" w:rsidR="00DD346D" w:rsidRDefault="00DD346D" w:rsidP="00DD346D">
                  <w:pPr>
                    <w:jc w:val="right"/>
                    <w:rPr>
                      <w:i/>
                      <w:iCs/>
                    </w:rPr>
                  </w:pPr>
                  <w:r>
                    <w:rPr>
                      <w:i/>
                      <w:iCs/>
                    </w:rPr>
                    <w:t xml:space="preserve">Минеральная звукоизоляция </w:t>
                  </w:r>
                  <w:proofErr w:type="spellStart"/>
                  <w:r>
                    <w:rPr>
                      <w:i/>
                      <w:iCs/>
                    </w:rPr>
                    <w:t>Rockwool</w:t>
                  </w:r>
                  <w:proofErr w:type="spellEnd"/>
                  <w:r>
                    <w:rPr>
                      <w:i/>
                      <w:iCs/>
                    </w:rPr>
                    <w:t xml:space="preserve"> -50мм</w:t>
                  </w:r>
                </w:p>
              </w:tc>
              <w:tc>
                <w:tcPr>
                  <w:tcW w:w="1014" w:type="dxa"/>
                  <w:tcBorders>
                    <w:top w:val="nil"/>
                    <w:left w:val="nil"/>
                    <w:bottom w:val="single" w:sz="4" w:space="0" w:color="auto"/>
                    <w:right w:val="nil"/>
                  </w:tcBorders>
                  <w:noWrap/>
                  <w:vAlign w:val="bottom"/>
                  <w:hideMark/>
                </w:tcPr>
                <w:p w14:paraId="69B49A42" w14:textId="77777777" w:rsidR="00DD346D" w:rsidRDefault="00DD346D" w:rsidP="00DD346D">
                  <w:pPr>
                    <w:jc w:val="center"/>
                  </w:pPr>
                  <w:r>
                    <w:t>м2</w:t>
                  </w:r>
                </w:p>
              </w:tc>
              <w:tc>
                <w:tcPr>
                  <w:tcW w:w="1199" w:type="dxa"/>
                  <w:tcBorders>
                    <w:top w:val="nil"/>
                    <w:left w:val="single" w:sz="4" w:space="0" w:color="auto"/>
                    <w:bottom w:val="single" w:sz="4" w:space="0" w:color="auto"/>
                    <w:right w:val="single" w:sz="4" w:space="0" w:color="auto"/>
                  </w:tcBorders>
                  <w:noWrap/>
                  <w:vAlign w:val="bottom"/>
                  <w:hideMark/>
                </w:tcPr>
                <w:p w14:paraId="508ED25B" w14:textId="77777777" w:rsidR="00DD346D" w:rsidRDefault="00DD346D" w:rsidP="00DD346D">
                  <w:pPr>
                    <w:jc w:val="center"/>
                    <w:rPr>
                      <w:rFonts w:ascii="Arial CYR" w:hAnsi="Arial CYR" w:cs="Arial CYR"/>
                      <w:sz w:val="20"/>
                      <w:szCs w:val="20"/>
                    </w:rPr>
                  </w:pPr>
                  <w:r>
                    <w:rPr>
                      <w:rFonts w:ascii="Arial CYR" w:hAnsi="Arial CYR" w:cs="Arial CYR"/>
                      <w:sz w:val="20"/>
                      <w:szCs w:val="20"/>
                    </w:rPr>
                    <w:t>201,16</w:t>
                  </w:r>
                </w:p>
              </w:tc>
              <w:tc>
                <w:tcPr>
                  <w:tcW w:w="236" w:type="dxa"/>
                  <w:vAlign w:val="center"/>
                  <w:hideMark/>
                </w:tcPr>
                <w:p w14:paraId="1228DAFB" w14:textId="77777777" w:rsidR="00DD346D" w:rsidRDefault="00DD346D" w:rsidP="00DD346D">
                  <w:pPr>
                    <w:rPr>
                      <w:sz w:val="20"/>
                      <w:szCs w:val="20"/>
                    </w:rPr>
                  </w:pPr>
                </w:p>
              </w:tc>
            </w:tr>
            <w:tr w:rsidR="00DD346D" w14:paraId="4A127FAA" w14:textId="77777777" w:rsidTr="00CB715F">
              <w:trPr>
                <w:trHeight w:val="308"/>
              </w:trPr>
              <w:tc>
                <w:tcPr>
                  <w:tcW w:w="551" w:type="dxa"/>
                  <w:tcBorders>
                    <w:top w:val="nil"/>
                    <w:left w:val="single" w:sz="4" w:space="0" w:color="auto"/>
                    <w:bottom w:val="single" w:sz="4" w:space="0" w:color="auto"/>
                    <w:right w:val="single" w:sz="4" w:space="0" w:color="auto"/>
                  </w:tcBorders>
                  <w:noWrap/>
                  <w:vAlign w:val="bottom"/>
                  <w:hideMark/>
                </w:tcPr>
                <w:p w14:paraId="08016029" w14:textId="77777777" w:rsidR="00DD346D" w:rsidRDefault="00DD346D" w:rsidP="00DD346D">
                  <w:pPr>
                    <w:jc w:val="center"/>
                  </w:pPr>
                  <w:r>
                    <w:t>10</w:t>
                  </w:r>
                </w:p>
              </w:tc>
              <w:tc>
                <w:tcPr>
                  <w:tcW w:w="6744" w:type="dxa"/>
                  <w:tcBorders>
                    <w:top w:val="nil"/>
                    <w:left w:val="nil"/>
                    <w:bottom w:val="single" w:sz="4" w:space="0" w:color="auto"/>
                    <w:right w:val="single" w:sz="4" w:space="0" w:color="auto"/>
                  </w:tcBorders>
                  <w:noWrap/>
                  <w:vAlign w:val="bottom"/>
                  <w:hideMark/>
                </w:tcPr>
                <w:p w14:paraId="37D2C46F" w14:textId="77777777" w:rsidR="00DD346D" w:rsidRDefault="00DD346D" w:rsidP="00DD346D">
                  <w:pPr>
                    <w:jc w:val="right"/>
                    <w:rPr>
                      <w:i/>
                      <w:iCs/>
                    </w:rPr>
                  </w:pPr>
                  <w:proofErr w:type="spellStart"/>
                  <w:r>
                    <w:rPr>
                      <w:i/>
                      <w:iCs/>
                    </w:rPr>
                    <w:t>Дихтунгсбанд</w:t>
                  </w:r>
                  <w:proofErr w:type="spellEnd"/>
                  <w:r>
                    <w:rPr>
                      <w:i/>
                      <w:iCs/>
                    </w:rPr>
                    <w:t xml:space="preserve"> 30 мм 30м </w:t>
                  </w:r>
                </w:p>
              </w:tc>
              <w:tc>
                <w:tcPr>
                  <w:tcW w:w="1014" w:type="dxa"/>
                  <w:tcBorders>
                    <w:top w:val="nil"/>
                    <w:left w:val="nil"/>
                    <w:bottom w:val="single" w:sz="4" w:space="0" w:color="auto"/>
                    <w:right w:val="nil"/>
                  </w:tcBorders>
                  <w:noWrap/>
                  <w:vAlign w:val="bottom"/>
                  <w:hideMark/>
                </w:tcPr>
                <w:p w14:paraId="2BC6B15D" w14:textId="77777777" w:rsidR="00DD346D" w:rsidRDefault="00DD346D" w:rsidP="00DD346D">
                  <w:pPr>
                    <w:jc w:val="center"/>
                  </w:pPr>
                  <w:proofErr w:type="spellStart"/>
                  <w:r>
                    <w:t>м.п</w:t>
                  </w:r>
                  <w:proofErr w:type="spellEnd"/>
                  <w:r>
                    <w:t>.</w:t>
                  </w:r>
                </w:p>
              </w:tc>
              <w:tc>
                <w:tcPr>
                  <w:tcW w:w="1199" w:type="dxa"/>
                  <w:tcBorders>
                    <w:top w:val="nil"/>
                    <w:left w:val="single" w:sz="4" w:space="0" w:color="auto"/>
                    <w:bottom w:val="single" w:sz="4" w:space="0" w:color="auto"/>
                    <w:right w:val="single" w:sz="4" w:space="0" w:color="auto"/>
                  </w:tcBorders>
                  <w:noWrap/>
                  <w:vAlign w:val="bottom"/>
                  <w:hideMark/>
                </w:tcPr>
                <w:p w14:paraId="008F0ADD" w14:textId="77777777" w:rsidR="00DD346D" w:rsidRDefault="00DD346D" w:rsidP="00DD346D">
                  <w:pPr>
                    <w:jc w:val="center"/>
                    <w:rPr>
                      <w:rFonts w:ascii="Arial CYR" w:hAnsi="Arial CYR" w:cs="Arial CYR"/>
                      <w:sz w:val="20"/>
                      <w:szCs w:val="20"/>
                    </w:rPr>
                  </w:pPr>
                  <w:r>
                    <w:rPr>
                      <w:rFonts w:ascii="Arial CYR" w:hAnsi="Arial CYR" w:cs="Arial CYR"/>
                      <w:sz w:val="20"/>
                      <w:szCs w:val="20"/>
                    </w:rPr>
                    <w:t>5077,79</w:t>
                  </w:r>
                </w:p>
              </w:tc>
              <w:tc>
                <w:tcPr>
                  <w:tcW w:w="236" w:type="dxa"/>
                  <w:vAlign w:val="center"/>
                  <w:hideMark/>
                </w:tcPr>
                <w:p w14:paraId="0AA07E1B" w14:textId="77777777" w:rsidR="00DD346D" w:rsidRDefault="00DD346D" w:rsidP="00DD346D">
                  <w:pPr>
                    <w:rPr>
                      <w:sz w:val="20"/>
                      <w:szCs w:val="20"/>
                    </w:rPr>
                  </w:pPr>
                </w:p>
              </w:tc>
            </w:tr>
            <w:tr w:rsidR="00DD346D" w14:paraId="3C679A9D" w14:textId="77777777" w:rsidTr="00CB715F">
              <w:trPr>
                <w:trHeight w:val="308"/>
              </w:trPr>
              <w:tc>
                <w:tcPr>
                  <w:tcW w:w="551" w:type="dxa"/>
                  <w:tcBorders>
                    <w:top w:val="nil"/>
                    <w:left w:val="single" w:sz="4" w:space="0" w:color="auto"/>
                    <w:bottom w:val="single" w:sz="4" w:space="0" w:color="auto"/>
                    <w:right w:val="single" w:sz="4" w:space="0" w:color="auto"/>
                  </w:tcBorders>
                  <w:noWrap/>
                  <w:vAlign w:val="bottom"/>
                  <w:hideMark/>
                </w:tcPr>
                <w:p w14:paraId="42B88864" w14:textId="77777777" w:rsidR="00DD346D" w:rsidRDefault="00DD346D" w:rsidP="00DD346D">
                  <w:pPr>
                    <w:jc w:val="center"/>
                  </w:pPr>
                  <w:r>
                    <w:t>11</w:t>
                  </w:r>
                </w:p>
              </w:tc>
              <w:tc>
                <w:tcPr>
                  <w:tcW w:w="6744" w:type="dxa"/>
                  <w:tcBorders>
                    <w:top w:val="nil"/>
                    <w:left w:val="nil"/>
                    <w:bottom w:val="single" w:sz="4" w:space="0" w:color="auto"/>
                    <w:right w:val="single" w:sz="4" w:space="0" w:color="auto"/>
                  </w:tcBorders>
                  <w:noWrap/>
                  <w:vAlign w:val="bottom"/>
                  <w:hideMark/>
                </w:tcPr>
                <w:p w14:paraId="3C554E94" w14:textId="77777777" w:rsidR="00DD346D" w:rsidRDefault="00DD346D" w:rsidP="00DD346D">
                  <w:pPr>
                    <w:jc w:val="right"/>
                    <w:rPr>
                      <w:i/>
                      <w:iCs/>
                    </w:rPr>
                  </w:pPr>
                  <w:r>
                    <w:rPr>
                      <w:i/>
                      <w:iCs/>
                    </w:rPr>
                    <w:t>Анкер-клин 6/40</w:t>
                  </w:r>
                </w:p>
              </w:tc>
              <w:tc>
                <w:tcPr>
                  <w:tcW w:w="1014" w:type="dxa"/>
                  <w:tcBorders>
                    <w:top w:val="nil"/>
                    <w:left w:val="nil"/>
                    <w:bottom w:val="single" w:sz="4" w:space="0" w:color="auto"/>
                    <w:right w:val="nil"/>
                  </w:tcBorders>
                  <w:noWrap/>
                  <w:vAlign w:val="bottom"/>
                  <w:hideMark/>
                </w:tcPr>
                <w:p w14:paraId="2FB44CF9" w14:textId="77777777" w:rsidR="00DD346D" w:rsidRDefault="00DD346D" w:rsidP="00DD346D">
                  <w:pPr>
                    <w:jc w:val="center"/>
                  </w:pPr>
                  <w:proofErr w:type="spellStart"/>
                  <w:r>
                    <w:t>шт</w:t>
                  </w:r>
                  <w:proofErr w:type="spellEnd"/>
                </w:p>
              </w:tc>
              <w:tc>
                <w:tcPr>
                  <w:tcW w:w="1199" w:type="dxa"/>
                  <w:tcBorders>
                    <w:top w:val="nil"/>
                    <w:left w:val="single" w:sz="4" w:space="0" w:color="auto"/>
                    <w:bottom w:val="single" w:sz="4" w:space="0" w:color="auto"/>
                    <w:right w:val="single" w:sz="4" w:space="0" w:color="auto"/>
                  </w:tcBorders>
                  <w:noWrap/>
                  <w:vAlign w:val="bottom"/>
                  <w:hideMark/>
                </w:tcPr>
                <w:p w14:paraId="32F9B1B1" w14:textId="77777777" w:rsidR="00DD346D" w:rsidRDefault="00DD346D" w:rsidP="00DD346D">
                  <w:pPr>
                    <w:jc w:val="center"/>
                    <w:rPr>
                      <w:rFonts w:ascii="Arial CYR" w:hAnsi="Arial CYR" w:cs="Arial CYR"/>
                      <w:sz w:val="20"/>
                      <w:szCs w:val="20"/>
                    </w:rPr>
                  </w:pPr>
                  <w:r>
                    <w:rPr>
                      <w:rFonts w:ascii="Arial CYR" w:hAnsi="Arial CYR" w:cs="Arial CYR"/>
                      <w:sz w:val="20"/>
                      <w:szCs w:val="20"/>
                    </w:rPr>
                    <w:t>14071,17</w:t>
                  </w:r>
                </w:p>
              </w:tc>
              <w:tc>
                <w:tcPr>
                  <w:tcW w:w="236" w:type="dxa"/>
                  <w:vAlign w:val="center"/>
                  <w:hideMark/>
                </w:tcPr>
                <w:p w14:paraId="3022A6D9" w14:textId="77777777" w:rsidR="00DD346D" w:rsidRDefault="00DD346D" w:rsidP="00DD346D">
                  <w:pPr>
                    <w:rPr>
                      <w:sz w:val="20"/>
                      <w:szCs w:val="20"/>
                    </w:rPr>
                  </w:pPr>
                </w:p>
              </w:tc>
            </w:tr>
            <w:tr w:rsidR="00DD346D" w14:paraId="3511BFE5" w14:textId="77777777" w:rsidTr="00CB715F">
              <w:trPr>
                <w:trHeight w:val="308"/>
              </w:trPr>
              <w:tc>
                <w:tcPr>
                  <w:tcW w:w="551" w:type="dxa"/>
                  <w:tcBorders>
                    <w:top w:val="nil"/>
                    <w:left w:val="single" w:sz="4" w:space="0" w:color="auto"/>
                    <w:bottom w:val="single" w:sz="4" w:space="0" w:color="auto"/>
                    <w:right w:val="single" w:sz="4" w:space="0" w:color="auto"/>
                  </w:tcBorders>
                  <w:noWrap/>
                  <w:vAlign w:val="bottom"/>
                  <w:hideMark/>
                </w:tcPr>
                <w:p w14:paraId="6DA35352" w14:textId="77777777" w:rsidR="00DD346D" w:rsidRDefault="00DD346D" w:rsidP="00DD346D">
                  <w:pPr>
                    <w:jc w:val="center"/>
                  </w:pPr>
                  <w:r>
                    <w:t>12</w:t>
                  </w:r>
                </w:p>
              </w:tc>
              <w:tc>
                <w:tcPr>
                  <w:tcW w:w="6744" w:type="dxa"/>
                  <w:tcBorders>
                    <w:top w:val="nil"/>
                    <w:left w:val="nil"/>
                    <w:bottom w:val="single" w:sz="4" w:space="0" w:color="auto"/>
                    <w:right w:val="single" w:sz="4" w:space="0" w:color="auto"/>
                  </w:tcBorders>
                  <w:noWrap/>
                  <w:vAlign w:val="bottom"/>
                  <w:hideMark/>
                </w:tcPr>
                <w:p w14:paraId="2DC06C46" w14:textId="77777777" w:rsidR="00DD346D" w:rsidRDefault="00DD346D" w:rsidP="00DD346D">
                  <w:pPr>
                    <w:jc w:val="right"/>
                    <w:rPr>
                      <w:i/>
                      <w:iCs/>
                    </w:rPr>
                  </w:pPr>
                  <w:r>
                    <w:rPr>
                      <w:i/>
                      <w:iCs/>
                    </w:rPr>
                    <w:t xml:space="preserve">Шуруп </w:t>
                  </w:r>
                  <w:proofErr w:type="spellStart"/>
                  <w:r>
                    <w:rPr>
                      <w:i/>
                      <w:iCs/>
                    </w:rPr>
                    <w:t>Кнауф</w:t>
                  </w:r>
                  <w:proofErr w:type="spellEnd"/>
                  <w:r>
                    <w:rPr>
                      <w:i/>
                      <w:iCs/>
                    </w:rPr>
                    <w:t>-в ленте. 25 (1000)</w:t>
                  </w:r>
                </w:p>
              </w:tc>
              <w:tc>
                <w:tcPr>
                  <w:tcW w:w="1014" w:type="dxa"/>
                  <w:tcBorders>
                    <w:top w:val="nil"/>
                    <w:left w:val="nil"/>
                    <w:bottom w:val="single" w:sz="4" w:space="0" w:color="auto"/>
                    <w:right w:val="nil"/>
                  </w:tcBorders>
                  <w:noWrap/>
                  <w:vAlign w:val="bottom"/>
                  <w:hideMark/>
                </w:tcPr>
                <w:p w14:paraId="4A067A18" w14:textId="77777777" w:rsidR="00DD346D" w:rsidRDefault="00DD346D" w:rsidP="00DD346D">
                  <w:pPr>
                    <w:jc w:val="center"/>
                  </w:pPr>
                  <w:proofErr w:type="spellStart"/>
                  <w:r>
                    <w:t>шт</w:t>
                  </w:r>
                  <w:proofErr w:type="spellEnd"/>
                </w:p>
              </w:tc>
              <w:tc>
                <w:tcPr>
                  <w:tcW w:w="1199" w:type="dxa"/>
                  <w:tcBorders>
                    <w:top w:val="nil"/>
                    <w:left w:val="single" w:sz="4" w:space="0" w:color="auto"/>
                    <w:bottom w:val="single" w:sz="4" w:space="0" w:color="auto"/>
                    <w:right w:val="single" w:sz="4" w:space="0" w:color="auto"/>
                  </w:tcBorders>
                  <w:noWrap/>
                  <w:vAlign w:val="bottom"/>
                  <w:hideMark/>
                </w:tcPr>
                <w:p w14:paraId="7586BB30" w14:textId="77777777" w:rsidR="00DD346D" w:rsidRDefault="00DD346D" w:rsidP="00DD346D">
                  <w:pPr>
                    <w:jc w:val="center"/>
                    <w:rPr>
                      <w:rFonts w:ascii="Arial CYR" w:hAnsi="Arial CYR" w:cs="Arial CYR"/>
                      <w:sz w:val="20"/>
                      <w:szCs w:val="20"/>
                    </w:rPr>
                  </w:pPr>
                  <w:r>
                    <w:rPr>
                      <w:rFonts w:ascii="Arial CYR" w:hAnsi="Arial CYR" w:cs="Arial CYR"/>
                      <w:sz w:val="20"/>
                      <w:szCs w:val="20"/>
                    </w:rPr>
                    <w:t>69891,23</w:t>
                  </w:r>
                </w:p>
              </w:tc>
              <w:tc>
                <w:tcPr>
                  <w:tcW w:w="236" w:type="dxa"/>
                  <w:vAlign w:val="center"/>
                  <w:hideMark/>
                </w:tcPr>
                <w:p w14:paraId="4CC823C9" w14:textId="77777777" w:rsidR="00DD346D" w:rsidRDefault="00DD346D" w:rsidP="00DD346D">
                  <w:pPr>
                    <w:rPr>
                      <w:sz w:val="20"/>
                      <w:szCs w:val="20"/>
                    </w:rPr>
                  </w:pPr>
                </w:p>
              </w:tc>
            </w:tr>
            <w:tr w:rsidR="00DD346D" w14:paraId="4A1495C9" w14:textId="77777777" w:rsidTr="00CB715F">
              <w:trPr>
                <w:trHeight w:val="308"/>
              </w:trPr>
              <w:tc>
                <w:tcPr>
                  <w:tcW w:w="551" w:type="dxa"/>
                  <w:tcBorders>
                    <w:top w:val="nil"/>
                    <w:left w:val="single" w:sz="4" w:space="0" w:color="auto"/>
                    <w:bottom w:val="single" w:sz="4" w:space="0" w:color="auto"/>
                    <w:right w:val="single" w:sz="4" w:space="0" w:color="auto"/>
                  </w:tcBorders>
                  <w:noWrap/>
                  <w:vAlign w:val="bottom"/>
                  <w:hideMark/>
                </w:tcPr>
                <w:p w14:paraId="04FB80EC" w14:textId="77777777" w:rsidR="00DD346D" w:rsidRDefault="00DD346D" w:rsidP="00DD346D">
                  <w:pPr>
                    <w:jc w:val="center"/>
                  </w:pPr>
                  <w:r>
                    <w:t>13</w:t>
                  </w:r>
                </w:p>
              </w:tc>
              <w:tc>
                <w:tcPr>
                  <w:tcW w:w="6744" w:type="dxa"/>
                  <w:tcBorders>
                    <w:top w:val="nil"/>
                    <w:left w:val="nil"/>
                    <w:bottom w:val="single" w:sz="4" w:space="0" w:color="auto"/>
                    <w:right w:val="single" w:sz="4" w:space="0" w:color="auto"/>
                  </w:tcBorders>
                  <w:noWrap/>
                  <w:vAlign w:val="bottom"/>
                  <w:hideMark/>
                </w:tcPr>
                <w:p w14:paraId="3F8D9136" w14:textId="77777777" w:rsidR="00DD346D" w:rsidRDefault="00DD346D" w:rsidP="00DD346D">
                  <w:pPr>
                    <w:jc w:val="right"/>
                    <w:rPr>
                      <w:i/>
                      <w:iCs/>
                    </w:rPr>
                  </w:pPr>
                  <w:r>
                    <w:rPr>
                      <w:i/>
                      <w:iCs/>
                    </w:rPr>
                    <w:t>KNAUF лист (ГКЛВ) 12,5 мм</w:t>
                  </w:r>
                </w:p>
              </w:tc>
              <w:tc>
                <w:tcPr>
                  <w:tcW w:w="1014" w:type="dxa"/>
                  <w:tcBorders>
                    <w:top w:val="nil"/>
                    <w:left w:val="nil"/>
                    <w:bottom w:val="single" w:sz="4" w:space="0" w:color="auto"/>
                    <w:right w:val="nil"/>
                  </w:tcBorders>
                  <w:noWrap/>
                  <w:vAlign w:val="bottom"/>
                  <w:hideMark/>
                </w:tcPr>
                <w:p w14:paraId="3508964A" w14:textId="77777777" w:rsidR="00DD346D" w:rsidRDefault="00DD346D" w:rsidP="00DD346D">
                  <w:pPr>
                    <w:jc w:val="center"/>
                  </w:pPr>
                  <w:r>
                    <w:t>м2</w:t>
                  </w:r>
                </w:p>
              </w:tc>
              <w:tc>
                <w:tcPr>
                  <w:tcW w:w="1199" w:type="dxa"/>
                  <w:tcBorders>
                    <w:top w:val="nil"/>
                    <w:left w:val="single" w:sz="4" w:space="0" w:color="auto"/>
                    <w:bottom w:val="single" w:sz="4" w:space="0" w:color="auto"/>
                    <w:right w:val="single" w:sz="4" w:space="0" w:color="auto"/>
                  </w:tcBorders>
                  <w:noWrap/>
                  <w:vAlign w:val="bottom"/>
                  <w:hideMark/>
                </w:tcPr>
                <w:p w14:paraId="257A6E46" w14:textId="77777777" w:rsidR="00DD346D" w:rsidRDefault="00DD346D" w:rsidP="00DD346D">
                  <w:pPr>
                    <w:jc w:val="center"/>
                    <w:rPr>
                      <w:rFonts w:ascii="Arial CYR" w:hAnsi="Arial CYR" w:cs="Arial CYR"/>
                      <w:sz w:val="20"/>
                      <w:szCs w:val="20"/>
                    </w:rPr>
                  </w:pPr>
                  <w:r>
                    <w:rPr>
                      <w:rFonts w:ascii="Arial CYR" w:hAnsi="Arial CYR" w:cs="Arial CYR"/>
                      <w:sz w:val="20"/>
                      <w:szCs w:val="20"/>
                    </w:rPr>
                    <w:t>1747,28</w:t>
                  </w:r>
                </w:p>
              </w:tc>
              <w:tc>
                <w:tcPr>
                  <w:tcW w:w="236" w:type="dxa"/>
                  <w:vAlign w:val="center"/>
                  <w:hideMark/>
                </w:tcPr>
                <w:p w14:paraId="64E541A7" w14:textId="77777777" w:rsidR="00DD346D" w:rsidRDefault="00DD346D" w:rsidP="00DD346D">
                  <w:pPr>
                    <w:rPr>
                      <w:sz w:val="20"/>
                      <w:szCs w:val="20"/>
                    </w:rPr>
                  </w:pPr>
                </w:p>
              </w:tc>
            </w:tr>
            <w:tr w:rsidR="00DD346D" w14:paraId="209A2774" w14:textId="77777777" w:rsidTr="00CB715F">
              <w:trPr>
                <w:trHeight w:val="308"/>
              </w:trPr>
              <w:tc>
                <w:tcPr>
                  <w:tcW w:w="551" w:type="dxa"/>
                  <w:tcBorders>
                    <w:top w:val="nil"/>
                    <w:left w:val="single" w:sz="4" w:space="0" w:color="auto"/>
                    <w:bottom w:val="single" w:sz="4" w:space="0" w:color="auto"/>
                    <w:right w:val="single" w:sz="4" w:space="0" w:color="auto"/>
                  </w:tcBorders>
                  <w:noWrap/>
                  <w:vAlign w:val="bottom"/>
                  <w:hideMark/>
                </w:tcPr>
                <w:p w14:paraId="12C30C00" w14:textId="77777777" w:rsidR="00DD346D" w:rsidRDefault="00DD346D" w:rsidP="00DD346D">
                  <w:pPr>
                    <w:jc w:val="center"/>
                  </w:pPr>
                  <w:r>
                    <w:t>14</w:t>
                  </w:r>
                </w:p>
              </w:tc>
              <w:tc>
                <w:tcPr>
                  <w:tcW w:w="6744" w:type="dxa"/>
                  <w:tcBorders>
                    <w:top w:val="nil"/>
                    <w:left w:val="nil"/>
                    <w:bottom w:val="single" w:sz="4" w:space="0" w:color="auto"/>
                    <w:right w:val="single" w:sz="4" w:space="0" w:color="auto"/>
                  </w:tcBorders>
                  <w:noWrap/>
                  <w:vAlign w:val="bottom"/>
                  <w:hideMark/>
                </w:tcPr>
                <w:p w14:paraId="5FB01684" w14:textId="77777777" w:rsidR="00DD346D" w:rsidRDefault="00DD346D" w:rsidP="00DD346D">
                  <w:pPr>
                    <w:jc w:val="right"/>
                    <w:rPr>
                      <w:i/>
                      <w:iCs/>
                    </w:rPr>
                  </w:pPr>
                  <w:r>
                    <w:rPr>
                      <w:i/>
                      <w:iCs/>
                    </w:rPr>
                    <w:t>Удлинитель профилей</w:t>
                  </w:r>
                </w:p>
              </w:tc>
              <w:tc>
                <w:tcPr>
                  <w:tcW w:w="1014" w:type="dxa"/>
                  <w:tcBorders>
                    <w:top w:val="nil"/>
                    <w:left w:val="nil"/>
                    <w:bottom w:val="single" w:sz="4" w:space="0" w:color="auto"/>
                    <w:right w:val="nil"/>
                  </w:tcBorders>
                  <w:noWrap/>
                  <w:vAlign w:val="bottom"/>
                  <w:hideMark/>
                </w:tcPr>
                <w:p w14:paraId="015CC0D7" w14:textId="77777777" w:rsidR="00DD346D" w:rsidRDefault="00DD346D" w:rsidP="00DD346D">
                  <w:pPr>
                    <w:jc w:val="center"/>
                  </w:pPr>
                  <w:proofErr w:type="spellStart"/>
                  <w:r>
                    <w:t>шт</w:t>
                  </w:r>
                  <w:proofErr w:type="spellEnd"/>
                </w:p>
              </w:tc>
              <w:tc>
                <w:tcPr>
                  <w:tcW w:w="1199" w:type="dxa"/>
                  <w:tcBorders>
                    <w:top w:val="nil"/>
                    <w:left w:val="single" w:sz="4" w:space="0" w:color="auto"/>
                    <w:bottom w:val="single" w:sz="4" w:space="0" w:color="auto"/>
                    <w:right w:val="single" w:sz="4" w:space="0" w:color="auto"/>
                  </w:tcBorders>
                  <w:noWrap/>
                  <w:vAlign w:val="bottom"/>
                  <w:hideMark/>
                </w:tcPr>
                <w:p w14:paraId="5E5EA762" w14:textId="77777777" w:rsidR="00DD346D" w:rsidRDefault="00DD346D" w:rsidP="00DD346D">
                  <w:pPr>
                    <w:jc w:val="center"/>
                    <w:rPr>
                      <w:rFonts w:ascii="Arial CYR" w:hAnsi="Arial CYR" w:cs="Arial CYR"/>
                      <w:sz w:val="20"/>
                      <w:szCs w:val="20"/>
                    </w:rPr>
                  </w:pPr>
                  <w:r>
                    <w:rPr>
                      <w:rFonts w:ascii="Arial CYR" w:hAnsi="Arial CYR" w:cs="Arial CYR"/>
                      <w:sz w:val="20"/>
                      <w:szCs w:val="20"/>
                    </w:rPr>
                    <w:t>792,48</w:t>
                  </w:r>
                </w:p>
              </w:tc>
              <w:tc>
                <w:tcPr>
                  <w:tcW w:w="236" w:type="dxa"/>
                  <w:vAlign w:val="center"/>
                  <w:hideMark/>
                </w:tcPr>
                <w:p w14:paraId="70484C0B" w14:textId="77777777" w:rsidR="00DD346D" w:rsidRDefault="00DD346D" w:rsidP="00DD346D">
                  <w:pPr>
                    <w:rPr>
                      <w:sz w:val="20"/>
                      <w:szCs w:val="20"/>
                    </w:rPr>
                  </w:pPr>
                </w:p>
              </w:tc>
            </w:tr>
            <w:tr w:rsidR="00DD346D" w14:paraId="144EE7CB" w14:textId="77777777" w:rsidTr="00CB715F">
              <w:trPr>
                <w:trHeight w:val="308"/>
              </w:trPr>
              <w:tc>
                <w:tcPr>
                  <w:tcW w:w="551" w:type="dxa"/>
                  <w:tcBorders>
                    <w:top w:val="nil"/>
                    <w:left w:val="single" w:sz="4" w:space="0" w:color="auto"/>
                    <w:bottom w:val="single" w:sz="4" w:space="0" w:color="auto"/>
                    <w:right w:val="single" w:sz="4" w:space="0" w:color="auto"/>
                  </w:tcBorders>
                  <w:noWrap/>
                  <w:vAlign w:val="bottom"/>
                  <w:hideMark/>
                </w:tcPr>
                <w:p w14:paraId="54E83E84" w14:textId="77777777" w:rsidR="00DD346D" w:rsidRDefault="00DD346D" w:rsidP="00DD346D">
                  <w:pPr>
                    <w:jc w:val="center"/>
                  </w:pPr>
                  <w:r>
                    <w:t>15</w:t>
                  </w:r>
                </w:p>
              </w:tc>
              <w:tc>
                <w:tcPr>
                  <w:tcW w:w="6744" w:type="dxa"/>
                  <w:tcBorders>
                    <w:top w:val="nil"/>
                    <w:left w:val="nil"/>
                    <w:bottom w:val="single" w:sz="4" w:space="0" w:color="auto"/>
                    <w:right w:val="single" w:sz="4" w:space="0" w:color="auto"/>
                  </w:tcBorders>
                  <w:noWrap/>
                  <w:vAlign w:val="bottom"/>
                  <w:hideMark/>
                </w:tcPr>
                <w:p w14:paraId="6CB342B0" w14:textId="77777777" w:rsidR="00DD346D" w:rsidRDefault="00DD346D" w:rsidP="00DD346D">
                  <w:pPr>
                    <w:jc w:val="right"/>
                    <w:rPr>
                      <w:i/>
                      <w:iCs/>
                    </w:rPr>
                  </w:pPr>
                  <w:r>
                    <w:rPr>
                      <w:i/>
                      <w:iCs/>
                    </w:rPr>
                    <w:t>Соединитель двухуровневый</w:t>
                  </w:r>
                </w:p>
              </w:tc>
              <w:tc>
                <w:tcPr>
                  <w:tcW w:w="1014" w:type="dxa"/>
                  <w:tcBorders>
                    <w:top w:val="nil"/>
                    <w:left w:val="nil"/>
                    <w:bottom w:val="single" w:sz="4" w:space="0" w:color="auto"/>
                    <w:right w:val="nil"/>
                  </w:tcBorders>
                  <w:noWrap/>
                  <w:vAlign w:val="bottom"/>
                  <w:hideMark/>
                </w:tcPr>
                <w:p w14:paraId="341259FE" w14:textId="77777777" w:rsidR="00DD346D" w:rsidRDefault="00DD346D" w:rsidP="00DD346D">
                  <w:pPr>
                    <w:jc w:val="center"/>
                  </w:pPr>
                  <w:proofErr w:type="spellStart"/>
                  <w:r>
                    <w:t>шт</w:t>
                  </w:r>
                  <w:proofErr w:type="spellEnd"/>
                </w:p>
              </w:tc>
              <w:tc>
                <w:tcPr>
                  <w:tcW w:w="1199" w:type="dxa"/>
                  <w:tcBorders>
                    <w:top w:val="nil"/>
                    <w:left w:val="single" w:sz="4" w:space="0" w:color="auto"/>
                    <w:bottom w:val="single" w:sz="4" w:space="0" w:color="auto"/>
                    <w:right w:val="single" w:sz="4" w:space="0" w:color="auto"/>
                  </w:tcBorders>
                  <w:noWrap/>
                  <w:vAlign w:val="bottom"/>
                  <w:hideMark/>
                </w:tcPr>
                <w:p w14:paraId="3F132915" w14:textId="77777777" w:rsidR="00DD346D" w:rsidRDefault="00DD346D" w:rsidP="00DD346D">
                  <w:pPr>
                    <w:jc w:val="center"/>
                    <w:rPr>
                      <w:rFonts w:ascii="Arial CYR" w:hAnsi="Arial CYR" w:cs="Arial CYR"/>
                      <w:sz w:val="20"/>
                      <w:szCs w:val="20"/>
                    </w:rPr>
                  </w:pPr>
                  <w:r>
                    <w:rPr>
                      <w:rFonts w:ascii="Arial CYR" w:hAnsi="Arial CYR" w:cs="Arial CYR"/>
                      <w:sz w:val="20"/>
                      <w:szCs w:val="20"/>
                    </w:rPr>
                    <w:t>3301,99</w:t>
                  </w:r>
                </w:p>
              </w:tc>
              <w:tc>
                <w:tcPr>
                  <w:tcW w:w="236" w:type="dxa"/>
                  <w:vAlign w:val="center"/>
                  <w:hideMark/>
                </w:tcPr>
                <w:p w14:paraId="5D1BF33A" w14:textId="77777777" w:rsidR="00DD346D" w:rsidRDefault="00DD346D" w:rsidP="00DD346D">
                  <w:pPr>
                    <w:rPr>
                      <w:sz w:val="20"/>
                      <w:szCs w:val="20"/>
                    </w:rPr>
                  </w:pPr>
                </w:p>
              </w:tc>
            </w:tr>
            <w:tr w:rsidR="00DD346D" w14:paraId="4FCB1C18" w14:textId="77777777" w:rsidTr="00CB715F">
              <w:trPr>
                <w:trHeight w:val="308"/>
              </w:trPr>
              <w:tc>
                <w:tcPr>
                  <w:tcW w:w="551" w:type="dxa"/>
                  <w:tcBorders>
                    <w:top w:val="nil"/>
                    <w:left w:val="single" w:sz="4" w:space="0" w:color="auto"/>
                    <w:bottom w:val="single" w:sz="4" w:space="0" w:color="auto"/>
                    <w:right w:val="single" w:sz="4" w:space="0" w:color="auto"/>
                  </w:tcBorders>
                  <w:noWrap/>
                  <w:vAlign w:val="bottom"/>
                  <w:hideMark/>
                </w:tcPr>
                <w:p w14:paraId="321F038E" w14:textId="77777777" w:rsidR="00DD346D" w:rsidRDefault="00DD346D" w:rsidP="00DD346D">
                  <w:pPr>
                    <w:jc w:val="center"/>
                  </w:pPr>
                  <w:r>
                    <w:t>16</w:t>
                  </w:r>
                </w:p>
              </w:tc>
              <w:tc>
                <w:tcPr>
                  <w:tcW w:w="6744" w:type="dxa"/>
                  <w:tcBorders>
                    <w:top w:val="nil"/>
                    <w:left w:val="nil"/>
                    <w:bottom w:val="single" w:sz="4" w:space="0" w:color="auto"/>
                    <w:right w:val="single" w:sz="4" w:space="0" w:color="auto"/>
                  </w:tcBorders>
                  <w:noWrap/>
                  <w:vAlign w:val="bottom"/>
                  <w:hideMark/>
                </w:tcPr>
                <w:p w14:paraId="6AD829E3" w14:textId="77777777" w:rsidR="00DD346D" w:rsidRDefault="00DD346D" w:rsidP="00DD346D">
                  <w:pPr>
                    <w:jc w:val="right"/>
                    <w:rPr>
                      <w:i/>
                      <w:iCs/>
                    </w:rPr>
                  </w:pPr>
                  <w:r>
                    <w:rPr>
                      <w:i/>
                      <w:iCs/>
                    </w:rPr>
                    <w:t>Фанера ФСФ 12мм</w:t>
                  </w:r>
                </w:p>
              </w:tc>
              <w:tc>
                <w:tcPr>
                  <w:tcW w:w="1014" w:type="dxa"/>
                  <w:tcBorders>
                    <w:top w:val="nil"/>
                    <w:left w:val="nil"/>
                    <w:bottom w:val="single" w:sz="4" w:space="0" w:color="auto"/>
                    <w:right w:val="nil"/>
                  </w:tcBorders>
                  <w:noWrap/>
                  <w:vAlign w:val="bottom"/>
                  <w:hideMark/>
                </w:tcPr>
                <w:p w14:paraId="01CBD85D" w14:textId="77777777" w:rsidR="00DD346D" w:rsidRDefault="00DD346D" w:rsidP="00DD346D">
                  <w:pPr>
                    <w:jc w:val="center"/>
                  </w:pPr>
                  <w:r>
                    <w:t>м2</w:t>
                  </w:r>
                </w:p>
              </w:tc>
              <w:tc>
                <w:tcPr>
                  <w:tcW w:w="1199" w:type="dxa"/>
                  <w:tcBorders>
                    <w:top w:val="nil"/>
                    <w:left w:val="single" w:sz="4" w:space="0" w:color="auto"/>
                    <w:bottom w:val="single" w:sz="4" w:space="0" w:color="auto"/>
                    <w:right w:val="single" w:sz="4" w:space="0" w:color="auto"/>
                  </w:tcBorders>
                  <w:noWrap/>
                  <w:vAlign w:val="bottom"/>
                  <w:hideMark/>
                </w:tcPr>
                <w:p w14:paraId="043814AC" w14:textId="77777777" w:rsidR="00DD346D" w:rsidRDefault="00DD346D" w:rsidP="00DD346D">
                  <w:pPr>
                    <w:jc w:val="center"/>
                    <w:rPr>
                      <w:rFonts w:ascii="Arial CYR" w:hAnsi="Arial CYR" w:cs="Arial CYR"/>
                      <w:sz w:val="20"/>
                      <w:szCs w:val="20"/>
                    </w:rPr>
                  </w:pPr>
                  <w:r>
                    <w:rPr>
                      <w:rFonts w:ascii="Arial CYR" w:hAnsi="Arial CYR" w:cs="Arial CYR"/>
                      <w:sz w:val="20"/>
                      <w:szCs w:val="20"/>
                    </w:rPr>
                    <w:t>50,71</w:t>
                  </w:r>
                </w:p>
              </w:tc>
              <w:tc>
                <w:tcPr>
                  <w:tcW w:w="236" w:type="dxa"/>
                  <w:vAlign w:val="center"/>
                  <w:hideMark/>
                </w:tcPr>
                <w:p w14:paraId="767DB664" w14:textId="77777777" w:rsidR="00DD346D" w:rsidRDefault="00DD346D" w:rsidP="00DD346D">
                  <w:pPr>
                    <w:rPr>
                      <w:sz w:val="20"/>
                      <w:szCs w:val="20"/>
                    </w:rPr>
                  </w:pPr>
                </w:p>
              </w:tc>
            </w:tr>
            <w:tr w:rsidR="00DD346D" w14:paraId="03DC3738" w14:textId="77777777" w:rsidTr="00CB715F">
              <w:trPr>
                <w:trHeight w:val="308"/>
              </w:trPr>
              <w:tc>
                <w:tcPr>
                  <w:tcW w:w="551" w:type="dxa"/>
                  <w:tcBorders>
                    <w:top w:val="nil"/>
                    <w:left w:val="single" w:sz="4" w:space="0" w:color="auto"/>
                    <w:bottom w:val="single" w:sz="4" w:space="0" w:color="auto"/>
                    <w:right w:val="single" w:sz="4" w:space="0" w:color="auto"/>
                  </w:tcBorders>
                  <w:noWrap/>
                  <w:vAlign w:val="bottom"/>
                  <w:hideMark/>
                </w:tcPr>
                <w:p w14:paraId="3E01A680" w14:textId="77777777" w:rsidR="00DD346D" w:rsidRDefault="00DD346D" w:rsidP="00DD346D">
                  <w:pPr>
                    <w:jc w:val="center"/>
                  </w:pPr>
                  <w:r>
                    <w:t>17</w:t>
                  </w:r>
                </w:p>
              </w:tc>
              <w:tc>
                <w:tcPr>
                  <w:tcW w:w="6744" w:type="dxa"/>
                  <w:tcBorders>
                    <w:top w:val="nil"/>
                    <w:left w:val="nil"/>
                    <w:bottom w:val="single" w:sz="4" w:space="0" w:color="auto"/>
                    <w:right w:val="single" w:sz="4" w:space="0" w:color="auto"/>
                  </w:tcBorders>
                  <w:noWrap/>
                  <w:vAlign w:val="bottom"/>
                  <w:hideMark/>
                </w:tcPr>
                <w:p w14:paraId="605D57E9" w14:textId="113EBA76" w:rsidR="00DD346D" w:rsidRDefault="00DD346D" w:rsidP="00DD346D">
                  <w:pPr>
                    <w:rPr>
                      <w:b/>
                      <w:bCs/>
                    </w:rPr>
                  </w:pPr>
                  <w:r>
                    <w:rPr>
                      <w:b/>
                      <w:bCs/>
                    </w:rPr>
                    <w:t>Шпатлевка потолк</w:t>
                  </w:r>
                  <w:r w:rsidR="001D1DAD">
                    <w:rPr>
                      <w:b/>
                      <w:bCs/>
                    </w:rPr>
                    <w:t>о</w:t>
                  </w:r>
                  <w:r>
                    <w:rPr>
                      <w:b/>
                      <w:bCs/>
                    </w:rPr>
                    <w:t xml:space="preserve">в с армированием сеткой </w:t>
                  </w:r>
                </w:p>
              </w:tc>
              <w:tc>
                <w:tcPr>
                  <w:tcW w:w="1014" w:type="dxa"/>
                  <w:tcBorders>
                    <w:top w:val="nil"/>
                    <w:left w:val="nil"/>
                    <w:bottom w:val="single" w:sz="4" w:space="0" w:color="auto"/>
                    <w:right w:val="nil"/>
                  </w:tcBorders>
                  <w:noWrap/>
                  <w:vAlign w:val="bottom"/>
                  <w:hideMark/>
                </w:tcPr>
                <w:p w14:paraId="7802768F" w14:textId="77777777" w:rsidR="00DD346D" w:rsidRDefault="00DD346D" w:rsidP="00DD346D">
                  <w:pPr>
                    <w:jc w:val="center"/>
                  </w:pPr>
                  <w:r>
                    <w:t>м2</w:t>
                  </w:r>
                </w:p>
              </w:tc>
              <w:tc>
                <w:tcPr>
                  <w:tcW w:w="1199" w:type="dxa"/>
                  <w:tcBorders>
                    <w:top w:val="nil"/>
                    <w:left w:val="single" w:sz="4" w:space="0" w:color="auto"/>
                    <w:bottom w:val="single" w:sz="4" w:space="0" w:color="auto"/>
                    <w:right w:val="single" w:sz="4" w:space="0" w:color="auto"/>
                  </w:tcBorders>
                  <w:noWrap/>
                  <w:vAlign w:val="bottom"/>
                  <w:hideMark/>
                </w:tcPr>
                <w:p w14:paraId="118B41E4" w14:textId="77777777" w:rsidR="00DD346D" w:rsidRDefault="00DD346D" w:rsidP="00DD346D">
                  <w:pPr>
                    <w:jc w:val="center"/>
                    <w:rPr>
                      <w:rFonts w:ascii="Arial CYR" w:hAnsi="Arial CYR" w:cs="Arial CYR"/>
                      <w:sz w:val="20"/>
                      <w:szCs w:val="20"/>
                    </w:rPr>
                  </w:pPr>
                  <w:r>
                    <w:rPr>
                      <w:rFonts w:ascii="Arial CYR" w:hAnsi="Arial CYR" w:cs="Arial CYR"/>
                      <w:sz w:val="20"/>
                      <w:szCs w:val="20"/>
                    </w:rPr>
                    <w:t>1320,80</w:t>
                  </w:r>
                </w:p>
              </w:tc>
              <w:tc>
                <w:tcPr>
                  <w:tcW w:w="236" w:type="dxa"/>
                  <w:vAlign w:val="center"/>
                  <w:hideMark/>
                </w:tcPr>
                <w:p w14:paraId="266B77B6" w14:textId="77777777" w:rsidR="00DD346D" w:rsidRDefault="00DD346D" w:rsidP="00DD346D">
                  <w:pPr>
                    <w:rPr>
                      <w:sz w:val="20"/>
                      <w:szCs w:val="20"/>
                    </w:rPr>
                  </w:pPr>
                </w:p>
              </w:tc>
            </w:tr>
            <w:tr w:rsidR="00DD346D" w14:paraId="3DDDF07F" w14:textId="77777777" w:rsidTr="00CB715F">
              <w:trPr>
                <w:trHeight w:val="308"/>
              </w:trPr>
              <w:tc>
                <w:tcPr>
                  <w:tcW w:w="551" w:type="dxa"/>
                  <w:tcBorders>
                    <w:top w:val="nil"/>
                    <w:left w:val="single" w:sz="4" w:space="0" w:color="auto"/>
                    <w:bottom w:val="single" w:sz="4" w:space="0" w:color="auto"/>
                    <w:right w:val="single" w:sz="4" w:space="0" w:color="auto"/>
                  </w:tcBorders>
                  <w:noWrap/>
                  <w:vAlign w:val="bottom"/>
                  <w:hideMark/>
                </w:tcPr>
                <w:p w14:paraId="323F185E" w14:textId="77777777" w:rsidR="00DD346D" w:rsidRDefault="00DD346D" w:rsidP="00DD346D">
                  <w:pPr>
                    <w:jc w:val="center"/>
                  </w:pPr>
                  <w:r>
                    <w:t>18</w:t>
                  </w:r>
                </w:p>
              </w:tc>
              <w:tc>
                <w:tcPr>
                  <w:tcW w:w="6744" w:type="dxa"/>
                  <w:tcBorders>
                    <w:top w:val="nil"/>
                    <w:left w:val="nil"/>
                    <w:bottom w:val="single" w:sz="4" w:space="0" w:color="auto"/>
                    <w:right w:val="single" w:sz="4" w:space="0" w:color="auto"/>
                  </w:tcBorders>
                  <w:noWrap/>
                  <w:vAlign w:val="bottom"/>
                  <w:hideMark/>
                </w:tcPr>
                <w:p w14:paraId="39968A64" w14:textId="77777777" w:rsidR="00DD346D" w:rsidRDefault="00DD346D" w:rsidP="00DD346D">
                  <w:pPr>
                    <w:rPr>
                      <w:b/>
                      <w:bCs/>
                    </w:rPr>
                  </w:pPr>
                  <w:r>
                    <w:rPr>
                      <w:b/>
                      <w:bCs/>
                    </w:rPr>
                    <w:t xml:space="preserve">Шпатлевка коробов с армированием сеткой </w:t>
                  </w:r>
                </w:p>
              </w:tc>
              <w:tc>
                <w:tcPr>
                  <w:tcW w:w="1014" w:type="dxa"/>
                  <w:tcBorders>
                    <w:top w:val="nil"/>
                    <w:left w:val="nil"/>
                    <w:bottom w:val="single" w:sz="4" w:space="0" w:color="auto"/>
                    <w:right w:val="nil"/>
                  </w:tcBorders>
                  <w:noWrap/>
                  <w:vAlign w:val="bottom"/>
                  <w:hideMark/>
                </w:tcPr>
                <w:p w14:paraId="5F47F9AA" w14:textId="77777777" w:rsidR="00DD346D" w:rsidRDefault="00DD346D" w:rsidP="00DD346D">
                  <w:pPr>
                    <w:jc w:val="center"/>
                  </w:pPr>
                  <w:proofErr w:type="spellStart"/>
                  <w:r>
                    <w:t>м.п</w:t>
                  </w:r>
                  <w:proofErr w:type="spellEnd"/>
                  <w:r>
                    <w:t>.</w:t>
                  </w:r>
                </w:p>
              </w:tc>
              <w:tc>
                <w:tcPr>
                  <w:tcW w:w="1199" w:type="dxa"/>
                  <w:tcBorders>
                    <w:top w:val="nil"/>
                    <w:left w:val="single" w:sz="4" w:space="0" w:color="auto"/>
                    <w:bottom w:val="single" w:sz="4" w:space="0" w:color="auto"/>
                    <w:right w:val="single" w:sz="4" w:space="0" w:color="auto"/>
                  </w:tcBorders>
                  <w:noWrap/>
                  <w:vAlign w:val="bottom"/>
                  <w:hideMark/>
                </w:tcPr>
                <w:p w14:paraId="6741D8B4" w14:textId="77777777" w:rsidR="00DD346D" w:rsidRDefault="00DD346D" w:rsidP="00DD346D">
                  <w:pPr>
                    <w:jc w:val="center"/>
                    <w:rPr>
                      <w:rFonts w:ascii="Arial CYR" w:hAnsi="Arial CYR" w:cs="Arial CYR"/>
                      <w:sz w:val="20"/>
                      <w:szCs w:val="20"/>
                    </w:rPr>
                  </w:pPr>
                  <w:r>
                    <w:rPr>
                      <w:rFonts w:ascii="Arial CYR" w:hAnsi="Arial CYR" w:cs="Arial CYR"/>
                      <w:sz w:val="20"/>
                      <w:szCs w:val="20"/>
                    </w:rPr>
                    <w:t>572,84</w:t>
                  </w:r>
                </w:p>
              </w:tc>
              <w:tc>
                <w:tcPr>
                  <w:tcW w:w="236" w:type="dxa"/>
                  <w:vAlign w:val="center"/>
                  <w:hideMark/>
                </w:tcPr>
                <w:p w14:paraId="64236B72" w14:textId="77777777" w:rsidR="00DD346D" w:rsidRDefault="00DD346D" w:rsidP="00DD346D">
                  <w:pPr>
                    <w:rPr>
                      <w:sz w:val="20"/>
                      <w:szCs w:val="20"/>
                    </w:rPr>
                  </w:pPr>
                </w:p>
              </w:tc>
            </w:tr>
            <w:tr w:rsidR="00DD346D" w14:paraId="19E1032F" w14:textId="77777777" w:rsidTr="00CB715F">
              <w:trPr>
                <w:trHeight w:val="308"/>
              </w:trPr>
              <w:tc>
                <w:tcPr>
                  <w:tcW w:w="551" w:type="dxa"/>
                  <w:tcBorders>
                    <w:top w:val="nil"/>
                    <w:left w:val="single" w:sz="4" w:space="0" w:color="auto"/>
                    <w:bottom w:val="single" w:sz="4" w:space="0" w:color="auto"/>
                    <w:right w:val="single" w:sz="4" w:space="0" w:color="auto"/>
                  </w:tcBorders>
                  <w:noWrap/>
                  <w:vAlign w:val="bottom"/>
                  <w:hideMark/>
                </w:tcPr>
                <w:p w14:paraId="06600A30" w14:textId="77777777" w:rsidR="00DD346D" w:rsidRDefault="00DD346D" w:rsidP="00DD346D">
                  <w:pPr>
                    <w:jc w:val="center"/>
                  </w:pPr>
                  <w:r>
                    <w:t>19</w:t>
                  </w:r>
                </w:p>
              </w:tc>
              <w:tc>
                <w:tcPr>
                  <w:tcW w:w="6744" w:type="dxa"/>
                  <w:tcBorders>
                    <w:top w:val="nil"/>
                    <w:left w:val="nil"/>
                    <w:bottom w:val="single" w:sz="4" w:space="0" w:color="auto"/>
                    <w:right w:val="single" w:sz="4" w:space="0" w:color="auto"/>
                  </w:tcBorders>
                  <w:noWrap/>
                  <w:vAlign w:val="bottom"/>
                  <w:hideMark/>
                </w:tcPr>
                <w:p w14:paraId="2D7382F2" w14:textId="15C91696" w:rsidR="00DD346D" w:rsidRDefault="00DD346D" w:rsidP="00DD346D">
                  <w:pPr>
                    <w:rPr>
                      <w:b/>
                      <w:bCs/>
                    </w:rPr>
                  </w:pPr>
                  <w:r>
                    <w:rPr>
                      <w:b/>
                      <w:bCs/>
                    </w:rPr>
                    <w:t xml:space="preserve">Монтаж </w:t>
                  </w:r>
                  <w:proofErr w:type="spellStart"/>
                  <w:r w:rsidR="001D1DAD">
                    <w:rPr>
                      <w:b/>
                      <w:bCs/>
                    </w:rPr>
                    <w:t>а</w:t>
                  </w:r>
                  <w:r>
                    <w:rPr>
                      <w:b/>
                      <w:bCs/>
                    </w:rPr>
                    <w:t>рмировочного</w:t>
                  </w:r>
                  <w:proofErr w:type="spellEnd"/>
                  <w:r>
                    <w:rPr>
                      <w:b/>
                      <w:bCs/>
                    </w:rPr>
                    <w:t xml:space="preserve"> профиля на наружные углы</w:t>
                  </w:r>
                </w:p>
              </w:tc>
              <w:tc>
                <w:tcPr>
                  <w:tcW w:w="1014" w:type="dxa"/>
                  <w:tcBorders>
                    <w:top w:val="nil"/>
                    <w:left w:val="nil"/>
                    <w:bottom w:val="single" w:sz="4" w:space="0" w:color="auto"/>
                    <w:right w:val="nil"/>
                  </w:tcBorders>
                  <w:noWrap/>
                  <w:vAlign w:val="bottom"/>
                  <w:hideMark/>
                </w:tcPr>
                <w:p w14:paraId="43733789" w14:textId="77777777" w:rsidR="00DD346D" w:rsidRDefault="00DD346D" w:rsidP="00DD346D">
                  <w:pPr>
                    <w:jc w:val="center"/>
                  </w:pPr>
                  <w:proofErr w:type="spellStart"/>
                  <w:r>
                    <w:t>м.п</w:t>
                  </w:r>
                  <w:proofErr w:type="spellEnd"/>
                  <w:r>
                    <w:t>.</w:t>
                  </w:r>
                </w:p>
              </w:tc>
              <w:tc>
                <w:tcPr>
                  <w:tcW w:w="1199" w:type="dxa"/>
                  <w:tcBorders>
                    <w:top w:val="nil"/>
                    <w:left w:val="single" w:sz="4" w:space="0" w:color="auto"/>
                    <w:bottom w:val="single" w:sz="4" w:space="0" w:color="auto"/>
                    <w:right w:val="single" w:sz="4" w:space="0" w:color="auto"/>
                  </w:tcBorders>
                  <w:noWrap/>
                  <w:vAlign w:val="bottom"/>
                  <w:hideMark/>
                </w:tcPr>
                <w:p w14:paraId="36265065" w14:textId="77777777" w:rsidR="00DD346D" w:rsidRDefault="00DD346D" w:rsidP="00DD346D">
                  <w:pPr>
                    <w:jc w:val="center"/>
                    <w:rPr>
                      <w:rFonts w:ascii="Arial CYR" w:hAnsi="Arial CYR" w:cs="Arial CYR"/>
                      <w:sz w:val="20"/>
                      <w:szCs w:val="20"/>
                    </w:rPr>
                  </w:pPr>
                  <w:r>
                    <w:rPr>
                      <w:rFonts w:ascii="Arial CYR" w:hAnsi="Arial CYR" w:cs="Arial CYR"/>
                      <w:sz w:val="20"/>
                      <w:szCs w:val="20"/>
                    </w:rPr>
                    <w:t>446,07</w:t>
                  </w:r>
                </w:p>
              </w:tc>
              <w:tc>
                <w:tcPr>
                  <w:tcW w:w="236" w:type="dxa"/>
                  <w:vAlign w:val="center"/>
                  <w:hideMark/>
                </w:tcPr>
                <w:p w14:paraId="76E7136C" w14:textId="77777777" w:rsidR="00DD346D" w:rsidRDefault="00DD346D" w:rsidP="00DD346D">
                  <w:pPr>
                    <w:rPr>
                      <w:sz w:val="20"/>
                      <w:szCs w:val="20"/>
                    </w:rPr>
                  </w:pPr>
                </w:p>
              </w:tc>
            </w:tr>
            <w:tr w:rsidR="00DD346D" w14:paraId="7E30D74C" w14:textId="77777777" w:rsidTr="00CB715F">
              <w:trPr>
                <w:trHeight w:val="308"/>
              </w:trPr>
              <w:tc>
                <w:tcPr>
                  <w:tcW w:w="551" w:type="dxa"/>
                  <w:tcBorders>
                    <w:top w:val="nil"/>
                    <w:left w:val="single" w:sz="4" w:space="0" w:color="auto"/>
                    <w:bottom w:val="single" w:sz="4" w:space="0" w:color="auto"/>
                    <w:right w:val="single" w:sz="4" w:space="0" w:color="auto"/>
                  </w:tcBorders>
                  <w:noWrap/>
                  <w:vAlign w:val="bottom"/>
                  <w:hideMark/>
                </w:tcPr>
                <w:p w14:paraId="6843D9BE" w14:textId="77777777" w:rsidR="00DD346D" w:rsidRDefault="00DD346D" w:rsidP="00DD346D">
                  <w:pPr>
                    <w:jc w:val="center"/>
                  </w:pPr>
                  <w:r>
                    <w:t>20</w:t>
                  </w:r>
                </w:p>
              </w:tc>
              <w:tc>
                <w:tcPr>
                  <w:tcW w:w="6744" w:type="dxa"/>
                  <w:tcBorders>
                    <w:top w:val="nil"/>
                    <w:left w:val="nil"/>
                    <w:bottom w:val="single" w:sz="4" w:space="0" w:color="auto"/>
                    <w:right w:val="single" w:sz="4" w:space="0" w:color="auto"/>
                  </w:tcBorders>
                  <w:noWrap/>
                  <w:vAlign w:val="bottom"/>
                  <w:hideMark/>
                </w:tcPr>
                <w:p w14:paraId="0E054CA8" w14:textId="77777777" w:rsidR="00DD346D" w:rsidRDefault="00DD346D" w:rsidP="00DD346D">
                  <w:pPr>
                    <w:jc w:val="right"/>
                    <w:rPr>
                      <w:i/>
                      <w:iCs/>
                    </w:rPr>
                  </w:pPr>
                  <w:r>
                    <w:rPr>
                      <w:i/>
                      <w:iCs/>
                    </w:rPr>
                    <w:t>Грунтовка глубокого проникновения</w:t>
                  </w:r>
                </w:p>
              </w:tc>
              <w:tc>
                <w:tcPr>
                  <w:tcW w:w="1014" w:type="dxa"/>
                  <w:tcBorders>
                    <w:top w:val="nil"/>
                    <w:left w:val="nil"/>
                    <w:bottom w:val="single" w:sz="4" w:space="0" w:color="auto"/>
                    <w:right w:val="nil"/>
                  </w:tcBorders>
                  <w:noWrap/>
                  <w:vAlign w:val="bottom"/>
                  <w:hideMark/>
                </w:tcPr>
                <w:p w14:paraId="7C5A7B74" w14:textId="77777777" w:rsidR="00DD346D" w:rsidRDefault="00DD346D" w:rsidP="00DD346D">
                  <w:pPr>
                    <w:jc w:val="center"/>
                  </w:pPr>
                  <w:r>
                    <w:t>кг</w:t>
                  </w:r>
                </w:p>
              </w:tc>
              <w:tc>
                <w:tcPr>
                  <w:tcW w:w="1199" w:type="dxa"/>
                  <w:tcBorders>
                    <w:top w:val="nil"/>
                    <w:left w:val="single" w:sz="4" w:space="0" w:color="auto"/>
                    <w:bottom w:val="single" w:sz="4" w:space="0" w:color="auto"/>
                    <w:right w:val="single" w:sz="4" w:space="0" w:color="auto"/>
                  </w:tcBorders>
                  <w:noWrap/>
                  <w:vAlign w:val="bottom"/>
                  <w:hideMark/>
                </w:tcPr>
                <w:p w14:paraId="363F1AB6" w14:textId="77777777" w:rsidR="00DD346D" w:rsidRDefault="00DD346D" w:rsidP="00DD346D">
                  <w:pPr>
                    <w:jc w:val="center"/>
                    <w:rPr>
                      <w:rFonts w:ascii="Arial CYR" w:hAnsi="Arial CYR" w:cs="Arial CYR"/>
                      <w:sz w:val="20"/>
                      <w:szCs w:val="20"/>
                    </w:rPr>
                  </w:pPr>
                  <w:r>
                    <w:rPr>
                      <w:rFonts w:ascii="Arial CYR" w:hAnsi="Arial CYR" w:cs="Arial CYR"/>
                      <w:sz w:val="20"/>
                      <w:szCs w:val="20"/>
                    </w:rPr>
                    <w:t>416,12</w:t>
                  </w:r>
                </w:p>
              </w:tc>
              <w:tc>
                <w:tcPr>
                  <w:tcW w:w="236" w:type="dxa"/>
                  <w:vAlign w:val="center"/>
                  <w:hideMark/>
                </w:tcPr>
                <w:p w14:paraId="2DF07E7A" w14:textId="77777777" w:rsidR="00DD346D" w:rsidRDefault="00DD346D" w:rsidP="00DD346D">
                  <w:pPr>
                    <w:rPr>
                      <w:sz w:val="20"/>
                      <w:szCs w:val="20"/>
                    </w:rPr>
                  </w:pPr>
                </w:p>
              </w:tc>
            </w:tr>
            <w:tr w:rsidR="00DD346D" w14:paraId="5DEBF8DD" w14:textId="77777777" w:rsidTr="00CB715F">
              <w:trPr>
                <w:trHeight w:val="308"/>
              </w:trPr>
              <w:tc>
                <w:tcPr>
                  <w:tcW w:w="551" w:type="dxa"/>
                  <w:tcBorders>
                    <w:top w:val="nil"/>
                    <w:left w:val="single" w:sz="4" w:space="0" w:color="auto"/>
                    <w:bottom w:val="single" w:sz="4" w:space="0" w:color="auto"/>
                    <w:right w:val="single" w:sz="4" w:space="0" w:color="auto"/>
                  </w:tcBorders>
                  <w:noWrap/>
                  <w:vAlign w:val="bottom"/>
                  <w:hideMark/>
                </w:tcPr>
                <w:p w14:paraId="32C07BAA" w14:textId="77777777" w:rsidR="00DD346D" w:rsidRDefault="00DD346D" w:rsidP="00DD346D">
                  <w:pPr>
                    <w:jc w:val="center"/>
                  </w:pPr>
                  <w:r>
                    <w:t>21</w:t>
                  </w:r>
                </w:p>
              </w:tc>
              <w:tc>
                <w:tcPr>
                  <w:tcW w:w="6744" w:type="dxa"/>
                  <w:tcBorders>
                    <w:top w:val="nil"/>
                    <w:left w:val="nil"/>
                    <w:bottom w:val="single" w:sz="4" w:space="0" w:color="auto"/>
                    <w:right w:val="single" w:sz="4" w:space="0" w:color="auto"/>
                  </w:tcBorders>
                  <w:noWrap/>
                  <w:vAlign w:val="bottom"/>
                  <w:hideMark/>
                </w:tcPr>
                <w:p w14:paraId="1D5508BE" w14:textId="77777777" w:rsidR="00DD346D" w:rsidRDefault="00DD346D" w:rsidP="00DD346D">
                  <w:pPr>
                    <w:jc w:val="right"/>
                    <w:rPr>
                      <w:i/>
                      <w:iCs/>
                    </w:rPr>
                  </w:pPr>
                  <w:r>
                    <w:rPr>
                      <w:i/>
                      <w:iCs/>
                    </w:rPr>
                    <w:t>Белая цементно-известковая шпатлевка для внутренних и наружных работ</w:t>
                  </w:r>
                </w:p>
              </w:tc>
              <w:tc>
                <w:tcPr>
                  <w:tcW w:w="1014" w:type="dxa"/>
                  <w:tcBorders>
                    <w:top w:val="nil"/>
                    <w:left w:val="nil"/>
                    <w:bottom w:val="single" w:sz="4" w:space="0" w:color="auto"/>
                    <w:right w:val="nil"/>
                  </w:tcBorders>
                  <w:noWrap/>
                  <w:vAlign w:val="bottom"/>
                  <w:hideMark/>
                </w:tcPr>
                <w:p w14:paraId="623D2EA6" w14:textId="77777777" w:rsidR="00DD346D" w:rsidRDefault="00DD346D" w:rsidP="00DD346D">
                  <w:pPr>
                    <w:jc w:val="center"/>
                  </w:pPr>
                  <w:r>
                    <w:t>кг</w:t>
                  </w:r>
                </w:p>
              </w:tc>
              <w:tc>
                <w:tcPr>
                  <w:tcW w:w="1199" w:type="dxa"/>
                  <w:tcBorders>
                    <w:top w:val="nil"/>
                    <w:left w:val="single" w:sz="4" w:space="0" w:color="auto"/>
                    <w:bottom w:val="single" w:sz="4" w:space="0" w:color="auto"/>
                    <w:right w:val="single" w:sz="4" w:space="0" w:color="auto"/>
                  </w:tcBorders>
                  <w:noWrap/>
                  <w:vAlign w:val="bottom"/>
                  <w:hideMark/>
                </w:tcPr>
                <w:p w14:paraId="60337709" w14:textId="77777777" w:rsidR="00DD346D" w:rsidRDefault="00DD346D" w:rsidP="00DD346D">
                  <w:pPr>
                    <w:jc w:val="center"/>
                    <w:rPr>
                      <w:rFonts w:ascii="Arial CYR" w:hAnsi="Arial CYR" w:cs="Arial CYR"/>
                      <w:sz w:val="20"/>
                      <w:szCs w:val="20"/>
                    </w:rPr>
                  </w:pPr>
                  <w:r>
                    <w:rPr>
                      <w:rFonts w:ascii="Arial CYR" w:hAnsi="Arial CYR" w:cs="Arial CYR"/>
                      <w:sz w:val="20"/>
                      <w:szCs w:val="20"/>
                    </w:rPr>
                    <w:t>6657,98</w:t>
                  </w:r>
                </w:p>
              </w:tc>
              <w:tc>
                <w:tcPr>
                  <w:tcW w:w="236" w:type="dxa"/>
                  <w:vAlign w:val="center"/>
                  <w:hideMark/>
                </w:tcPr>
                <w:p w14:paraId="316A8137" w14:textId="77777777" w:rsidR="00DD346D" w:rsidRDefault="00DD346D" w:rsidP="00DD346D">
                  <w:pPr>
                    <w:rPr>
                      <w:sz w:val="20"/>
                      <w:szCs w:val="20"/>
                    </w:rPr>
                  </w:pPr>
                </w:p>
              </w:tc>
            </w:tr>
            <w:tr w:rsidR="00DD346D" w14:paraId="0E431919" w14:textId="77777777" w:rsidTr="00CB715F">
              <w:trPr>
                <w:trHeight w:val="308"/>
              </w:trPr>
              <w:tc>
                <w:tcPr>
                  <w:tcW w:w="551" w:type="dxa"/>
                  <w:tcBorders>
                    <w:top w:val="nil"/>
                    <w:left w:val="single" w:sz="4" w:space="0" w:color="auto"/>
                    <w:bottom w:val="single" w:sz="4" w:space="0" w:color="auto"/>
                    <w:right w:val="single" w:sz="4" w:space="0" w:color="auto"/>
                  </w:tcBorders>
                  <w:noWrap/>
                  <w:vAlign w:val="bottom"/>
                  <w:hideMark/>
                </w:tcPr>
                <w:p w14:paraId="40B726FA" w14:textId="77777777" w:rsidR="00DD346D" w:rsidRDefault="00DD346D" w:rsidP="00DD346D">
                  <w:pPr>
                    <w:jc w:val="center"/>
                  </w:pPr>
                  <w:r>
                    <w:t>22</w:t>
                  </w:r>
                </w:p>
              </w:tc>
              <w:tc>
                <w:tcPr>
                  <w:tcW w:w="6744" w:type="dxa"/>
                  <w:tcBorders>
                    <w:top w:val="nil"/>
                    <w:left w:val="nil"/>
                    <w:bottom w:val="single" w:sz="4" w:space="0" w:color="auto"/>
                    <w:right w:val="single" w:sz="4" w:space="0" w:color="auto"/>
                  </w:tcBorders>
                  <w:noWrap/>
                  <w:vAlign w:val="bottom"/>
                  <w:hideMark/>
                </w:tcPr>
                <w:p w14:paraId="4D5F25DA" w14:textId="77777777" w:rsidR="00DD346D" w:rsidRDefault="00DD346D" w:rsidP="00DD346D">
                  <w:pPr>
                    <w:jc w:val="right"/>
                    <w:rPr>
                      <w:i/>
                      <w:iCs/>
                    </w:rPr>
                  </w:pPr>
                  <w:r>
                    <w:rPr>
                      <w:i/>
                      <w:iCs/>
                    </w:rPr>
                    <w:t xml:space="preserve"> Сетка </w:t>
                  </w:r>
                  <w:proofErr w:type="spellStart"/>
                  <w:r>
                    <w:rPr>
                      <w:i/>
                      <w:iCs/>
                    </w:rPr>
                    <w:t>стеклотк</w:t>
                  </w:r>
                  <w:proofErr w:type="spellEnd"/>
                  <w:r>
                    <w:rPr>
                      <w:i/>
                      <w:iCs/>
                    </w:rPr>
                    <w:t xml:space="preserve">. </w:t>
                  </w:r>
                  <w:proofErr w:type="gramStart"/>
                  <w:r>
                    <w:rPr>
                      <w:i/>
                      <w:iCs/>
                    </w:rPr>
                    <w:t>Фасад  (</w:t>
                  </w:r>
                  <w:proofErr w:type="gramEnd"/>
                  <w:r>
                    <w:rPr>
                      <w:i/>
                      <w:iCs/>
                    </w:rPr>
                    <w:t>120гр/м)</w:t>
                  </w:r>
                </w:p>
              </w:tc>
              <w:tc>
                <w:tcPr>
                  <w:tcW w:w="1014" w:type="dxa"/>
                  <w:tcBorders>
                    <w:top w:val="nil"/>
                    <w:left w:val="nil"/>
                    <w:bottom w:val="single" w:sz="4" w:space="0" w:color="auto"/>
                    <w:right w:val="nil"/>
                  </w:tcBorders>
                  <w:noWrap/>
                  <w:vAlign w:val="bottom"/>
                  <w:hideMark/>
                </w:tcPr>
                <w:p w14:paraId="563BFEA6" w14:textId="77777777" w:rsidR="00DD346D" w:rsidRDefault="00DD346D" w:rsidP="00DD346D">
                  <w:pPr>
                    <w:jc w:val="center"/>
                  </w:pPr>
                  <w:r>
                    <w:t>м2</w:t>
                  </w:r>
                </w:p>
              </w:tc>
              <w:tc>
                <w:tcPr>
                  <w:tcW w:w="1199" w:type="dxa"/>
                  <w:tcBorders>
                    <w:top w:val="nil"/>
                    <w:left w:val="single" w:sz="4" w:space="0" w:color="auto"/>
                    <w:bottom w:val="single" w:sz="4" w:space="0" w:color="auto"/>
                    <w:right w:val="single" w:sz="4" w:space="0" w:color="auto"/>
                  </w:tcBorders>
                  <w:noWrap/>
                  <w:vAlign w:val="bottom"/>
                  <w:hideMark/>
                </w:tcPr>
                <w:p w14:paraId="56A51A11" w14:textId="77777777" w:rsidR="00DD346D" w:rsidRDefault="00DD346D" w:rsidP="00DD346D">
                  <w:pPr>
                    <w:jc w:val="center"/>
                    <w:rPr>
                      <w:rFonts w:ascii="Arial CYR" w:hAnsi="Arial CYR" w:cs="Arial CYR"/>
                      <w:sz w:val="20"/>
                      <w:szCs w:val="20"/>
                    </w:rPr>
                  </w:pPr>
                  <w:r>
                    <w:rPr>
                      <w:rFonts w:ascii="Arial CYR" w:hAnsi="Arial CYR" w:cs="Arial CYR"/>
                      <w:sz w:val="20"/>
                      <w:szCs w:val="20"/>
                    </w:rPr>
                    <w:t>1914,17</w:t>
                  </w:r>
                </w:p>
              </w:tc>
              <w:tc>
                <w:tcPr>
                  <w:tcW w:w="236" w:type="dxa"/>
                  <w:vAlign w:val="center"/>
                  <w:hideMark/>
                </w:tcPr>
                <w:p w14:paraId="16E5F05F" w14:textId="77777777" w:rsidR="00DD346D" w:rsidRDefault="00DD346D" w:rsidP="00DD346D">
                  <w:pPr>
                    <w:rPr>
                      <w:sz w:val="20"/>
                      <w:szCs w:val="20"/>
                    </w:rPr>
                  </w:pPr>
                </w:p>
              </w:tc>
            </w:tr>
            <w:tr w:rsidR="00DD346D" w14:paraId="195AA9BF" w14:textId="77777777" w:rsidTr="00CB715F">
              <w:trPr>
                <w:trHeight w:val="308"/>
              </w:trPr>
              <w:tc>
                <w:tcPr>
                  <w:tcW w:w="551" w:type="dxa"/>
                  <w:tcBorders>
                    <w:top w:val="nil"/>
                    <w:left w:val="single" w:sz="4" w:space="0" w:color="auto"/>
                    <w:bottom w:val="single" w:sz="4" w:space="0" w:color="auto"/>
                    <w:right w:val="single" w:sz="4" w:space="0" w:color="auto"/>
                  </w:tcBorders>
                  <w:noWrap/>
                  <w:vAlign w:val="bottom"/>
                  <w:hideMark/>
                </w:tcPr>
                <w:p w14:paraId="3F268A7B" w14:textId="77777777" w:rsidR="00DD346D" w:rsidRDefault="00DD346D" w:rsidP="00DD346D">
                  <w:pPr>
                    <w:jc w:val="center"/>
                  </w:pPr>
                  <w:r>
                    <w:t>23</w:t>
                  </w:r>
                </w:p>
              </w:tc>
              <w:tc>
                <w:tcPr>
                  <w:tcW w:w="6744" w:type="dxa"/>
                  <w:tcBorders>
                    <w:top w:val="nil"/>
                    <w:left w:val="nil"/>
                    <w:bottom w:val="single" w:sz="4" w:space="0" w:color="auto"/>
                    <w:right w:val="single" w:sz="4" w:space="0" w:color="auto"/>
                  </w:tcBorders>
                  <w:noWrap/>
                  <w:vAlign w:val="bottom"/>
                  <w:hideMark/>
                </w:tcPr>
                <w:p w14:paraId="449B6594" w14:textId="77777777" w:rsidR="00DD346D" w:rsidRDefault="00DD346D" w:rsidP="00DD346D">
                  <w:pPr>
                    <w:jc w:val="right"/>
                    <w:rPr>
                      <w:i/>
                      <w:iCs/>
                    </w:rPr>
                  </w:pPr>
                  <w:r>
                    <w:rPr>
                      <w:i/>
                      <w:iCs/>
                    </w:rPr>
                    <w:t>Угловой армирующий композитный профиль в рулоне, 60mm</w:t>
                  </w:r>
                </w:p>
              </w:tc>
              <w:tc>
                <w:tcPr>
                  <w:tcW w:w="1014" w:type="dxa"/>
                  <w:tcBorders>
                    <w:top w:val="nil"/>
                    <w:left w:val="nil"/>
                    <w:bottom w:val="single" w:sz="4" w:space="0" w:color="auto"/>
                    <w:right w:val="nil"/>
                  </w:tcBorders>
                  <w:noWrap/>
                  <w:vAlign w:val="bottom"/>
                  <w:hideMark/>
                </w:tcPr>
                <w:p w14:paraId="1894B0E4" w14:textId="77777777" w:rsidR="00DD346D" w:rsidRDefault="00DD346D" w:rsidP="00DD346D">
                  <w:pPr>
                    <w:jc w:val="center"/>
                  </w:pPr>
                  <w:r>
                    <w:t>м</w:t>
                  </w:r>
                </w:p>
              </w:tc>
              <w:tc>
                <w:tcPr>
                  <w:tcW w:w="1199" w:type="dxa"/>
                  <w:tcBorders>
                    <w:top w:val="nil"/>
                    <w:left w:val="single" w:sz="4" w:space="0" w:color="auto"/>
                    <w:bottom w:val="single" w:sz="4" w:space="0" w:color="auto"/>
                    <w:right w:val="single" w:sz="4" w:space="0" w:color="auto"/>
                  </w:tcBorders>
                  <w:noWrap/>
                  <w:vAlign w:val="bottom"/>
                  <w:hideMark/>
                </w:tcPr>
                <w:p w14:paraId="1B52D14E" w14:textId="77777777" w:rsidR="00DD346D" w:rsidRDefault="00DD346D" w:rsidP="00DD346D">
                  <w:pPr>
                    <w:jc w:val="center"/>
                    <w:rPr>
                      <w:rFonts w:ascii="Arial CYR" w:hAnsi="Arial CYR" w:cs="Arial CYR"/>
                      <w:sz w:val="20"/>
                      <w:szCs w:val="20"/>
                    </w:rPr>
                  </w:pPr>
                  <w:r>
                    <w:rPr>
                      <w:rFonts w:ascii="Arial CYR" w:hAnsi="Arial CYR" w:cs="Arial CYR"/>
                      <w:sz w:val="20"/>
                      <w:szCs w:val="20"/>
                    </w:rPr>
                    <w:t>490,68</w:t>
                  </w:r>
                </w:p>
              </w:tc>
              <w:tc>
                <w:tcPr>
                  <w:tcW w:w="236" w:type="dxa"/>
                  <w:vAlign w:val="center"/>
                  <w:hideMark/>
                </w:tcPr>
                <w:p w14:paraId="533452D5" w14:textId="77777777" w:rsidR="00DD346D" w:rsidRDefault="00DD346D" w:rsidP="00DD346D">
                  <w:pPr>
                    <w:rPr>
                      <w:sz w:val="20"/>
                      <w:szCs w:val="20"/>
                    </w:rPr>
                  </w:pPr>
                </w:p>
              </w:tc>
            </w:tr>
            <w:tr w:rsidR="00DD346D" w14:paraId="74D23B64" w14:textId="77777777" w:rsidTr="00CB715F">
              <w:trPr>
                <w:trHeight w:val="308"/>
              </w:trPr>
              <w:tc>
                <w:tcPr>
                  <w:tcW w:w="551" w:type="dxa"/>
                  <w:tcBorders>
                    <w:top w:val="nil"/>
                    <w:left w:val="single" w:sz="4" w:space="0" w:color="auto"/>
                    <w:bottom w:val="single" w:sz="4" w:space="0" w:color="auto"/>
                    <w:right w:val="single" w:sz="4" w:space="0" w:color="auto"/>
                  </w:tcBorders>
                  <w:noWrap/>
                  <w:vAlign w:val="bottom"/>
                  <w:hideMark/>
                </w:tcPr>
                <w:p w14:paraId="462EBB3C" w14:textId="77777777" w:rsidR="00DD346D" w:rsidRDefault="00DD346D" w:rsidP="00DD346D">
                  <w:pPr>
                    <w:jc w:val="center"/>
                  </w:pPr>
                  <w:r>
                    <w:t>24</w:t>
                  </w:r>
                </w:p>
              </w:tc>
              <w:tc>
                <w:tcPr>
                  <w:tcW w:w="6744" w:type="dxa"/>
                  <w:tcBorders>
                    <w:top w:val="nil"/>
                    <w:left w:val="nil"/>
                    <w:bottom w:val="single" w:sz="4" w:space="0" w:color="auto"/>
                    <w:right w:val="single" w:sz="4" w:space="0" w:color="auto"/>
                  </w:tcBorders>
                  <w:noWrap/>
                  <w:vAlign w:val="bottom"/>
                  <w:hideMark/>
                </w:tcPr>
                <w:p w14:paraId="09D1C524" w14:textId="77777777" w:rsidR="00DD346D" w:rsidRDefault="00DD346D" w:rsidP="00DD346D">
                  <w:pPr>
                    <w:jc w:val="right"/>
                    <w:rPr>
                      <w:i/>
                      <w:iCs/>
                    </w:rPr>
                  </w:pPr>
                  <w:r>
                    <w:rPr>
                      <w:i/>
                      <w:iCs/>
                    </w:rPr>
                    <w:t xml:space="preserve">Лента </w:t>
                  </w:r>
                  <w:proofErr w:type="spellStart"/>
                  <w:r>
                    <w:rPr>
                      <w:i/>
                      <w:iCs/>
                    </w:rPr>
                    <w:t>армировочная</w:t>
                  </w:r>
                  <w:proofErr w:type="spellEnd"/>
                  <w:r>
                    <w:rPr>
                      <w:i/>
                      <w:iCs/>
                    </w:rPr>
                    <w:t xml:space="preserve"> </w:t>
                  </w:r>
                  <w:proofErr w:type="spellStart"/>
                  <w:r>
                    <w:rPr>
                      <w:i/>
                      <w:iCs/>
                    </w:rPr>
                    <w:t>Кнауф</w:t>
                  </w:r>
                  <w:proofErr w:type="spellEnd"/>
                  <w:r>
                    <w:rPr>
                      <w:i/>
                      <w:iCs/>
                    </w:rPr>
                    <w:t xml:space="preserve"> Курт</w:t>
                  </w:r>
                </w:p>
              </w:tc>
              <w:tc>
                <w:tcPr>
                  <w:tcW w:w="1014" w:type="dxa"/>
                  <w:tcBorders>
                    <w:top w:val="nil"/>
                    <w:left w:val="nil"/>
                    <w:bottom w:val="single" w:sz="4" w:space="0" w:color="auto"/>
                    <w:right w:val="nil"/>
                  </w:tcBorders>
                  <w:noWrap/>
                  <w:vAlign w:val="bottom"/>
                  <w:hideMark/>
                </w:tcPr>
                <w:p w14:paraId="4F84AF79" w14:textId="77777777" w:rsidR="00DD346D" w:rsidRDefault="00DD346D" w:rsidP="00DD346D">
                  <w:pPr>
                    <w:jc w:val="center"/>
                  </w:pPr>
                  <w:r>
                    <w:t>м</w:t>
                  </w:r>
                </w:p>
              </w:tc>
              <w:tc>
                <w:tcPr>
                  <w:tcW w:w="1199" w:type="dxa"/>
                  <w:tcBorders>
                    <w:top w:val="nil"/>
                    <w:left w:val="single" w:sz="4" w:space="0" w:color="auto"/>
                    <w:bottom w:val="single" w:sz="4" w:space="0" w:color="auto"/>
                    <w:right w:val="single" w:sz="4" w:space="0" w:color="auto"/>
                  </w:tcBorders>
                  <w:noWrap/>
                  <w:vAlign w:val="bottom"/>
                  <w:hideMark/>
                </w:tcPr>
                <w:p w14:paraId="304C940B" w14:textId="77777777" w:rsidR="00DD346D" w:rsidRDefault="00DD346D" w:rsidP="00DD346D">
                  <w:pPr>
                    <w:jc w:val="center"/>
                    <w:rPr>
                      <w:rFonts w:ascii="Arial CYR" w:hAnsi="Arial CYR" w:cs="Arial CYR"/>
                      <w:sz w:val="20"/>
                      <w:szCs w:val="20"/>
                    </w:rPr>
                  </w:pPr>
                  <w:r>
                    <w:rPr>
                      <w:rFonts w:ascii="Arial CYR" w:hAnsi="Arial CYR" w:cs="Arial CYR"/>
                      <w:sz w:val="20"/>
                      <w:szCs w:val="20"/>
                    </w:rPr>
                    <w:t>1830,95</w:t>
                  </w:r>
                </w:p>
              </w:tc>
              <w:tc>
                <w:tcPr>
                  <w:tcW w:w="236" w:type="dxa"/>
                  <w:vAlign w:val="center"/>
                  <w:hideMark/>
                </w:tcPr>
                <w:p w14:paraId="04D830BB" w14:textId="77777777" w:rsidR="00DD346D" w:rsidRDefault="00DD346D" w:rsidP="00DD346D">
                  <w:pPr>
                    <w:rPr>
                      <w:sz w:val="20"/>
                      <w:szCs w:val="20"/>
                    </w:rPr>
                  </w:pPr>
                </w:p>
              </w:tc>
            </w:tr>
            <w:tr w:rsidR="00DD346D" w14:paraId="7644172D" w14:textId="77777777" w:rsidTr="00CB715F">
              <w:trPr>
                <w:trHeight w:val="308"/>
              </w:trPr>
              <w:tc>
                <w:tcPr>
                  <w:tcW w:w="551" w:type="dxa"/>
                  <w:tcBorders>
                    <w:top w:val="nil"/>
                    <w:left w:val="single" w:sz="4" w:space="0" w:color="auto"/>
                    <w:bottom w:val="single" w:sz="4" w:space="0" w:color="auto"/>
                    <w:right w:val="single" w:sz="4" w:space="0" w:color="auto"/>
                  </w:tcBorders>
                  <w:noWrap/>
                  <w:vAlign w:val="bottom"/>
                  <w:hideMark/>
                </w:tcPr>
                <w:p w14:paraId="403D53C7" w14:textId="77777777" w:rsidR="00DD346D" w:rsidRDefault="00DD346D" w:rsidP="00DD346D">
                  <w:pPr>
                    <w:jc w:val="center"/>
                  </w:pPr>
                  <w:r>
                    <w:t>25</w:t>
                  </w:r>
                </w:p>
              </w:tc>
              <w:tc>
                <w:tcPr>
                  <w:tcW w:w="6744" w:type="dxa"/>
                  <w:tcBorders>
                    <w:top w:val="nil"/>
                    <w:left w:val="nil"/>
                    <w:bottom w:val="single" w:sz="4" w:space="0" w:color="auto"/>
                    <w:right w:val="single" w:sz="4" w:space="0" w:color="auto"/>
                  </w:tcBorders>
                  <w:noWrap/>
                  <w:vAlign w:val="bottom"/>
                  <w:hideMark/>
                </w:tcPr>
                <w:p w14:paraId="0BC3DB3A" w14:textId="77777777" w:rsidR="00DD346D" w:rsidRDefault="00DD346D" w:rsidP="00DD346D">
                  <w:pPr>
                    <w:jc w:val="right"/>
                    <w:rPr>
                      <w:i/>
                      <w:iCs/>
                    </w:rPr>
                  </w:pPr>
                  <w:r>
                    <w:rPr>
                      <w:i/>
                      <w:iCs/>
                    </w:rPr>
                    <w:t>Шпатлевка для стыков гипсокартона</w:t>
                  </w:r>
                </w:p>
              </w:tc>
              <w:tc>
                <w:tcPr>
                  <w:tcW w:w="1014" w:type="dxa"/>
                  <w:tcBorders>
                    <w:top w:val="nil"/>
                    <w:left w:val="nil"/>
                    <w:bottom w:val="single" w:sz="4" w:space="0" w:color="auto"/>
                    <w:right w:val="nil"/>
                  </w:tcBorders>
                  <w:noWrap/>
                  <w:vAlign w:val="bottom"/>
                  <w:hideMark/>
                </w:tcPr>
                <w:p w14:paraId="73BE030E" w14:textId="77777777" w:rsidR="00DD346D" w:rsidRDefault="00DD346D" w:rsidP="00DD346D">
                  <w:pPr>
                    <w:jc w:val="center"/>
                  </w:pPr>
                  <w:r>
                    <w:t>кг</w:t>
                  </w:r>
                </w:p>
              </w:tc>
              <w:tc>
                <w:tcPr>
                  <w:tcW w:w="1199" w:type="dxa"/>
                  <w:tcBorders>
                    <w:top w:val="nil"/>
                    <w:left w:val="single" w:sz="4" w:space="0" w:color="auto"/>
                    <w:bottom w:val="single" w:sz="4" w:space="0" w:color="auto"/>
                    <w:right w:val="single" w:sz="4" w:space="0" w:color="auto"/>
                  </w:tcBorders>
                  <w:noWrap/>
                  <w:vAlign w:val="bottom"/>
                  <w:hideMark/>
                </w:tcPr>
                <w:p w14:paraId="5B8818C2" w14:textId="77777777" w:rsidR="00DD346D" w:rsidRDefault="00DD346D" w:rsidP="00DD346D">
                  <w:pPr>
                    <w:jc w:val="center"/>
                    <w:rPr>
                      <w:rFonts w:ascii="Arial CYR" w:hAnsi="Arial CYR" w:cs="Arial CYR"/>
                      <w:sz w:val="20"/>
                      <w:szCs w:val="20"/>
                    </w:rPr>
                  </w:pPr>
                  <w:r>
                    <w:rPr>
                      <w:rFonts w:ascii="Arial CYR" w:hAnsi="Arial CYR" w:cs="Arial CYR"/>
                      <w:sz w:val="20"/>
                      <w:szCs w:val="20"/>
                    </w:rPr>
                    <w:t>1160,81</w:t>
                  </w:r>
                </w:p>
              </w:tc>
              <w:tc>
                <w:tcPr>
                  <w:tcW w:w="236" w:type="dxa"/>
                  <w:vAlign w:val="center"/>
                  <w:hideMark/>
                </w:tcPr>
                <w:p w14:paraId="0F2AC13E" w14:textId="77777777" w:rsidR="00DD346D" w:rsidRDefault="00DD346D" w:rsidP="00DD346D">
                  <w:pPr>
                    <w:rPr>
                      <w:sz w:val="20"/>
                      <w:szCs w:val="20"/>
                    </w:rPr>
                  </w:pPr>
                </w:p>
              </w:tc>
            </w:tr>
            <w:tr w:rsidR="00DD346D" w14:paraId="16EB1A9C" w14:textId="77777777" w:rsidTr="00CB715F">
              <w:trPr>
                <w:trHeight w:val="308"/>
              </w:trPr>
              <w:tc>
                <w:tcPr>
                  <w:tcW w:w="551" w:type="dxa"/>
                  <w:tcBorders>
                    <w:top w:val="nil"/>
                    <w:left w:val="single" w:sz="4" w:space="0" w:color="auto"/>
                    <w:bottom w:val="single" w:sz="4" w:space="0" w:color="auto"/>
                    <w:right w:val="single" w:sz="4" w:space="0" w:color="auto"/>
                  </w:tcBorders>
                  <w:noWrap/>
                  <w:vAlign w:val="bottom"/>
                  <w:hideMark/>
                </w:tcPr>
                <w:p w14:paraId="2D3A0745" w14:textId="77777777" w:rsidR="00DD346D" w:rsidRDefault="00DD346D" w:rsidP="00DD346D">
                  <w:pPr>
                    <w:jc w:val="center"/>
                  </w:pPr>
                  <w:r>
                    <w:t>26</w:t>
                  </w:r>
                </w:p>
              </w:tc>
              <w:tc>
                <w:tcPr>
                  <w:tcW w:w="6744" w:type="dxa"/>
                  <w:tcBorders>
                    <w:top w:val="nil"/>
                    <w:left w:val="nil"/>
                    <w:bottom w:val="single" w:sz="4" w:space="0" w:color="auto"/>
                    <w:right w:val="single" w:sz="4" w:space="0" w:color="auto"/>
                  </w:tcBorders>
                  <w:noWrap/>
                  <w:vAlign w:val="bottom"/>
                  <w:hideMark/>
                </w:tcPr>
                <w:p w14:paraId="2635A787" w14:textId="77777777" w:rsidR="00DD346D" w:rsidRDefault="00DD346D" w:rsidP="00DD346D">
                  <w:pPr>
                    <w:rPr>
                      <w:b/>
                      <w:bCs/>
                    </w:rPr>
                  </w:pPr>
                  <w:r>
                    <w:rPr>
                      <w:b/>
                      <w:bCs/>
                    </w:rPr>
                    <w:t>Шпатлевка потолков под гладкую окраску</w:t>
                  </w:r>
                </w:p>
              </w:tc>
              <w:tc>
                <w:tcPr>
                  <w:tcW w:w="1014" w:type="dxa"/>
                  <w:tcBorders>
                    <w:top w:val="nil"/>
                    <w:left w:val="nil"/>
                    <w:bottom w:val="single" w:sz="4" w:space="0" w:color="auto"/>
                    <w:right w:val="nil"/>
                  </w:tcBorders>
                  <w:noWrap/>
                  <w:vAlign w:val="bottom"/>
                  <w:hideMark/>
                </w:tcPr>
                <w:p w14:paraId="7368A820" w14:textId="77777777" w:rsidR="00DD346D" w:rsidRDefault="00DD346D" w:rsidP="00DD346D">
                  <w:pPr>
                    <w:jc w:val="center"/>
                  </w:pPr>
                  <w:r>
                    <w:t>м2</w:t>
                  </w:r>
                </w:p>
              </w:tc>
              <w:tc>
                <w:tcPr>
                  <w:tcW w:w="1199" w:type="dxa"/>
                  <w:tcBorders>
                    <w:top w:val="nil"/>
                    <w:left w:val="single" w:sz="4" w:space="0" w:color="auto"/>
                    <w:bottom w:val="single" w:sz="4" w:space="0" w:color="auto"/>
                    <w:right w:val="single" w:sz="4" w:space="0" w:color="auto"/>
                  </w:tcBorders>
                  <w:noWrap/>
                  <w:vAlign w:val="bottom"/>
                  <w:hideMark/>
                </w:tcPr>
                <w:p w14:paraId="1106DBC6" w14:textId="77777777" w:rsidR="00DD346D" w:rsidRDefault="00DD346D" w:rsidP="00DD346D">
                  <w:pPr>
                    <w:jc w:val="center"/>
                    <w:rPr>
                      <w:rFonts w:ascii="Arial CYR" w:hAnsi="Arial CYR" w:cs="Arial CYR"/>
                      <w:sz w:val="20"/>
                      <w:szCs w:val="20"/>
                    </w:rPr>
                  </w:pPr>
                  <w:r>
                    <w:rPr>
                      <w:rFonts w:ascii="Arial CYR" w:hAnsi="Arial CYR" w:cs="Arial CYR"/>
                      <w:sz w:val="20"/>
                      <w:szCs w:val="20"/>
                    </w:rPr>
                    <w:t>1320,80</w:t>
                  </w:r>
                </w:p>
              </w:tc>
              <w:tc>
                <w:tcPr>
                  <w:tcW w:w="236" w:type="dxa"/>
                  <w:vAlign w:val="center"/>
                  <w:hideMark/>
                </w:tcPr>
                <w:p w14:paraId="4F29F00E" w14:textId="77777777" w:rsidR="00DD346D" w:rsidRDefault="00DD346D" w:rsidP="00DD346D">
                  <w:pPr>
                    <w:rPr>
                      <w:sz w:val="20"/>
                      <w:szCs w:val="20"/>
                    </w:rPr>
                  </w:pPr>
                </w:p>
              </w:tc>
            </w:tr>
            <w:tr w:rsidR="00DD346D" w14:paraId="184BB040" w14:textId="77777777" w:rsidTr="00CB715F">
              <w:trPr>
                <w:trHeight w:val="308"/>
              </w:trPr>
              <w:tc>
                <w:tcPr>
                  <w:tcW w:w="551" w:type="dxa"/>
                  <w:tcBorders>
                    <w:top w:val="nil"/>
                    <w:left w:val="single" w:sz="4" w:space="0" w:color="auto"/>
                    <w:bottom w:val="single" w:sz="4" w:space="0" w:color="auto"/>
                    <w:right w:val="single" w:sz="4" w:space="0" w:color="auto"/>
                  </w:tcBorders>
                  <w:noWrap/>
                  <w:vAlign w:val="bottom"/>
                  <w:hideMark/>
                </w:tcPr>
                <w:p w14:paraId="54689E20" w14:textId="77777777" w:rsidR="00DD346D" w:rsidRDefault="00DD346D" w:rsidP="00DD346D">
                  <w:pPr>
                    <w:jc w:val="center"/>
                  </w:pPr>
                  <w:r>
                    <w:t>27</w:t>
                  </w:r>
                </w:p>
              </w:tc>
              <w:tc>
                <w:tcPr>
                  <w:tcW w:w="6744" w:type="dxa"/>
                  <w:tcBorders>
                    <w:top w:val="nil"/>
                    <w:left w:val="nil"/>
                    <w:bottom w:val="single" w:sz="4" w:space="0" w:color="auto"/>
                    <w:right w:val="single" w:sz="4" w:space="0" w:color="auto"/>
                  </w:tcBorders>
                  <w:noWrap/>
                  <w:vAlign w:val="bottom"/>
                  <w:hideMark/>
                </w:tcPr>
                <w:p w14:paraId="4C870818" w14:textId="77777777" w:rsidR="00DD346D" w:rsidRDefault="00DD346D" w:rsidP="00DD346D">
                  <w:pPr>
                    <w:rPr>
                      <w:b/>
                      <w:bCs/>
                    </w:rPr>
                  </w:pPr>
                  <w:r>
                    <w:rPr>
                      <w:b/>
                      <w:bCs/>
                    </w:rPr>
                    <w:t>Шпатлевка коробов под гладкую окраску</w:t>
                  </w:r>
                </w:p>
              </w:tc>
              <w:tc>
                <w:tcPr>
                  <w:tcW w:w="1014" w:type="dxa"/>
                  <w:tcBorders>
                    <w:top w:val="nil"/>
                    <w:left w:val="nil"/>
                    <w:bottom w:val="single" w:sz="4" w:space="0" w:color="auto"/>
                    <w:right w:val="nil"/>
                  </w:tcBorders>
                  <w:noWrap/>
                  <w:vAlign w:val="bottom"/>
                  <w:hideMark/>
                </w:tcPr>
                <w:p w14:paraId="734E4BB8" w14:textId="77777777" w:rsidR="00DD346D" w:rsidRDefault="00DD346D" w:rsidP="00DD346D">
                  <w:pPr>
                    <w:jc w:val="center"/>
                  </w:pPr>
                  <w:proofErr w:type="spellStart"/>
                  <w:r>
                    <w:t>м.п</w:t>
                  </w:r>
                  <w:proofErr w:type="spellEnd"/>
                  <w:r>
                    <w:t>.</w:t>
                  </w:r>
                </w:p>
              </w:tc>
              <w:tc>
                <w:tcPr>
                  <w:tcW w:w="1199" w:type="dxa"/>
                  <w:tcBorders>
                    <w:top w:val="nil"/>
                    <w:left w:val="single" w:sz="4" w:space="0" w:color="auto"/>
                    <w:bottom w:val="single" w:sz="4" w:space="0" w:color="auto"/>
                    <w:right w:val="single" w:sz="4" w:space="0" w:color="auto"/>
                  </w:tcBorders>
                  <w:noWrap/>
                  <w:vAlign w:val="bottom"/>
                  <w:hideMark/>
                </w:tcPr>
                <w:p w14:paraId="1DBBCB3B" w14:textId="77777777" w:rsidR="00DD346D" w:rsidRDefault="00DD346D" w:rsidP="00DD346D">
                  <w:pPr>
                    <w:jc w:val="center"/>
                    <w:rPr>
                      <w:rFonts w:ascii="Arial CYR" w:hAnsi="Arial CYR" w:cs="Arial CYR"/>
                      <w:sz w:val="20"/>
                      <w:szCs w:val="20"/>
                    </w:rPr>
                  </w:pPr>
                  <w:r>
                    <w:rPr>
                      <w:rFonts w:ascii="Arial CYR" w:hAnsi="Arial CYR" w:cs="Arial CYR"/>
                      <w:sz w:val="20"/>
                      <w:szCs w:val="20"/>
                    </w:rPr>
                    <w:t>572,84</w:t>
                  </w:r>
                </w:p>
              </w:tc>
              <w:tc>
                <w:tcPr>
                  <w:tcW w:w="236" w:type="dxa"/>
                  <w:vAlign w:val="center"/>
                  <w:hideMark/>
                </w:tcPr>
                <w:p w14:paraId="487053CD" w14:textId="77777777" w:rsidR="00DD346D" w:rsidRDefault="00DD346D" w:rsidP="00DD346D">
                  <w:pPr>
                    <w:rPr>
                      <w:sz w:val="20"/>
                      <w:szCs w:val="20"/>
                    </w:rPr>
                  </w:pPr>
                </w:p>
              </w:tc>
            </w:tr>
            <w:tr w:rsidR="00DD346D" w14:paraId="6B8A4E5E" w14:textId="77777777" w:rsidTr="00CB715F">
              <w:trPr>
                <w:trHeight w:val="308"/>
              </w:trPr>
              <w:tc>
                <w:tcPr>
                  <w:tcW w:w="551" w:type="dxa"/>
                  <w:tcBorders>
                    <w:top w:val="nil"/>
                    <w:left w:val="single" w:sz="4" w:space="0" w:color="auto"/>
                    <w:bottom w:val="single" w:sz="4" w:space="0" w:color="auto"/>
                    <w:right w:val="single" w:sz="4" w:space="0" w:color="auto"/>
                  </w:tcBorders>
                  <w:noWrap/>
                  <w:vAlign w:val="bottom"/>
                  <w:hideMark/>
                </w:tcPr>
                <w:p w14:paraId="2AB53362" w14:textId="77777777" w:rsidR="00DD346D" w:rsidRDefault="00DD346D" w:rsidP="00DD346D">
                  <w:pPr>
                    <w:jc w:val="center"/>
                  </w:pPr>
                  <w:r>
                    <w:t>28</w:t>
                  </w:r>
                </w:p>
              </w:tc>
              <w:tc>
                <w:tcPr>
                  <w:tcW w:w="6744" w:type="dxa"/>
                  <w:tcBorders>
                    <w:top w:val="nil"/>
                    <w:left w:val="nil"/>
                    <w:bottom w:val="single" w:sz="4" w:space="0" w:color="auto"/>
                    <w:right w:val="single" w:sz="4" w:space="0" w:color="auto"/>
                  </w:tcBorders>
                  <w:noWrap/>
                  <w:vAlign w:val="bottom"/>
                  <w:hideMark/>
                </w:tcPr>
                <w:p w14:paraId="04810FEC" w14:textId="77777777" w:rsidR="00DD346D" w:rsidRDefault="00DD346D" w:rsidP="00DD346D">
                  <w:pPr>
                    <w:jc w:val="right"/>
                    <w:rPr>
                      <w:i/>
                      <w:iCs/>
                    </w:rPr>
                  </w:pPr>
                  <w:r>
                    <w:rPr>
                      <w:i/>
                      <w:iCs/>
                    </w:rPr>
                    <w:t>Грунтовка глубокого проникновения</w:t>
                  </w:r>
                </w:p>
              </w:tc>
              <w:tc>
                <w:tcPr>
                  <w:tcW w:w="1014" w:type="dxa"/>
                  <w:tcBorders>
                    <w:top w:val="nil"/>
                    <w:left w:val="nil"/>
                    <w:bottom w:val="single" w:sz="4" w:space="0" w:color="auto"/>
                    <w:right w:val="nil"/>
                  </w:tcBorders>
                  <w:noWrap/>
                  <w:vAlign w:val="bottom"/>
                  <w:hideMark/>
                </w:tcPr>
                <w:p w14:paraId="664C71A0" w14:textId="77777777" w:rsidR="00DD346D" w:rsidRDefault="00DD346D" w:rsidP="00DD346D">
                  <w:pPr>
                    <w:jc w:val="center"/>
                  </w:pPr>
                  <w:r>
                    <w:t>кг</w:t>
                  </w:r>
                </w:p>
              </w:tc>
              <w:tc>
                <w:tcPr>
                  <w:tcW w:w="1199" w:type="dxa"/>
                  <w:tcBorders>
                    <w:top w:val="nil"/>
                    <w:left w:val="single" w:sz="4" w:space="0" w:color="auto"/>
                    <w:bottom w:val="single" w:sz="4" w:space="0" w:color="auto"/>
                    <w:right w:val="single" w:sz="4" w:space="0" w:color="auto"/>
                  </w:tcBorders>
                  <w:noWrap/>
                  <w:vAlign w:val="bottom"/>
                  <w:hideMark/>
                </w:tcPr>
                <w:p w14:paraId="1DAFFD5D" w14:textId="77777777" w:rsidR="00DD346D" w:rsidRDefault="00DD346D" w:rsidP="00DD346D">
                  <w:pPr>
                    <w:jc w:val="center"/>
                    <w:rPr>
                      <w:rFonts w:ascii="Arial CYR" w:hAnsi="Arial CYR" w:cs="Arial CYR"/>
                      <w:sz w:val="20"/>
                      <w:szCs w:val="20"/>
                    </w:rPr>
                  </w:pPr>
                  <w:r>
                    <w:rPr>
                      <w:rFonts w:ascii="Arial CYR" w:hAnsi="Arial CYR" w:cs="Arial CYR"/>
                      <w:sz w:val="20"/>
                      <w:szCs w:val="20"/>
                    </w:rPr>
                    <w:t>416,12</w:t>
                  </w:r>
                </w:p>
              </w:tc>
              <w:tc>
                <w:tcPr>
                  <w:tcW w:w="236" w:type="dxa"/>
                  <w:vAlign w:val="center"/>
                  <w:hideMark/>
                </w:tcPr>
                <w:p w14:paraId="0397A464" w14:textId="77777777" w:rsidR="00DD346D" w:rsidRDefault="00DD346D" w:rsidP="00DD346D">
                  <w:pPr>
                    <w:rPr>
                      <w:sz w:val="20"/>
                      <w:szCs w:val="20"/>
                    </w:rPr>
                  </w:pPr>
                </w:p>
              </w:tc>
            </w:tr>
            <w:tr w:rsidR="00DD346D" w14:paraId="367FB483" w14:textId="77777777" w:rsidTr="00CB715F">
              <w:trPr>
                <w:trHeight w:val="308"/>
              </w:trPr>
              <w:tc>
                <w:tcPr>
                  <w:tcW w:w="551" w:type="dxa"/>
                  <w:tcBorders>
                    <w:top w:val="nil"/>
                    <w:left w:val="single" w:sz="4" w:space="0" w:color="auto"/>
                    <w:bottom w:val="single" w:sz="4" w:space="0" w:color="auto"/>
                    <w:right w:val="single" w:sz="4" w:space="0" w:color="auto"/>
                  </w:tcBorders>
                  <w:noWrap/>
                  <w:vAlign w:val="bottom"/>
                  <w:hideMark/>
                </w:tcPr>
                <w:p w14:paraId="33ED5546" w14:textId="77777777" w:rsidR="00DD346D" w:rsidRDefault="00DD346D" w:rsidP="00DD346D">
                  <w:pPr>
                    <w:jc w:val="center"/>
                  </w:pPr>
                  <w:r>
                    <w:t>29</w:t>
                  </w:r>
                </w:p>
              </w:tc>
              <w:tc>
                <w:tcPr>
                  <w:tcW w:w="6744" w:type="dxa"/>
                  <w:tcBorders>
                    <w:top w:val="nil"/>
                    <w:left w:val="nil"/>
                    <w:bottom w:val="single" w:sz="4" w:space="0" w:color="auto"/>
                    <w:right w:val="single" w:sz="4" w:space="0" w:color="auto"/>
                  </w:tcBorders>
                  <w:noWrap/>
                  <w:vAlign w:val="bottom"/>
                  <w:hideMark/>
                </w:tcPr>
                <w:p w14:paraId="32ED3247" w14:textId="77777777" w:rsidR="00DD346D" w:rsidRDefault="00DD346D" w:rsidP="00DD346D">
                  <w:pPr>
                    <w:jc w:val="right"/>
                    <w:rPr>
                      <w:i/>
                      <w:iCs/>
                    </w:rPr>
                  </w:pPr>
                  <w:r>
                    <w:rPr>
                      <w:i/>
                      <w:iCs/>
                    </w:rPr>
                    <w:t xml:space="preserve">Стеклохолст </w:t>
                  </w:r>
                </w:p>
              </w:tc>
              <w:tc>
                <w:tcPr>
                  <w:tcW w:w="1014" w:type="dxa"/>
                  <w:tcBorders>
                    <w:top w:val="nil"/>
                    <w:left w:val="nil"/>
                    <w:bottom w:val="single" w:sz="4" w:space="0" w:color="auto"/>
                    <w:right w:val="nil"/>
                  </w:tcBorders>
                  <w:noWrap/>
                  <w:vAlign w:val="bottom"/>
                  <w:hideMark/>
                </w:tcPr>
                <w:p w14:paraId="50AE8B15" w14:textId="77777777" w:rsidR="00DD346D" w:rsidRDefault="00DD346D" w:rsidP="00DD346D">
                  <w:pPr>
                    <w:jc w:val="center"/>
                  </w:pPr>
                  <w:r>
                    <w:t>м2</w:t>
                  </w:r>
                </w:p>
              </w:tc>
              <w:tc>
                <w:tcPr>
                  <w:tcW w:w="1199" w:type="dxa"/>
                  <w:tcBorders>
                    <w:top w:val="nil"/>
                    <w:left w:val="single" w:sz="4" w:space="0" w:color="auto"/>
                    <w:bottom w:val="single" w:sz="4" w:space="0" w:color="auto"/>
                    <w:right w:val="single" w:sz="4" w:space="0" w:color="auto"/>
                  </w:tcBorders>
                  <w:noWrap/>
                  <w:vAlign w:val="bottom"/>
                  <w:hideMark/>
                </w:tcPr>
                <w:p w14:paraId="531A94CC" w14:textId="77777777" w:rsidR="00DD346D" w:rsidRDefault="00DD346D" w:rsidP="00DD346D">
                  <w:pPr>
                    <w:jc w:val="center"/>
                    <w:rPr>
                      <w:rFonts w:ascii="Arial CYR" w:hAnsi="Arial CYR" w:cs="Arial CYR"/>
                      <w:sz w:val="20"/>
                      <w:szCs w:val="20"/>
                    </w:rPr>
                  </w:pPr>
                  <w:r>
                    <w:rPr>
                      <w:rFonts w:ascii="Arial CYR" w:hAnsi="Arial CYR" w:cs="Arial CYR"/>
                      <w:sz w:val="20"/>
                      <w:szCs w:val="20"/>
                    </w:rPr>
                    <w:t>1830,95</w:t>
                  </w:r>
                </w:p>
              </w:tc>
              <w:tc>
                <w:tcPr>
                  <w:tcW w:w="236" w:type="dxa"/>
                  <w:vAlign w:val="center"/>
                  <w:hideMark/>
                </w:tcPr>
                <w:p w14:paraId="3DCB2CBA" w14:textId="77777777" w:rsidR="00DD346D" w:rsidRDefault="00DD346D" w:rsidP="00DD346D">
                  <w:pPr>
                    <w:rPr>
                      <w:sz w:val="20"/>
                      <w:szCs w:val="20"/>
                    </w:rPr>
                  </w:pPr>
                </w:p>
              </w:tc>
            </w:tr>
            <w:tr w:rsidR="00DD346D" w14:paraId="6847ED84" w14:textId="77777777" w:rsidTr="00CB715F">
              <w:trPr>
                <w:trHeight w:val="308"/>
              </w:trPr>
              <w:tc>
                <w:tcPr>
                  <w:tcW w:w="551" w:type="dxa"/>
                  <w:tcBorders>
                    <w:top w:val="nil"/>
                    <w:left w:val="single" w:sz="4" w:space="0" w:color="auto"/>
                    <w:bottom w:val="single" w:sz="4" w:space="0" w:color="auto"/>
                    <w:right w:val="single" w:sz="4" w:space="0" w:color="auto"/>
                  </w:tcBorders>
                  <w:noWrap/>
                  <w:vAlign w:val="bottom"/>
                  <w:hideMark/>
                </w:tcPr>
                <w:p w14:paraId="5C3CD05E" w14:textId="77777777" w:rsidR="00DD346D" w:rsidRDefault="00DD346D" w:rsidP="00DD346D">
                  <w:pPr>
                    <w:jc w:val="center"/>
                  </w:pPr>
                  <w:r>
                    <w:t>30</w:t>
                  </w:r>
                </w:p>
              </w:tc>
              <w:tc>
                <w:tcPr>
                  <w:tcW w:w="6744" w:type="dxa"/>
                  <w:tcBorders>
                    <w:top w:val="nil"/>
                    <w:left w:val="nil"/>
                    <w:bottom w:val="single" w:sz="4" w:space="0" w:color="auto"/>
                    <w:right w:val="single" w:sz="4" w:space="0" w:color="auto"/>
                  </w:tcBorders>
                  <w:noWrap/>
                  <w:vAlign w:val="bottom"/>
                  <w:hideMark/>
                </w:tcPr>
                <w:p w14:paraId="24128AA1" w14:textId="77777777" w:rsidR="00DD346D" w:rsidRDefault="00DD346D" w:rsidP="00DD346D">
                  <w:pPr>
                    <w:jc w:val="right"/>
                    <w:rPr>
                      <w:i/>
                      <w:iCs/>
                    </w:rPr>
                  </w:pPr>
                  <w:r>
                    <w:rPr>
                      <w:i/>
                      <w:iCs/>
                    </w:rPr>
                    <w:t>Клей для стеклохолста</w:t>
                  </w:r>
                </w:p>
              </w:tc>
              <w:tc>
                <w:tcPr>
                  <w:tcW w:w="1014" w:type="dxa"/>
                  <w:tcBorders>
                    <w:top w:val="nil"/>
                    <w:left w:val="nil"/>
                    <w:bottom w:val="single" w:sz="4" w:space="0" w:color="auto"/>
                    <w:right w:val="nil"/>
                  </w:tcBorders>
                  <w:noWrap/>
                  <w:vAlign w:val="bottom"/>
                  <w:hideMark/>
                </w:tcPr>
                <w:p w14:paraId="765D0C37" w14:textId="77777777" w:rsidR="00DD346D" w:rsidRDefault="00DD346D" w:rsidP="00DD346D">
                  <w:pPr>
                    <w:jc w:val="center"/>
                  </w:pPr>
                  <w:r>
                    <w:t>кг</w:t>
                  </w:r>
                </w:p>
              </w:tc>
              <w:tc>
                <w:tcPr>
                  <w:tcW w:w="1199" w:type="dxa"/>
                  <w:tcBorders>
                    <w:top w:val="nil"/>
                    <w:left w:val="single" w:sz="4" w:space="0" w:color="auto"/>
                    <w:bottom w:val="single" w:sz="4" w:space="0" w:color="auto"/>
                    <w:right w:val="single" w:sz="4" w:space="0" w:color="auto"/>
                  </w:tcBorders>
                  <w:noWrap/>
                  <w:vAlign w:val="bottom"/>
                  <w:hideMark/>
                </w:tcPr>
                <w:p w14:paraId="6AAA8FFE" w14:textId="77777777" w:rsidR="00DD346D" w:rsidRDefault="00DD346D" w:rsidP="00DD346D">
                  <w:pPr>
                    <w:jc w:val="center"/>
                    <w:rPr>
                      <w:rFonts w:ascii="Arial CYR" w:hAnsi="Arial CYR" w:cs="Arial CYR"/>
                      <w:sz w:val="20"/>
                      <w:szCs w:val="20"/>
                    </w:rPr>
                  </w:pPr>
                  <w:r>
                    <w:rPr>
                      <w:rFonts w:ascii="Arial CYR" w:hAnsi="Arial CYR" w:cs="Arial CYR"/>
                      <w:sz w:val="20"/>
                      <w:szCs w:val="20"/>
                    </w:rPr>
                    <w:t>499,35</w:t>
                  </w:r>
                </w:p>
              </w:tc>
              <w:tc>
                <w:tcPr>
                  <w:tcW w:w="236" w:type="dxa"/>
                  <w:vAlign w:val="center"/>
                  <w:hideMark/>
                </w:tcPr>
                <w:p w14:paraId="2C62E069" w14:textId="77777777" w:rsidR="00DD346D" w:rsidRDefault="00DD346D" w:rsidP="00DD346D">
                  <w:pPr>
                    <w:rPr>
                      <w:sz w:val="20"/>
                      <w:szCs w:val="20"/>
                    </w:rPr>
                  </w:pPr>
                </w:p>
              </w:tc>
            </w:tr>
            <w:tr w:rsidR="00DD346D" w14:paraId="1A79FC67" w14:textId="77777777" w:rsidTr="00CB715F">
              <w:trPr>
                <w:trHeight w:val="308"/>
              </w:trPr>
              <w:tc>
                <w:tcPr>
                  <w:tcW w:w="551" w:type="dxa"/>
                  <w:tcBorders>
                    <w:top w:val="nil"/>
                    <w:left w:val="single" w:sz="4" w:space="0" w:color="auto"/>
                    <w:bottom w:val="single" w:sz="4" w:space="0" w:color="auto"/>
                    <w:right w:val="single" w:sz="4" w:space="0" w:color="auto"/>
                  </w:tcBorders>
                  <w:noWrap/>
                  <w:vAlign w:val="bottom"/>
                  <w:hideMark/>
                </w:tcPr>
                <w:p w14:paraId="2A6FC4D6" w14:textId="77777777" w:rsidR="00DD346D" w:rsidRDefault="00DD346D" w:rsidP="00DD346D">
                  <w:pPr>
                    <w:jc w:val="center"/>
                  </w:pPr>
                  <w:r>
                    <w:t>31</w:t>
                  </w:r>
                </w:p>
              </w:tc>
              <w:tc>
                <w:tcPr>
                  <w:tcW w:w="6744" w:type="dxa"/>
                  <w:tcBorders>
                    <w:top w:val="nil"/>
                    <w:left w:val="nil"/>
                    <w:bottom w:val="single" w:sz="4" w:space="0" w:color="auto"/>
                    <w:right w:val="single" w:sz="4" w:space="0" w:color="auto"/>
                  </w:tcBorders>
                  <w:noWrap/>
                  <w:vAlign w:val="bottom"/>
                  <w:hideMark/>
                </w:tcPr>
                <w:p w14:paraId="1CDEFE17" w14:textId="77777777" w:rsidR="00DD346D" w:rsidRDefault="00DD346D" w:rsidP="00DD346D">
                  <w:pPr>
                    <w:jc w:val="right"/>
                    <w:rPr>
                      <w:i/>
                      <w:iCs/>
                    </w:rPr>
                  </w:pPr>
                  <w:r>
                    <w:rPr>
                      <w:i/>
                      <w:iCs/>
                    </w:rPr>
                    <w:t>Шпатлевка полимерная фасадная</w:t>
                  </w:r>
                </w:p>
              </w:tc>
              <w:tc>
                <w:tcPr>
                  <w:tcW w:w="1014" w:type="dxa"/>
                  <w:tcBorders>
                    <w:top w:val="nil"/>
                    <w:left w:val="nil"/>
                    <w:bottom w:val="single" w:sz="4" w:space="0" w:color="auto"/>
                    <w:right w:val="nil"/>
                  </w:tcBorders>
                  <w:noWrap/>
                  <w:vAlign w:val="bottom"/>
                  <w:hideMark/>
                </w:tcPr>
                <w:p w14:paraId="31C6829C" w14:textId="77777777" w:rsidR="00DD346D" w:rsidRDefault="00DD346D" w:rsidP="00DD346D">
                  <w:pPr>
                    <w:jc w:val="center"/>
                  </w:pPr>
                  <w:r>
                    <w:t>кг</w:t>
                  </w:r>
                </w:p>
              </w:tc>
              <w:tc>
                <w:tcPr>
                  <w:tcW w:w="1199" w:type="dxa"/>
                  <w:tcBorders>
                    <w:top w:val="nil"/>
                    <w:left w:val="single" w:sz="4" w:space="0" w:color="auto"/>
                    <w:bottom w:val="single" w:sz="4" w:space="0" w:color="auto"/>
                    <w:right w:val="single" w:sz="4" w:space="0" w:color="auto"/>
                  </w:tcBorders>
                  <w:noWrap/>
                  <w:vAlign w:val="bottom"/>
                  <w:hideMark/>
                </w:tcPr>
                <w:p w14:paraId="278D74BD" w14:textId="77777777" w:rsidR="00DD346D" w:rsidRDefault="00DD346D" w:rsidP="00DD346D">
                  <w:pPr>
                    <w:jc w:val="center"/>
                    <w:rPr>
                      <w:rFonts w:ascii="Arial CYR" w:hAnsi="Arial CYR" w:cs="Arial CYR"/>
                      <w:sz w:val="20"/>
                      <w:szCs w:val="20"/>
                    </w:rPr>
                  </w:pPr>
                  <w:r>
                    <w:rPr>
                      <w:rFonts w:ascii="Arial CYR" w:hAnsi="Arial CYR" w:cs="Arial CYR"/>
                      <w:sz w:val="20"/>
                      <w:szCs w:val="20"/>
                    </w:rPr>
                    <w:t>4993,49</w:t>
                  </w:r>
                </w:p>
              </w:tc>
              <w:tc>
                <w:tcPr>
                  <w:tcW w:w="236" w:type="dxa"/>
                  <w:vAlign w:val="center"/>
                  <w:hideMark/>
                </w:tcPr>
                <w:p w14:paraId="78C436DF" w14:textId="77777777" w:rsidR="00DD346D" w:rsidRDefault="00DD346D" w:rsidP="00DD346D">
                  <w:pPr>
                    <w:rPr>
                      <w:sz w:val="20"/>
                      <w:szCs w:val="20"/>
                    </w:rPr>
                  </w:pPr>
                </w:p>
              </w:tc>
            </w:tr>
            <w:tr w:rsidR="00DD346D" w14:paraId="5363BC80" w14:textId="77777777" w:rsidTr="00CB715F">
              <w:trPr>
                <w:trHeight w:val="308"/>
              </w:trPr>
              <w:tc>
                <w:tcPr>
                  <w:tcW w:w="551" w:type="dxa"/>
                  <w:tcBorders>
                    <w:top w:val="nil"/>
                    <w:left w:val="single" w:sz="4" w:space="0" w:color="auto"/>
                    <w:bottom w:val="single" w:sz="4" w:space="0" w:color="auto"/>
                    <w:right w:val="single" w:sz="4" w:space="0" w:color="auto"/>
                  </w:tcBorders>
                  <w:noWrap/>
                  <w:vAlign w:val="bottom"/>
                  <w:hideMark/>
                </w:tcPr>
                <w:p w14:paraId="54D4CAC4" w14:textId="77777777" w:rsidR="00DD346D" w:rsidRDefault="00DD346D" w:rsidP="00DD346D">
                  <w:pPr>
                    <w:jc w:val="center"/>
                  </w:pPr>
                  <w:r>
                    <w:t>32</w:t>
                  </w:r>
                </w:p>
              </w:tc>
              <w:tc>
                <w:tcPr>
                  <w:tcW w:w="6744" w:type="dxa"/>
                  <w:tcBorders>
                    <w:top w:val="nil"/>
                    <w:left w:val="nil"/>
                    <w:bottom w:val="single" w:sz="4" w:space="0" w:color="auto"/>
                    <w:right w:val="single" w:sz="4" w:space="0" w:color="auto"/>
                  </w:tcBorders>
                  <w:noWrap/>
                  <w:vAlign w:val="center"/>
                  <w:hideMark/>
                </w:tcPr>
                <w:p w14:paraId="0273A8C2" w14:textId="77777777" w:rsidR="00DD346D" w:rsidRDefault="00DD346D" w:rsidP="00DD346D">
                  <w:pPr>
                    <w:rPr>
                      <w:b/>
                      <w:bCs/>
                      <w:color w:val="000000"/>
                    </w:rPr>
                  </w:pPr>
                  <w:proofErr w:type="spellStart"/>
                  <w:r>
                    <w:rPr>
                      <w:b/>
                      <w:bCs/>
                      <w:color w:val="000000"/>
                    </w:rPr>
                    <w:t>Огрунтовка</w:t>
                  </w:r>
                  <w:proofErr w:type="spellEnd"/>
                  <w:r>
                    <w:rPr>
                      <w:b/>
                      <w:bCs/>
                      <w:color w:val="000000"/>
                    </w:rPr>
                    <w:t xml:space="preserve"> стен перед окраской потолка</w:t>
                  </w:r>
                </w:p>
              </w:tc>
              <w:tc>
                <w:tcPr>
                  <w:tcW w:w="1014" w:type="dxa"/>
                  <w:tcBorders>
                    <w:top w:val="nil"/>
                    <w:left w:val="nil"/>
                    <w:bottom w:val="single" w:sz="4" w:space="0" w:color="auto"/>
                    <w:right w:val="nil"/>
                  </w:tcBorders>
                  <w:noWrap/>
                  <w:vAlign w:val="bottom"/>
                  <w:hideMark/>
                </w:tcPr>
                <w:p w14:paraId="2A1DCF01" w14:textId="77777777" w:rsidR="00DD346D" w:rsidRDefault="00DD346D" w:rsidP="00DD346D">
                  <w:pPr>
                    <w:jc w:val="center"/>
                  </w:pPr>
                  <w:r>
                    <w:t>м2</w:t>
                  </w:r>
                </w:p>
              </w:tc>
              <w:tc>
                <w:tcPr>
                  <w:tcW w:w="1199" w:type="dxa"/>
                  <w:tcBorders>
                    <w:top w:val="nil"/>
                    <w:left w:val="single" w:sz="4" w:space="0" w:color="auto"/>
                    <w:bottom w:val="single" w:sz="4" w:space="0" w:color="auto"/>
                    <w:right w:val="single" w:sz="4" w:space="0" w:color="auto"/>
                  </w:tcBorders>
                  <w:noWrap/>
                  <w:vAlign w:val="bottom"/>
                  <w:hideMark/>
                </w:tcPr>
                <w:p w14:paraId="549B1981" w14:textId="77777777" w:rsidR="00DD346D" w:rsidRDefault="00DD346D" w:rsidP="00DD346D">
                  <w:pPr>
                    <w:jc w:val="center"/>
                    <w:rPr>
                      <w:rFonts w:ascii="Arial CYR" w:hAnsi="Arial CYR" w:cs="Arial CYR"/>
                      <w:sz w:val="20"/>
                      <w:szCs w:val="20"/>
                    </w:rPr>
                  </w:pPr>
                  <w:r>
                    <w:rPr>
                      <w:rFonts w:ascii="Arial CYR" w:hAnsi="Arial CYR" w:cs="Arial CYR"/>
                      <w:sz w:val="20"/>
                      <w:szCs w:val="20"/>
                    </w:rPr>
                    <w:t>2964,50</w:t>
                  </w:r>
                </w:p>
              </w:tc>
              <w:tc>
                <w:tcPr>
                  <w:tcW w:w="236" w:type="dxa"/>
                  <w:vAlign w:val="center"/>
                  <w:hideMark/>
                </w:tcPr>
                <w:p w14:paraId="5D2E46EC" w14:textId="77777777" w:rsidR="00DD346D" w:rsidRDefault="00DD346D" w:rsidP="00DD346D">
                  <w:pPr>
                    <w:rPr>
                      <w:sz w:val="20"/>
                      <w:szCs w:val="20"/>
                    </w:rPr>
                  </w:pPr>
                </w:p>
              </w:tc>
            </w:tr>
            <w:tr w:rsidR="00DD346D" w14:paraId="0F4252DE" w14:textId="77777777" w:rsidTr="00CB715F">
              <w:trPr>
                <w:trHeight w:val="308"/>
              </w:trPr>
              <w:tc>
                <w:tcPr>
                  <w:tcW w:w="551" w:type="dxa"/>
                  <w:tcBorders>
                    <w:top w:val="nil"/>
                    <w:left w:val="single" w:sz="4" w:space="0" w:color="auto"/>
                    <w:bottom w:val="single" w:sz="4" w:space="0" w:color="auto"/>
                    <w:right w:val="single" w:sz="4" w:space="0" w:color="auto"/>
                  </w:tcBorders>
                  <w:noWrap/>
                  <w:vAlign w:val="bottom"/>
                  <w:hideMark/>
                </w:tcPr>
                <w:p w14:paraId="34436280" w14:textId="77777777" w:rsidR="00DD346D" w:rsidRDefault="00DD346D" w:rsidP="00DD346D">
                  <w:pPr>
                    <w:jc w:val="center"/>
                  </w:pPr>
                  <w:r>
                    <w:t>33</w:t>
                  </w:r>
                </w:p>
              </w:tc>
              <w:tc>
                <w:tcPr>
                  <w:tcW w:w="6744" w:type="dxa"/>
                  <w:tcBorders>
                    <w:top w:val="nil"/>
                    <w:left w:val="nil"/>
                    <w:bottom w:val="single" w:sz="4" w:space="0" w:color="auto"/>
                    <w:right w:val="single" w:sz="4" w:space="0" w:color="auto"/>
                  </w:tcBorders>
                  <w:noWrap/>
                  <w:vAlign w:val="bottom"/>
                  <w:hideMark/>
                </w:tcPr>
                <w:p w14:paraId="1826A6D6" w14:textId="77777777" w:rsidR="00DD346D" w:rsidRDefault="00DD346D" w:rsidP="00DD346D">
                  <w:pPr>
                    <w:jc w:val="right"/>
                    <w:rPr>
                      <w:i/>
                      <w:iCs/>
                    </w:rPr>
                  </w:pPr>
                  <w:r>
                    <w:rPr>
                      <w:i/>
                      <w:iCs/>
                    </w:rPr>
                    <w:t>Грунтовка глубокого проникновения</w:t>
                  </w:r>
                </w:p>
              </w:tc>
              <w:tc>
                <w:tcPr>
                  <w:tcW w:w="1014" w:type="dxa"/>
                  <w:tcBorders>
                    <w:top w:val="nil"/>
                    <w:left w:val="nil"/>
                    <w:bottom w:val="single" w:sz="4" w:space="0" w:color="auto"/>
                    <w:right w:val="nil"/>
                  </w:tcBorders>
                  <w:noWrap/>
                  <w:vAlign w:val="bottom"/>
                  <w:hideMark/>
                </w:tcPr>
                <w:p w14:paraId="1DDB2D85" w14:textId="77777777" w:rsidR="00DD346D" w:rsidRDefault="00DD346D" w:rsidP="00DD346D">
                  <w:pPr>
                    <w:jc w:val="center"/>
                  </w:pPr>
                  <w:r>
                    <w:t>л</w:t>
                  </w:r>
                </w:p>
              </w:tc>
              <w:tc>
                <w:tcPr>
                  <w:tcW w:w="1199" w:type="dxa"/>
                  <w:tcBorders>
                    <w:top w:val="nil"/>
                    <w:left w:val="single" w:sz="4" w:space="0" w:color="auto"/>
                    <w:bottom w:val="single" w:sz="4" w:space="0" w:color="auto"/>
                    <w:right w:val="single" w:sz="4" w:space="0" w:color="auto"/>
                  </w:tcBorders>
                  <w:noWrap/>
                  <w:vAlign w:val="bottom"/>
                  <w:hideMark/>
                </w:tcPr>
                <w:p w14:paraId="7C6E0F9E" w14:textId="77777777" w:rsidR="00DD346D" w:rsidRDefault="00DD346D" w:rsidP="00DD346D">
                  <w:pPr>
                    <w:jc w:val="center"/>
                    <w:rPr>
                      <w:rFonts w:ascii="Arial CYR" w:hAnsi="Arial CYR" w:cs="Arial CYR"/>
                      <w:sz w:val="20"/>
                      <w:szCs w:val="20"/>
                    </w:rPr>
                  </w:pPr>
                  <w:r>
                    <w:rPr>
                      <w:rFonts w:ascii="Arial CYR" w:hAnsi="Arial CYR" w:cs="Arial CYR"/>
                      <w:sz w:val="20"/>
                      <w:szCs w:val="20"/>
                    </w:rPr>
                    <w:t>592,90</w:t>
                  </w:r>
                </w:p>
              </w:tc>
              <w:tc>
                <w:tcPr>
                  <w:tcW w:w="236" w:type="dxa"/>
                  <w:vAlign w:val="center"/>
                  <w:hideMark/>
                </w:tcPr>
                <w:p w14:paraId="255A2B78" w14:textId="77777777" w:rsidR="00DD346D" w:rsidRDefault="00DD346D" w:rsidP="00DD346D">
                  <w:pPr>
                    <w:rPr>
                      <w:sz w:val="20"/>
                      <w:szCs w:val="20"/>
                    </w:rPr>
                  </w:pPr>
                </w:p>
              </w:tc>
            </w:tr>
            <w:tr w:rsidR="00DD346D" w14:paraId="26DAEBDB" w14:textId="77777777" w:rsidTr="00CB715F">
              <w:trPr>
                <w:trHeight w:val="308"/>
              </w:trPr>
              <w:tc>
                <w:tcPr>
                  <w:tcW w:w="551" w:type="dxa"/>
                  <w:tcBorders>
                    <w:top w:val="nil"/>
                    <w:left w:val="single" w:sz="4" w:space="0" w:color="auto"/>
                    <w:bottom w:val="single" w:sz="4" w:space="0" w:color="auto"/>
                    <w:right w:val="single" w:sz="4" w:space="0" w:color="auto"/>
                  </w:tcBorders>
                  <w:noWrap/>
                  <w:vAlign w:val="bottom"/>
                  <w:hideMark/>
                </w:tcPr>
                <w:p w14:paraId="7E71D1EE" w14:textId="77777777" w:rsidR="00DD346D" w:rsidRDefault="00DD346D" w:rsidP="00DD346D">
                  <w:pPr>
                    <w:jc w:val="center"/>
                  </w:pPr>
                  <w:r>
                    <w:t>34</w:t>
                  </w:r>
                </w:p>
              </w:tc>
              <w:tc>
                <w:tcPr>
                  <w:tcW w:w="6744" w:type="dxa"/>
                  <w:tcBorders>
                    <w:top w:val="nil"/>
                    <w:left w:val="nil"/>
                    <w:bottom w:val="single" w:sz="4" w:space="0" w:color="auto"/>
                    <w:right w:val="single" w:sz="4" w:space="0" w:color="auto"/>
                  </w:tcBorders>
                  <w:noWrap/>
                  <w:vAlign w:val="bottom"/>
                  <w:hideMark/>
                </w:tcPr>
                <w:p w14:paraId="6F8F9C02" w14:textId="77777777" w:rsidR="00DD346D" w:rsidRDefault="00DD346D" w:rsidP="00DD346D">
                  <w:pPr>
                    <w:rPr>
                      <w:b/>
                      <w:bCs/>
                    </w:rPr>
                  </w:pPr>
                  <w:r>
                    <w:rPr>
                      <w:b/>
                      <w:bCs/>
                    </w:rPr>
                    <w:t>Высококачественная окраска потолков</w:t>
                  </w:r>
                </w:p>
              </w:tc>
              <w:tc>
                <w:tcPr>
                  <w:tcW w:w="1014" w:type="dxa"/>
                  <w:tcBorders>
                    <w:top w:val="nil"/>
                    <w:left w:val="nil"/>
                    <w:bottom w:val="single" w:sz="4" w:space="0" w:color="auto"/>
                    <w:right w:val="nil"/>
                  </w:tcBorders>
                  <w:noWrap/>
                  <w:vAlign w:val="bottom"/>
                  <w:hideMark/>
                </w:tcPr>
                <w:p w14:paraId="7360DF00" w14:textId="77777777" w:rsidR="00DD346D" w:rsidRDefault="00DD346D" w:rsidP="00DD346D">
                  <w:pPr>
                    <w:jc w:val="center"/>
                  </w:pPr>
                  <w:r>
                    <w:t>м2</w:t>
                  </w:r>
                </w:p>
              </w:tc>
              <w:tc>
                <w:tcPr>
                  <w:tcW w:w="1199" w:type="dxa"/>
                  <w:tcBorders>
                    <w:top w:val="nil"/>
                    <w:left w:val="single" w:sz="4" w:space="0" w:color="auto"/>
                    <w:bottom w:val="single" w:sz="4" w:space="0" w:color="auto"/>
                    <w:right w:val="single" w:sz="4" w:space="0" w:color="auto"/>
                  </w:tcBorders>
                  <w:noWrap/>
                  <w:vAlign w:val="bottom"/>
                  <w:hideMark/>
                </w:tcPr>
                <w:p w14:paraId="665800F4" w14:textId="77777777" w:rsidR="00DD346D" w:rsidRDefault="00DD346D" w:rsidP="00DD346D">
                  <w:pPr>
                    <w:jc w:val="center"/>
                    <w:rPr>
                      <w:rFonts w:ascii="Arial CYR" w:hAnsi="Arial CYR" w:cs="Arial CYR"/>
                      <w:sz w:val="20"/>
                      <w:szCs w:val="20"/>
                    </w:rPr>
                  </w:pPr>
                  <w:r>
                    <w:rPr>
                      <w:rFonts w:ascii="Arial CYR" w:hAnsi="Arial CYR" w:cs="Arial CYR"/>
                      <w:sz w:val="20"/>
                      <w:szCs w:val="20"/>
                    </w:rPr>
                    <w:t>1320,80</w:t>
                  </w:r>
                </w:p>
              </w:tc>
              <w:tc>
                <w:tcPr>
                  <w:tcW w:w="236" w:type="dxa"/>
                  <w:vAlign w:val="center"/>
                  <w:hideMark/>
                </w:tcPr>
                <w:p w14:paraId="59297784" w14:textId="77777777" w:rsidR="00DD346D" w:rsidRDefault="00DD346D" w:rsidP="00DD346D">
                  <w:pPr>
                    <w:rPr>
                      <w:sz w:val="20"/>
                      <w:szCs w:val="20"/>
                    </w:rPr>
                  </w:pPr>
                </w:p>
              </w:tc>
            </w:tr>
            <w:tr w:rsidR="00DD346D" w14:paraId="6759671D" w14:textId="77777777" w:rsidTr="00CB715F">
              <w:trPr>
                <w:trHeight w:val="308"/>
              </w:trPr>
              <w:tc>
                <w:tcPr>
                  <w:tcW w:w="551" w:type="dxa"/>
                  <w:tcBorders>
                    <w:top w:val="nil"/>
                    <w:left w:val="single" w:sz="4" w:space="0" w:color="auto"/>
                    <w:bottom w:val="single" w:sz="4" w:space="0" w:color="auto"/>
                    <w:right w:val="single" w:sz="4" w:space="0" w:color="auto"/>
                  </w:tcBorders>
                  <w:noWrap/>
                  <w:vAlign w:val="bottom"/>
                  <w:hideMark/>
                </w:tcPr>
                <w:p w14:paraId="3796EF6D" w14:textId="77777777" w:rsidR="00DD346D" w:rsidRDefault="00DD346D" w:rsidP="00DD346D">
                  <w:pPr>
                    <w:jc w:val="center"/>
                  </w:pPr>
                  <w:r>
                    <w:t>35</w:t>
                  </w:r>
                </w:p>
              </w:tc>
              <w:tc>
                <w:tcPr>
                  <w:tcW w:w="6744" w:type="dxa"/>
                  <w:tcBorders>
                    <w:top w:val="nil"/>
                    <w:left w:val="nil"/>
                    <w:bottom w:val="single" w:sz="4" w:space="0" w:color="auto"/>
                    <w:right w:val="single" w:sz="4" w:space="0" w:color="auto"/>
                  </w:tcBorders>
                  <w:noWrap/>
                  <w:vAlign w:val="bottom"/>
                  <w:hideMark/>
                </w:tcPr>
                <w:p w14:paraId="346BEB49" w14:textId="77777777" w:rsidR="00DD346D" w:rsidRDefault="00DD346D" w:rsidP="00DD346D">
                  <w:pPr>
                    <w:rPr>
                      <w:b/>
                      <w:bCs/>
                    </w:rPr>
                  </w:pPr>
                  <w:r>
                    <w:rPr>
                      <w:b/>
                      <w:bCs/>
                    </w:rPr>
                    <w:t>Высококачественная окраска коробов</w:t>
                  </w:r>
                </w:p>
              </w:tc>
              <w:tc>
                <w:tcPr>
                  <w:tcW w:w="1014" w:type="dxa"/>
                  <w:tcBorders>
                    <w:top w:val="nil"/>
                    <w:left w:val="nil"/>
                    <w:bottom w:val="single" w:sz="4" w:space="0" w:color="auto"/>
                    <w:right w:val="nil"/>
                  </w:tcBorders>
                  <w:noWrap/>
                  <w:vAlign w:val="bottom"/>
                  <w:hideMark/>
                </w:tcPr>
                <w:p w14:paraId="2B2E1C53" w14:textId="77777777" w:rsidR="00DD346D" w:rsidRDefault="00DD346D" w:rsidP="00DD346D">
                  <w:pPr>
                    <w:jc w:val="center"/>
                  </w:pPr>
                  <w:proofErr w:type="spellStart"/>
                  <w:r>
                    <w:t>м.п</w:t>
                  </w:r>
                  <w:proofErr w:type="spellEnd"/>
                  <w:r>
                    <w:t>.</w:t>
                  </w:r>
                </w:p>
              </w:tc>
              <w:tc>
                <w:tcPr>
                  <w:tcW w:w="1199" w:type="dxa"/>
                  <w:tcBorders>
                    <w:top w:val="nil"/>
                    <w:left w:val="single" w:sz="4" w:space="0" w:color="auto"/>
                    <w:bottom w:val="single" w:sz="4" w:space="0" w:color="auto"/>
                    <w:right w:val="single" w:sz="4" w:space="0" w:color="auto"/>
                  </w:tcBorders>
                  <w:noWrap/>
                  <w:vAlign w:val="bottom"/>
                  <w:hideMark/>
                </w:tcPr>
                <w:p w14:paraId="23015699" w14:textId="77777777" w:rsidR="00DD346D" w:rsidRDefault="00DD346D" w:rsidP="00DD346D">
                  <w:pPr>
                    <w:jc w:val="center"/>
                    <w:rPr>
                      <w:rFonts w:ascii="Arial CYR" w:hAnsi="Arial CYR" w:cs="Arial CYR"/>
                      <w:sz w:val="20"/>
                      <w:szCs w:val="20"/>
                    </w:rPr>
                  </w:pPr>
                  <w:r>
                    <w:rPr>
                      <w:rFonts w:ascii="Arial CYR" w:hAnsi="Arial CYR" w:cs="Arial CYR"/>
                      <w:sz w:val="20"/>
                      <w:szCs w:val="20"/>
                    </w:rPr>
                    <w:t>572,84</w:t>
                  </w:r>
                </w:p>
              </w:tc>
              <w:tc>
                <w:tcPr>
                  <w:tcW w:w="236" w:type="dxa"/>
                  <w:vAlign w:val="center"/>
                  <w:hideMark/>
                </w:tcPr>
                <w:p w14:paraId="0563F923" w14:textId="77777777" w:rsidR="00DD346D" w:rsidRDefault="00DD346D" w:rsidP="00DD346D">
                  <w:pPr>
                    <w:rPr>
                      <w:sz w:val="20"/>
                      <w:szCs w:val="20"/>
                    </w:rPr>
                  </w:pPr>
                </w:p>
              </w:tc>
            </w:tr>
            <w:tr w:rsidR="00DD346D" w14:paraId="167F6807" w14:textId="77777777" w:rsidTr="00CB715F">
              <w:trPr>
                <w:trHeight w:val="308"/>
              </w:trPr>
              <w:tc>
                <w:tcPr>
                  <w:tcW w:w="551" w:type="dxa"/>
                  <w:tcBorders>
                    <w:top w:val="nil"/>
                    <w:left w:val="single" w:sz="4" w:space="0" w:color="auto"/>
                    <w:bottom w:val="single" w:sz="4" w:space="0" w:color="auto"/>
                    <w:right w:val="single" w:sz="4" w:space="0" w:color="auto"/>
                  </w:tcBorders>
                  <w:noWrap/>
                  <w:vAlign w:val="bottom"/>
                  <w:hideMark/>
                </w:tcPr>
                <w:p w14:paraId="6BD5B499" w14:textId="77777777" w:rsidR="00DD346D" w:rsidRDefault="00DD346D" w:rsidP="00DD346D">
                  <w:pPr>
                    <w:jc w:val="center"/>
                  </w:pPr>
                  <w:r>
                    <w:t>36</w:t>
                  </w:r>
                </w:p>
              </w:tc>
              <w:tc>
                <w:tcPr>
                  <w:tcW w:w="6744" w:type="dxa"/>
                  <w:tcBorders>
                    <w:top w:val="nil"/>
                    <w:left w:val="nil"/>
                    <w:bottom w:val="single" w:sz="4" w:space="0" w:color="auto"/>
                    <w:right w:val="single" w:sz="4" w:space="0" w:color="auto"/>
                  </w:tcBorders>
                  <w:noWrap/>
                  <w:vAlign w:val="bottom"/>
                  <w:hideMark/>
                </w:tcPr>
                <w:p w14:paraId="007E5576" w14:textId="77777777" w:rsidR="00DD346D" w:rsidRDefault="00DD346D" w:rsidP="00DD346D">
                  <w:pPr>
                    <w:jc w:val="right"/>
                    <w:rPr>
                      <w:i/>
                      <w:iCs/>
                    </w:rPr>
                  </w:pPr>
                  <w:r>
                    <w:rPr>
                      <w:i/>
                      <w:iCs/>
                    </w:rPr>
                    <w:t xml:space="preserve">Грунт </w:t>
                  </w:r>
                  <w:proofErr w:type="spellStart"/>
                  <w:r>
                    <w:rPr>
                      <w:i/>
                      <w:iCs/>
                    </w:rPr>
                    <w:t>Tikkurila</w:t>
                  </w:r>
                  <w:proofErr w:type="spellEnd"/>
                  <w:r>
                    <w:rPr>
                      <w:i/>
                      <w:iCs/>
                    </w:rPr>
                    <w:t xml:space="preserve"> </w:t>
                  </w:r>
                  <w:proofErr w:type="spellStart"/>
                  <w:r>
                    <w:rPr>
                      <w:i/>
                      <w:iCs/>
                    </w:rPr>
                    <w:t>Luja</w:t>
                  </w:r>
                  <w:proofErr w:type="spellEnd"/>
                  <w:r>
                    <w:rPr>
                      <w:i/>
                      <w:iCs/>
                    </w:rPr>
                    <w:t xml:space="preserve"> </w:t>
                  </w:r>
                  <w:proofErr w:type="spellStart"/>
                  <w:r>
                    <w:rPr>
                      <w:i/>
                      <w:iCs/>
                    </w:rPr>
                    <w:t>Primer</w:t>
                  </w:r>
                  <w:proofErr w:type="spellEnd"/>
                </w:p>
              </w:tc>
              <w:tc>
                <w:tcPr>
                  <w:tcW w:w="1014" w:type="dxa"/>
                  <w:tcBorders>
                    <w:top w:val="nil"/>
                    <w:left w:val="nil"/>
                    <w:bottom w:val="single" w:sz="4" w:space="0" w:color="auto"/>
                    <w:right w:val="nil"/>
                  </w:tcBorders>
                  <w:noWrap/>
                  <w:vAlign w:val="bottom"/>
                  <w:hideMark/>
                </w:tcPr>
                <w:p w14:paraId="09A1375C" w14:textId="77777777" w:rsidR="00DD346D" w:rsidRDefault="00DD346D" w:rsidP="00DD346D">
                  <w:pPr>
                    <w:jc w:val="center"/>
                  </w:pPr>
                  <w:r>
                    <w:t>л</w:t>
                  </w:r>
                </w:p>
              </w:tc>
              <w:tc>
                <w:tcPr>
                  <w:tcW w:w="1199" w:type="dxa"/>
                  <w:tcBorders>
                    <w:top w:val="nil"/>
                    <w:left w:val="single" w:sz="4" w:space="0" w:color="auto"/>
                    <w:bottom w:val="single" w:sz="4" w:space="0" w:color="auto"/>
                    <w:right w:val="single" w:sz="4" w:space="0" w:color="auto"/>
                  </w:tcBorders>
                  <w:noWrap/>
                  <w:vAlign w:val="bottom"/>
                  <w:hideMark/>
                </w:tcPr>
                <w:p w14:paraId="08D56D56" w14:textId="77777777" w:rsidR="00DD346D" w:rsidRDefault="00DD346D" w:rsidP="00DD346D">
                  <w:pPr>
                    <w:jc w:val="center"/>
                    <w:rPr>
                      <w:rFonts w:ascii="Arial CYR" w:hAnsi="Arial CYR" w:cs="Arial CYR"/>
                      <w:sz w:val="20"/>
                      <w:szCs w:val="20"/>
                    </w:rPr>
                  </w:pPr>
                  <w:r>
                    <w:rPr>
                      <w:rFonts w:ascii="Arial CYR" w:hAnsi="Arial CYR" w:cs="Arial CYR"/>
                      <w:sz w:val="20"/>
                      <w:szCs w:val="20"/>
                    </w:rPr>
                    <w:t>23,63</w:t>
                  </w:r>
                </w:p>
              </w:tc>
              <w:tc>
                <w:tcPr>
                  <w:tcW w:w="236" w:type="dxa"/>
                  <w:vAlign w:val="center"/>
                  <w:hideMark/>
                </w:tcPr>
                <w:p w14:paraId="7ED041F6" w14:textId="77777777" w:rsidR="00DD346D" w:rsidRDefault="00DD346D" w:rsidP="00DD346D">
                  <w:pPr>
                    <w:rPr>
                      <w:sz w:val="20"/>
                      <w:szCs w:val="20"/>
                    </w:rPr>
                  </w:pPr>
                </w:p>
              </w:tc>
            </w:tr>
            <w:tr w:rsidR="00DD346D" w14:paraId="1D59FBCE" w14:textId="77777777" w:rsidTr="00CB715F">
              <w:trPr>
                <w:trHeight w:val="308"/>
              </w:trPr>
              <w:tc>
                <w:tcPr>
                  <w:tcW w:w="551" w:type="dxa"/>
                  <w:tcBorders>
                    <w:top w:val="nil"/>
                    <w:left w:val="single" w:sz="4" w:space="0" w:color="auto"/>
                    <w:bottom w:val="single" w:sz="4" w:space="0" w:color="auto"/>
                    <w:right w:val="single" w:sz="4" w:space="0" w:color="auto"/>
                  </w:tcBorders>
                  <w:vAlign w:val="center"/>
                  <w:hideMark/>
                </w:tcPr>
                <w:p w14:paraId="30C694C2" w14:textId="77777777" w:rsidR="00DD346D" w:rsidRDefault="00DD346D" w:rsidP="00DD346D">
                  <w:r>
                    <w:t>37</w:t>
                  </w:r>
                </w:p>
              </w:tc>
              <w:tc>
                <w:tcPr>
                  <w:tcW w:w="6744" w:type="dxa"/>
                  <w:tcBorders>
                    <w:top w:val="nil"/>
                    <w:left w:val="nil"/>
                    <w:bottom w:val="single" w:sz="4" w:space="0" w:color="auto"/>
                    <w:right w:val="single" w:sz="4" w:space="0" w:color="auto"/>
                  </w:tcBorders>
                  <w:vAlign w:val="center"/>
                  <w:hideMark/>
                </w:tcPr>
                <w:p w14:paraId="4D45A381" w14:textId="77777777" w:rsidR="00DD346D" w:rsidRDefault="00DD346D" w:rsidP="00DD346D">
                  <w:pPr>
                    <w:rPr>
                      <w:i/>
                      <w:iCs/>
                    </w:rPr>
                  </w:pPr>
                  <w:r>
                    <w:rPr>
                      <w:i/>
                      <w:iCs/>
                    </w:rPr>
                    <w:t xml:space="preserve">Люк под покраску 900/500мм (уплотнитель, дверца распашная </w:t>
                  </w:r>
                  <w:proofErr w:type="spellStart"/>
                  <w:r>
                    <w:rPr>
                      <w:i/>
                      <w:iCs/>
                    </w:rPr>
                    <w:t>сьемная</w:t>
                  </w:r>
                  <w:proofErr w:type="spellEnd"/>
                  <w:r>
                    <w:rPr>
                      <w:i/>
                      <w:iCs/>
                    </w:rPr>
                    <w:t>, профиль алюминий)</w:t>
                  </w:r>
                </w:p>
              </w:tc>
              <w:tc>
                <w:tcPr>
                  <w:tcW w:w="1014" w:type="dxa"/>
                  <w:tcBorders>
                    <w:top w:val="nil"/>
                    <w:left w:val="nil"/>
                    <w:bottom w:val="single" w:sz="4" w:space="0" w:color="auto"/>
                    <w:right w:val="nil"/>
                  </w:tcBorders>
                  <w:vAlign w:val="center"/>
                  <w:hideMark/>
                </w:tcPr>
                <w:p w14:paraId="039E5B37" w14:textId="77777777" w:rsidR="00DD346D" w:rsidRDefault="00DD346D" w:rsidP="00DD346D">
                  <w:pPr>
                    <w:jc w:val="center"/>
                  </w:pPr>
                  <w:proofErr w:type="spellStart"/>
                  <w:r>
                    <w:t>шт</w:t>
                  </w:r>
                  <w:proofErr w:type="spellEnd"/>
                </w:p>
              </w:tc>
              <w:tc>
                <w:tcPr>
                  <w:tcW w:w="1199" w:type="dxa"/>
                  <w:tcBorders>
                    <w:top w:val="nil"/>
                    <w:left w:val="single" w:sz="4" w:space="0" w:color="auto"/>
                    <w:bottom w:val="single" w:sz="4" w:space="0" w:color="auto"/>
                    <w:right w:val="single" w:sz="4" w:space="0" w:color="auto"/>
                  </w:tcBorders>
                  <w:vAlign w:val="center"/>
                  <w:hideMark/>
                </w:tcPr>
                <w:p w14:paraId="6D1E0E2A" w14:textId="77777777" w:rsidR="00DD346D" w:rsidRDefault="00DD346D" w:rsidP="00DD346D">
                  <w:pPr>
                    <w:jc w:val="center"/>
                    <w:rPr>
                      <w:rFonts w:ascii="Arial CYR" w:hAnsi="Arial CYR" w:cs="Arial CYR"/>
                      <w:sz w:val="20"/>
                      <w:szCs w:val="20"/>
                    </w:rPr>
                  </w:pPr>
                  <w:r>
                    <w:rPr>
                      <w:rFonts w:ascii="Arial CYR" w:hAnsi="Arial CYR" w:cs="Arial CYR"/>
                      <w:sz w:val="20"/>
                      <w:szCs w:val="20"/>
                    </w:rPr>
                    <w:t>48,00</w:t>
                  </w:r>
                </w:p>
              </w:tc>
              <w:tc>
                <w:tcPr>
                  <w:tcW w:w="236" w:type="dxa"/>
                  <w:vAlign w:val="center"/>
                  <w:hideMark/>
                </w:tcPr>
                <w:p w14:paraId="35126283" w14:textId="77777777" w:rsidR="00DD346D" w:rsidRDefault="00DD346D" w:rsidP="00DD346D">
                  <w:pPr>
                    <w:rPr>
                      <w:sz w:val="20"/>
                      <w:szCs w:val="20"/>
                    </w:rPr>
                  </w:pPr>
                </w:p>
              </w:tc>
            </w:tr>
            <w:tr w:rsidR="00DD346D" w14:paraId="1775CB2B" w14:textId="77777777" w:rsidTr="00CB715F">
              <w:trPr>
                <w:trHeight w:val="315"/>
              </w:trPr>
              <w:tc>
                <w:tcPr>
                  <w:tcW w:w="551" w:type="dxa"/>
                  <w:tcBorders>
                    <w:top w:val="nil"/>
                    <w:left w:val="single" w:sz="4" w:space="0" w:color="auto"/>
                    <w:bottom w:val="single" w:sz="4" w:space="0" w:color="auto"/>
                    <w:right w:val="single" w:sz="4" w:space="0" w:color="auto"/>
                  </w:tcBorders>
                  <w:vAlign w:val="center"/>
                  <w:hideMark/>
                </w:tcPr>
                <w:p w14:paraId="201DDADD" w14:textId="77777777" w:rsidR="00DD346D" w:rsidRDefault="00DD346D" w:rsidP="00DD346D">
                  <w:r>
                    <w:t>38</w:t>
                  </w:r>
                </w:p>
              </w:tc>
              <w:tc>
                <w:tcPr>
                  <w:tcW w:w="6744" w:type="dxa"/>
                  <w:tcBorders>
                    <w:top w:val="nil"/>
                    <w:left w:val="nil"/>
                    <w:bottom w:val="single" w:sz="8" w:space="0" w:color="auto"/>
                    <w:right w:val="single" w:sz="4" w:space="0" w:color="auto"/>
                  </w:tcBorders>
                  <w:vAlign w:val="center"/>
                  <w:hideMark/>
                </w:tcPr>
                <w:p w14:paraId="34621FA3" w14:textId="77777777" w:rsidR="00DD346D" w:rsidRDefault="00DD346D" w:rsidP="00DD346D">
                  <w:pPr>
                    <w:rPr>
                      <w:i/>
                      <w:iCs/>
                    </w:rPr>
                  </w:pPr>
                  <w:r>
                    <w:rPr>
                      <w:i/>
                      <w:iCs/>
                    </w:rPr>
                    <w:t xml:space="preserve">Люк под покраску 400/400мм (уплотнитель, дверца распашная </w:t>
                  </w:r>
                  <w:proofErr w:type="spellStart"/>
                  <w:r>
                    <w:rPr>
                      <w:i/>
                      <w:iCs/>
                    </w:rPr>
                    <w:t>сьемная</w:t>
                  </w:r>
                  <w:proofErr w:type="spellEnd"/>
                  <w:r>
                    <w:rPr>
                      <w:i/>
                      <w:iCs/>
                    </w:rPr>
                    <w:t>, профиль алюминий)</w:t>
                  </w:r>
                </w:p>
              </w:tc>
              <w:tc>
                <w:tcPr>
                  <w:tcW w:w="1014" w:type="dxa"/>
                  <w:tcBorders>
                    <w:top w:val="nil"/>
                    <w:left w:val="nil"/>
                    <w:bottom w:val="single" w:sz="8" w:space="0" w:color="auto"/>
                    <w:right w:val="nil"/>
                  </w:tcBorders>
                  <w:vAlign w:val="center"/>
                  <w:hideMark/>
                </w:tcPr>
                <w:p w14:paraId="33647167" w14:textId="77777777" w:rsidR="00DD346D" w:rsidRDefault="00DD346D" w:rsidP="00DD346D">
                  <w:pPr>
                    <w:jc w:val="center"/>
                  </w:pPr>
                  <w:proofErr w:type="spellStart"/>
                  <w:r>
                    <w:t>шт</w:t>
                  </w:r>
                  <w:proofErr w:type="spellEnd"/>
                </w:p>
              </w:tc>
              <w:tc>
                <w:tcPr>
                  <w:tcW w:w="1199" w:type="dxa"/>
                  <w:tcBorders>
                    <w:top w:val="nil"/>
                    <w:left w:val="single" w:sz="4" w:space="0" w:color="auto"/>
                    <w:bottom w:val="single" w:sz="4" w:space="0" w:color="auto"/>
                    <w:right w:val="single" w:sz="4" w:space="0" w:color="auto"/>
                  </w:tcBorders>
                  <w:vAlign w:val="center"/>
                  <w:hideMark/>
                </w:tcPr>
                <w:p w14:paraId="2F5F574F" w14:textId="77777777" w:rsidR="00DD346D" w:rsidRDefault="00DD346D" w:rsidP="00DD346D">
                  <w:pPr>
                    <w:jc w:val="center"/>
                    <w:rPr>
                      <w:rFonts w:ascii="Arial CYR" w:hAnsi="Arial CYR" w:cs="Arial CYR"/>
                      <w:sz w:val="20"/>
                      <w:szCs w:val="20"/>
                    </w:rPr>
                  </w:pPr>
                  <w:r>
                    <w:rPr>
                      <w:rFonts w:ascii="Arial CYR" w:hAnsi="Arial CYR" w:cs="Arial CYR"/>
                      <w:sz w:val="20"/>
                      <w:szCs w:val="20"/>
                    </w:rPr>
                    <w:t>21,00</w:t>
                  </w:r>
                </w:p>
              </w:tc>
              <w:tc>
                <w:tcPr>
                  <w:tcW w:w="236" w:type="dxa"/>
                  <w:vAlign w:val="center"/>
                  <w:hideMark/>
                </w:tcPr>
                <w:p w14:paraId="77A531D6" w14:textId="77777777" w:rsidR="00DD346D" w:rsidRDefault="00DD346D" w:rsidP="00DD346D">
                  <w:pPr>
                    <w:rPr>
                      <w:sz w:val="20"/>
                      <w:szCs w:val="20"/>
                    </w:rPr>
                  </w:pPr>
                </w:p>
              </w:tc>
            </w:tr>
            <w:tr w:rsidR="00800862" w14:paraId="42349F03" w14:textId="77777777" w:rsidTr="00CB715F">
              <w:trPr>
                <w:trHeight w:val="315"/>
              </w:trPr>
              <w:tc>
                <w:tcPr>
                  <w:tcW w:w="551" w:type="dxa"/>
                  <w:tcBorders>
                    <w:top w:val="single" w:sz="8" w:space="0" w:color="auto"/>
                    <w:left w:val="single" w:sz="8" w:space="0" w:color="auto"/>
                    <w:bottom w:val="nil"/>
                    <w:right w:val="nil"/>
                  </w:tcBorders>
                  <w:shd w:val="clear" w:color="auto" w:fill="D0CECE" w:themeFill="background2" w:themeFillShade="E6"/>
                  <w:noWrap/>
                  <w:vAlign w:val="bottom"/>
                  <w:hideMark/>
                </w:tcPr>
                <w:p w14:paraId="1CFFDDCE" w14:textId="77777777" w:rsidR="00DD346D" w:rsidRDefault="00DD346D" w:rsidP="00DD346D">
                  <w:pPr>
                    <w:jc w:val="center"/>
                    <w:rPr>
                      <w:color w:val="0070C0"/>
                    </w:rPr>
                  </w:pPr>
                  <w:r>
                    <w:rPr>
                      <w:color w:val="0070C0"/>
                    </w:rPr>
                    <w:t> </w:t>
                  </w:r>
                </w:p>
              </w:tc>
              <w:tc>
                <w:tcPr>
                  <w:tcW w:w="6744" w:type="dxa"/>
                  <w:shd w:val="clear" w:color="auto" w:fill="D0CECE" w:themeFill="background2" w:themeFillShade="E6"/>
                  <w:vAlign w:val="center"/>
                  <w:hideMark/>
                </w:tcPr>
                <w:p w14:paraId="1EECEF9F" w14:textId="47282AF3" w:rsidR="00DD346D" w:rsidRDefault="00DD346D" w:rsidP="00DD346D">
                  <w:pPr>
                    <w:jc w:val="center"/>
                    <w:rPr>
                      <w:b/>
                      <w:bCs/>
                    </w:rPr>
                  </w:pPr>
                  <w:r>
                    <w:rPr>
                      <w:b/>
                      <w:bCs/>
                    </w:rPr>
                    <w:t>Стены и перегородки Балкон</w:t>
                  </w:r>
                  <w:r w:rsidR="001D1DAD">
                    <w:rPr>
                      <w:b/>
                      <w:bCs/>
                    </w:rPr>
                    <w:t>ов</w:t>
                  </w:r>
                </w:p>
              </w:tc>
              <w:tc>
                <w:tcPr>
                  <w:tcW w:w="1014" w:type="dxa"/>
                  <w:shd w:val="clear" w:color="auto" w:fill="D0CECE" w:themeFill="background2" w:themeFillShade="E6"/>
                  <w:noWrap/>
                  <w:vAlign w:val="center"/>
                  <w:hideMark/>
                </w:tcPr>
                <w:p w14:paraId="02B15AB1" w14:textId="77777777" w:rsidR="00DD346D" w:rsidRDefault="00DD346D" w:rsidP="00DD346D">
                  <w:pPr>
                    <w:jc w:val="center"/>
                    <w:rPr>
                      <w:b/>
                      <w:bCs/>
                      <w:color w:val="0070C0"/>
                    </w:rPr>
                  </w:pPr>
                  <w:r>
                    <w:rPr>
                      <w:b/>
                      <w:bCs/>
                      <w:color w:val="0070C0"/>
                    </w:rPr>
                    <w:t> </w:t>
                  </w:r>
                </w:p>
              </w:tc>
              <w:tc>
                <w:tcPr>
                  <w:tcW w:w="1199" w:type="dxa"/>
                  <w:tcBorders>
                    <w:top w:val="nil"/>
                    <w:left w:val="single" w:sz="4" w:space="0" w:color="auto"/>
                    <w:bottom w:val="single" w:sz="4" w:space="0" w:color="auto"/>
                    <w:right w:val="single" w:sz="4" w:space="0" w:color="auto"/>
                  </w:tcBorders>
                  <w:shd w:val="clear" w:color="auto" w:fill="D0CECE" w:themeFill="background2" w:themeFillShade="E6"/>
                  <w:noWrap/>
                  <w:vAlign w:val="bottom"/>
                  <w:hideMark/>
                </w:tcPr>
                <w:p w14:paraId="68F0E70E" w14:textId="77777777" w:rsidR="00DD346D" w:rsidRDefault="00DD346D" w:rsidP="00DD346D">
                  <w:pPr>
                    <w:jc w:val="center"/>
                    <w:rPr>
                      <w:rFonts w:ascii="Arial CYR" w:hAnsi="Arial CYR" w:cs="Arial CYR"/>
                      <w:sz w:val="20"/>
                      <w:szCs w:val="20"/>
                    </w:rPr>
                  </w:pPr>
                  <w:r>
                    <w:rPr>
                      <w:rFonts w:ascii="Arial CYR" w:hAnsi="Arial CYR" w:cs="Arial CYR"/>
                      <w:sz w:val="20"/>
                      <w:szCs w:val="20"/>
                    </w:rPr>
                    <w:t> </w:t>
                  </w:r>
                </w:p>
              </w:tc>
              <w:tc>
                <w:tcPr>
                  <w:tcW w:w="236" w:type="dxa"/>
                  <w:vAlign w:val="center"/>
                  <w:hideMark/>
                </w:tcPr>
                <w:p w14:paraId="7CDCEB1C" w14:textId="77777777" w:rsidR="00DD346D" w:rsidRDefault="00DD346D" w:rsidP="00DD346D">
                  <w:pPr>
                    <w:rPr>
                      <w:sz w:val="20"/>
                      <w:szCs w:val="20"/>
                    </w:rPr>
                  </w:pPr>
                </w:p>
              </w:tc>
            </w:tr>
            <w:tr w:rsidR="00DD346D" w14:paraId="291A19A4" w14:textId="77777777" w:rsidTr="00CB715F">
              <w:trPr>
                <w:trHeight w:val="308"/>
              </w:trPr>
              <w:tc>
                <w:tcPr>
                  <w:tcW w:w="551" w:type="dxa"/>
                  <w:tcBorders>
                    <w:top w:val="single" w:sz="8" w:space="0" w:color="auto"/>
                    <w:left w:val="single" w:sz="8" w:space="0" w:color="auto"/>
                    <w:bottom w:val="single" w:sz="4" w:space="0" w:color="auto"/>
                    <w:right w:val="single" w:sz="4" w:space="0" w:color="auto"/>
                  </w:tcBorders>
                  <w:noWrap/>
                  <w:vAlign w:val="bottom"/>
                  <w:hideMark/>
                </w:tcPr>
                <w:p w14:paraId="77C50A15" w14:textId="77777777" w:rsidR="00DD346D" w:rsidRDefault="00DD346D" w:rsidP="00DD346D">
                  <w:pPr>
                    <w:jc w:val="center"/>
                  </w:pPr>
                  <w:r>
                    <w:lastRenderedPageBreak/>
                    <w:t>1</w:t>
                  </w:r>
                </w:p>
              </w:tc>
              <w:tc>
                <w:tcPr>
                  <w:tcW w:w="6744" w:type="dxa"/>
                  <w:tcBorders>
                    <w:top w:val="single" w:sz="8" w:space="0" w:color="auto"/>
                    <w:left w:val="nil"/>
                    <w:bottom w:val="single" w:sz="4" w:space="0" w:color="auto"/>
                    <w:right w:val="single" w:sz="4" w:space="0" w:color="auto"/>
                  </w:tcBorders>
                  <w:noWrap/>
                  <w:vAlign w:val="bottom"/>
                  <w:hideMark/>
                </w:tcPr>
                <w:p w14:paraId="5D20B938" w14:textId="77777777" w:rsidR="00DD346D" w:rsidRDefault="00DD346D" w:rsidP="00DD346D">
                  <w:pPr>
                    <w:rPr>
                      <w:b/>
                      <w:bCs/>
                    </w:rPr>
                  </w:pPr>
                  <w:r>
                    <w:rPr>
                      <w:b/>
                      <w:bCs/>
                    </w:rPr>
                    <w:t>Кирпичная кладка перегородок 125мм</w:t>
                  </w:r>
                </w:p>
              </w:tc>
              <w:tc>
                <w:tcPr>
                  <w:tcW w:w="1014" w:type="dxa"/>
                  <w:tcBorders>
                    <w:top w:val="single" w:sz="8" w:space="0" w:color="auto"/>
                    <w:left w:val="nil"/>
                    <w:bottom w:val="single" w:sz="4" w:space="0" w:color="auto"/>
                    <w:right w:val="nil"/>
                  </w:tcBorders>
                  <w:noWrap/>
                  <w:vAlign w:val="bottom"/>
                  <w:hideMark/>
                </w:tcPr>
                <w:p w14:paraId="4B6E8145" w14:textId="77777777" w:rsidR="00DD346D" w:rsidRDefault="00DD346D" w:rsidP="00DD346D">
                  <w:pPr>
                    <w:jc w:val="center"/>
                  </w:pPr>
                  <w:r>
                    <w:t>м2</w:t>
                  </w:r>
                </w:p>
              </w:tc>
              <w:tc>
                <w:tcPr>
                  <w:tcW w:w="1199" w:type="dxa"/>
                  <w:tcBorders>
                    <w:top w:val="nil"/>
                    <w:left w:val="single" w:sz="4" w:space="0" w:color="auto"/>
                    <w:bottom w:val="single" w:sz="4" w:space="0" w:color="auto"/>
                    <w:right w:val="single" w:sz="4" w:space="0" w:color="auto"/>
                  </w:tcBorders>
                  <w:noWrap/>
                  <w:vAlign w:val="bottom"/>
                  <w:hideMark/>
                </w:tcPr>
                <w:p w14:paraId="69620B6E" w14:textId="77777777" w:rsidR="00DD346D" w:rsidRDefault="00DD346D" w:rsidP="00DD346D">
                  <w:pPr>
                    <w:jc w:val="center"/>
                    <w:rPr>
                      <w:rFonts w:ascii="Arial CYR" w:hAnsi="Arial CYR" w:cs="Arial CYR"/>
                      <w:sz w:val="20"/>
                      <w:szCs w:val="20"/>
                    </w:rPr>
                  </w:pPr>
                  <w:r>
                    <w:rPr>
                      <w:rFonts w:ascii="Arial CYR" w:hAnsi="Arial CYR" w:cs="Arial CYR"/>
                      <w:sz w:val="20"/>
                      <w:szCs w:val="20"/>
                    </w:rPr>
                    <w:t>75,24</w:t>
                  </w:r>
                </w:p>
              </w:tc>
              <w:tc>
                <w:tcPr>
                  <w:tcW w:w="236" w:type="dxa"/>
                  <w:vAlign w:val="center"/>
                  <w:hideMark/>
                </w:tcPr>
                <w:p w14:paraId="715D7338" w14:textId="77777777" w:rsidR="00DD346D" w:rsidRDefault="00DD346D" w:rsidP="00DD346D">
                  <w:pPr>
                    <w:rPr>
                      <w:sz w:val="20"/>
                      <w:szCs w:val="20"/>
                    </w:rPr>
                  </w:pPr>
                </w:p>
              </w:tc>
            </w:tr>
            <w:tr w:rsidR="00DD346D" w14:paraId="3A1FA401" w14:textId="77777777" w:rsidTr="00CB715F">
              <w:trPr>
                <w:trHeight w:val="315"/>
              </w:trPr>
              <w:tc>
                <w:tcPr>
                  <w:tcW w:w="551" w:type="dxa"/>
                  <w:tcBorders>
                    <w:top w:val="nil"/>
                    <w:left w:val="single" w:sz="8" w:space="0" w:color="auto"/>
                    <w:bottom w:val="single" w:sz="4" w:space="0" w:color="auto"/>
                    <w:right w:val="single" w:sz="4" w:space="0" w:color="auto"/>
                  </w:tcBorders>
                  <w:noWrap/>
                  <w:vAlign w:val="bottom"/>
                  <w:hideMark/>
                </w:tcPr>
                <w:p w14:paraId="69566A70" w14:textId="77777777" w:rsidR="00DD346D" w:rsidRDefault="00DD346D" w:rsidP="00DD346D">
                  <w:pPr>
                    <w:jc w:val="center"/>
                  </w:pPr>
                  <w:r>
                    <w:t>2</w:t>
                  </w:r>
                </w:p>
              </w:tc>
              <w:tc>
                <w:tcPr>
                  <w:tcW w:w="6744" w:type="dxa"/>
                  <w:tcBorders>
                    <w:top w:val="nil"/>
                    <w:left w:val="nil"/>
                    <w:bottom w:val="single" w:sz="4" w:space="0" w:color="auto"/>
                    <w:right w:val="single" w:sz="4" w:space="0" w:color="auto"/>
                  </w:tcBorders>
                  <w:noWrap/>
                  <w:vAlign w:val="bottom"/>
                  <w:hideMark/>
                </w:tcPr>
                <w:p w14:paraId="333E3DEE" w14:textId="77777777" w:rsidR="00DD346D" w:rsidRDefault="00DD346D" w:rsidP="00DD346D">
                  <w:pPr>
                    <w:jc w:val="right"/>
                    <w:rPr>
                      <w:i/>
                      <w:iCs/>
                    </w:rPr>
                  </w:pPr>
                  <w:r>
                    <w:rPr>
                      <w:i/>
                      <w:iCs/>
                    </w:rPr>
                    <w:t>Кирпич рядовой полнотелый</w:t>
                  </w:r>
                </w:p>
              </w:tc>
              <w:tc>
                <w:tcPr>
                  <w:tcW w:w="1014" w:type="dxa"/>
                  <w:tcBorders>
                    <w:top w:val="nil"/>
                    <w:left w:val="nil"/>
                    <w:bottom w:val="single" w:sz="4" w:space="0" w:color="auto"/>
                    <w:right w:val="nil"/>
                  </w:tcBorders>
                  <w:noWrap/>
                  <w:vAlign w:val="bottom"/>
                  <w:hideMark/>
                </w:tcPr>
                <w:p w14:paraId="75DA94DF" w14:textId="77777777" w:rsidR="00DD346D" w:rsidRDefault="00DD346D" w:rsidP="00DD346D">
                  <w:pPr>
                    <w:jc w:val="center"/>
                  </w:pPr>
                  <w:proofErr w:type="spellStart"/>
                  <w:r>
                    <w:t>шт</w:t>
                  </w:r>
                  <w:proofErr w:type="spellEnd"/>
                </w:p>
              </w:tc>
              <w:tc>
                <w:tcPr>
                  <w:tcW w:w="1199" w:type="dxa"/>
                  <w:tcBorders>
                    <w:top w:val="nil"/>
                    <w:left w:val="single" w:sz="4" w:space="0" w:color="auto"/>
                    <w:bottom w:val="single" w:sz="4" w:space="0" w:color="auto"/>
                    <w:right w:val="single" w:sz="4" w:space="0" w:color="auto"/>
                  </w:tcBorders>
                  <w:noWrap/>
                  <w:vAlign w:val="bottom"/>
                  <w:hideMark/>
                </w:tcPr>
                <w:p w14:paraId="5D8E1ECE" w14:textId="77777777" w:rsidR="00DD346D" w:rsidRDefault="00DD346D" w:rsidP="00DD346D">
                  <w:pPr>
                    <w:jc w:val="center"/>
                    <w:rPr>
                      <w:rFonts w:ascii="Arial CYR" w:hAnsi="Arial CYR" w:cs="Arial CYR"/>
                      <w:sz w:val="20"/>
                      <w:szCs w:val="20"/>
                    </w:rPr>
                  </w:pPr>
                  <w:r>
                    <w:rPr>
                      <w:rFonts w:ascii="Arial CYR" w:hAnsi="Arial CYR" w:cs="Arial CYR"/>
                      <w:sz w:val="20"/>
                      <w:szCs w:val="20"/>
                    </w:rPr>
                    <w:t>4386,49</w:t>
                  </w:r>
                </w:p>
              </w:tc>
              <w:tc>
                <w:tcPr>
                  <w:tcW w:w="236" w:type="dxa"/>
                  <w:vAlign w:val="center"/>
                  <w:hideMark/>
                </w:tcPr>
                <w:p w14:paraId="30409EFA" w14:textId="77777777" w:rsidR="00DD346D" w:rsidRDefault="00DD346D" w:rsidP="00DD346D">
                  <w:pPr>
                    <w:rPr>
                      <w:sz w:val="20"/>
                      <w:szCs w:val="20"/>
                    </w:rPr>
                  </w:pPr>
                </w:p>
              </w:tc>
            </w:tr>
            <w:tr w:rsidR="00DD346D" w14:paraId="77F34849" w14:textId="77777777" w:rsidTr="00CB715F">
              <w:trPr>
                <w:trHeight w:val="308"/>
              </w:trPr>
              <w:tc>
                <w:tcPr>
                  <w:tcW w:w="551" w:type="dxa"/>
                  <w:tcBorders>
                    <w:top w:val="single" w:sz="8" w:space="0" w:color="auto"/>
                    <w:left w:val="single" w:sz="8" w:space="0" w:color="auto"/>
                    <w:bottom w:val="single" w:sz="4" w:space="0" w:color="auto"/>
                    <w:right w:val="single" w:sz="4" w:space="0" w:color="auto"/>
                  </w:tcBorders>
                  <w:noWrap/>
                  <w:vAlign w:val="bottom"/>
                  <w:hideMark/>
                </w:tcPr>
                <w:p w14:paraId="6AE38344" w14:textId="77777777" w:rsidR="00DD346D" w:rsidRDefault="00DD346D" w:rsidP="00DD346D">
                  <w:pPr>
                    <w:jc w:val="center"/>
                  </w:pPr>
                  <w:r>
                    <w:t>3</w:t>
                  </w:r>
                </w:p>
              </w:tc>
              <w:tc>
                <w:tcPr>
                  <w:tcW w:w="6744" w:type="dxa"/>
                  <w:tcBorders>
                    <w:top w:val="nil"/>
                    <w:left w:val="nil"/>
                    <w:bottom w:val="single" w:sz="4" w:space="0" w:color="auto"/>
                    <w:right w:val="single" w:sz="4" w:space="0" w:color="auto"/>
                  </w:tcBorders>
                  <w:noWrap/>
                  <w:vAlign w:val="bottom"/>
                  <w:hideMark/>
                </w:tcPr>
                <w:p w14:paraId="352FBDCB" w14:textId="77777777" w:rsidR="00DD346D" w:rsidRDefault="00DD346D" w:rsidP="00DD346D">
                  <w:pPr>
                    <w:jc w:val="right"/>
                    <w:rPr>
                      <w:i/>
                      <w:iCs/>
                    </w:rPr>
                  </w:pPr>
                  <w:r>
                    <w:rPr>
                      <w:i/>
                      <w:iCs/>
                    </w:rPr>
                    <w:t>Раствор кладочный</w:t>
                  </w:r>
                </w:p>
              </w:tc>
              <w:tc>
                <w:tcPr>
                  <w:tcW w:w="1014" w:type="dxa"/>
                  <w:tcBorders>
                    <w:top w:val="nil"/>
                    <w:left w:val="nil"/>
                    <w:bottom w:val="single" w:sz="4" w:space="0" w:color="auto"/>
                    <w:right w:val="nil"/>
                  </w:tcBorders>
                  <w:noWrap/>
                  <w:vAlign w:val="bottom"/>
                  <w:hideMark/>
                </w:tcPr>
                <w:p w14:paraId="0390D26B" w14:textId="77777777" w:rsidR="00DD346D" w:rsidRDefault="00DD346D" w:rsidP="00DD346D">
                  <w:pPr>
                    <w:jc w:val="center"/>
                  </w:pPr>
                  <w:r>
                    <w:t>кг</w:t>
                  </w:r>
                </w:p>
              </w:tc>
              <w:tc>
                <w:tcPr>
                  <w:tcW w:w="1199" w:type="dxa"/>
                  <w:tcBorders>
                    <w:top w:val="nil"/>
                    <w:left w:val="single" w:sz="4" w:space="0" w:color="auto"/>
                    <w:bottom w:val="single" w:sz="4" w:space="0" w:color="auto"/>
                    <w:right w:val="single" w:sz="4" w:space="0" w:color="auto"/>
                  </w:tcBorders>
                  <w:noWrap/>
                  <w:vAlign w:val="bottom"/>
                  <w:hideMark/>
                </w:tcPr>
                <w:p w14:paraId="65E4F2CA" w14:textId="77777777" w:rsidR="00DD346D" w:rsidRDefault="00DD346D" w:rsidP="00DD346D">
                  <w:pPr>
                    <w:jc w:val="center"/>
                    <w:rPr>
                      <w:rFonts w:ascii="Arial CYR" w:hAnsi="Arial CYR" w:cs="Arial CYR"/>
                      <w:sz w:val="20"/>
                      <w:szCs w:val="20"/>
                    </w:rPr>
                  </w:pPr>
                  <w:r>
                    <w:rPr>
                      <w:rFonts w:ascii="Arial CYR" w:hAnsi="Arial CYR" w:cs="Arial CYR"/>
                      <w:sz w:val="20"/>
                      <w:szCs w:val="20"/>
                    </w:rPr>
                    <w:t>2633,40</w:t>
                  </w:r>
                </w:p>
              </w:tc>
              <w:tc>
                <w:tcPr>
                  <w:tcW w:w="236" w:type="dxa"/>
                  <w:vAlign w:val="center"/>
                  <w:hideMark/>
                </w:tcPr>
                <w:p w14:paraId="1B4317C3" w14:textId="77777777" w:rsidR="00DD346D" w:rsidRDefault="00DD346D" w:rsidP="00DD346D">
                  <w:pPr>
                    <w:rPr>
                      <w:sz w:val="20"/>
                      <w:szCs w:val="20"/>
                    </w:rPr>
                  </w:pPr>
                </w:p>
              </w:tc>
            </w:tr>
            <w:tr w:rsidR="00DD346D" w14:paraId="6C4D4867" w14:textId="77777777" w:rsidTr="00CB715F">
              <w:trPr>
                <w:trHeight w:val="315"/>
              </w:trPr>
              <w:tc>
                <w:tcPr>
                  <w:tcW w:w="551" w:type="dxa"/>
                  <w:tcBorders>
                    <w:top w:val="nil"/>
                    <w:left w:val="single" w:sz="8" w:space="0" w:color="auto"/>
                    <w:bottom w:val="single" w:sz="4" w:space="0" w:color="auto"/>
                    <w:right w:val="single" w:sz="4" w:space="0" w:color="auto"/>
                  </w:tcBorders>
                  <w:noWrap/>
                  <w:vAlign w:val="bottom"/>
                  <w:hideMark/>
                </w:tcPr>
                <w:p w14:paraId="4B291E6B" w14:textId="77777777" w:rsidR="00DD346D" w:rsidRDefault="00DD346D" w:rsidP="00DD346D">
                  <w:pPr>
                    <w:jc w:val="center"/>
                  </w:pPr>
                  <w:r>
                    <w:t>4</w:t>
                  </w:r>
                </w:p>
              </w:tc>
              <w:tc>
                <w:tcPr>
                  <w:tcW w:w="6744" w:type="dxa"/>
                  <w:tcBorders>
                    <w:top w:val="nil"/>
                    <w:left w:val="nil"/>
                    <w:bottom w:val="single" w:sz="4" w:space="0" w:color="auto"/>
                    <w:right w:val="single" w:sz="4" w:space="0" w:color="auto"/>
                  </w:tcBorders>
                  <w:noWrap/>
                  <w:vAlign w:val="bottom"/>
                  <w:hideMark/>
                </w:tcPr>
                <w:p w14:paraId="0380B921" w14:textId="77777777" w:rsidR="00DD346D" w:rsidRDefault="00DD346D" w:rsidP="00DD346D">
                  <w:pPr>
                    <w:jc w:val="right"/>
                    <w:rPr>
                      <w:i/>
                      <w:iCs/>
                    </w:rPr>
                  </w:pPr>
                  <w:r>
                    <w:rPr>
                      <w:i/>
                      <w:iCs/>
                    </w:rPr>
                    <w:t>Арматура катанка ф6,5</w:t>
                  </w:r>
                </w:p>
              </w:tc>
              <w:tc>
                <w:tcPr>
                  <w:tcW w:w="1014" w:type="dxa"/>
                  <w:tcBorders>
                    <w:top w:val="nil"/>
                    <w:left w:val="nil"/>
                    <w:bottom w:val="single" w:sz="4" w:space="0" w:color="auto"/>
                    <w:right w:val="single" w:sz="4" w:space="0" w:color="auto"/>
                  </w:tcBorders>
                  <w:noWrap/>
                  <w:vAlign w:val="bottom"/>
                  <w:hideMark/>
                </w:tcPr>
                <w:p w14:paraId="7C4ADAAF" w14:textId="77777777" w:rsidR="00DD346D" w:rsidRDefault="00DD346D" w:rsidP="00DD346D">
                  <w:pPr>
                    <w:jc w:val="center"/>
                  </w:pPr>
                  <w:r>
                    <w:t>тонн</w:t>
                  </w:r>
                </w:p>
              </w:tc>
              <w:tc>
                <w:tcPr>
                  <w:tcW w:w="1199" w:type="dxa"/>
                  <w:tcBorders>
                    <w:top w:val="nil"/>
                    <w:left w:val="nil"/>
                    <w:bottom w:val="single" w:sz="4" w:space="0" w:color="auto"/>
                    <w:right w:val="single" w:sz="4" w:space="0" w:color="auto"/>
                  </w:tcBorders>
                  <w:noWrap/>
                  <w:vAlign w:val="bottom"/>
                  <w:hideMark/>
                </w:tcPr>
                <w:p w14:paraId="5EB47883" w14:textId="77777777" w:rsidR="00DD346D" w:rsidRDefault="00DD346D" w:rsidP="00DD346D">
                  <w:pPr>
                    <w:jc w:val="center"/>
                    <w:rPr>
                      <w:rFonts w:ascii="Arial CYR" w:hAnsi="Arial CYR" w:cs="Arial CYR"/>
                      <w:sz w:val="20"/>
                      <w:szCs w:val="20"/>
                    </w:rPr>
                  </w:pPr>
                  <w:r>
                    <w:rPr>
                      <w:rFonts w:ascii="Arial CYR" w:hAnsi="Arial CYR" w:cs="Arial CYR"/>
                      <w:sz w:val="20"/>
                      <w:szCs w:val="20"/>
                    </w:rPr>
                    <w:t>0,05</w:t>
                  </w:r>
                </w:p>
              </w:tc>
              <w:tc>
                <w:tcPr>
                  <w:tcW w:w="236" w:type="dxa"/>
                  <w:vAlign w:val="center"/>
                  <w:hideMark/>
                </w:tcPr>
                <w:p w14:paraId="4C802D0E" w14:textId="77777777" w:rsidR="00DD346D" w:rsidRDefault="00DD346D" w:rsidP="00DD346D">
                  <w:pPr>
                    <w:rPr>
                      <w:sz w:val="20"/>
                      <w:szCs w:val="20"/>
                    </w:rPr>
                  </w:pPr>
                </w:p>
              </w:tc>
            </w:tr>
            <w:tr w:rsidR="00DD346D" w14:paraId="3A982C77" w14:textId="77777777" w:rsidTr="00CB715F">
              <w:trPr>
                <w:trHeight w:val="308"/>
              </w:trPr>
              <w:tc>
                <w:tcPr>
                  <w:tcW w:w="551" w:type="dxa"/>
                  <w:tcBorders>
                    <w:top w:val="single" w:sz="8" w:space="0" w:color="auto"/>
                    <w:left w:val="single" w:sz="8" w:space="0" w:color="auto"/>
                    <w:bottom w:val="single" w:sz="4" w:space="0" w:color="auto"/>
                    <w:right w:val="single" w:sz="4" w:space="0" w:color="auto"/>
                  </w:tcBorders>
                  <w:noWrap/>
                  <w:vAlign w:val="bottom"/>
                  <w:hideMark/>
                </w:tcPr>
                <w:p w14:paraId="6BDF7AD8" w14:textId="77777777" w:rsidR="00DD346D" w:rsidRDefault="00DD346D" w:rsidP="00DD346D">
                  <w:pPr>
                    <w:jc w:val="center"/>
                  </w:pPr>
                  <w:r>
                    <w:t>5</w:t>
                  </w:r>
                </w:p>
              </w:tc>
              <w:tc>
                <w:tcPr>
                  <w:tcW w:w="6744" w:type="dxa"/>
                  <w:tcBorders>
                    <w:top w:val="nil"/>
                    <w:left w:val="nil"/>
                    <w:bottom w:val="single" w:sz="4" w:space="0" w:color="auto"/>
                    <w:right w:val="single" w:sz="4" w:space="0" w:color="auto"/>
                  </w:tcBorders>
                  <w:noWrap/>
                  <w:vAlign w:val="bottom"/>
                  <w:hideMark/>
                </w:tcPr>
                <w:p w14:paraId="7778B22B" w14:textId="34AC2A83" w:rsidR="00DD346D" w:rsidRDefault="00DD346D" w:rsidP="00DD346D">
                  <w:pPr>
                    <w:rPr>
                      <w:b/>
                      <w:bCs/>
                      <w:color w:val="000000"/>
                    </w:rPr>
                  </w:pPr>
                  <w:r>
                    <w:rPr>
                      <w:b/>
                      <w:bCs/>
                      <w:color w:val="000000"/>
                    </w:rPr>
                    <w:t>Усиление оконных проемов метал</w:t>
                  </w:r>
                  <w:r w:rsidR="001D1DAD">
                    <w:rPr>
                      <w:b/>
                      <w:bCs/>
                      <w:color w:val="000000"/>
                    </w:rPr>
                    <w:t>л</w:t>
                  </w:r>
                  <w:r>
                    <w:rPr>
                      <w:b/>
                      <w:bCs/>
                      <w:color w:val="000000"/>
                    </w:rPr>
                    <w:t>ом</w:t>
                  </w:r>
                </w:p>
              </w:tc>
              <w:tc>
                <w:tcPr>
                  <w:tcW w:w="1014" w:type="dxa"/>
                  <w:tcBorders>
                    <w:top w:val="nil"/>
                    <w:left w:val="nil"/>
                    <w:bottom w:val="single" w:sz="4" w:space="0" w:color="auto"/>
                    <w:right w:val="nil"/>
                  </w:tcBorders>
                  <w:noWrap/>
                  <w:vAlign w:val="bottom"/>
                  <w:hideMark/>
                </w:tcPr>
                <w:p w14:paraId="6C5805A4" w14:textId="77777777" w:rsidR="00DD346D" w:rsidRDefault="00DD346D" w:rsidP="00DD346D">
                  <w:pPr>
                    <w:jc w:val="center"/>
                  </w:pPr>
                  <w:proofErr w:type="spellStart"/>
                  <w:r>
                    <w:t>шт</w:t>
                  </w:r>
                  <w:proofErr w:type="spellEnd"/>
                </w:p>
              </w:tc>
              <w:tc>
                <w:tcPr>
                  <w:tcW w:w="1199" w:type="dxa"/>
                  <w:tcBorders>
                    <w:top w:val="nil"/>
                    <w:left w:val="single" w:sz="4" w:space="0" w:color="auto"/>
                    <w:bottom w:val="single" w:sz="4" w:space="0" w:color="auto"/>
                    <w:right w:val="single" w:sz="4" w:space="0" w:color="auto"/>
                  </w:tcBorders>
                  <w:noWrap/>
                  <w:vAlign w:val="bottom"/>
                  <w:hideMark/>
                </w:tcPr>
                <w:p w14:paraId="07DD65AF" w14:textId="34718DBB" w:rsidR="00DD346D" w:rsidRDefault="001D1DAD" w:rsidP="00DD346D">
                  <w:pPr>
                    <w:jc w:val="center"/>
                    <w:rPr>
                      <w:rFonts w:ascii="Arial CYR" w:hAnsi="Arial CYR" w:cs="Arial CYR"/>
                      <w:sz w:val="20"/>
                      <w:szCs w:val="20"/>
                    </w:rPr>
                  </w:pPr>
                  <w:r>
                    <w:rPr>
                      <w:rFonts w:ascii="Arial CYR" w:hAnsi="Arial CYR" w:cs="Arial CYR"/>
                      <w:sz w:val="20"/>
                      <w:szCs w:val="20"/>
                    </w:rPr>
                    <w:t>48</w:t>
                  </w:r>
                  <w:r w:rsidR="00DD346D">
                    <w:rPr>
                      <w:rFonts w:ascii="Arial CYR" w:hAnsi="Arial CYR" w:cs="Arial CYR"/>
                      <w:sz w:val="20"/>
                      <w:szCs w:val="20"/>
                    </w:rPr>
                    <w:t>,00</w:t>
                  </w:r>
                </w:p>
              </w:tc>
              <w:tc>
                <w:tcPr>
                  <w:tcW w:w="236" w:type="dxa"/>
                  <w:vAlign w:val="center"/>
                  <w:hideMark/>
                </w:tcPr>
                <w:p w14:paraId="53929CDA" w14:textId="77777777" w:rsidR="00DD346D" w:rsidRDefault="00DD346D" w:rsidP="00DD346D">
                  <w:pPr>
                    <w:rPr>
                      <w:sz w:val="20"/>
                      <w:szCs w:val="20"/>
                    </w:rPr>
                  </w:pPr>
                </w:p>
              </w:tc>
            </w:tr>
            <w:tr w:rsidR="00DD346D" w14:paraId="5E481871" w14:textId="77777777" w:rsidTr="00CB715F">
              <w:trPr>
                <w:trHeight w:val="315"/>
              </w:trPr>
              <w:tc>
                <w:tcPr>
                  <w:tcW w:w="551" w:type="dxa"/>
                  <w:tcBorders>
                    <w:top w:val="nil"/>
                    <w:left w:val="single" w:sz="8" w:space="0" w:color="auto"/>
                    <w:bottom w:val="single" w:sz="4" w:space="0" w:color="auto"/>
                    <w:right w:val="single" w:sz="4" w:space="0" w:color="auto"/>
                  </w:tcBorders>
                  <w:noWrap/>
                  <w:vAlign w:val="bottom"/>
                  <w:hideMark/>
                </w:tcPr>
                <w:p w14:paraId="7AEE9FD4" w14:textId="77777777" w:rsidR="00DD346D" w:rsidRDefault="00DD346D" w:rsidP="00DD346D">
                  <w:pPr>
                    <w:jc w:val="center"/>
                  </w:pPr>
                  <w:r>
                    <w:t>6</w:t>
                  </w:r>
                </w:p>
              </w:tc>
              <w:tc>
                <w:tcPr>
                  <w:tcW w:w="6744" w:type="dxa"/>
                  <w:tcBorders>
                    <w:top w:val="nil"/>
                    <w:left w:val="nil"/>
                    <w:bottom w:val="single" w:sz="4" w:space="0" w:color="auto"/>
                    <w:right w:val="single" w:sz="4" w:space="0" w:color="auto"/>
                  </w:tcBorders>
                  <w:noWrap/>
                  <w:vAlign w:val="bottom"/>
                  <w:hideMark/>
                </w:tcPr>
                <w:p w14:paraId="2F76769C" w14:textId="77777777" w:rsidR="00DD346D" w:rsidRDefault="00DD346D" w:rsidP="00DD346D">
                  <w:pPr>
                    <w:jc w:val="right"/>
                    <w:rPr>
                      <w:i/>
                      <w:iCs/>
                    </w:rPr>
                  </w:pPr>
                  <w:proofErr w:type="spellStart"/>
                  <w:r>
                    <w:rPr>
                      <w:i/>
                      <w:iCs/>
                    </w:rPr>
                    <w:t>Проф</w:t>
                  </w:r>
                  <w:proofErr w:type="spellEnd"/>
                  <w:r>
                    <w:rPr>
                      <w:i/>
                      <w:iCs/>
                    </w:rPr>
                    <w:t>-труба 50*50*4</w:t>
                  </w:r>
                </w:p>
              </w:tc>
              <w:tc>
                <w:tcPr>
                  <w:tcW w:w="1014" w:type="dxa"/>
                  <w:tcBorders>
                    <w:top w:val="nil"/>
                    <w:left w:val="nil"/>
                    <w:bottom w:val="single" w:sz="4" w:space="0" w:color="auto"/>
                    <w:right w:val="nil"/>
                  </w:tcBorders>
                  <w:noWrap/>
                  <w:vAlign w:val="bottom"/>
                  <w:hideMark/>
                </w:tcPr>
                <w:p w14:paraId="6EB11C68" w14:textId="77777777" w:rsidR="00DD346D" w:rsidRDefault="00DD346D" w:rsidP="00DD346D">
                  <w:pPr>
                    <w:jc w:val="center"/>
                  </w:pPr>
                  <w:proofErr w:type="spellStart"/>
                  <w:r>
                    <w:t>м.п</w:t>
                  </w:r>
                  <w:proofErr w:type="spellEnd"/>
                  <w:r>
                    <w:t>.</w:t>
                  </w:r>
                </w:p>
              </w:tc>
              <w:tc>
                <w:tcPr>
                  <w:tcW w:w="1199" w:type="dxa"/>
                  <w:tcBorders>
                    <w:top w:val="nil"/>
                    <w:left w:val="single" w:sz="4" w:space="0" w:color="auto"/>
                    <w:bottom w:val="single" w:sz="4" w:space="0" w:color="auto"/>
                    <w:right w:val="single" w:sz="4" w:space="0" w:color="auto"/>
                  </w:tcBorders>
                  <w:noWrap/>
                  <w:vAlign w:val="bottom"/>
                  <w:hideMark/>
                </w:tcPr>
                <w:p w14:paraId="1B9BA48A" w14:textId="77777777" w:rsidR="00DD346D" w:rsidRDefault="00DD346D" w:rsidP="00DD346D">
                  <w:pPr>
                    <w:jc w:val="center"/>
                    <w:rPr>
                      <w:rFonts w:ascii="Arial CYR" w:hAnsi="Arial CYR" w:cs="Arial CYR"/>
                      <w:sz w:val="20"/>
                      <w:szCs w:val="20"/>
                    </w:rPr>
                  </w:pPr>
                  <w:r>
                    <w:rPr>
                      <w:rFonts w:ascii="Arial CYR" w:hAnsi="Arial CYR" w:cs="Arial CYR"/>
                      <w:sz w:val="20"/>
                      <w:szCs w:val="20"/>
                    </w:rPr>
                    <w:t>153,00</w:t>
                  </w:r>
                </w:p>
              </w:tc>
              <w:tc>
                <w:tcPr>
                  <w:tcW w:w="236" w:type="dxa"/>
                  <w:vAlign w:val="center"/>
                  <w:hideMark/>
                </w:tcPr>
                <w:p w14:paraId="3D040532" w14:textId="77777777" w:rsidR="00DD346D" w:rsidRDefault="00DD346D" w:rsidP="00DD346D">
                  <w:pPr>
                    <w:rPr>
                      <w:sz w:val="20"/>
                      <w:szCs w:val="20"/>
                    </w:rPr>
                  </w:pPr>
                </w:p>
              </w:tc>
            </w:tr>
            <w:tr w:rsidR="00DD346D" w14:paraId="5ACAF735" w14:textId="77777777" w:rsidTr="00CB715F">
              <w:trPr>
                <w:trHeight w:val="308"/>
              </w:trPr>
              <w:tc>
                <w:tcPr>
                  <w:tcW w:w="551" w:type="dxa"/>
                  <w:tcBorders>
                    <w:top w:val="single" w:sz="8" w:space="0" w:color="auto"/>
                    <w:left w:val="single" w:sz="8" w:space="0" w:color="auto"/>
                    <w:bottom w:val="single" w:sz="4" w:space="0" w:color="auto"/>
                    <w:right w:val="single" w:sz="4" w:space="0" w:color="auto"/>
                  </w:tcBorders>
                  <w:noWrap/>
                  <w:vAlign w:val="bottom"/>
                  <w:hideMark/>
                </w:tcPr>
                <w:p w14:paraId="0EDE999F" w14:textId="77777777" w:rsidR="00DD346D" w:rsidRDefault="00DD346D" w:rsidP="00DD346D">
                  <w:pPr>
                    <w:jc w:val="center"/>
                  </w:pPr>
                  <w:r>
                    <w:t>7</w:t>
                  </w:r>
                </w:p>
              </w:tc>
              <w:tc>
                <w:tcPr>
                  <w:tcW w:w="6744" w:type="dxa"/>
                  <w:tcBorders>
                    <w:top w:val="nil"/>
                    <w:left w:val="nil"/>
                    <w:bottom w:val="single" w:sz="4" w:space="0" w:color="auto"/>
                    <w:right w:val="single" w:sz="4" w:space="0" w:color="auto"/>
                  </w:tcBorders>
                  <w:noWrap/>
                  <w:vAlign w:val="bottom"/>
                  <w:hideMark/>
                </w:tcPr>
                <w:p w14:paraId="0CB811D3" w14:textId="77777777" w:rsidR="00DD346D" w:rsidRDefault="00DD346D" w:rsidP="00DD346D">
                  <w:pPr>
                    <w:jc w:val="right"/>
                    <w:rPr>
                      <w:i/>
                      <w:iCs/>
                    </w:rPr>
                  </w:pPr>
                  <w:r>
                    <w:rPr>
                      <w:i/>
                      <w:iCs/>
                    </w:rPr>
                    <w:t>Полоса 150*10</w:t>
                  </w:r>
                </w:p>
              </w:tc>
              <w:tc>
                <w:tcPr>
                  <w:tcW w:w="1014" w:type="dxa"/>
                  <w:tcBorders>
                    <w:top w:val="nil"/>
                    <w:left w:val="nil"/>
                    <w:bottom w:val="single" w:sz="4" w:space="0" w:color="auto"/>
                    <w:right w:val="nil"/>
                  </w:tcBorders>
                  <w:noWrap/>
                  <w:vAlign w:val="bottom"/>
                  <w:hideMark/>
                </w:tcPr>
                <w:p w14:paraId="0C9093D0" w14:textId="77777777" w:rsidR="00DD346D" w:rsidRDefault="00DD346D" w:rsidP="00DD346D">
                  <w:pPr>
                    <w:jc w:val="center"/>
                  </w:pPr>
                  <w:proofErr w:type="spellStart"/>
                  <w:r>
                    <w:t>м.п</w:t>
                  </w:r>
                  <w:proofErr w:type="spellEnd"/>
                  <w:r>
                    <w:t>.</w:t>
                  </w:r>
                </w:p>
              </w:tc>
              <w:tc>
                <w:tcPr>
                  <w:tcW w:w="1199" w:type="dxa"/>
                  <w:tcBorders>
                    <w:top w:val="nil"/>
                    <w:left w:val="single" w:sz="4" w:space="0" w:color="auto"/>
                    <w:bottom w:val="single" w:sz="4" w:space="0" w:color="auto"/>
                    <w:right w:val="single" w:sz="4" w:space="0" w:color="auto"/>
                  </w:tcBorders>
                  <w:noWrap/>
                  <w:vAlign w:val="bottom"/>
                  <w:hideMark/>
                </w:tcPr>
                <w:p w14:paraId="218342F8" w14:textId="77777777" w:rsidR="00DD346D" w:rsidRDefault="00DD346D" w:rsidP="00DD346D">
                  <w:pPr>
                    <w:jc w:val="center"/>
                    <w:rPr>
                      <w:rFonts w:ascii="Arial CYR" w:hAnsi="Arial CYR" w:cs="Arial CYR"/>
                      <w:sz w:val="20"/>
                      <w:szCs w:val="20"/>
                    </w:rPr>
                  </w:pPr>
                  <w:r>
                    <w:rPr>
                      <w:rFonts w:ascii="Arial CYR" w:hAnsi="Arial CYR" w:cs="Arial CYR"/>
                      <w:sz w:val="20"/>
                      <w:szCs w:val="20"/>
                    </w:rPr>
                    <w:t>17,85</w:t>
                  </w:r>
                </w:p>
              </w:tc>
              <w:tc>
                <w:tcPr>
                  <w:tcW w:w="236" w:type="dxa"/>
                  <w:vAlign w:val="center"/>
                  <w:hideMark/>
                </w:tcPr>
                <w:p w14:paraId="43ACE49B" w14:textId="77777777" w:rsidR="00DD346D" w:rsidRDefault="00DD346D" w:rsidP="00DD346D">
                  <w:pPr>
                    <w:rPr>
                      <w:sz w:val="20"/>
                      <w:szCs w:val="20"/>
                    </w:rPr>
                  </w:pPr>
                </w:p>
              </w:tc>
            </w:tr>
            <w:tr w:rsidR="00DD346D" w14:paraId="5B91DCE4" w14:textId="77777777" w:rsidTr="00CB715F">
              <w:trPr>
                <w:trHeight w:val="315"/>
              </w:trPr>
              <w:tc>
                <w:tcPr>
                  <w:tcW w:w="551" w:type="dxa"/>
                  <w:tcBorders>
                    <w:top w:val="nil"/>
                    <w:left w:val="single" w:sz="8" w:space="0" w:color="auto"/>
                    <w:bottom w:val="single" w:sz="4" w:space="0" w:color="auto"/>
                    <w:right w:val="single" w:sz="4" w:space="0" w:color="auto"/>
                  </w:tcBorders>
                  <w:noWrap/>
                  <w:vAlign w:val="bottom"/>
                  <w:hideMark/>
                </w:tcPr>
                <w:p w14:paraId="377A917C" w14:textId="77777777" w:rsidR="00DD346D" w:rsidRDefault="00DD346D" w:rsidP="00DD346D">
                  <w:pPr>
                    <w:jc w:val="center"/>
                  </w:pPr>
                  <w:r>
                    <w:t>8</w:t>
                  </w:r>
                </w:p>
              </w:tc>
              <w:tc>
                <w:tcPr>
                  <w:tcW w:w="6744" w:type="dxa"/>
                  <w:tcBorders>
                    <w:top w:val="nil"/>
                    <w:left w:val="nil"/>
                    <w:bottom w:val="single" w:sz="4" w:space="0" w:color="auto"/>
                    <w:right w:val="single" w:sz="4" w:space="0" w:color="auto"/>
                  </w:tcBorders>
                  <w:noWrap/>
                  <w:vAlign w:val="bottom"/>
                  <w:hideMark/>
                </w:tcPr>
                <w:p w14:paraId="742C04BB" w14:textId="77777777" w:rsidR="00DD346D" w:rsidRDefault="00DD346D" w:rsidP="00DD346D">
                  <w:pPr>
                    <w:jc w:val="right"/>
                    <w:rPr>
                      <w:i/>
                      <w:iCs/>
                    </w:rPr>
                  </w:pPr>
                  <w:r>
                    <w:rPr>
                      <w:i/>
                      <w:iCs/>
                    </w:rPr>
                    <w:t xml:space="preserve">Электроды </w:t>
                  </w:r>
                </w:p>
              </w:tc>
              <w:tc>
                <w:tcPr>
                  <w:tcW w:w="1014" w:type="dxa"/>
                  <w:tcBorders>
                    <w:top w:val="nil"/>
                    <w:left w:val="nil"/>
                    <w:bottom w:val="single" w:sz="4" w:space="0" w:color="auto"/>
                    <w:right w:val="nil"/>
                  </w:tcBorders>
                  <w:noWrap/>
                  <w:vAlign w:val="bottom"/>
                  <w:hideMark/>
                </w:tcPr>
                <w:p w14:paraId="57BE6D19" w14:textId="77777777" w:rsidR="00DD346D" w:rsidRDefault="00DD346D" w:rsidP="00DD346D">
                  <w:pPr>
                    <w:jc w:val="center"/>
                  </w:pPr>
                  <w:r>
                    <w:t>кг</w:t>
                  </w:r>
                </w:p>
              </w:tc>
              <w:tc>
                <w:tcPr>
                  <w:tcW w:w="1199" w:type="dxa"/>
                  <w:tcBorders>
                    <w:top w:val="nil"/>
                    <w:left w:val="single" w:sz="4" w:space="0" w:color="auto"/>
                    <w:bottom w:val="single" w:sz="4" w:space="0" w:color="auto"/>
                    <w:right w:val="single" w:sz="4" w:space="0" w:color="auto"/>
                  </w:tcBorders>
                  <w:noWrap/>
                  <w:vAlign w:val="bottom"/>
                  <w:hideMark/>
                </w:tcPr>
                <w:p w14:paraId="3F6C38F7" w14:textId="77777777" w:rsidR="00DD346D" w:rsidRDefault="00DD346D" w:rsidP="00DD346D">
                  <w:pPr>
                    <w:jc w:val="center"/>
                    <w:rPr>
                      <w:rFonts w:ascii="Arial CYR" w:hAnsi="Arial CYR" w:cs="Arial CYR"/>
                      <w:sz w:val="20"/>
                      <w:szCs w:val="20"/>
                    </w:rPr>
                  </w:pPr>
                  <w:r>
                    <w:rPr>
                      <w:rFonts w:ascii="Arial CYR" w:hAnsi="Arial CYR" w:cs="Arial CYR"/>
                      <w:sz w:val="20"/>
                      <w:szCs w:val="20"/>
                    </w:rPr>
                    <w:t>102,00</w:t>
                  </w:r>
                </w:p>
              </w:tc>
              <w:tc>
                <w:tcPr>
                  <w:tcW w:w="236" w:type="dxa"/>
                  <w:vAlign w:val="center"/>
                  <w:hideMark/>
                </w:tcPr>
                <w:p w14:paraId="35D23040" w14:textId="77777777" w:rsidR="00DD346D" w:rsidRDefault="00DD346D" w:rsidP="00DD346D">
                  <w:pPr>
                    <w:rPr>
                      <w:sz w:val="20"/>
                      <w:szCs w:val="20"/>
                    </w:rPr>
                  </w:pPr>
                </w:p>
              </w:tc>
            </w:tr>
            <w:tr w:rsidR="00DD346D" w14:paraId="7C608AC9" w14:textId="77777777" w:rsidTr="00CB715F">
              <w:trPr>
                <w:trHeight w:val="308"/>
              </w:trPr>
              <w:tc>
                <w:tcPr>
                  <w:tcW w:w="551" w:type="dxa"/>
                  <w:tcBorders>
                    <w:top w:val="single" w:sz="8" w:space="0" w:color="auto"/>
                    <w:left w:val="single" w:sz="8" w:space="0" w:color="auto"/>
                    <w:bottom w:val="single" w:sz="4" w:space="0" w:color="auto"/>
                    <w:right w:val="single" w:sz="4" w:space="0" w:color="auto"/>
                  </w:tcBorders>
                  <w:noWrap/>
                  <w:vAlign w:val="bottom"/>
                  <w:hideMark/>
                </w:tcPr>
                <w:p w14:paraId="05D40846" w14:textId="77777777" w:rsidR="00DD346D" w:rsidRDefault="00DD346D" w:rsidP="00DD346D">
                  <w:pPr>
                    <w:jc w:val="center"/>
                  </w:pPr>
                  <w:r>
                    <w:t>9</w:t>
                  </w:r>
                </w:p>
              </w:tc>
              <w:tc>
                <w:tcPr>
                  <w:tcW w:w="6744" w:type="dxa"/>
                  <w:tcBorders>
                    <w:top w:val="nil"/>
                    <w:left w:val="nil"/>
                    <w:bottom w:val="single" w:sz="4" w:space="0" w:color="auto"/>
                    <w:right w:val="single" w:sz="4" w:space="0" w:color="auto"/>
                  </w:tcBorders>
                  <w:noWrap/>
                  <w:vAlign w:val="bottom"/>
                  <w:hideMark/>
                </w:tcPr>
                <w:p w14:paraId="324E190E" w14:textId="77777777" w:rsidR="00DD346D" w:rsidRDefault="00DD346D" w:rsidP="00DD346D">
                  <w:pPr>
                    <w:jc w:val="right"/>
                    <w:rPr>
                      <w:i/>
                      <w:iCs/>
                    </w:rPr>
                  </w:pPr>
                  <w:r>
                    <w:rPr>
                      <w:i/>
                      <w:iCs/>
                    </w:rPr>
                    <w:t>Грунт ГФ 21</w:t>
                  </w:r>
                </w:p>
              </w:tc>
              <w:tc>
                <w:tcPr>
                  <w:tcW w:w="1014" w:type="dxa"/>
                  <w:tcBorders>
                    <w:top w:val="nil"/>
                    <w:left w:val="nil"/>
                    <w:bottom w:val="single" w:sz="4" w:space="0" w:color="auto"/>
                    <w:right w:val="nil"/>
                  </w:tcBorders>
                  <w:noWrap/>
                  <w:vAlign w:val="bottom"/>
                  <w:hideMark/>
                </w:tcPr>
                <w:p w14:paraId="79240DB1" w14:textId="77777777" w:rsidR="00DD346D" w:rsidRDefault="00DD346D" w:rsidP="00DD346D">
                  <w:pPr>
                    <w:jc w:val="center"/>
                  </w:pPr>
                  <w:r>
                    <w:t>кг</w:t>
                  </w:r>
                </w:p>
              </w:tc>
              <w:tc>
                <w:tcPr>
                  <w:tcW w:w="1199" w:type="dxa"/>
                  <w:tcBorders>
                    <w:top w:val="nil"/>
                    <w:left w:val="single" w:sz="4" w:space="0" w:color="auto"/>
                    <w:bottom w:val="single" w:sz="4" w:space="0" w:color="auto"/>
                    <w:right w:val="single" w:sz="4" w:space="0" w:color="auto"/>
                  </w:tcBorders>
                  <w:noWrap/>
                  <w:vAlign w:val="bottom"/>
                  <w:hideMark/>
                </w:tcPr>
                <w:p w14:paraId="772E36CF" w14:textId="77777777" w:rsidR="00DD346D" w:rsidRDefault="00DD346D" w:rsidP="00DD346D">
                  <w:pPr>
                    <w:jc w:val="center"/>
                    <w:rPr>
                      <w:rFonts w:ascii="Arial CYR" w:hAnsi="Arial CYR" w:cs="Arial CYR"/>
                      <w:sz w:val="20"/>
                      <w:szCs w:val="20"/>
                    </w:rPr>
                  </w:pPr>
                  <w:r>
                    <w:rPr>
                      <w:rFonts w:ascii="Arial CYR" w:hAnsi="Arial CYR" w:cs="Arial CYR"/>
                      <w:sz w:val="20"/>
                      <w:szCs w:val="20"/>
                    </w:rPr>
                    <w:t>54,57</w:t>
                  </w:r>
                </w:p>
              </w:tc>
              <w:tc>
                <w:tcPr>
                  <w:tcW w:w="236" w:type="dxa"/>
                  <w:vAlign w:val="center"/>
                  <w:hideMark/>
                </w:tcPr>
                <w:p w14:paraId="42F9989D" w14:textId="77777777" w:rsidR="00DD346D" w:rsidRDefault="00DD346D" w:rsidP="00DD346D">
                  <w:pPr>
                    <w:rPr>
                      <w:sz w:val="20"/>
                      <w:szCs w:val="20"/>
                    </w:rPr>
                  </w:pPr>
                </w:p>
              </w:tc>
            </w:tr>
            <w:tr w:rsidR="00DD346D" w14:paraId="63DC87D2" w14:textId="77777777" w:rsidTr="00CB715F">
              <w:trPr>
                <w:trHeight w:val="315"/>
              </w:trPr>
              <w:tc>
                <w:tcPr>
                  <w:tcW w:w="551" w:type="dxa"/>
                  <w:tcBorders>
                    <w:top w:val="nil"/>
                    <w:left w:val="single" w:sz="8" w:space="0" w:color="auto"/>
                    <w:bottom w:val="single" w:sz="4" w:space="0" w:color="auto"/>
                    <w:right w:val="single" w:sz="4" w:space="0" w:color="auto"/>
                  </w:tcBorders>
                  <w:noWrap/>
                  <w:vAlign w:val="bottom"/>
                  <w:hideMark/>
                </w:tcPr>
                <w:p w14:paraId="1EB9335D" w14:textId="77777777" w:rsidR="00DD346D" w:rsidRDefault="00DD346D" w:rsidP="00DD346D">
                  <w:pPr>
                    <w:jc w:val="center"/>
                  </w:pPr>
                  <w:r>
                    <w:t>10</w:t>
                  </w:r>
                </w:p>
              </w:tc>
              <w:tc>
                <w:tcPr>
                  <w:tcW w:w="6744" w:type="dxa"/>
                  <w:tcBorders>
                    <w:top w:val="nil"/>
                    <w:left w:val="nil"/>
                    <w:bottom w:val="single" w:sz="4" w:space="0" w:color="auto"/>
                    <w:right w:val="single" w:sz="4" w:space="0" w:color="auto"/>
                  </w:tcBorders>
                  <w:noWrap/>
                  <w:vAlign w:val="bottom"/>
                  <w:hideMark/>
                </w:tcPr>
                <w:p w14:paraId="41F43174" w14:textId="77777777" w:rsidR="00DD346D" w:rsidRDefault="00DD346D" w:rsidP="00DD346D">
                  <w:pPr>
                    <w:jc w:val="right"/>
                    <w:rPr>
                      <w:i/>
                      <w:iCs/>
                    </w:rPr>
                  </w:pPr>
                  <w:proofErr w:type="spellStart"/>
                  <w:r>
                    <w:rPr>
                      <w:i/>
                      <w:iCs/>
                    </w:rPr>
                    <w:t>Химанкер</w:t>
                  </w:r>
                  <w:proofErr w:type="spellEnd"/>
                </w:p>
              </w:tc>
              <w:tc>
                <w:tcPr>
                  <w:tcW w:w="1014" w:type="dxa"/>
                  <w:tcBorders>
                    <w:top w:val="nil"/>
                    <w:left w:val="nil"/>
                    <w:bottom w:val="single" w:sz="4" w:space="0" w:color="auto"/>
                    <w:right w:val="nil"/>
                  </w:tcBorders>
                  <w:noWrap/>
                  <w:vAlign w:val="bottom"/>
                  <w:hideMark/>
                </w:tcPr>
                <w:p w14:paraId="501A1199" w14:textId="77777777" w:rsidR="00DD346D" w:rsidRDefault="00DD346D" w:rsidP="00DD346D">
                  <w:pPr>
                    <w:jc w:val="center"/>
                  </w:pPr>
                  <w:proofErr w:type="spellStart"/>
                  <w:r>
                    <w:t>шт</w:t>
                  </w:r>
                  <w:proofErr w:type="spellEnd"/>
                </w:p>
              </w:tc>
              <w:tc>
                <w:tcPr>
                  <w:tcW w:w="1199" w:type="dxa"/>
                  <w:tcBorders>
                    <w:top w:val="nil"/>
                    <w:left w:val="single" w:sz="4" w:space="0" w:color="auto"/>
                    <w:bottom w:val="single" w:sz="4" w:space="0" w:color="auto"/>
                    <w:right w:val="single" w:sz="4" w:space="0" w:color="auto"/>
                  </w:tcBorders>
                  <w:noWrap/>
                  <w:vAlign w:val="bottom"/>
                  <w:hideMark/>
                </w:tcPr>
                <w:p w14:paraId="1321E7FC" w14:textId="77777777" w:rsidR="00DD346D" w:rsidRDefault="00DD346D" w:rsidP="00DD346D">
                  <w:pPr>
                    <w:jc w:val="center"/>
                    <w:rPr>
                      <w:rFonts w:ascii="Arial CYR" w:hAnsi="Arial CYR" w:cs="Arial CYR"/>
                      <w:sz w:val="20"/>
                      <w:szCs w:val="20"/>
                    </w:rPr>
                  </w:pPr>
                  <w:r>
                    <w:rPr>
                      <w:rFonts w:ascii="Arial CYR" w:hAnsi="Arial CYR" w:cs="Arial CYR"/>
                      <w:sz w:val="20"/>
                      <w:szCs w:val="20"/>
                    </w:rPr>
                    <w:t>204,00</w:t>
                  </w:r>
                </w:p>
              </w:tc>
              <w:tc>
                <w:tcPr>
                  <w:tcW w:w="236" w:type="dxa"/>
                  <w:vAlign w:val="center"/>
                  <w:hideMark/>
                </w:tcPr>
                <w:p w14:paraId="16CD7A61" w14:textId="77777777" w:rsidR="00DD346D" w:rsidRDefault="00DD346D" w:rsidP="00DD346D">
                  <w:pPr>
                    <w:rPr>
                      <w:sz w:val="20"/>
                      <w:szCs w:val="20"/>
                    </w:rPr>
                  </w:pPr>
                </w:p>
              </w:tc>
            </w:tr>
            <w:tr w:rsidR="00DD346D" w14:paraId="5DEF99E8" w14:textId="77777777" w:rsidTr="00CB715F">
              <w:trPr>
                <w:trHeight w:val="308"/>
              </w:trPr>
              <w:tc>
                <w:tcPr>
                  <w:tcW w:w="551" w:type="dxa"/>
                  <w:tcBorders>
                    <w:top w:val="single" w:sz="8" w:space="0" w:color="auto"/>
                    <w:left w:val="single" w:sz="8" w:space="0" w:color="auto"/>
                    <w:bottom w:val="single" w:sz="4" w:space="0" w:color="auto"/>
                    <w:right w:val="single" w:sz="4" w:space="0" w:color="auto"/>
                  </w:tcBorders>
                  <w:noWrap/>
                  <w:vAlign w:val="bottom"/>
                  <w:hideMark/>
                </w:tcPr>
                <w:p w14:paraId="1E53600D" w14:textId="77777777" w:rsidR="00DD346D" w:rsidRDefault="00DD346D" w:rsidP="00DD346D">
                  <w:pPr>
                    <w:jc w:val="center"/>
                  </w:pPr>
                  <w:r>
                    <w:t>11</w:t>
                  </w:r>
                </w:p>
              </w:tc>
              <w:tc>
                <w:tcPr>
                  <w:tcW w:w="6744" w:type="dxa"/>
                  <w:tcBorders>
                    <w:top w:val="nil"/>
                    <w:left w:val="nil"/>
                    <w:bottom w:val="single" w:sz="4" w:space="0" w:color="auto"/>
                    <w:right w:val="single" w:sz="4" w:space="0" w:color="auto"/>
                  </w:tcBorders>
                  <w:noWrap/>
                  <w:vAlign w:val="bottom"/>
                  <w:hideMark/>
                </w:tcPr>
                <w:p w14:paraId="7F98A79D" w14:textId="1EAB7F21" w:rsidR="00DD346D" w:rsidRDefault="00DD346D" w:rsidP="00DD346D">
                  <w:pPr>
                    <w:jc w:val="right"/>
                    <w:rPr>
                      <w:i/>
                      <w:iCs/>
                    </w:rPr>
                  </w:pPr>
                  <w:r>
                    <w:rPr>
                      <w:i/>
                      <w:iCs/>
                    </w:rPr>
                    <w:t>Диск отрезной 230</w:t>
                  </w:r>
                </w:p>
              </w:tc>
              <w:tc>
                <w:tcPr>
                  <w:tcW w:w="1014" w:type="dxa"/>
                  <w:tcBorders>
                    <w:top w:val="nil"/>
                    <w:left w:val="nil"/>
                    <w:bottom w:val="single" w:sz="4" w:space="0" w:color="auto"/>
                    <w:right w:val="nil"/>
                  </w:tcBorders>
                  <w:noWrap/>
                  <w:vAlign w:val="bottom"/>
                  <w:hideMark/>
                </w:tcPr>
                <w:p w14:paraId="1E632A86" w14:textId="77777777" w:rsidR="00DD346D" w:rsidRDefault="00DD346D" w:rsidP="00DD346D">
                  <w:pPr>
                    <w:jc w:val="center"/>
                  </w:pPr>
                  <w:proofErr w:type="spellStart"/>
                  <w:r>
                    <w:t>шт</w:t>
                  </w:r>
                  <w:proofErr w:type="spellEnd"/>
                </w:p>
              </w:tc>
              <w:tc>
                <w:tcPr>
                  <w:tcW w:w="1199" w:type="dxa"/>
                  <w:tcBorders>
                    <w:top w:val="nil"/>
                    <w:left w:val="single" w:sz="4" w:space="0" w:color="auto"/>
                    <w:bottom w:val="single" w:sz="4" w:space="0" w:color="auto"/>
                    <w:right w:val="single" w:sz="4" w:space="0" w:color="auto"/>
                  </w:tcBorders>
                  <w:noWrap/>
                  <w:vAlign w:val="bottom"/>
                  <w:hideMark/>
                </w:tcPr>
                <w:p w14:paraId="5D630D27" w14:textId="77777777" w:rsidR="00DD346D" w:rsidRDefault="00DD346D" w:rsidP="00DD346D">
                  <w:pPr>
                    <w:jc w:val="center"/>
                    <w:rPr>
                      <w:rFonts w:ascii="Arial CYR" w:hAnsi="Arial CYR" w:cs="Arial CYR"/>
                      <w:sz w:val="20"/>
                      <w:szCs w:val="20"/>
                    </w:rPr>
                  </w:pPr>
                  <w:r>
                    <w:rPr>
                      <w:rFonts w:ascii="Arial CYR" w:hAnsi="Arial CYR" w:cs="Arial CYR"/>
                      <w:sz w:val="20"/>
                      <w:szCs w:val="20"/>
                    </w:rPr>
                    <w:t>75,00</w:t>
                  </w:r>
                </w:p>
              </w:tc>
              <w:tc>
                <w:tcPr>
                  <w:tcW w:w="236" w:type="dxa"/>
                  <w:vAlign w:val="center"/>
                  <w:hideMark/>
                </w:tcPr>
                <w:p w14:paraId="3BFC6D08" w14:textId="77777777" w:rsidR="00DD346D" w:rsidRDefault="00DD346D" w:rsidP="00DD346D">
                  <w:pPr>
                    <w:rPr>
                      <w:sz w:val="20"/>
                      <w:szCs w:val="20"/>
                    </w:rPr>
                  </w:pPr>
                </w:p>
              </w:tc>
            </w:tr>
            <w:tr w:rsidR="00DD346D" w14:paraId="6854AF5D" w14:textId="77777777" w:rsidTr="00CB715F">
              <w:trPr>
                <w:trHeight w:val="315"/>
              </w:trPr>
              <w:tc>
                <w:tcPr>
                  <w:tcW w:w="551" w:type="dxa"/>
                  <w:tcBorders>
                    <w:top w:val="nil"/>
                    <w:left w:val="single" w:sz="8" w:space="0" w:color="auto"/>
                    <w:bottom w:val="single" w:sz="4" w:space="0" w:color="auto"/>
                    <w:right w:val="single" w:sz="4" w:space="0" w:color="auto"/>
                  </w:tcBorders>
                  <w:noWrap/>
                  <w:vAlign w:val="bottom"/>
                  <w:hideMark/>
                </w:tcPr>
                <w:p w14:paraId="4BF0367E" w14:textId="77777777" w:rsidR="00DD346D" w:rsidRDefault="00DD346D" w:rsidP="00DD346D">
                  <w:pPr>
                    <w:jc w:val="center"/>
                  </w:pPr>
                  <w:r>
                    <w:t>12</w:t>
                  </w:r>
                </w:p>
              </w:tc>
              <w:tc>
                <w:tcPr>
                  <w:tcW w:w="6744" w:type="dxa"/>
                  <w:tcBorders>
                    <w:top w:val="nil"/>
                    <w:left w:val="nil"/>
                    <w:bottom w:val="single" w:sz="4" w:space="0" w:color="auto"/>
                    <w:right w:val="single" w:sz="4" w:space="0" w:color="auto"/>
                  </w:tcBorders>
                  <w:noWrap/>
                  <w:vAlign w:val="center"/>
                  <w:hideMark/>
                </w:tcPr>
                <w:p w14:paraId="5967581D" w14:textId="77777777" w:rsidR="00DD346D" w:rsidRDefault="00DD346D" w:rsidP="00DD346D">
                  <w:pPr>
                    <w:rPr>
                      <w:b/>
                      <w:bCs/>
                      <w:color w:val="000000"/>
                    </w:rPr>
                  </w:pPr>
                  <w:r>
                    <w:rPr>
                      <w:b/>
                      <w:bCs/>
                      <w:color w:val="000000"/>
                    </w:rPr>
                    <w:t>Устройство откосов из ГКЛВ в два слоя (две плоскости)</w:t>
                  </w:r>
                </w:p>
              </w:tc>
              <w:tc>
                <w:tcPr>
                  <w:tcW w:w="1014" w:type="dxa"/>
                  <w:tcBorders>
                    <w:top w:val="nil"/>
                    <w:left w:val="nil"/>
                    <w:bottom w:val="single" w:sz="4" w:space="0" w:color="auto"/>
                    <w:right w:val="nil"/>
                  </w:tcBorders>
                  <w:noWrap/>
                  <w:vAlign w:val="bottom"/>
                  <w:hideMark/>
                </w:tcPr>
                <w:p w14:paraId="6CAC304B" w14:textId="77777777" w:rsidR="00DD346D" w:rsidRDefault="00DD346D" w:rsidP="00DD346D">
                  <w:pPr>
                    <w:jc w:val="center"/>
                  </w:pPr>
                  <w:proofErr w:type="spellStart"/>
                  <w:proofErr w:type="gramStart"/>
                  <w:r>
                    <w:t>м.п</w:t>
                  </w:r>
                  <w:proofErr w:type="spellEnd"/>
                  <w:proofErr w:type="gramEnd"/>
                </w:p>
              </w:tc>
              <w:tc>
                <w:tcPr>
                  <w:tcW w:w="1199" w:type="dxa"/>
                  <w:tcBorders>
                    <w:top w:val="nil"/>
                    <w:left w:val="single" w:sz="4" w:space="0" w:color="auto"/>
                    <w:bottom w:val="single" w:sz="4" w:space="0" w:color="auto"/>
                    <w:right w:val="single" w:sz="4" w:space="0" w:color="auto"/>
                  </w:tcBorders>
                  <w:noWrap/>
                  <w:vAlign w:val="bottom"/>
                  <w:hideMark/>
                </w:tcPr>
                <w:p w14:paraId="24C58C55" w14:textId="77777777" w:rsidR="00DD346D" w:rsidRDefault="00DD346D" w:rsidP="00DD346D">
                  <w:pPr>
                    <w:jc w:val="center"/>
                    <w:rPr>
                      <w:rFonts w:ascii="Arial CYR" w:hAnsi="Arial CYR" w:cs="Arial CYR"/>
                      <w:sz w:val="20"/>
                      <w:szCs w:val="20"/>
                    </w:rPr>
                  </w:pPr>
                  <w:r>
                    <w:rPr>
                      <w:rFonts w:ascii="Arial CYR" w:hAnsi="Arial CYR" w:cs="Arial CYR"/>
                      <w:sz w:val="20"/>
                      <w:szCs w:val="20"/>
                    </w:rPr>
                    <w:t>612,00</w:t>
                  </w:r>
                </w:p>
              </w:tc>
              <w:tc>
                <w:tcPr>
                  <w:tcW w:w="236" w:type="dxa"/>
                  <w:vAlign w:val="center"/>
                  <w:hideMark/>
                </w:tcPr>
                <w:p w14:paraId="49A55FB0" w14:textId="77777777" w:rsidR="00DD346D" w:rsidRDefault="00DD346D" w:rsidP="00DD346D">
                  <w:pPr>
                    <w:rPr>
                      <w:sz w:val="20"/>
                      <w:szCs w:val="20"/>
                    </w:rPr>
                  </w:pPr>
                </w:p>
              </w:tc>
            </w:tr>
            <w:tr w:rsidR="00DD346D" w14:paraId="3BA235EC" w14:textId="77777777" w:rsidTr="00CB715F">
              <w:trPr>
                <w:trHeight w:val="308"/>
              </w:trPr>
              <w:tc>
                <w:tcPr>
                  <w:tcW w:w="551" w:type="dxa"/>
                  <w:tcBorders>
                    <w:top w:val="single" w:sz="8" w:space="0" w:color="auto"/>
                    <w:left w:val="single" w:sz="8" w:space="0" w:color="auto"/>
                    <w:bottom w:val="single" w:sz="4" w:space="0" w:color="auto"/>
                    <w:right w:val="single" w:sz="4" w:space="0" w:color="auto"/>
                  </w:tcBorders>
                  <w:noWrap/>
                  <w:vAlign w:val="bottom"/>
                  <w:hideMark/>
                </w:tcPr>
                <w:p w14:paraId="13D8671E" w14:textId="77777777" w:rsidR="00DD346D" w:rsidRDefault="00DD346D" w:rsidP="00DD346D">
                  <w:pPr>
                    <w:jc w:val="center"/>
                  </w:pPr>
                  <w:r>
                    <w:t>13</w:t>
                  </w:r>
                </w:p>
              </w:tc>
              <w:tc>
                <w:tcPr>
                  <w:tcW w:w="6744" w:type="dxa"/>
                  <w:tcBorders>
                    <w:top w:val="nil"/>
                    <w:left w:val="nil"/>
                    <w:bottom w:val="single" w:sz="4" w:space="0" w:color="auto"/>
                    <w:right w:val="single" w:sz="4" w:space="0" w:color="auto"/>
                  </w:tcBorders>
                  <w:noWrap/>
                  <w:vAlign w:val="bottom"/>
                  <w:hideMark/>
                </w:tcPr>
                <w:p w14:paraId="6FF8A5B0" w14:textId="77777777" w:rsidR="00DD346D" w:rsidRDefault="00DD346D" w:rsidP="00DD346D">
                  <w:pPr>
                    <w:jc w:val="right"/>
                    <w:rPr>
                      <w:i/>
                      <w:iCs/>
                    </w:rPr>
                  </w:pPr>
                  <w:r>
                    <w:rPr>
                      <w:i/>
                      <w:iCs/>
                    </w:rPr>
                    <w:t>Уголок штукатурный ПВХ с маяком 3м</w:t>
                  </w:r>
                </w:p>
              </w:tc>
              <w:tc>
                <w:tcPr>
                  <w:tcW w:w="1014" w:type="dxa"/>
                  <w:tcBorders>
                    <w:top w:val="nil"/>
                    <w:left w:val="nil"/>
                    <w:bottom w:val="single" w:sz="4" w:space="0" w:color="auto"/>
                    <w:right w:val="nil"/>
                  </w:tcBorders>
                  <w:noWrap/>
                  <w:vAlign w:val="bottom"/>
                  <w:hideMark/>
                </w:tcPr>
                <w:p w14:paraId="30F94F31" w14:textId="77777777" w:rsidR="00DD346D" w:rsidRDefault="00DD346D" w:rsidP="00DD346D">
                  <w:pPr>
                    <w:jc w:val="center"/>
                  </w:pPr>
                  <w:proofErr w:type="spellStart"/>
                  <w:r>
                    <w:t>шт</w:t>
                  </w:r>
                  <w:proofErr w:type="spellEnd"/>
                </w:p>
              </w:tc>
              <w:tc>
                <w:tcPr>
                  <w:tcW w:w="1199" w:type="dxa"/>
                  <w:tcBorders>
                    <w:top w:val="nil"/>
                    <w:left w:val="single" w:sz="4" w:space="0" w:color="auto"/>
                    <w:bottom w:val="single" w:sz="4" w:space="0" w:color="auto"/>
                    <w:right w:val="single" w:sz="4" w:space="0" w:color="auto"/>
                  </w:tcBorders>
                  <w:noWrap/>
                  <w:vAlign w:val="bottom"/>
                  <w:hideMark/>
                </w:tcPr>
                <w:p w14:paraId="675FE72F" w14:textId="77777777" w:rsidR="00DD346D" w:rsidRDefault="00DD346D" w:rsidP="00DD346D">
                  <w:pPr>
                    <w:jc w:val="center"/>
                    <w:rPr>
                      <w:rFonts w:ascii="Arial CYR" w:hAnsi="Arial CYR" w:cs="Arial CYR"/>
                      <w:sz w:val="20"/>
                      <w:szCs w:val="20"/>
                    </w:rPr>
                  </w:pPr>
                  <w:r>
                    <w:rPr>
                      <w:rFonts w:ascii="Arial CYR" w:hAnsi="Arial CYR" w:cs="Arial CYR"/>
                      <w:sz w:val="20"/>
                      <w:szCs w:val="20"/>
                    </w:rPr>
                    <w:t>265,20</w:t>
                  </w:r>
                </w:p>
              </w:tc>
              <w:tc>
                <w:tcPr>
                  <w:tcW w:w="236" w:type="dxa"/>
                  <w:vAlign w:val="center"/>
                  <w:hideMark/>
                </w:tcPr>
                <w:p w14:paraId="6534F4DA" w14:textId="77777777" w:rsidR="00DD346D" w:rsidRDefault="00DD346D" w:rsidP="00DD346D">
                  <w:pPr>
                    <w:rPr>
                      <w:sz w:val="20"/>
                      <w:szCs w:val="20"/>
                    </w:rPr>
                  </w:pPr>
                </w:p>
              </w:tc>
            </w:tr>
            <w:tr w:rsidR="00DD346D" w14:paraId="6F9E74D7" w14:textId="77777777" w:rsidTr="00CB715F">
              <w:trPr>
                <w:trHeight w:val="315"/>
              </w:trPr>
              <w:tc>
                <w:tcPr>
                  <w:tcW w:w="551" w:type="dxa"/>
                  <w:tcBorders>
                    <w:top w:val="nil"/>
                    <w:left w:val="single" w:sz="8" w:space="0" w:color="auto"/>
                    <w:bottom w:val="single" w:sz="4" w:space="0" w:color="auto"/>
                    <w:right w:val="single" w:sz="4" w:space="0" w:color="auto"/>
                  </w:tcBorders>
                  <w:noWrap/>
                  <w:vAlign w:val="bottom"/>
                  <w:hideMark/>
                </w:tcPr>
                <w:p w14:paraId="58FB79B2" w14:textId="77777777" w:rsidR="00DD346D" w:rsidRDefault="00DD346D" w:rsidP="00DD346D">
                  <w:pPr>
                    <w:jc w:val="center"/>
                  </w:pPr>
                  <w:r>
                    <w:t>14</w:t>
                  </w:r>
                </w:p>
              </w:tc>
              <w:tc>
                <w:tcPr>
                  <w:tcW w:w="6744" w:type="dxa"/>
                  <w:tcBorders>
                    <w:top w:val="nil"/>
                    <w:left w:val="nil"/>
                    <w:bottom w:val="single" w:sz="4" w:space="0" w:color="auto"/>
                    <w:right w:val="single" w:sz="4" w:space="0" w:color="auto"/>
                  </w:tcBorders>
                  <w:noWrap/>
                  <w:vAlign w:val="bottom"/>
                  <w:hideMark/>
                </w:tcPr>
                <w:p w14:paraId="42788F22" w14:textId="77777777" w:rsidR="00DD346D" w:rsidRDefault="00DD346D" w:rsidP="00DD346D">
                  <w:pPr>
                    <w:jc w:val="right"/>
                    <w:rPr>
                      <w:i/>
                      <w:iCs/>
                    </w:rPr>
                  </w:pPr>
                  <w:r>
                    <w:rPr>
                      <w:i/>
                      <w:iCs/>
                    </w:rPr>
                    <w:t>КНАУФ-профиль ПН 100×40 (3х м.)</w:t>
                  </w:r>
                </w:p>
              </w:tc>
              <w:tc>
                <w:tcPr>
                  <w:tcW w:w="1014" w:type="dxa"/>
                  <w:tcBorders>
                    <w:top w:val="nil"/>
                    <w:left w:val="nil"/>
                    <w:bottom w:val="single" w:sz="4" w:space="0" w:color="auto"/>
                    <w:right w:val="nil"/>
                  </w:tcBorders>
                  <w:noWrap/>
                  <w:vAlign w:val="bottom"/>
                  <w:hideMark/>
                </w:tcPr>
                <w:p w14:paraId="2617F3A7" w14:textId="77777777" w:rsidR="00DD346D" w:rsidRDefault="00DD346D" w:rsidP="00DD346D">
                  <w:pPr>
                    <w:jc w:val="center"/>
                  </w:pPr>
                  <w:proofErr w:type="spellStart"/>
                  <w:r>
                    <w:t>шт</w:t>
                  </w:r>
                  <w:proofErr w:type="spellEnd"/>
                </w:p>
              </w:tc>
              <w:tc>
                <w:tcPr>
                  <w:tcW w:w="1199" w:type="dxa"/>
                  <w:tcBorders>
                    <w:top w:val="nil"/>
                    <w:left w:val="single" w:sz="4" w:space="0" w:color="auto"/>
                    <w:bottom w:val="single" w:sz="4" w:space="0" w:color="auto"/>
                    <w:right w:val="single" w:sz="4" w:space="0" w:color="auto"/>
                  </w:tcBorders>
                  <w:noWrap/>
                  <w:vAlign w:val="bottom"/>
                  <w:hideMark/>
                </w:tcPr>
                <w:p w14:paraId="7FEB2182" w14:textId="77777777" w:rsidR="00DD346D" w:rsidRDefault="00DD346D" w:rsidP="00DD346D">
                  <w:pPr>
                    <w:jc w:val="center"/>
                    <w:rPr>
                      <w:rFonts w:ascii="Arial CYR" w:hAnsi="Arial CYR" w:cs="Arial CYR"/>
                      <w:sz w:val="20"/>
                      <w:szCs w:val="20"/>
                    </w:rPr>
                  </w:pPr>
                  <w:r>
                    <w:rPr>
                      <w:rFonts w:ascii="Arial CYR" w:hAnsi="Arial CYR" w:cs="Arial CYR"/>
                      <w:sz w:val="20"/>
                      <w:szCs w:val="20"/>
                    </w:rPr>
                    <w:t>102,00</w:t>
                  </w:r>
                </w:p>
              </w:tc>
              <w:tc>
                <w:tcPr>
                  <w:tcW w:w="236" w:type="dxa"/>
                  <w:vAlign w:val="center"/>
                  <w:hideMark/>
                </w:tcPr>
                <w:p w14:paraId="7A71823E" w14:textId="77777777" w:rsidR="00DD346D" w:rsidRDefault="00DD346D" w:rsidP="00DD346D">
                  <w:pPr>
                    <w:rPr>
                      <w:sz w:val="20"/>
                      <w:szCs w:val="20"/>
                    </w:rPr>
                  </w:pPr>
                </w:p>
              </w:tc>
            </w:tr>
            <w:tr w:rsidR="00DD346D" w14:paraId="6C9F17F0" w14:textId="77777777" w:rsidTr="00CB715F">
              <w:trPr>
                <w:trHeight w:val="308"/>
              </w:trPr>
              <w:tc>
                <w:tcPr>
                  <w:tcW w:w="551" w:type="dxa"/>
                  <w:tcBorders>
                    <w:top w:val="single" w:sz="8" w:space="0" w:color="auto"/>
                    <w:left w:val="single" w:sz="8" w:space="0" w:color="auto"/>
                    <w:bottom w:val="single" w:sz="4" w:space="0" w:color="auto"/>
                    <w:right w:val="single" w:sz="4" w:space="0" w:color="auto"/>
                  </w:tcBorders>
                  <w:noWrap/>
                  <w:vAlign w:val="bottom"/>
                  <w:hideMark/>
                </w:tcPr>
                <w:p w14:paraId="2CF540BC" w14:textId="77777777" w:rsidR="00DD346D" w:rsidRDefault="00DD346D" w:rsidP="00DD346D">
                  <w:pPr>
                    <w:jc w:val="center"/>
                  </w:pPr>
                  <w:r>
                    <w:t>15</w:t>
                  </w:r>
                </w:p>
              </w:tc>
              <w:tc>
                <w:tcPr>
                  <w:tcW w:w="6744" w:type="dxa"/>
                  <w:tcBorders>
                    <w:top w:val="nil"/>
                    <w:left w:val="nil"/>
                    <w:bottom w:val="single" w:sz="4" w:space="0" w:color="auto"/>
                    <w:right w:val="single" w:sz="4" w:space="0" w:color="auto"/>
                  </w:tcBorders>
                  <w:noWrap/>
                  <w:vAlign w:val="bottom"/>
                  <w:hideMark/>
                </w:tcPr>
                <w:p w14:paraId="57C14409" w14:textId="77777777" w:rsidR="00DD346D" w:rsidRDefault="00DD346D" w:rsidP="00DD346D">
                  <w:pPr>
                    <w:jc w:val="right"/>
                    <w:rPr>
                      <w:i/>
                      <w:iCs/>
                    </w:rPr>
                  </w:pPr>
                  <w:r>
                    <w:rPr>
                      <w:i/>
                      <w:iCs/>
                    </w:rPr>
                    <w:t xml:space="preserve">Минеральная звукоизоляция </w:t>
                  </w:r>
                  <w:proofErr w:type="spellStart"/>
                  <w:r>
                    <w:rPr>
                      <w:i/>
                      <w:iCs/>
                    </w:rPr>
                    <w:t>Rockwool</w:t>
                  </w:r>
                  <w:proofErr w:type="spellEnd"/>
                  <w:r>
                    <w:rPr>
                      <w:i/>
                      <w:iCs/>
                    </w:rPr>
                    <w:t xml:space="preserve"> -50мм</w:t>
                  </w:r>
                </w:p>
              </w:tc>
              <w:tc>
                <w:tcPr>
                  <w:tcW w:w="1014" w:type="dxa"/>
                  <w:tcBorders>
                    <w:top w:val="nil"/>
                    <w:left w:val="nil"/>
                    <w:bottom w:val="single" w:sz="4" w:space="0" w:color="auto"/>
                    <w:right w:val="nil"/>
                  </w:tcBorders>
                  <w:noWrap/>
                  <w:vAlign w:val="bottom"/>
                  <w:hideMark/>
                </w:tcPr>
                <w:p w14:paraId="2C5C0202" w14:textId="77777777" w:rsidR="00DD346D" w:rsidRDefault="00DD346D" w:rsidP="00DD346D">
                  <w:pPr>
                    <w:jc w:val="center"/>
                  </w:pPr>
                  <w:r>
                    <w:t>м2</w:t>
                  </w:r>
                </w:p>
              </w:tc>
              <w:tc>
                <w:tcPr>
                  <w:tcW w:w="1199" w:type="dxa"/>
                  <w:tcBorders>
                    <w:top w:val="nil"/>
                    <w:left w:val="single" w:sz="4" w:space="0" w:color="auto"/>
                    <w:bottom w:val="single" w:sz="4" w:space="0" w:color="auto"/>
                    <w:right w:val="single" w:sz="4" w:space="0" w:color="auto"/>
                  </w:tcBorders>
                  <w:noWrap/>
                  <w:vAlign w:val="bottom"/>
                  <w:hideMark/>
                </w:tcPr>
                <w:p w14:paraId="60C5E06A" w14:textId="77777777" w:rsidR="00DD346D" w:rsidRDefault="00DD346D" w:rsidP="00DD346D">
                  <w:pPr>
                    <w:jc w:val="center"/>
                    <w:rPr>
                      <w:rFonts w:ascii="Arial CYR" w:hAnsi="Arial CYR" w:cs="Arial CYR"/>
                      <w:sz w:val="20"/>
                      <w:szCs w:val="20"/>
                    </w:rPr>
                  </w:pPr>
                  <w:r>
                    <w:rPr>
                      <w:rFonts w:ascii="Arial CYR" w:hAnsi="Arial CYR" w:cs="Arial CYR"/>
                      <w:sz w:val="20"/>
                      <w:szCs w:val="20"/>
                    </w:rPr>
                    <w:t>76,50</w:t>
                  </w:r>
                </w:p>
              </w:tc>
              <w:tc>
                <w:tcPr>
                  <w:tcW w:w="236" w:type="dxa"/>
                  <w:vAlign w:val="center"/>
                  <w:hideMark/>
                </w:tcPr>
                <w:p w14:paraId="223F2C9C" w14:textId="77777777" w:rsidR="00DD346D" w:rsidRDefault="00DD346D" w:rsidP="00DD346D">
                  <w:pPr>
                    <w:rPr>
                      <w:sz w:val="20"/>
                      <w:szCs w:val="20"/>
                    </w:rPr>
                  </w:pPr>
                </w:p>
              </w:tc>
            </w:tr>
            <w:tr w:rsidR="00DD346D" w14:paraId="3DE83AC3" w14:textId="77777777" w:rsidTr="00CB715F">
              <w:trPr>
                <w:trHeight w:val="315"/>
              </w:trPr>
              <w:tc>
                <w:tcPr>
                  <w:tcW w:w="551" w:type="dxa"/>
                  <w:tcBorders>
                    <w:top w:val="nil"/>
                    <w:left w:val="single" w:sz="8" w:space="0" w:color="auto"/>
                    <w:bottom w:val="single" w:sz="4" w:space="0" w:color="auto"/>
                    <w:right w:val="single" w:sz="4" w:space="0" w:color="auto"/>
                  </w:tcBorders>
                  <w:noWrap/>
                  <w:vAlign w:val="bottom"/>
                  <w:hideMark/>
                </w:tcPr>
                <w:p w14:paraId="2E664607" w14:textId="77777777" w:rsidR="00DD346D" w:rsidRDefault="00DD346D" w:rsidP="00DD346D">
                  <w:pPr>
                    <w:jc w:val="center"/>
                  </w:pPr>
                  <w:r>
                    <w:t>16</w:t>
                  </w:r>
                </w:p>
              </w:tc>
              <w:tc>
                <w:tcPr>
                  <w:tcW w:w="6744" w:type="dxa"/>
                  <w:tcBorders>
                    <w:top w:val="nil"/>
                    <w:left w:val="nil"/>
                    <w:bottom w:val="single" w:sz="4" w:space="0" w:color="auto"/>
                    <w:right w:val="single" w:sz="4" w:space="0" w:color="auto"/>
                  </w:tcBorders>
                  <w:noWrap/>
                  <w:vAlign w:val="bottom"/>
                  <w:hideMark/>
                </w:tcPr>
                <w:p w14:paraId="24994D7E" w14:textId="77777777" w:rsidR="00DD346D" w:rsidRDefault="00DD346D" w:rsidP="00DD346D">
                  <w:pPr>
                    <w:jc w:val="right"/>
                    <w:rPr>
                      <w:i/>
                      <w:iCs/>
                    </w:rPr>
                  </w:pPr>
                  <w:proofErr w:type="spellStart"/>
                  <w:r>
                    <w:rPr>
                      <w:i/>
                      <w:iCs/>
                    </w:rPr>
                    <w:t>Дихтунгсбанд</w:t>
                  </w:r>
                  <w:proofErr w:type="spellEnd"/>
                  <w:r>
                    <w:rPr>
                      <w:i/>
                      <w:iCs/>
                    </w:rPr>
                    <w:t xml:space="preserve"> 30 мм 30м </w:t>
                  </w:r>
                </w:p>
              </w:tc>
              <w:tc>
                <w:tcPr>
                  <w:tcW w:w="1014" w:type="dxa"/>
                  <w:tcBorders>
                    <w:top w:val="nil"/>
                    <w:left w:val="nil"/>
                    <w:bottom w:val="single" w:sz="4" w:space="0" w:color="auto"/>
                    <w:right w:val="nil"/>
                  </w:tcBorders>
                  <w:noWrap/>
                  <w:vAlign w:val="bottom"/>
                  <w:hideMark/>
                </w:tcPr>
                <w:p w14:paraId="283E912C" w14:textId="77777777" w:rsidR="00DD346D" w:rsidRDefault="00DD346D" w:rsidP="00DD346D">
                  <w:pPr>
                    <w:jc w:val="center"/>
                  </w:pPr>
                  <w:proofErr w:type="spellStart"/>
                  <w:r>
                    <w:t>м.п</w:t>
                  </w:r>
                  <w:proofErr w:type="spellEnd"/>
                  <w:r>
                    <w:t>.</w:t>
                  </w:r>
                </w:p>
              </w:tc>
              <w:tc>
                <w:tcPr>
                  <w:tcW w:w="1199" w:type="dxa"/>
                  <w:tcBorders>
                    <w:top w:val="nil"/>
                    <w:left w:val="single" w:sz="4" w:space="0" w:color="auto"/>
                    <w:bottom w:val="single" w:sz="4" w:space="0" w:color="auto"/>
                    <w:right w:val="single" w:sz="4" w:space="0" w:color="auto"/>
                  </w:tcBorders>
                  <w:noWrap/>
                  <w:vAlign w:val="bottom"/>
                  <w:hideMark/>
                </w:tcPr>
                <w:p w14:paraId="035419E2" w14:textId="77777777" w:rsidR="00DD346D" w:rsidRDefault="00DD346D" w:rsidP="00DD346D">
                  <w:pPr>
                    <w:jc w:val="center"/>
                    <w:rPr>
                      <w:rFonts w:ascii="Arial CYR" w:hAnsi="Arial CYR" w:cs="Arial CYR"/>
                      <w:sz w:val="20"/>
                      <w:szCs w:val="20"/>
                    </w:rPr>
                  </w:pPr>
                  <w:r>
                    <w:rPr>
                      <w:rFonts w:ascii="Arial CYR" w:hAnsi="Arial CYR" w:cs="Arial CYR"/>
                      <w:sz w:val="20"/>
                      <w:szCs w:val="20"/>
                    </w:rPr>
                    <w:t>612,00</w:t>
                  </w:r>
                </w:p>
              </w:tc>
              <w:tc>
                <w:tcPr>
                  <w:tcW w:w="236" w:type="dxa"/>
                  <w:vAlign w:val="center"/>
                  <w:hideMark/>
                </w:tcPr>
                <w:p w14:paraId="4C719EDC" w14:textId="77777777" w:rsidR="00DD346D" w:rsidRDefault="00DD346D" w:rsidP="00DD346D">
                  <w:pPr>
                    <w:rPr>
                      <w:sz w:val="20"/>
                      <w:szCs w:val="20"/>
                    </w:rPr>
                  </w:pPr>
                </w:p>
              </w:tc>
            </w:tr>
            <w:tr w:rsidR="00DD346D" w14:paraId="4EFE2CBE" w14:textId="77777777" w:rsidTr="00CB715F">
              <w:trPr>
                <w:trHeight w:val="308"/>
              </w:trPr>
              <w:tc>
                <w:tcPr>
                  <w:tcW w:w="551" w:type="dxa"/>
                  <w:tcBorders>
                    <w:top w:val="single" w:sz="8" w:space="0" w:color="auto"/>
                    <w:left w:val="single" w:sz="8" w:space="0" w:color="auto"/>
                    <w:bottom w:val="single" w:sz="4" w:space="0" w:color="auto"/>
                    <w:right w:val="single" w:sz="4" w:space="0" w:color="auto"/>
                  </w:tcBorders>
                  <w:noWrap/>
                  <w:vAlign w:val="bottom"/>
                  <w:hideMark/>
                </w:tcPr>
                <w:p w14:paraId="11231758" w14:textId="77777777" w:rsidR="00DD346D" w:rsidRDefault="00DD346D" w:rsidP="00DD346D">
                  <w:pPr>
                    <w:jc w:val="center"/>
                  </w:pPr>
                  <w:r>
                    <w:t>17</w:t>
                  </w:r>
                </w:p>
              </w:tc>
              <w:tc>
                <w:tcPr>
                  <w:tcW w:w="6744" w:type="dxa"/>
                  <w:tcBorders>
                    <w:top w:val="nil"/>
                    <w:left w:val="nil"/>
                    <w:bottom w:val="single" w:sz="4" w:space="0" w:color="auto"/>
                    <w:right w:val="single" w:sz="4" w:space="0" w:color="auto"/>
                  </w:tcBorders>
                  <w:noWrap/>
                  <w:vAlign w:val="bottom"/>
                  <w:hideMark/>
                </w:tcPr>
                <w:p w14:paraId="0A434FE8" w14:textId="77777777" w:rsidR="00DD346D" w:rsidRDefault="00DD346D" w:rsidP="00DD346D">
                  <w:pPr>
                    <w:jc w:val="right"/>
                    <w:rPr>
                      <w:i/>
                      <w:iCs/>
                    </w:rPr>
                  </w:pPr>
                  <w:r>
                    <w:rPr>
                      <w:i/>
                      <w:iCs/>
                    </w:rPr>
                    <w:t>Анкер-клин 6/40</w:t>
                  </w:r>
                </w:p>
              </w:tc>
              <w:tc>
                <w:tcPr>
                  <w:tcW w:w="1014" w:type="dxa"/>
                  <w:tcBorders>
                    <w:top w:val="nil"/>
                    <w:left w:val="nil"/>
                    <w:bottom w:val="single" w:sz="4" w:space="0" w:color="auto"/>
                    <w:right w:val="nil"/>
                  </w:tcBorders>
                  <w:noWrap/>
                  <w:vAlign w:val="bottom"/>
                  <w:hideMark/>
                </w:tcPr>
                <w:p w14:paraId="535D2EF4" w14:textId="77777777" w:rsidR="00DD346D" w:rsidRDefault="00DD346D" w:rsidP="00DD346D">
                  <w:pPr>
                    <w:jc w:val="center"/>
                  </w:pPr>
                  <w:proofErr w:type="spellStart"/>
                  <w:r>
                    <w:t>шт</w:t>
                  </w:r>
                  <w:proofErr w:type="spellEnd"/>
                </w:p>
              </w:tc>
              <w:tc>
                <w:tcPr>
                  <w:tcW w:w="1199" w:type="dxa"/>
                  <w:tcBorders>
                    <w:top w:val="nil"/>
                    <w:left w:val="single" w:sz="4" w:space="0" w:color="auto"/>
                    <w:bottom w:val="single" w:sz="4" w:space="0" w:color="auto"/>
                    <w:right w:val="single" w:sz="4" w:space="0" w:color="auto"/>
                  </w:tcBorders>
                  <w:noWrap/>
                  <w:vAlign w:val="bottom"/>
                  <w:hideMark/>
                </w:tcPr>
                <w:p w14:paraId="38DF1EE8" w14:textId="77777777" w:rsidR="00DD346D" w:rsidRDefault="00DD346D" w:rsidP="00DD346D">
                  <w:pPr>
                    <w:jc w:val="center"/>
                    <w:rPr>
                      <w:rFonts w:ascii="Arial CYR" w:hAnsi="Arial CYR" w:cs="Arial CYR"/>
                      <w:sz w:val="20"/>
                      <w:szCs w:val="20"/>
                    </w:rPr>
                  </w:pPr>
                  <w:r>
                    <w:rPr>
                      <w:rFonts w:ascii="Arial CYR" w:hAnsi="Arial CYR" w:cs="Arial CYR"/>
                      <w:sz w:val="20"/>
                      <w:szCs w:val="20"/>
                    </w:rPr>
                    <w:t>816,00</w:t>
                  </w:r>
                </w:p>
              </w:tc>
              <w:tc>
                <w:tcPr>
                  <w:tcW w:w="236" w:type="dxa"/>
                  <w:vAlign w:val="center"/>
                  <w:hideMark/>
                </w:tcPr>
                <w:p w14:paraId="62B18312" w14:textId="77777777" w:rsidR="00DD346D" w:rsidRDefault="00DD346D" w:rsidP="00DD346D">
                  <w:pPr>
                    <w:rPr>
                      <w:sz w:val="20"/>
                      <w:szCs w:val="20"/>
                    </w:rPr>
                  </w:pPr>
                </w:p>
              </w:tc>
            </w:tr>
            <w:tr w:rsidR="00DD346D" w14:paraId="25EA2007" w14:textId="77777777" w:rsidTr="00CB715F">
              <w:trPr>
                <w:trHeight w:val="315"/>
              </w:trPr>
              <w:tc>
                <w:tcPr>
                  <w:tcW w:w="551" w:type="dxa"/>
                  <w:tcBorders>
                    <w:top w:val="nil"/>
                    <w:left w:val="single" w:sz="8" w:space="0" w:color="auto"/>
                    <w:bottom w:val="single" w:sz="4" w:space="0" w:color="auto"/>
                    <w:right w:val="single" w:sz="4" w:space="0" w:color="auto"/>
                  </w:tcBorders>
                  <w:noWrap/>
                  <w:vAlign w:val="bottom"/>
                  <w:hideMark/>
                </w:tcPr>
                <w:p w14:paraId="080761C0" w14:textId="77777777" w:rsidR="00DD346D" w:rsidRDefault="00DD346D" w:rsidP="00DD346D">
                  <w:pPr>
                    <w:jc w:val="center"/>
                  </w:pPr>
                  <w:r>
                    <w:t>18</w:t>
                  </w:r>
                </w:p>
              </w:tc>
              <w:tc>
                <w:tcPr>
                  <w:tcW w:w="6744" w:type="dxa"/>
                  <w:tcBorders>
                    <w:top w:val="nil"/>
                    <w:left w:val="nil"/>
                    <w:bottom w:val="single" w:sz="4" w:space="0" w:color="auto"/>
                    <w:right w:val="single" w:sz="4" w:space="0" w:color="auto"/>
                  </w:tcBorders>
                  <w:noWrap/>
                  <w:vAlign w:val="bottom"/>
                  <w:hideMark/>
                </w:tcPr>
                <w:p w14:paraId="1E3DA55F" w14:textId="77777777" w:rsidR="00DD346D" w:rsidRDefault="00DD346D" w:rsidP="00DD346D">
                  <w:pPr>
                    <w:jc w:val="right"/>
                    <w:rPr>
                      <w:i/>
                      <w:iCs/>
                    </w:rPr>
                  </w:pPr>
                  <w:r>
                    <w:rPr>
                      <w:i/>
                      <w:iCs/>
                    </w:rPr>
                    <w:t xml:space="preserve">Шуруп </w:t>
                  </w:r>
                  <w:proofErr w:type="spellStart"/>
                  <w:r>
                    <w:rPr>
                      <w:i/>
                      <w:iCs/>
                    </w:rPr>
                    <w:t>Кнауф</w:t>
                  </w:r>
                  <w:proofErr w:type="spellEnd"/>
                  <w:r>
                    <w:rPr>
                      <w:i/>
                      <w:iCs/>
                    </w:rPr>
                    <w:t xml:space="preserve">-в ленте. 25 </w:t>
                  </w:r>
                </w:p>
              </w:tc>
              <w:tc>
                <w:tcPr>
                  <w:tcW w:w="1014" w:type="dxa"/>
                  <w:tcBorders>
                    <w:top w:val="nil"/>
                    <w:left w:val="nil"/>
                    <w:bottom w:val="single" w:sz="4" w:space="0" w:color="auto"/>
                    <w:right w:val="nil"/>
                  </w:tcBorders>
                  <w:noWrap/>
                  <w:vAlign w:val="bottom"/>
                  <w:hideMark/>
                </w:tcPr>
                <w:p w14:paraId="3DFDDDD7" w14:textId="77777777" w:rsidR="00DD346D" w:rsidRDefault="00DD346D" w:rsidP="00DD346D">
                  <w:pPr>
                    <w:jc w:val="center"/>
                  </w:pPr>
                  <w:proofErr w:type="spellStart"/>
                  <w:r>
                    <w:t>шт</w:t>
                  </w:r>
                  <w:proofErr w:type="spellEnd"/>
                </w:p>
              </w:tc>
              <w:tc>
                <w:tcPr>
                  <w:tcW w:w="1199" w:type="dxa"/>
                  <w:tcBorders>
                    <w:top w:val="nil"/>
                    <w:left w:val="single" w:sz="4" w:space="0" w:color="auto"/>
                    <w:bottom w:val="single" w:sz="4" w:space="0" w:color="auto"/>
                    <w:right w:val="single" w:sz="4" w:space="0" w:color="auto"/>
                  </w:tcBorders>
                  <w:noWrap/>
                  <w:vAlign w:val="bottom"/>
                  <w:hideMark/>
                </w:tcPr>
                <w:p w14:paraId="4F346103" w14:textId="77777777" w:rsidR="00DD346D" w:rsidRDefault="00DD346D" w:rsidP="00DD346D">
                  <w:pPr>
                    <w:jc w:val="center"/>
                    <w:rPr>
                      <w:rFonts w:ascii="Arial CYR" w:hAnsi="Arial CYR" w:cs="Arial CYR"/>
                      <w:sz w:val="20"/>
                      <w:szCs w:val="20"/>
                    </w:rPr>
                  </w:pPr>
                  <w:r>
                    <w:rPr>
                      <w:rFonts w:ascii="Arial CYR" w:hAnsi="Arial CYR" w:cs="Arial CYR"/>
                      <w:sz w:val="20"/>
                      <w:szCs w:val="20"/>
                    </w:rPr>
                    <w:t>9180,00</w:t>
                  </w:r>
                </w:p>
              </w:tc>
              <w:tc>
                <w:tcPr>
                  <w:tcW w:w="236" w:type="dxa"/>
                  <w:vAlign w:val="center"/>
                  <w:hideMark/>
                </w:tcPr>
                <w:p w14:paraId="277A9D1D" w14:textId="77777777" w:rsidR="00DD346D" w:rsidRDefault="00DD346D" w:rsidP="00DD346D">
                  <w:pPr>
                    <w:rPr>
                      <w:sz w:val="20"/>
                      <w:szCs w:val="20"/>
                    </w:rPr>
                  </w:pPr>
                </w:p>
              </w:tc>
            </w:tr>
            <w:tr w:rsidR="00DD346D" w14:paraId="7A814648" w14:textId="77777777" w:rsidTr="00CB715F">
              <w:trPr>
                <w:trHeight w:val="308"/>
              </w:trPr>
              <w:tc>
                <w:tcPr>
                  <w:tcW w:w="551" w:type="dxa"/>
                  <w:tcBorders>
                    <w:top w:val="single" w:sz="8" w:space="0" w:color="auto"/>
                    <w:left w:val="single" w:sz="8" w:space="0" w:color="auto"/>
                    <w:bottom w:val="single" w:sz="4" w:space="0" w:color="auto"/>
                    <w:right w:val="single" w:sz="4" w:space="0" w:color="auto"/>
                  </w:tcBorders>
                  <w:noWrap/>
                  <w:vAlign w:val="bottom"/>
                  <w:hideMark/>
                </w:tcPr>
                <w:p w14:paraId="21DB72C1" w14:textId="77777777" w:rsidR="00DD346D" w:rsidRDefault="00DD346D" w:rsidP="00DD346D">
                  <w:pPr>
                    <w:jc w:val="center"/>
                  </w:pPr>
                  <w:r>
                    <w:t>19</w:t>
                  </w:r>
                </w:p>
              </w:tc>
              <w:tc>
                <w:tcPr>
                  <w:tcW w:w="6744" w:type="dxa"/>
                  <w:tcBorders>
                    <w:top w:val="nil"/>
                    <w:left w:val="nil"/>
                    <w:bottom w:val="single" w:sz="4" w:space="0" w:color="auto"/>
                    <w:right w:val="single" w:sz="4" w:space="0" w:color="auto"/>
                  </w:tcBorders>
                  <w:noWrap/>
                  <w:vAlign w:val="bottom"/>
                  <w:hideMark/>
                </w:tcPr>
                <w:p w14:paraId="7ACE1127" w14:textId="77777777" w:rsidR="00DD346D" w:rsidRDefault="00DD346D" w:rsidP="00DD346D">
                  <w:pPr>
                    <w:jc w:val="right"/>
                    <w:rPr>
                      <w:i/>
                      <w:iCs/>
                    </w:rPr>
                  </w:pPr>
                  <w:r>
                    <w:rPr>
                      <w:i/>
                      <w:iCs/>
                    </w:rPr>
                    <w:t xml:space="preserve">Шуруп </w:t>
                  </w:r>
                  <w:proofErr w:type="spellStart"/>
                  <w:r>
                    <w:rPr>
                      <w:i/>
                      <w:iCs/>
                    </w:rPr>
                    <w:t>Кнауф</w:t>
                  </w:r>
                  <w:proofErr w:type="spellEnd"/>
                  <w:r>
                    <w:rPr>
                      <w:i/>
                      <w:iCs/>
                    </w:rPr>
                    <w:t xml:space="preserve">-в ленте. 35 </w:t>
                  </w:r>
                </w:p>
              </w:tc>
              <w:tc>
                <w:tcPr>
                  <w:tcW w:w="1014" w:type="dxa"/>
                  <w:tcBorders>
                    <w:top w:val="nil"/>
                    <w:left w:val="nil"/>
                    <w:bottom w:val="single" w:sz="4" w:space="0" w:color="auto"/>
                    <w:right w:val="nil"/>
                  </w:tcBorders>
                  <w:noWrap/>
                  <w:vAlign w:val="bottom"/>
                  <w:hideMark/>
                </w:tcPr>
                <w:p w14:paraId="4E750A77" w14:textId="77777777" w:rsidR="00DD346D" w:rsidRDefault="00DD346D" w:rsidP="00DD346D">
                  <w:pPr>
                    <w:jc w:val="center"/>
                  </w:pPr>
                  <w:proofErr w:type="spellStart"/>
                  <w:r>
                    <w:t>шт</w:t>
                  </w:r>
                  <w:proofErr w:type="spellEnd"/>
                </w:p>
              </w:tc>
              <w:tc>
                <w:tcPr>
                  <w:tcW w:w="1199" w:type="dxa"/>
                  <w:tcBorders>
                    <w:top w:val="nil"/>
                    <w:left w:val="single" w:sz="4" w:space="0" w:color="auto"/>
                    <w:bottom w:val="single" w:sz="4" w:space="0" w:color="auto"/>
                    <w:right w:val="single" w:sz="4" w:space="0" w:color="auto"/>
                  </w:tcBorders>
                  <w:noWrap/>
                  <w:vAlign w:val="bottom"/>
                  <w:hideMark/>
                </w:tcPr>
                <w:p w14:paraId="7B1F5676" w14:textId="77777777" w:rsidR="00DD346D" w:rsidRDefault="00DD346D" w:rsidP="00DD346D">
                  <w:pPr>
                    <w:jc w:val="center"/>
                    <w:rPr>
                      <w:rFonts w:ascii="Arial CYR" w:hAnsi="Arial CYR" w:cs="Arial CYR"/>
                      <w:sz w:val="20"/>
                      <w:szCs w:val="20"/>
                    </w:rPr>
                  </w:pPr>
                  <w:r>
                    <w:rPr>
                      <w:rFonts w:ascii="Arial CYR" w:hAnsi="Arial CYR" w:cs="Arial CYR"/>
                      <w:sz w:val="20"/>
                      <w:szCs w:val="20"/>
                    </w:rPr>
                    <w:t>9180,00</w:t>
                  </w:r>
                </w:p>
              </w:tc>
              <w:tc>
                <w:tcPr>
                  <w:tcW w:w="236" w:type="dxa"/>
                  <w:vAlign w:val="center"/>
                  <w:hideMark/>
                </w:tcPr>
                <w:p w14:paraId="7C44E7E5" w14:textId="77777777" w:rsidR="00DD346D" w:rsidRDefault="00DD346D" w:rsidP="00DD346D">
                  <w:pPr>
                    <w:rPr>
                      <w:sz w:val="20"/>
                      <w:szCs w:val="20"/>
                    </w:rPr>
                  </w:pPr>
                </w:p>
              </w:tc>
            </w:tr>
            <w:tr w:rsidR="00DD346D" w14:paraId="45B72CC6" w14:textId="77777777" w:rsidTr="00CB715F">
              <w:trPr>
                <w:trHeight w:val="315"/>
              </w:trPr>
              <w:tc>
                <w:tcPr>
                  <w:tcW w:w="551" w:type="dxa"/>
                  <w:tcBorders>
                    <w:top w:val="nil"/>
                    <w:left w:val="single" w:sz="8" w:space="0" w:color="auto"/>
                    <w:bottom w:val="single" w:sz="4" w:space="0" w:color="auto"/>
                    <w:right w:val="single" w:sz="4" w:space="0" w:color="auto"/>
                  </w:tcBorders>
                  <w:noWrap/>
                  <w:vAlign w:val="bottom"/>
                  <w:hideMark/>
                </w:tcPr>
                <w:p w14:paraId="4C722F5E" w14:textId="77777777" w:rsidR="00DD346D" w:rsidRDefault="00DD346D" w:rsidP="00DD346D">
                  <w:pPr>
                    <w:jc w:val="center"/>
                  </w:pPr>
                  <w:r>
                    <w:t>20</w:t>
                  </w:r>
                </w:p>
              </w:tc>
              <w:tc>
                <w:tcPr>
                  <w:tcW w:w="6744" w:type="dxa"/>
                  <w:tcBorders>
                    <w:top w:val="nil"/>
                    <w:left w:val="nil"/>
                    <w:bottom w:val="single" w:sz="4" w:space="0" w:color="auto"/>
                    <w:right w:val="single" w:sz="4" w:space="0" w:color="auto"/>
                  </w:tcBorders>
                  <w:noWrap/>
                  <w:vAlign w:val="bottom"/>
                  <w:hideMark/>
                </w:tcPr>
                <w:p w14:paraId="539002B0" w14:textId="77777777" w:rsidR="00DD346D" w:rsidRDefault="00DD346D" w:rsidP="00DD346D">
                  <w:pPr>
                    <w:jc w:val="right"/>
                    <w:rPr>
                      <w:i/>
                      <w:iCs/>
                    </w:rPr>
                  </w:pPr>
                  <w:r>
                    <w:rPr>
                      <w:i/>
                      <w:iCs/>
                    </w:rPr>
                    <w:t>KNAUF лист (ГКЛВ) 12,5 мм</w:t>
                  </w:r>
                </w:p>
              </w:tc>
              <w:tc>
                <w:tcPr>
                  <w:tcW w:w="1014" w:type="dxa"/>
                  <w:tcBorders>
                    <w:top w:val="nil"/>
                    <w:left w:val="nil"/>
                    <w:bottom w:val="single" w:sz="4" w:space="0" w:color="auto"/>
                    <w:right w:val="nil"/>
                  </w:tcBorders>
                  <w:noWrap/>
                  <w:vAlign w:val="bottom"/>
                  <w:hideMark/>
                </w:tcPr>
                <w:p w14:paraId="56C3F619" w14:textId="77777777" w:rsidR="00DD346D" w:rsidRDefault="00DD346D" w:rsidP="00DD346D">
                  <w:pPr>
                    <w:jc w:val="center"/>
                  </w:pPr>
                  <w:r>
                    <w:t>м2</w:t>
                  </w:r>
                </w:p>
              </w:tc>
              <w:tc>
                <w:tcPr>
                  <w:tcW w:w="1199" w:type="dxa"/>
                  <w:tcBorders>
                    <w:top w:val="nil"/>
                    <w:left w:val="single" w:sz="4" w:space="0" w:color="auto"/>
                    <w:bottom w:val="single" w:sz="4" w:space="0" w:color="auto"/>
                    <w:right w:val="single" w:sz="4" w:space="0" w:color="auto"/>
                  </w:tcBorders>
                  <w:noWrap/>
                  <w:vAlign w:val="bottom"/>
                  <w:hideMark/>
                </w:tcPr>
                <w:p w14:paraId="36C506F5" w14:textId="77777777" w:rsidR="00DD346D" w:rsidRDefault="00DD346D" w:rsidP="00DD346D">
                  <w:pPr>
                    <w:jc w:val="center"/>
                    <w:rPr>
                      <w:rFonts w:ascii="Arial CYR" w:hAnsi="Arial CYR" w:cs="Arial CYR"/>
                      <w:sz w:val="20"/>
                      <w:szCs w:val="20"/>
                    </w:rPr>
                  </w:pPr>
                  <w:r>
                    <w:rPr>
                      <w:rFonts w:ascii="Arial CYR" w:hAnsi="Arial CYR" w:cs="Arial CYR"/>
                      <w:sz w:val="20"/>
                      <w:szCs w:val="20"/>
                    </w:rPr>
                    <w:t>153,00</w:t>
                  </w:r>
                </w:p>
              </w:tc>
              <w:tc>
                <w:tcPr>
                  <w:tcW w:w="236" w:type="dxa"/>
                  <w:vAlign w:val="center"/>
                  <w:hideMark/>
                </w:tcPr>
                <w:p w14:paraId="3FA8B1BB" w14:textId="77777777" w:rsidR="00DD346D" w:rsidRDefault="00DD346D" w:rsidP="00DD346D">
                  <w:pPr>
                    <w:rPr>
                      <w:sz w:val="20"/>
                      <w:szCs w:val="20"/>
                    </w:rPr>
                  </w:pPr>
                </w:p>
              </w:tc>
            </w:tr>
            <w:tr w:rsidR="00DD346D" w14:paraId="59F82773" w14:textId="77777777" w:rsidTr="00CB715F">
              <w:trPr>
                <w:trHeight w:val="308"/>
              </w:trPr>
              <w:tc>
                <w:tcPr>
                  <w:tcW w:w="551" w:type="dxa"/>
                  <w:tcBorders>
                    <w:top w:val="single" w:sz="8" w:space="0" w:color="auto"/>
                    <w:left w:val="single" w:sz="8" w:space="0" w:color="auto"/>
                    <w:bottom w:val="single" w:sz="4" w:space="0" w:color="auto"/>
                    <w:right w:val="single" w:sz="4" w:space="0" w:color="auto"/>
                  </w:tcBorders>
                  <w:vAlign w:val="center"/>
                  <w:hideMark/>
                </w:tcPr>
                <w:p w14:paraId="1F3D799B" w14:textId="77777777" w:rsidR="00DD346D" w:rsidRDefault="00DD346D" w:rsidP="00DD346D">
                  <w:pPr>
                    <w:jc w:val="center"/>
                  </w:pPr>
                  <w:r>
                    <w:t>21</w:t>
                  </w:r>
                </w:p>
              </w:tc>
              <w:tc>
                <w:tcPr>
                  <w:tcW w:w="6744" w:type="dxa"/>
                  <w:tcBorders>
                    <w:top w:val="nil"/>
                    <w:left w:val="nil"/>
                    <w:bottom w:val="single" w:sz="4" w:space="0" w:color="auto"/>
                    <w:right w:val="single" w:sz="4" w:space="0" w:color="auto"/>
                  </w:tcBorders>
                  <w:vAlign w:val="center"/>
                  <w:hideMark/>
                </w:tcPr>
                <w:p w14:paraId="146EE256" w14:textId="77777777" w:rsidR="00DD346D" w:rsidRDefault="00DD346D" w:rsidP="00DD346D">
                  <w:pPr>
                    <w:rPr>
                      <w:b/>
                      <w:bCs/>
                      <w:color w:val="000000"/>
                    </w:rPr>
                  </w:pPr>
                  <w:r>
                    <w:rPr>
                      <w:b/>
                      <w:bCs/>
                      <w:color w:val="000000"/>
                    </w:rPr>
                    <w:t>Изготовление, монтаж временной ограждающей конструкции проема балкона (2750*2944мм)</w:t>
                  </w:r>
                </w:p>
              </w:tc>
              <w:tc>
                <w:tcPr>
                  <w:tcW w:w="1014" w:type="dxa"/>
                  <w:tcBorders>
                    <w:top w:val="nil"/>
                    <w:left w:val="nil"/>
                    <w:bottom w:val="single" w:sz="4" w:space="0" w:color="auto"/>
                    <w:right w:val="nil"/>
                  </w:tcBorders>
                  <w:vAlign w:val="center"/>
                  <w:hideMark/>
                </w:tcPr>
                <w:p w14:paraId="7CEDCB77" w14:textId="77777777" w:rsidR="00DD346D" w:rsidRDefault="00DD346D" w:rsidP="00DD346D">
                  <w:pPr>
                    <w:jc w:val="center"/>
                  </w:pPr>
                  <w:proofErr w:type="spellStart"/>
                  <w:r>
                    <w:t>шт</w:t>
                  </w:r>
                  <w:proofErr w:type="spellEnd"/>
                </w:p>
              </w:tc>
              <w:tc>
                <w:tcPr>
                  <w:tcW w:w="1199" w:type="dxa"/>
                  <w:tcBorders>
                    <w:top w:val="nil"/>
                    <w:left w:val="single" w:sz="4" w:space="0" w:color="auto"/>
                    <w:bottom w:val="single" w:sz="4" w:space="0" w:color="auto"/>
                    <w:right w:val="single" w:sz="4" w:space="0" w:color="auto"/>
                  </w:tcBorders>
                  <w:vAlign w:val="center"/>
                  <w:hideMark/>
                </w:tcPr>
                <w:p w14:paraId="49A38659" w14:textId="3DEF415E" w:rsidR="00DD346D" w:rsidRDefault="001D1DAD" w:rsidP="00DD346D">
                  <w:pPr>
                    <w:jc w:val="center"/>
                    <w:rPr>
                      <w:rFonts w:ascii="Arial CYR" w:hAnsi="Arial CYR" w:cs="Arial CYR"/>
                      <w:sz w:val="20"/>
                      <w:szCs w:val="20"/>
                    </w:rPr>
                  </w:pPr>
                  <w:r>
                    <w:rPr>
                      <w:rFonts w:ascii="Arial CYR" w:hAnsi="Arial CYR" w:cs="Arial CYR"/>
                      <w:sz w:val="20"/>
                      <w:szCs w:val="20"/>
                    </w:rPr>
                    <w:t>48</w:t>
                  </w:r>
                  <w:r w:rsidR="00DD346D">
                    <w:rPr>
                      <w:rFonts w:ascii="Arial CYR" w:hAnsi="Arial CYR" w:cs="Arial CYR"/>
                      <w:sz w:val="20"/>
                      <w:szCs w:val="20"/>
                    </w:rPr>
                    <w:t>,00</w:t>
                  </w:r>
                </w:p>
              </w:tc>
              <w:tc>
                <w:tcPr>
                  <w:tcW w:w="236" w:type="dxa"/>
                  <w:vAlign w:val="center"/>
                  <w:hideMark/>
                </w:tcPr>
                <w:p w14:paraId="2165D063" w14:textId="77777777" w:rsidR="00DD346D" w:rsidRDefault="00DD346D" w:rsidP="00DD346D">
                  <w:pPr>
                    <w:rPr>
                      <w:sz w:val="20"/>
                      <w:szCs w:val="20"/>
                    </w:rPr>
                  </w:pPr>
                </w:p>
              </w:tc>
            </w:tr>
            <w:tr w:rsidR="00DD346D" w14:paraId="3596B12A" w14:textId="77777777" w:rsidTr="00CB715F">
              <w:trPr>
                <w:trHeight w:val="315"/>
              </w:trPr>
              <w:tc>
                <w:tcPr>
                  <w:tcW w:w="551" w:type="dxa"/>
                  <w:tcBorders>
                    <w:top w:val="nil"/>
                    <w:left w:val="single" w:sz="8" w:space="0" w:color="auto"/>
                    <w:bottom w:val="single" w:sz="4" w:space="0" w:color="auto"/>
                    <w:right w:val="single" w:sz="4" w:space="0" w:color="auto"/>
                  </w:tcBorders>
                  <w:noWrap/>
                  <w:vAlign w:val="bottom"/>
                  <w:hideMark/>
                </w:tcPr>
                <w:p w14:paraId="200E5D8A" w14:textId="77777777" w:rsidR="00DD346D" w:rsidRDefault="00DD346D" w:rsidP="00DD346D">
                  <w:pPr>
                    <w:jc w:val="center"/>
                  </w:pPr>
                  <w:r>
                    <w:t>22</w:t>
                  </w:r>
                </w:p>
              </w:tc>
              <w:tc>
                <w:tcPr>
                  <w:tcW w:w="6744" w:type="dxa"/>
                  <w:tcBorders>
                    <w:top w:val="nil"/>
                    <w:left w:val="nil"/>
                    <w:bottom w:val="single" w:sz="4" w:space="0" w:color="auto"/>
                    <w:right w:val="single" w:sz="4" w:space="0" w:color="auto"/>
                  </w:tcBorders>
                  <w:noWrap/>
                  <w:vAlign w:val="center"/>
                  <w:hideMark/>
                </w:tcPr>
                <w:p w14:paraId="62274D26" w14:textId="77777777" w:rsidR="00DD346D" w:rsidRDefault="00DD346D" w:rsidP="00DD346D">
                  <w:pPr>
                    <w:jc w:val="right"/>
                    <w:rPr>
                      <w:i/>
                      <w:iCs/>
                    </w:rPr>
                  </w:pPr>
                  <w:r>
                    <w:rPr>
                      <w:i/>
                      <w:iCs/>
                    </w:rPr>
                    <w:t>Брус 50*50 мм</w:t>
                  </w:r>
                </w:p>
              </w:tc>
              <w:tc>
                <w:tcPr>
                  <w:tcW w:w="1014" w:type="dxa"/>
                  <w:tcBorders>
                    <w:top w:val="nil"/>
                    <w:left w:val="nil"/>
                    <w:bottom w:val="single" w:sz="4" w:space="0" w:color="auto"/>
                    <w:right w:val="nil"/>
                  </w:tcBorders>
                  <w:noWrap/>
                  <w:vAlign w:val="bottom"/>
                  <w:hideMark/>
                </w:tcPr>
                <w:p w14:paraId="18C798BA" w14:textId="77777777" w:rsidR="00DD346D" w:rsidRDefault="00DD346D" w:rsidP="00DD346D">
                  <w:pPr>
                    <w:jc w:val="center"/>
                  </w:pPr>
                  <w:r>
                    <w:t>м/п</w:t>
                  </w:r>
                </w:p>
              </w:tc>
              <w:tc>
                <w:tcPr>
                  <w:tcW w:w="1199" w:type="dxa"/>
                  <w:tcBorders>
                    <w:top w:val="nil"/>
                    <w:left w:val="single" w:sz="4" w:space="0" w:color="auto"/>
                    <w:bottom w:val="single" w:sz="4" w:space="0" w:color="auto"/>
                    <w:right w:val="single" w:sz="4" w:space="0" w:color="auto"/>
                  </w:tcBorders>
                  <w:noWrap/>
                  <w:vAlign w:val="bottom"/>
                  <w:hideMark/>
                </w:tcPr>
                <w:p w14:paraId="3C3ADCF4" w14:textId="77777777" w:rsidR="00DD346D" w:rsidRDefault="00DD346D" w:rsidP="00DD346D">
                  <w:pPr>
                    <w:jc w:val="center"/>
                    <w:rPr>
                      <w:rFonts w:ascii="Arial CYR" w:hAnsi="Arial CYR" w:cs="Arial CYR"/>
                      <w:sz w:val="20"/>
                      <w:szCs w:val="20"/>
                    </w:rPr>
                  </w:pPr>
                  <w:r>
                    <w:rPr>
                      <w:rFonts w:ascii="Arial CYR" w:hAnsi="Arial CYR" w:cs="Arial CYR"/>
                      <w:sz w:val="20"/>
                      <w:szCs w:val="20"/>
                    </w:rPr>
                    <w:t>306,00</w:t>
                  </w:r>
                </w:p>
              </w:tc>
              <w:tc>
                <w:tcPr>
                  <w:tcW w:w="236" w:type="dxa"/>
                  <w:vAlign w:val="center"/>
                  <w:hideMark/>
                </w:tcPr>
                <w:p w14:paraId="393B5E20" w14:textId="77777777" w:rsidR="00DD346D" w:rsidRDefault="00DD346D" w:rsidP="00DD346D">
                  <w:pPr>
                    <w:rPr>
                      <w:sz w:val="20"/>
                      <w:szCs w:val="20"/>
                    </w:rPr>
                  </w:pPr>
                </w:p>
              </w:tc>
            </w:tr>
            <w:tr w:rsidR="00DD346D" w14:paraId="3ADB80CD" w14:textId="77777777" w:rsidTr="00CB715F">
              <w:trPr>
                <w:trHeight w:val="308"/>
              </w:trPr>
              <w:tc>
                <w:tcPr>
                  <w:tcW w:w="551" w:type="dxa"/>
                  <w:tcBorders>
                    <w:top w:val="single" w:sz="8" w:space="0" w:color="auto"/>
                    <w:left w:val="single" w:sz="8" w:space="0" w:color="auto"/>
                    <w:bottom w:val="single" w:sz="4" w:space="0" w:color="auto"/>
                    <w:right w:val="single" w:sz="4" w:space="0" w:color="auto"/>
                  </w:tcBorders>
                  <w:noWrap/>
                  <w:vAlign w:val="bottom"/>
                  <w:hideMark/>
                </w:tcPr>
                <w:p w14:paraId="7117734B" w14:textId="77777777" w:rsidR="00DD346D" w:rsidRDefault="00DD346D" w:rsidP="00DD346D">
                  <w:pPr>
                    <w:jc w:val="center"/>
                  </w:pPr>
                  <w:r>
                    <w:t>23</w:t>
                  </w:r>
                </w:p>
              </w:tc>
              <w:tc>
                <w:tcPr>
                  <w:tcW w:w="6744" w:type="dxa"/>
                  <w:tcBorders>
                    <w:top w:val="nil"/>
                    <w:left w:val="nil"/>
                    <w:bottom w:val="single" w:sz="4" w:space="0" w:color="auto"/>
                    <w:right w:val="single" w:sz="4" w:space="0" w:color="auto"/>
                  </w:tcBorders>
                  <w:noWrap/>
                  <w:vAlign w:val="center"/>
                  <w:hideMark/>
                </w:tcPr>
                <w:p w14:paraId="2BAEF8B0" w14:textId="77777777" w:rsidR="00DD346D" w:rsidRDefault="00DD346D" w:rsidP="00DD346D">
                  <w:pPr>
                    <w:jc w:val="right"/>
                    <w:rPr>
                      <w:i/>
                      <w:iCs/>
                    </w:rPr>
                  </w:pPr>
                  <w:r>
                    <w:rPr>
                      <w:i/>
                      <w:iCs/>
                    </w:rPr>
                    <w:t>Рейка 50*25 мм</w:t>
                  </w:r>
                </w:p>
              </w:tc>
              <w:tc>
                <w:tcPr>
                  <w:tcW w:w="1014" w:type="dxa"/>
                  <w:tcBorders>
                    <w:top w:val="nil"/>
                    <w:left w:val="nil"/>
                    <w:bottom w:val="single" w:sz="4" w:space="0" w:color="auto"/>
                    <w:right w:val="nil"/>
                  </w:tcBorders>
                  <w:noWrap/>
                  <w:vAlign w:val="bottom"/>
                  <w:hideMark/>
                </w:tcPr>
                <w:p w14:paraId="728735E7" w14:textId="77777777" w:rsidR="00DD346D" w:rsidRDefault="00DD346D" w:rsidP="00DD346D">
                  <w:pPr>
                    <w:jc w:val="center"/>
                  </w:pPr>
                  <w:r>
                    <w:t>м/п</w:t>
                  </w:r>
                </w:p>
              </w:tc>
              <w:tc>
                <w:tcPr>
                  <w:tcW w:w="1199" w:type="dxa"/>
                  <w:tcBorders>
                    <w:top w:val="nil"/>
                    <w:left w:val="single" w:sz="4" w:space="0" w:color="auto"/>
                    <w:bottom w:val="single" w:sz="4" w:space="0" w:color="auto"/>
                    <w:right w:val="single" w:sz="4" w:space="0" w:color="auto"/>
                  </w:tcBorders>
                  <w:noWrap/>
                  <w:vAlign w:val="bottom"/>
                  <w:hideMark/>
                </w:tcPr>
                <w:p w14:paraId="482BC113" w14:textId="77777777" w:rsidR="00DD346D" w:rsidRDefault="00DD346D" w:rsidP="00DD346D">
                  <w:pPr>
                    <w:jc w:val="center"/>
                    <w:rPr>
                      <w:rFonts w:ascii="Arial CYR" w:hAnsi="Arial CYR" w:cs="Arial CYR"/>
                      <w:sz w:val="20"/>
                      <w:szCs w:val="20"/>
                    </w:rPr>
                  </w:pPr>
                  <w:r>
                    <w:rPr>
                      <w:rFonts w:ascii="Arial CYR" w:hAnsi="Arial CYR" w:cs="Arial CYR"/>
                      <w:sz w:val="20"/>
                      <w:szCs w:val="20"/>
                    </w:rPr>
                    <w:t>306,00</w:t>
                  </w:r>
                </w:p>
              </w:tc>
              <w:tc>
                <w:tcPr>
                  <w:tcW w:w="236" w:type="dxa"/>
                  <w:vAlign w:val="center"/>
                  <w:hideMark/>
                </w:tcPr>
                <w:p w14:paraId="519ACDF1" w14:textId="77777777" w:rsidR="00DD346D" w:rsidRDefault="00DD346D" w:rsidP="00DD346D">
                  <w:pPr>
                    <w:rPr>
                      <w:sz w:val="20"/>
                      <w:szCs w:val="20"/>
                    </w:rPr>
                  </w:pPr>
                </w:p>
              </w:tc>
            </w:tr>
            <w:tr w:rsidR="00DD346D" w14:paraId="1546A3D7" w14:textId="77777777" w:rsidTr="00CB715F">
              <w:trPr>
                <w:trHeight w:val="315"/>
              </w:trPr>
              <w:tc>
                <w:tcPr>
                  <w:tcW w:w="551" w:type="dxa"/>
                  <w:tcBorders>
                    <w:top w:val="nil"/>
                    <w:left w:val="single" w:sz="8" w:space="0" w:color="auto"/>
                    <w:bottom w:val="single" w:sz="4" w:space="0" w:color="auto"/>
                    <w:right w:val="single" w:sz="4" w:space="0" w:color="auto"/>
                  </w:tcBorders>
                  <w:noWrap/>
                  <w:vAlign w:val="bottom"/>
                  <w:hideMark/>
                </w:tcPr>
                <w:p w14:paraId="11E901AE" w14:textId="77777777" w:rsidR="00DD346D" w:rsidRDefault="00DD346D" w:rsidP="00DD346D">
                  <w:pPr>
                    <w:jc w:val="center"/>
                  </w:pPr>
                  <w:r>
                    <w:t>24</w:t>
                  </w:r>
                </w:p>
              </w:tc>
              <w:tc>
                <w:tcPr>
                  <w:tcW w:w="6744" w:type="dxa"/>
                  <w:tcBorders>
                    <w:top w:val="nil"/>
                    <w:left w:val="nil"/>
                    <w:bottom w:val="single" w:sz="4" w:space="0" w:color="auto"/>
                    <w:right w:val="single" w:sz="4" w:space="0" w:color="auto"/>
                  </w:tcBorders>
                  <w:noWrap/>
                  <w:vAlign w:val="center"/>
                  <w:hideMark/>
                </w:tcPr>
                <w:p w14:paraId="32F23572" w14:textId="77777777" w:rsidR="00DD346D" w:rsidRDefault="00DD346D" w:rsidP="00DD346D">
                  <w:pPr>
                    <w:jc w:val="right"/>
                    <w:rPr>
                      <w:i/>
                      <w:iCs/>
                    </w:rPr>
                  </w:pPr>
                  <w:proofErr w:type="spellStart"/>
                  <w:r>
                    <w:rPr>
                      <w:i/>
                      <w:iCs/>
                    </w:rPr>
                    <w:t>Гидробарьер</w:t>
                  </w:r>
                  <w:proofErr w:type="spellEnd"/>
                </w:p>
              </w:tc>
              <w:tc>
                <w:tcPr>
                  <w:tcW w:w="1014" w:type="dxa"/>
                  <w:tcBorders>
                    <w:top w:val="nil"/>
                    <w:left w:val="nil"/>
                    <w:bottom w:val="single" w:sz="4" w:space="0" w:color="auto"/>
                    <w:right w:val="nil"/>
                  </w:tcBorders>
                  <w:noWrap/>
                  <w:vAlign w:val="bottom"/>
                  <w:hideMark/>
                </w:tcPr>
                <w:p w14:paraId="10F929F6" w14:textId="77777777" w:rsidR="00DD346D" w:rsidRDefault="00DD346D" w:rsidP="00DD346D">
                  <w:pPr>
                    <w:jc w:val="center"/>
                  </w:pPr>
                  <w:r>
                    <w:t>м2</w:t>
                  </w:r>
                </w:p>
              </w:tc>
              <w:tc>
                <w:tcPr>
                  <w:tcW w:w="1199" w:type="dxa"/>
                  <w:tcBorders>
                    <w:top w:val="nil"/>
                    <w:left w:val="single" w:sz="4" w:space="0" w:color="auto"/>
                    <w:bottom w:val="single" w:sz="4" w:space="0" w:color="auto"/>
                    <w:right w:val="single" w:sz="4" w:space="0" w:color="auto"/>
                  </w:tcBorders>
                  <w:noWrap/>
                  <w:vAlign w:val="bottom"/>
                  <w:hideMark/>
                </w:tcPr>
                <w:p w14:paraId="41CB8A26" w14:textId="77777777" w:rsidR="00DD346D" w:rsidRDefault="00DD346D" w:rsidP="00DD346D">
                  <w:pPr>
                    <w:jc w:val="center"/>
                    <w:rPr>
                      <w:rFonts w:ascii="Arial CYR" w:hAnsi="Arial CYR" w:cs="Arial CYR"/>
                      <w:sz w:val="20"/>
                      <w:szCs w:val="20"/>
                    </w:rPr>
                  </w:pPr>
                  <w:r>
                    <w:rPr>
                      <w:rFonts w:ascii="Arial CYR" w:hAnsi="Arial CYR" w:cs="Arial CYR"/>
                      <w:sz w:val="20"/>
                      <w:szCs w:val="20"/>
                    </w:rPr>
                    <w:t>140,00</w:t>
                  </w:r>
                </w:p>
              </w:tc>
              <w:tc>
                <w:tcPr>
                  <w:tcW w:w="236" w:type="dxa"/>
                  <w:vAlign w:val="center"/>
                  <w:hideMark/>
                </w:tcPr>
                <w:p w14:paraId="387FAE18" w14:textId="77777777" w:rsidR="00DD346D" w:rsidRDefault="00DD346D" w:rsidP="00DD346D">
                  <w:pPr>
                    <w:rPr>
                      <w:sz w:val="20"/>
                      <w:szCs w:val="20"/>
                    </w:rPr>
                  </w:pPr>
                </w:p>
              </w:tc>
            </w:tr>
            <w:tr w:rsidR="00DD346D" w14:paraId="64DD647A" w14:textId="77777777" w:rsidTr="00CB715F">
              <w:trPr>
                <w:trHeight w:val="308"/>
              </w:trPr>
              <w:tc>
                <w:tcPr>
                  <w:tcW w:w="551" w:type="dxa"/>
                  <w:tcBorders>
                    <w:top w:val="single" w:sz="8" w:space="0" w:color="auto"/>
                    <w:left w:val="single" w:sz="8" w:space="0" w:color="auto"/>
                    <w:bottom w:val="single" w:sz="4" w:space="0" w:color="auto"/>
                    <w:right w:val="single" w:sz="4" w:space="0" w:color="auto"/>
                  </w:tcBorders>
                  <w:noWrap/>
                  <w:vAlign w:val="bottom"/>
                  <w:hideMark/>
                </w:tcPr>
                <w:p w14:paraId="52082FC5" w14:textId="77777777" w:rsidR="00DD346D" w:rsidRDefault="00DD346D" w:rsidP="00DD346D">
                  <w:pPr>
                    <w:jc w:val="center"/>
                  </w:pPr>
                  <w:r>
                    <w:t>25</w:t>
                  </w:r>
                </w:p>
              </w:tc>
              <w:tc>
                <w:tcPr>
                  <w:tcW w:w="6744" w:type="dxa"/>
                  <w:tcBorders>
                    <w:top w:val="nil"/>
                    <w:left w:val="nil"/>
                    <w:bottom w:val="single" w:sz="4" w:space="0" w:color="auto"/>
                    <w:right w:val="single" w:sz="4" w:space="0" w:color="auto"/>
                  </w:tcBorders>
                  <w:noWrap/>
                  <w:vAlign w:val="center"/>
                  <w:hideMark/>
                </w:tcPr>
                <w:p w14:paraId="1F1D690B" w14:textId="77777777" w:rsidR="00DD346D" w:rsidRDefault="00DD346D" w:rsidP="00DD346D">
                  <w:pPr>
                    <w:jc w:val="right"/>
                    <w:rPr>
                      <w:i/>
                      <w:iCs/>
                    </w:rPr>
                  </w:pPr>
                  <w:r>
                    <w:rPr>
                      <w:i/>
                      <w:iCs/>
                    </w:rPr>
                    <w:t>Саморезы по дереву 25</w:t>
                  </w:r>
                </w:p>
              </w:tc>
              <w:tc>
                <w:tcPr>
                  <w:tcW w:w="1014" w:type="dxa"/>
                  <w:tcBorders>
                    <w:top w:val="nil"/>
                    <w:left w:val="nil"/>
                    <w:bottom w:val="single" w:sz="4" w:space="0" w:color="auto"/>
                    <w:right w:val="nil"/>
                  </w:tcBorders>
                  <w:noWrap/>
                  <w:vAlign w:val="bottom"/>
                  <w:hideMark/>
                </w:tcPr>
                <w:p w14:paraId="4653819E" w14:textId="77777777" w:rsidR="00DD346D" w:rsidRDefault="00DD346D" w:rsidP="00DD346D">
                  <w:pPr>
                    <w:jc w:val="center"/>
                  </w:pPr>
                  <w:proofErr w:type="spellStart"/>
                  <w:r>
                    <w:t>шт</w:t>
                  </w:r>
                  <w:proofErr w:type="spellEnd"/>
                </w:p>
              </w:tc>
              <w:tc>
                <w:tcPr>
                  <w:tcW w:w="1199" w:type="dxa"/>
                  <w:tcBorders>
                    <w:top w:val="nil"/>
                    <w:left w:val="single" w:sz="4" w:space="0" w:color="auto"/>
                    <w:bottom w:val="single" w:sz="4" w:space="0" w:color="auto"/>
                    <w:right w:val="single" w:sz="4" w:space="0" w:color="auto"/>
                  </w:tcBorders>
                  <w:noWrap/>
                  <w:vAlign w:val="bottom"/>
                  <w:hideMark/>
                </w:tcPr>
                <w:p w14:paraId="0CA07433" w14:textId="77777777" w:rsidR="00DD346D" w:rsidRDefault="00DD346D" w:rsidP="00DD346D">
                  <w:pPr>
                    <w:jc w:val="center"/>
                    <w:rPr>
                      <w:rFonts w:ascii="Arial CYR" w:hAnsi="Arial CYR" w:cs="Arial CYR"/>
                      <w:sz w:val="20"/>
                      <w:szCs w:val="20"/>
                    </w:rPr>
                  </w:pPr>
                  <w:r>
                    <w:rPr>
                      <w:rFonts w:ascii="Arial CYR" w:hAnsi="Arial CYR" w:cs="Arial CYR"/>
                      <w:sz w:val="20"/>
                      <w:szCs w:val="20"/>
                    </w:rPr>
                    <w:t>680,00</w:t>
                  </w:r>
                </w:p>
              </w:tc>
              <w:tc>
                <w:tcPr>
                  <w:tcW w:w="236" w:type="dxa"/>
                  <w:vAlign w:val="center"/>
                  <w:hideMark/>
                </w:tcPr>
                <w:p w14:paraId="02968E4A" w14:textId="77777777" w:rsidR="00DD346D" w:rsidRDefault="00DD346D" w:rsidP="00DD346D">
                  <w:pPr>
                    <w:rPr>
                      <w:sz w:val="20"/>
                      <w:szCs w:val="20"/>
                    </w:rPr>
                  </w:pPr>
                </w:p>
              </w:tc>
            </w:tr>
            <w:tr w:rsidR="00DD346D" w14:paraId="27DFC002" w14:textId="77777777" w:rsidTr="00CB715F">
              <w:trPr>
                <w:trHeight w:val="315"/>
              </w:trPr>
              <w:tc>
                <w:tcPr>
                  <w:tcW w:w="551" w:type="dxa"/>
                  <w:tcBorders>
                    <w:top w:val="nil"/>
                    <w:left w:val="single" w:sz="8" w:space="0" w:color="auto"/>
                    <w:bottom w:val="single" w:sz="4" w:space="0" w:color="auto"/>
                    <w:right w:val="single" w:sz="4" w:space="0" w:color="auto"/>
                  </w:tcBorders>
                  <w:noWrap/>
                  <w:vAlign w:val="bottom"/>
                  <w:hideMark/>
                </w:tcPr>
                <w:p w14:paraId="1C6493FC" w14:textId="77777777" w:rsidR="00DD346D" w:rsidRDefault="00DD346D" w:rsidP="00DD346D">
                  <w:pPr>
                    <w:jc w:val="center"/>
                  </w:pPr>
                  <w:r>
                    <w:t>26</w:t>
                  </w:r>
                </w:p>
              </w:tc>
              <w:tc>
                <w:tcPr>
                  <w:tcW w:w="6744" w:type="dxa"/>
                  <w:tcBorders>
                    <w:top w:val="nil"/>
                    <w:left w:val="nil"/>
                    <w:bottom w:val="single" w:sz="4" w:space="0" w:color="auto"/>
                    <w:right w:val="single" w:sz="4" w:space="0" w:color="auto"/>
                  </w:tcBorders>
                  <w:noWrap/>
                  <w:vAlign w:val="center"/>
                  <w:hideMark/>
                </w:tcPr>
                <w:p w14:paraId="598DF819" w14:textId="77777777" w:rsidR="00DD346D" w:rsidRDefault="00DD346D" w:rsidP="00DD346D">
                  <w:pPr>
                    <w:jc w:val="right"/>
                    <w:rPr>
                      <w:i/>
                      <w:iCs/>
                    </w:rPr>
                  </w:pPr>
                  <w:r>
                    <w:rPr>
                      <w:i/>
                      <w:iCs/>
                    </w:rPr>
                    <w:t xml:space="preserve">Саморезы по металлу </w:t>
                  </w:r>
                </w:p>
              </w:tc>
              <w:tc>
                <w:tcPr>
                  <w:tcW w:w="1014" w:type="dxa"/>
                  <w:tcBorders>
                    <w:top w:val="nil"/>
                    <w:left w:val="nil"/>
                    <w:bottom w:val="single" w:sz="4" w:space="0" w:color="auto"/>
                    <w:right w:val="nil"/>
                  </w:tcBorders>
                  <w:noWrap/>
                  <w:vAlign w:val="bottom"/>
                  <w:hideMark/>
                </w:tcPr>
                <w:p w14:paraId="3673B0D9" w14:textId="77777777" w:rsidR="00DD346D" w:rsidRDefault="00DD346D" w:rsidP="00DD346D">
                  <w:pPr>
                    <w:jc w:val="center"/>
                  </w:pPr>
                  <w:proofErr w:type="spellStart"/>
                  <w:r>
                    <w:t>шт</w:t>
                  </w:r>
                  <w:proofErr w:type="spellEnd"/>
                </w:p>
              </w:tc>
              <w:tc>
                <w:tcPr>
                  <w:tcW w:w="1199" w:type="dxa"/>
                  <w:tcBorders>
                    <w:top w:val="nil"/>
                    <w:left w:val="single" w:sz="4" w:space="0" w:color="auto"/>
                    <w:bottom w:val="single" w:sz="4" w:space="0" w:color="auto"/>
                    <w:right w:val="single" w:sz="4" w:space="0" w:color="auto"/>
                  </w:tcBorders>
                  <w:noWrap/>
                  <w:vAlign w:val="bottom"/>
                  <w:hideMark/>
                </w:tcPr>
                <w:p w14:paraId="0F543F8A" w14:textId="77777777" w:rsidR="00DD346D" w:rsidRDefault="00DD346D" w:rsidP="00DD346D">
                  <w:pPr>
                    <w:jc w:val="center"/>
                    <w:rPr>
                      <w:rFonts w:ascii="Arial CYR" w:hAnsi="Arial CYR" w:cs="Arial CYR"/>
                      <w:sz w:val="20"/>
                      <w:szCs w:val="20"/>
                    </w:rPr>
                  </w:pPr>
                  <w:r>
                    <w:rPr>
                      <w:rFonts w:ascii="Arial CYR" w:hAnsi="Arial CYR" w:cs="Arial CYR"/>
                      <w:sz w:val="20"/>
                      <w:szCs w:val="20"/>
                    </w:rPr>
                    <w:t>204,00</w:t>
                  </w:r>
                </w:p>
              </w:tc>
              <w:tc>
                <w:tcPr>
                  <w:tcW w:w="236" w:type="dxa"/>
                  <w:vAlign w:val="center"/>
                  <w:hideMark/>
                </w:tcPr>
                <w:p w14:paraId="2E164848" w14:textId="77777777" w:rsidR="00DD346D" w:rsidRDefault="00DD346D" w:rsidP="00DD346D">
                  <w:pPr>
                    <w:rPr>
                      <w:sz w:val="20"/>
                      <w:szCs w:val="20"/>
                    </w:rPr>
                  </w:pPr>
                </w:p>
              </w:tc>
            </w:tr>
            <w:tr w:rsidR="00DD346D" w14:paraId="28F2EB62" w14:textId="77777777" w:rsidTr="00CB715F">
              <w:trPr>
                <w:trHeight w:val="308"/>
              </w:trPr>
              <w:tc>
                <w:tcPr>
                  <w:tcW w:w="551" w:type="dxa"/>
                  <w:tcBorders>
                    <w:top w:val="single" w:sz="8" w:space="0" w:color="auto"/>
                    <w:left w:val="single" w:sz="8" w:space="0" w:color="auto"/>
                    <w:bottom w:val="single" w:sz="4" w:space="0" w:color="auto"/>
                    <w:right w:val="single" w:sz="4" w:space="0" w:color="auto"/>
                  </w:tcBorders>
                  <w:vAlign w:val="center"/>
                  <w:hideMark/>
                </w:tcPr>
                <w:p w14:paraId="4DD5DC00" w14:textId="77777777" w:rsidR="00DD346D" w:rsidRDefault="00DD346D" w:rsidP="00DD346D">
                  <w:pPr>
                    <w:jc w:val="center"/>
                  </w:pPr>
                  <w:r>
                    <w:t>27</w:t>
                  </w:r>
                </w:p>
              </w:tc>
              <w:tc>
                <w:tcPr>
                  <w:tcW w:w="6744" w:type="dxa"/>
                  <w:tcBorders>
                    <w:top w:val="nil"/>
                    <w:left w:val="nil"/>
                    <w:bottom w:val="single" w:sz="4" w:space="0" w:color="auto"/>
                    <w:right w:val="single" w:sz="4" w:space="0" w:color="auto"/>
                  </w:tcBorders>
                  <w:vAlign w:val="bottom"/>
                  <w:hideMark/>
                </w:tcPr>
                <w:p w14:paraId="2065CC96" w14:textId="77777777" w:rsidR="00DD346D" w:rsidRDefault="00DD346D" w:rsidP="00DD346D">
                  <w:pPr>
                    <w:rPr>
                      <w:b/>
                      <w:bCs/>
                    </w:rPr>
                  </w:pPr>
                  <w:r>
                    <w:rPr>
                      <w:b/>
                      <w:bCs/>
                    </w:rPr>
                    <w:t>Высококачественная штукатурка стен (</w:t>
                  </w:r>
                  <w:proofErr w:type="spellStart"/>
                  <w:r>
                    <w:rPr>
                      <w:b/>
                      <w:bCs/>
                    </w:rPr>
                    <w:t>цементноисвестковым</w:t>
                  </w:r>
                  <w:proofErr w:type="spellEnd"/>
                  <w:r>
                    <w:rPr>
                      <w:b/>
                      <w:bCs/>
                    </w:rPr>
                    <w:t xml:space="preserve"> составом с армированием)</w:t>
                  </w:r>
                </w:p>
              </w:tc>
              <w:tc>
                <w:tcPr>
                  <w:tcW w:w="1014" w:type="dxa"/>
                  <w:tcBorders>
                    <w:top w:val="nil"/>
                    <w:left w:val="nil"/>
                    <w:bottom w:val="single" w:sz="4" w:space="0" w:color="auto"/>
                    <w:right w:val="nil"/>
                  </w:tcBorders>
                  <w:vAlign w:val="center"/>
                  <w:hideMark/>
                </w:tcPr>
                <w:p w14:paraId="7C664F22" w14:textId="77777777" w:rsidR="00DD346D" w:rsidRDefault="00DD346D" w:rsidP="00DD346D">
                  <w:pPr>
                    <w:jc w:val="center"/>
                  </w:pPr>
                  <w:r>
                    <w:t>м2</w:t>
                  </w:r>
                </w:p>
              </w:tc>
              <w:tc>
                <w:tcPr>
                  <w:tcW w:w="1199" w:type="dxa"/>
                  <w:tcBorders>
                    <w:top w:val="nil"/>
                    <w:left w:val="single" w:sz="4" w:space="0" w:color="auto"/>
                    <w:bottom w:val="single" w:sz="4" w:space="0" w:color="auto"/>
                    <w:right w:val="single" w:sz="4" w:space="0" w:color="auto"/>
                  </w:tcBorders>
                  <w:vAlign w:val="center"/>
                  <w:hideMark/>
                </w:tcPr>
                <w:p w14:paraId="7BF6D7D7" w14:textId="77777777" w:rsidR="00DD346D" w:rsidRDefault="00DD346D" w:rsidP="00DD346D">
                  <w:pPr>
                    <w:jc w:val="center"/>
                    <w:rPr>
                      <w:rFonts w:ascii="Arial CYR" w:hAnsi="Arial CYR" w:cs="Arial CYR"/>
                      <w:sz w:val="20"/>
                      <w:szCs w:val="20"/>
                    </w:rPr>
                  </w:pPr>
                  <w:r>
                    <w:rPr>
                      <w:rFonts w:ascii="Arial CYR" w:hAnsi="Arial CYR" w:cs="Arial CYR"/>
                      <w:sz w:val="20"/>
                      <w:szCs w:val="20"/>
                    </w:rPr>
                    <w:t>373,50</w:t>
                  </w:r>
                </w:p>
              </w:tc>
              <w:tc>
                <w:tcPr>
                  <w:tcW w:w="236" w:type="dxa"/>
                  <w:vAlign w:val="center"/>
                  <w:hideMark/>
                </w:tcPr>
                <w:p w14:paraId="47C34320" w14:textId="77777777" w:rsidR="00DD346D" w:rsidRDefault="00DD346D" w:rsidP="00DD346D">
                  <w:pPr>
                    <w:rPr>
                      <w:sz w:val="20"/>
                      <w:szCs w:val="20"/>
                    </w:rPr>
                  </w:pPr>
                </w:p>
              </w:tc>
            </w:tr>
            <w:tr w:rsidR="00DD346D" w14:paraId="78063CA6" w14:textId="77777777" w:rsidTr="00CB715F">
              <w:trPr>
                <w:trHeight w:val="315"/>
              </w:trPr>
              <w:tc>
                <w:tcPr>
                  <w:tcW w:w="551" w:type="dxa"/>
                  <w:tcBorders>
                    <w:top w:val="nil"/>
                    <w:left w:val="single" w:sz="8" w:space="0" w:color="auto"/>
                    <w:bottom w:val="single" w:sz="4" w:space="0" w:color="auto"/>
                    <w:right w:val="single" w:sz="4" w:space="0" w:color="auto"/>
                  </w:tcBorders>
                  <w:vAlign w:val="center"/>
                  <w:hideMark/>
                </w:tcPr>
                <w:p w14:paraId="0A3CD064" w14:textId="77777777" w:rsidR="00DD346D" w:rsidRDefault="00DD346D" w:rsidP="00DD346D">
                  <w:pPr>
                    <w:jc w:val="center"/>
                  </w:pPr>
                  <w:r>
                    <w:t>28</w:t>
                  </w:r>
                </w:p>
              </w:tc>
              <w:tc>
                <w:tcPr>
                  <w:tcW w:w="6744" w:type="dxa"/>
                  <w:tcBorders>
                    <w:top w:val="nil"/>
                    <w:left w:val="nil"/>
                    <w:bottom w:val="single" w:sz="4" w:space="0" w:color="auto"/>
                    <w:right w:val="single" w:sz="4" w:space="0" w:color="auto"/>
                  </w:tcBorders>
                  <w:vAlign w:val="bottom"/>
                  <w:hideMark/>
                </w:tcPr>
                <w:p w14:paraId="5A13523C" w14:textId="77777777" w:rsidR="00DD346D" w:rsidRDefault="00DD346D" w:rsidP="00DD346D">
                  <w:pPr>
                    <w:rPr>
                      <w:b/>
                      <w:bCs/>
                    </w:rPr>
                  </w:pPr>
                  <w:r>
                    <w:rPr>
                      <w:b/>
                      <w:bCs/>
                    </w:rPr>
                    <w:t>Высококачественная штукатурка стен (</w:t>
                  </w:r>
                  <w:proofErr w:type="spellStart"/>
                  <w:r>
                    <w:rPr>
                      <w:b/>
                      <w:bCs/>
                    </w:rPr>
                    <w:t>цементноисвестковым</w:t>
                  </w:r>
                  <w:proofErr w:type="spellEnd"/>
                  <w:r>
                    <w:rPr>
                      <w:b/>
                      <w:bCs/>
                    </w:rPr>
                    <w:t xml:space="preserve"> составом с армированием)</w:t>
                  </w:r>
                </w:p>
              </w:tc>
              <w:tc>
                <w:tcPr>
                  <w:tcW w:w="1014" w:type="dxa"/>
                  <w:tcBorders>
                    <w:top w:val="nil"/>
                    <w:left w:val="nil"/>
                    <w:bottom w:val="single" w:sz="4" w:space="0" w:color="auto"/>
                    <w:right w:val="nil"/>
                  </w:tcBorders>
                  <w:vAlign w:val="center"/>
                  <w:hideMark/>
                </w:tcPr>
                <w:p w14:paraId="3246B3B2" w14:textId="77777777" w:rsidR="00DD346D" w:rsidRDefault="00DD346D" w:rsidP="00DD346D">
                  <w:pPr>
                    <w:jc w:val="center"/>
                  </w:pPr>
                  <w:proofErr w:type="spellStart"/>
                  <w:r>
                    <w:t>м.п</w:t>
                  </w:r>
                  <w:proofErr w:type="spellEnd"/>
                  <w:r>
                    <w:t>.</w:t>
                  </w:r>
                </w:p>
              </w:tc>
              <w:tc>
                <w:tcPr>
                  <w:tcW w:w="1199" w:type="dxa"/>
                  <w:tcBorders>
                    <w:top w:val="nil"/>
                    <w:left w:val="single" w:sz="4" w:space="0" w:color="auto"/>
                    <w:bottom w:val="single" w:sz="4" w:space="0" w:color="auto"/>
                    <w:right w:val="single" w:sz="4" w:space="0" w:color="auto"/>
                  </w:tcBorders>
                  <w:vAlign w:val="center"/>
                  <w:hideMark/>
                </w:tcPr>
                <w:p w14:paraId="5D687CB8" w14:textId="77777777" w:rsidR="00DD346D" w:rsidRDefault="00DD346D" w:rsidP="00DD346D">
                  <w:pPr>
                    <w:jc w:val="center"/>
                    <w:rPr>
                      <w:rFonts w:ascii="Arial CYR" w:hAnsi="Arial CYR" w:cs="Arial CYR"/>
                      <w:sz w:val="20"/>
                      <w:szCs w:val="20"/>
                    </w:rPr>
                  </w:pPr>
                  <w:r>
                    <w:rPr>
                      <w:rFonts w:ascii="Arial CYR" w:hAnsi="Arial CYR" w:cs="Arial CYR"/>
                      <w:sz w:val="20"/>
                      <w:szCs w:val="20"/>
                    </w:rPr>
                    <w:t>216,00</w:t>
                  </w:r>
                </w:p>
              </w:tc>
              <w:tc>
                <w:tcPr>
                  <w:tcW w:w="236" w:type="dxa"/>
                  <w:vAlign w:val="center"/>
                  <w:hideMark/>
                </w:tcPr>
                <w:p w14:paraId="0C857C82" w14:textId="77777777" w:rsidR="00DD346D" w:rsidRDefault="00DD346D" w:rsidP="00DD346D">
                  <w:pPr>
                    <w:rPr>
                      <w:sz w:val="20"/>
                      <w:szCs w:val="20"/>
                    </w:rPr>
                  </w:pPr>
                </w:p>
              </w:tc>
            </w:tr>
            <w:tr w:rsidR="00DD346D" w14:paraId="63C087D6" w14:textId="77777777" w:rsidTr="00CB715F">
              <w:trPr>
                <w:trHeight w:val="308"/>
              </w:trPr>
              <w:tc>
                <w:tcPr>
                  <w:tcW w:w="551" w:type="dxa"/>
                  <w:tcBorders>
                    <w:top w:val="single" w:sz="8" w:space="0" w:color="auto"/>
                    <w:left w:val="single" w:sz="8" w:space="0" w:color="auto"/>
                    <w:bottom w:val="single" w:sz="4" w:space="0" w:color="auto"/>
                    <w:right w:val="single" w:sz="4" w:space="0" w:color="auto"/>
                  </w:tcBorders>
                  <w:noWrap/>
                  <w:vAlign w:val="bottom"/>
                  <w:hideMark/>
                </w:tcPr>
                <w:p w14:paraId="225199B4" w14:textId="77777777" w:rsidR="00DD346D" w:rsidRDefault="00DD346D" w:rsidP="00DD346D">
                  <w:pPr>
                    <w:jc w:val="center"/>
                  </w:pPr>
                  <w:r>
                    <w:t>29</w:t>
                  </w:r>
                </w:p>
              </w:tc>
              <w:tc>
                <w:tcPr>
                  <w:tcW w:w="6744" w:type="dxa"/>
                  <w:tcBorders>
                    <w:top w:val="nil"/>
                    <w:left w:val="nil"/>
                    <w:bottom w:val="single" w:sz="4" w:space="0" w:color="auto"/>
                    <w:right w:val="single" w:sz="4" w:space="0" w:color="auto"/>
                  </w:tcBorders>
                  <w:noWrap/>
                  <w:vAlign w:val="bottom"/>
                  <w:hideMark/>
                </w:tcPr>
                <w:p w14:paraId="2F82495C" w14:textId="77777777" w:rsidR="00DD346D" w:rsidRDefault="00DD346D" w:rsidP="00DD346D">
                  <w:pPr>
                    <w:jc w:val="right"/>
                    <w:rPr>
                      <w:i/>
                      <w:iCs/>
                    </w:rPr>
                  </w:pPr>
                  <w:r>
                    <w:rPr>
                      <w:i/>
                      <w:iCs/>
                    </w:rPr>
                    <w:t xml:space="preserve">Цементный </w:t>
                  </w:r>
                  <w:proofErr w:type="spellStart"/>
                  <w:r>
                    <w:rPr>
                      <w:i/>
                      <w:iCs/>
                    </w:rPr>
                    <w:t>обрызг</w:t>
                  </w:r>
                  <w:proofErr w:type="spellEnd"/>
                  <w:r>
                    <w:rPr>
                      <w:i/>
                      <w:iCs/>
                    </w:rPr>
                    <w:t xml:space="preserve"> под штукатурные покрытия</w:t>
                  </w:r>
                </w:p>
              </w:tc>
              <w:tc>
                <w:tcPr>
                  <w:tcW w:w="1014" w:type="dxa"/>
                  <w:tcBorders>
                    <w:top w:val="nil"/>
                    <w:left w:val="nil"/>
                    <w:bottom w:val="single" w:sz="4" w:space="0" w:color="auto"/>
                    <w:right w:val="nil"/>
                  </w:tcBorders>
                  <w:noWrap/>
                  <w:vAlign w:val="bottom"/>
                  <w:hideMark/>
                </w:tcPr>
                <w:p w14:paraId="34452664" w14:textId="77777777" w:rsidR="00DD346D" w:rsidRDefault="00DD346D" w:rsidP="00DD346D">
                  <w:pPr>
                    <w:jc w:val="center"/>
                  </w:pPr>
                  <w:r>
                    <w:t>кг</w:t>
                  </w:r>
                </w:p>
              </w:tc>
              <w:tc>
                <w:tcPr>
                  <w:tcW w:w="1199" w:type="dxa"/>
                  <w:tcBorders>
                    <w:top w:val="nil"/>
                    <w:left w:val="single" w:sz="4" w:space="0" w:color="auto"/>
                    <w:bottom w:val="single" w:sz="4" w:space="0" w:color="auto"/>
                    <w:right w:val="single" w:sz="4" w:space="0" w:color="auto"/>
                  </w:tcBorders>
                  <w:noWrap/>
                  <w:vAlign w:val="bottom"/>
                  <w:hideMark/>
                </w:tcPr>
                <w:p w14:paraId="5BDE873E" w14:textId="77777777" w:rsidR="00DD346D" w:rsidRDefault="00DD346D" w:rsidP="00DD346D">
                  <w:pPr>
                    <w:jc w:val="center"/>
                    <w:rPr>
                      <w:rFonts w:ascii="Arial CYR" w:hAnsi="Arial CYR" w:cs="Arial CYR"/>
                      <w:sz w:val="20"/>
                      <w:szCs w:val="20"/>
                    </w:rPr>
                  </w:pPr>
                  <w:r>
                    <w:rPr>
                      <w:rFonts w:ascii="Arial CYR" w:hAnsi="Arial CYR" w:cs="Arial CYR"/>
                      <w:sz w:val="20"/>
                      <w:szCs w:val="20"/>
                    </w:rPr>
                    <w:t>3219,30</w:t>
                  </w:r>
                </w:p>
              </w:tc>
              <w:tc>
                <w:tcPr>
                  <w:tcW w:w="236" w:type="dxa"/>
                  <w:vAlign w:val="center"/>
                  <w:hideMark/>
                </w:tcPr>
                <w:p w14:paraId="02F74937" w14:textId="77777777" w:rsidR="00DD346D" w:rsidRDefault="00DD346D" w:rsidP="00DD346D">
                  <w:pPr>
                    <w:rPr>
                      <w:sz w:val="20"/>
                      <w:szCs w:val="20"/>
                    </w:rPr>
                  </w:pPr>
                </w:p>
              </w:tc>
            </w:tr>
            <w:tr w:rsidR="00DD346D" w14:paraId="0E5713CA" w14:textId="77777777" w:rsidTr="00CB715F">
              <w:trPr>
                <w:trHeight w:val="315"/>
              </w:trPr>
              <w:tc>
                <w:tcPr>
                  <w:tcW w:w="551" w:type="dxa"/>
                  <w:tcBorders>
                    <w:top w:val="nil"/>
                    <w:left w:val="single" w:sz="8" w:space="0" w:color="auto"/>
                    <w:bottom w:val="single" w:sz="4" w:space="0" w:color="auto"/>
                    <w:right w:val="single" w:sz="4" w:space="0" w:color="auto"/>
                  </w:tcBorders>
                  <w:noWrap/>
                  <w:vAlign w:val="bottom"/>
                  <w:hideMark/>
                </w:tcPr>
                <w:p w14:paraId="6C281A2C" w14:textId="77777777" w:rsidR="00DD346D" w:rsidRDefault="00DD346D" w:rsidP="00DD346D">
                  <w:pPr>
                    <w:jc w:val="center"/>
                  </w:pPr>
                  <w:r>
                    <w:t>30</w:t>
                  </w:r>
                </w:p>
              </w:tc>
              <w:tc>
                <w:tcPr>
                  <w:tcW w:w="6744" w:type="dxa"/>
                  <w:tcBorders>
                    <w:top w:val="nil"/>
                    <w:left w:val="nil"/>
                    <w:bottom w:val="single" w:sz="4" w:space="0" w:color="auto"/>
                    <w:right w:val="single" w:sz="4" w:space="0" w:color="auto"/>
                  </w:tcBorders>
                  <w:noWrap/>
                  <w:vAlign w:val="bottom"/>
                  <w:hideMark/>
                </w:tcPr>
                <w:p w14:paraId="5980FD5F" w14:textId="77777777" w:rsidR="00DD346D" w:rsidRDefault="00DD346D" w:rsidP="00DD346D">
                  <w:pPr>
                    <w:jc w:val="right"/>
                    <w:rPr>
                      <w:i/>
                      <w:iCs/>
                    </w:rPr>
                  </w:pPr>
                  <w:r>
                    <w:rPr>
                      <w:i/>
                      <w:iCs/>
                    </w:rPr>
                    <w:t>Цементно- известковая штукатурка</w:t>
                  </w:r>
                </w:p>
              </w:tc>
              <w:tc>
                <w:tcPr>
                  <w:tcW w:w="1014" w:type="dxa"/>
                  <w:tcBorders>
                    <w:top w:val="nil"/>
                    <w:left w:val="nil"/>
                    <w:bottom w:val="single" w:sz="4" w:space="0" w:color="auto"/>
                    <w:right w:val="nil"/>
                  </w:tcBorders>
                  <w:noWrap/>
                  <w:vAlign w:val="bottom"/>
                  <w:hideMark/>
                </w:tcPr>
                <w:p w14:paraId="44851B39" w14:textId="77777777" w:rsidR="00DD346D" w:rsidRDefault="00DD346D" w:rsidP="00DD346D">
                  <w:pPr>
                    <w:jc w:val="center"/>
                  </w:pPr>
                  <w:r>
                    <w:t>кг</w:t>
                  </w:r>
                </w:p>
              </w:tc>
              <w:tc>
                <w:tcPr>
                  <w:tcW w:w="1199" w:type="dxa"/>
                  <w:tcBorders>
                    <w:top w:val="nil"/>
                    <w:left w:val="single" w:sz="4" w:space="0" w:color="auto"/>
                    <w:bottom w:val="single" w:sz="4" w:space="0" w:color="auto"/>
                    <w:right w:val="single" w:sz="4" w:space="0" w:color="auto"/>
                  </w:tcBorders>
                  <w:noWrap/>
                  <w:vAlign w:val="bottom"/>
                  <w:hideMark/>
                </w:tcPr>
                <w:p w14:paraId="41724142" w14:textId="77777777" w:rsidR="00DD346D" w:rsidRDefault="00DD346D" w:rsidP="00DD346D">
                  <w:pPr>
                    <w:jc w:val="center"/>
                    <w:rPr>
                      <w:rFonts w:ascii="Arial CYR" w:hAnsi="Arial CYR" w:cs="Arial CYR"/>
                      <w:sz w:val="20"/>
                      <w:szCs w:val="20"/>
                    </w:rPr>
                  </w:pPr>
                  <w:r>
                    <w:rPr>
                      <w:rFonts w:ascii="Arial CYR" w:hAnsi="Arial CYR" w:cs="Arial CYR"/>
                      <w:sz w:val="20"/>
                      <w:szCs w:val="20"/>
                    </w:rPr>
                    <w:t>22075,20</w:t>
                  </w:r>
                </w:p>
              </w:tc>
              <w:tc>
                <w:tcPr>
                  <w:tcW w:w="236" w:type="dxa"/>
                  <w:vAlign w:val="center"/>
                  <w:hideMark/>
                </w:tcPr>
                <w:p w14:paraId="573E5BDD" w14:textId="77777777" w:rsidR="00DD346D" w:rsidRDefault="00DD346D" w:rsidP="00DD346D">
                  <w:pPr>
                    <w:rPr>
                      <w:sz w:val="20"/>
                      <w:szCs w:val="20"/>
                    </w:rPr>
                  </w:pPr>
                </w:p>
              </w:tc>
            </w:tr>
            <w:tr w:rsidR="00DD346D" w14:paraId="3C6F9479" w14:textId="77777777" w:rsidTr="00CB715F">
              <w:trPr>
                <w:trHeight w:val="308"/>
              </w:trPr>
              <w:tc>
                <w:tcPr>
                  <w:tcW w:w="551" w:type="dxa"/>
                  <w:tcBorders>
                    <w:top w:val="single" w:sz="8" w:space="0" w:color="auto"/>
                    <w:left w:val="single" w:sz="8" w:space="0" w:color="auto"/>
                    <w:bottom w:val="single" w:sz="4" w:space="0" w:color="auto"/>
                    <w:right w:val="single" w:sz="4" w:space="0" w:color="auto"/>
                  </w:tcBorders>
                  <w:noWrap/>
                  <w:vAlign w:val="bottom"/>
                  <w:hideMark/>
                </w:tcPr>
                <w:p w14:paraId="3D9EF271" w14:textId="77777777" w:rsidR="00DD346D" w:rsidRDefault="00DD346D" w:rsidP="00DD346D">
                  <w:pPr>
                    <w:jc w:val="center"/>
                  </w:pPr>
                  <w:r>
                    <w:t>31</w:t>
                  </w:r>
                </w:p>
              </w:tc>
              <w:tc>
                <w:tcPr>
                  <w:tcW w:w="6744" w:type="dxa"/>
                  <w:tcBorders>
                    <w:top w:val="nil"/>
                    <w:left w:val="nil"/>
                    <w:bottom w:val="single" w:sz="4" w:space="0" w:color="auto"/>
                    <w:right w:val="single" w:sz="4" w:space="0" w:color="auto"/>
                  </w:tcBorders>
                  <w:noWrap/>
                  <w:vAlign w:val="bottom"/>
                  <w:hideMark/>
                </w:tcPr>
                <w:p w14:paraId="15C7AC86" w14:textId="77777777" w:rsidR="00DD346D" w:rsidRDefault="00DD346D" w:rsidP="00DD346D">
                  <w:pPr>
                    <w:jc w:val="right"/>
                    <w:rPr>
                      <w:i/>
                      <w:iCs/>
                    </w:rPr>
                  </w:pPr>
                  <w:r>
                    <w:rPr>
                      <w:i/>
                      <w:iCs/>
                    </w:rPr>
                    <w:t>Сетка штукатурная сварная сталь оцинкованная 10х10</w:t>
                  </w:r>
                </w:p>
              </w:tc>
              <w:tc>
                <w:tcPr>
                  <w:tcW w:w="1014" w:type="dxa"/>
                  <w:tcBorders>
                    <w:top w:val="nil"/>
                    <w:left w:val="nil"/>
                    <w:bottom w:val="single" w:sz="4" w:space="0" w:color="auto"/>
                    <w:right w:val="nil"/>
                  </w:tcBorders>
                  <w:noWrap/>
                  <w:vAlign w:val="bottom"/>
                  <w:hideMark/>
                </w:tcPr>
                <w:p w14:paraId="2832517F" w14:textId="77777777" w:rsidR="00DD346D" w:rsidRDefault="00DD346D" w:rsidP="00DD346D">
                  <w:pPr>
                    <w:jc w:val="center"/>
                  </w:pPr>
                  <w:r>
                    <w:t>м2</w:t>
                  </w:r>
                </w:p>
              </w:tc>
              <w:tc>
                <w:tcPr>
                  <w:tcW w:w="1199" w:type="dxa"/>
                  <w:tcBorders>
                    <w:top w:val="nil"/>
                    <w:left w:val="single" w:sz="4" w:space="0" w:color="auto"/>
                    <w:bottom w:val="single" w:sz="4" w:space="0" w:color="auto"/>
                    <w:right w:val="single" w:sz="4" w:space="0" w:color="auto"/>
                  </w:tcBorders>
                  <w:noWrap/>
                  <w:vAlign w:val="bottom"/>
                  <w:hideMark/>
                </w:tcPr>
                <w:p w14:paraId="2D6D2D2F" w14:textId="77777777" w:rsidR="00DD346D" w:rsidRDefault="00DD346D" w:rsidP="00DD346D">
                  <w:pPr>
                    <w:jc w:val="center"/>
                    <w:rPr>
                      <w:rFonts w:ascii="Arial CYR" w:hAnsi="Arial CYR" w:cs="Arial CYR"/>
                      <w:sz w:val="20"/>
                      <w:szCs w:val="20"/>
                    </w:rPr>
                  </w:pPr>
                  <w:r>
                    <w:rPr>
                      <w:rFonts w:ascii="Arial CYR" w:hAnsi="Arial CYR" w:cs="Arial CYR"/>
                      <w:sz w:val="20"/>
                      <w:szCs w:val="20"/>
                    </w:rPr>
                    <w:t>528,89</w:t>
                  </w:r>
                </w:p>
              </w:tc>
              <w:tc>
                <w:tcPr>
                  <w:tcW w:w="236" w:type="dxa"/>
                  <w:vAlign w:val="center"/>
                  <w:hideMark/>
                </w:tcPr>
                <w:p w14:paraId="506B38D1" w14:textId="77777777" w:rsidR="00DD346D" w:rsidRDefault="00DD346D" w:rsidP="00DD346D">
                  <w:pPr>
                    <w:rPr>
                      <w:sz w:val="20"/>
                      <w:szCs w:val="20"/>
                    </w:rPr>
                  </w:pPr>
                </w:p>
              </w:tc>
            </w:tr>
            <w:tr w:rsidR="00DD346D" w14:paraId="09AD88D5" w14:textId="77777777" w:rsidTr="00CB715F">
              <w:trPr>
                <w:trHeight w:val="315"/>
              </w:trPr>
              <w:tc>
                <w:tcPr>
                  <w:tcW w:w="551" w:type="dxa"/>
                  <w:tcBorders>
                    <w:top w:val="nil"/>
                    <w:left w:val="single" w:sz="8" w:space="0" w:color="auto"/>
                    <w:bottom w:val="single" w:sz="4" w:space="0" w:color="auto"/>
                    <w:right w:val="single" w:sz="4" w:space="0" w:color="auto"/>
                  </w:tcBorders>
                  <w:noWrap/>
                  <w:vAlign w:val="bottom"/>
                  <w:hideMark/>
                </w:tcPr>
                <w:p w14:paraId="1F9FCB0A" w14:textId="77777777" w:rsidR="00DD346D" w:rsidRDefault="00DD346D" w:rsidP="00DD346D">
                  <w:pPr>
                    <w:jc w:val="center"/>
                  </w:pPr>
                  <w:r>
                    <w:t>32</w:t>
                  </w:r>
                </w:p>
              </w:tc>
              <w:tc>
                <w:tcPr>
                  <w:tcW w:w="6744" w:type="dxa"/>
                  <w:tcBorders>
                    <w:top w:val="nil"/>
                    <w:left w:val="nil"/>
                    <w:bottom w:val="single" w:sz="4" w:space="0" w:color="auto"/>
                    <w:right w:val="single" w:sz="4" w:space="0" w:color="auto"/>
                  </w:tcBorders>
                  <w:noWrap/>
                  <w:vAlign w:val="bottom"/>
                  <w:hideMark/>
                </w:tcPr>
                <w:p w14:paraId="503CF362" w14:textId="77777777" w:rsidR="00DD346D" w:rsidRDefault="00DD346D" w:rsidP="00DD346D">
                  <w:pPr>
                    <w:jc w:val="right"/>
                    <w:rPr>
                      <w:i/>
                      <w:iCs/>
                    </w:rPr>
                  </w:pPr>
                  <w:r>
                    <w:rPr>
                      <w:i/>
                      <w:iCs/>
                    </w:rPr>
                    <w:t>Маяк штукатурный 10мм 3м</w:t>
                  </w:r>
                </w:p>
              </w:tc>
              <w:tc>
                <w:tcPr>
                  <w:tcW w:w="1014" w:type="dxa"/>
                  <w:tcBorders>
                    <w:top w:val="nil"/>
                    <w:left w:val="nil"/>
                    <w:bottom w:val="single" w:sz="4" w:space="0" w:color="auto"/>
                    <w:right w:val="nil"/>
                  </w:tcBorders>
                  <w:noWrap/>
                  <w:vAlign w:val="bottom"/>
                  <w:hideMark/>
                </w:tcPr>
                <w:p w14:paraId="4D51CBA5" w14:textId="77777777" w:rsidR="00DD346D" w:rsidRDefault="00DD346D" w:rsidP="00DD346D">
                  <w:pPr>
                    <w:jc w:val="center"/>
                  </w:pPr>
                  <w:proofErr w:type="spellStart"/>
                  <w:r>
                    <w:t>шт</w:t>
                  </w:r>
                  <w:proofErr w:type="spellEnd"/>
                </w:p>
              </w:tc>
              <w:tc>
                <w:tcPr>
                  <w:tcW w:w="1199" w:type="dxa"/>
                  <w:tcBorders>
                    <w:top w:val="nil"/>
                    <w:left w:val="single" w:sz="4" w:space="0" w:color="auto"/>
                    <w:bottom w:val="single" w:sz="4" w:space="0" w:color="auto"/>
                    <w:right w:val="single" w:sz="4" w:space="0" w:color="auto"/>
                  </w:tcBorders>
                  <w:noWrap/>
                  <w:vAlign w:val="bottom"/>
                  <w:hideMark/>
                </w:tcPr>
                <w:p w14:paraId="55FE5900" w14:textId="77777777" w:rsidR="00DD346D" w:rsidRDefault="00DD346D" w:rsidP="00DD346D">
                  <w:pPr>
                    <w:jc w:val="center"/>
                    <w:rPr>
                      <w:rFonts w:ascii="Arial CYR" w:hAnsi="Arial CYR" w:cs="Arial CYR"/>
                      <w:sz w:val="20"/>
                      <w:szCs w:val="20"/>
                    </w:rPr>
                  </w:pPr>
                  <w:r>
                    <w:rPr>
                      <w:rFonts w:ascii="Arial CYR" w:hAnsi="Arial CYR" w:cs="Arial CYR"/>
                      <w:sz w:val="20"/>
                      <w:szCs w:val="20"/>
                    </w:rPr>
                    <w:t>124,50</w:t>
                  </w:r>
                </w:p>
              </w:tc>
              <w:tc>
                <w:tcPr>
                  <w:tcW w:w="236" w:type="dxa"/>
                  <w:vAlign w:val="center"/>
                  <w:hideMark/>
                </w:tcPr>
                <w:p w14:paraId="19A92999" w14:textId="77777777" w:rsidR="00DD346D" w:rsidRDefault="00DD346D" w:rsidP="00DD346D">
                  <w:pPr>
                    <w:rPr>
                      <w:sz w:val="20"/>
                      <w:szCs w:val="20"/>
                    </w:rPr>
                  </w:pPr>
                </w:p>
              </w:tc>
            </w:tr>
            <w:tr w:rsidR="00DD346D" w14:paraId="7E7C157F" w14:textId="77777777" w:rsidTr="00CB715F">
              <w:trPr>
                <w:trHeight w:val="308"/>
              </w:trPr>
              <w:tc>
                <w:tcPr>
                  <w:tcW w:w="551" w:type="dxa"/>
                  <w:tcBorders>
                    <w:top w:val="single" w:sz="8" w:space="0" w:color="auto"/>
                    <w:left w:val="single" w:sz="8" w:space="0" w:color="auto"/>
                    <w:bottom w:val="single" w:sz="4" w:space="0" w:color="auto"/>
                    <w:right w:val="single" w:sz="4" w:space="0" w:color="auto"/>
                  </w:tcBorders>
                  <w:noWrap/>
                  <w:vAlign w:val="bottom"/>
                  <w:hideMark/>
                </w:tcPr>
                <w:p w14:paraId="61671A56" w14:textId="77777777" w:rsidR="00DD346D" w:rsidRDefault="00DD346D" w:rsidP="00DD346D">
                  <w:pPr>
                    <w:jc w:val="center"/>
                  </w:pPr>
                  <w:r>
                    <w:t>33</w:t>
                  </w:r>
                </w:p>
              </w:tc>
              <w:tc>
                <w:tcPr>
                  <w:tcW w:w="6744" w:type="dxa"/>
                  <w:tcBorders>
                    <w:top w:val="nil"/>
                    <w:left w:val="nil"/>
                    <w:bottom w:val="single" w:sz="4" w:space="0" w:color="auto"/>
                    <w:right w:val="single" w:sz="4" w:space="0" w:color="auto"/>
                  </w:tcBorders>
                  <w:noWrap/>
                  <w:vAlign w:val="bottom"/>
                  <w:hideMark/>
                </w:tcPr>
                <w:p w14:paraId="4B6A2F9B" w14:textId="77777777" w:rsidR="00DD346D" w:rsidRDefault="00DD346D" w:rsidP="00DD346D">
                  <w:pPr>
                    <w:jc w:val="right"/>
                    <w:rPr>
                      <w:i/>
                      <w:iCs/>
                    </w:rPr>
                  </w:pPr>
                  <w:r>
                    <w:rPr>
                      <w:i/>
                      <w:iCs/>
                    </w:rPr>
                    <w:t>Шайба толевая для крепления штукатурной сетки 4x38</w:t>
                  </w:r>
                </w:p>
              </w:tc>
              <w:tc>
                <w:tcPr>
                  <w:tcW w:w="1014" w:type="dxa"/>
                  <w:tcBorders>
                    <w:top w:val="nil"/>
                    <w:left w:val="nil"/>
                    <w:bottom w:val="single" w:sz="4" w:space="0" w:color="auto"/>
                    <w:right w:val="nil"/>
                  </w:tcBorders>
                  <w:noWrap/>
                  <w:vAlign w:val="bottom"/>
                  <w:hideMark/>
                </w:tcPr>
                <w:p w14:paraId="43B12965" w14:textId="77777777" w:rsidR="00DD346D" w:rsidRDefault="00DD346D" w:rsidP="00DD346D">
                  <w:pPr>
                    <w:jc w:val="center"/>
                  </w:pPr>
                  <w:proofErr w:type="spellStart"/>
                  <w:r>
                    <w:t>шт</w:t>
                  </w:r>
                  <w:proofErr w:type="spellEnd"/>
                </w:p>
              </w:tc>
              <w:tc>
                <w:tcPr>
                  <w:tcW w:w="1199" w:type="dxa"/>
                  <w:tcBorders>
                    <w:top w:val="nil"/>
                    <w:left w:val="single" w:sz="4" w:space="0" w:color="auto"/>
                    <w:bottom w:val="single" w:sz="4" w:space="0" w:color="auto"/>
                    <w:right w:val="single" w:sz="4" w:space="0" w:color="auto"/>
                  </w:tcBorders>
                  <w:noWrap/>
                  <w:vAlign w:val="bottom"/>
                  <w:hideMark/>
                </w:tcPr>
                <w:p w14:paraId="7E8DEA98" w14:textId="77777777" w:rsidR="00DD346D" w:rsidRDefault="00DD346D" w:rsidP="00DD346D">
                  <w:pPr>
                    <w:jc w:val="center"/>
                    <w:rPr>
                      <w:rFonts w:ascii="Arial CYR" w:hAnsi="Arial CYR" w:cs="Arial CYR"/>
                      <w:sz w:val="20"/>
                      <w:szCs w:val="20"/>
                    </w:rPr>
                  </w:pPr>
                  <w:r>
                    <w:rPr>
                      <w:rFonts w:ascii="Arial CYR" w:hAnsi="Arial CYR" w:cs="Arial CYR"/>
                      <w:sz w:val="20"/>
                      <w:szCs w:val="20"/>
                    </w:rPr>
                    <w:t>2241,00</w:t>
                  </w:r>
                </w:p>
              </w:tc>
              <w:tc>
                <w:tcPr>
                  <w:tcW w:w="236" w:type="dxa"/>
                  <w:vAlign w:val="center"/>
                  <w:hideMark/>
                </w:tcPr>
                <w:p w14:paraId="256DC06E" w14:textId="77777777" w:rsidR="00DD346D" w:rsidRDefault="00DD346D" w:rsidP="00DD346D">
                  <w:pPr>
                    <w:rPr>
                      <w:sz w:val="20"/>
                      <w:szCs w:val="20"/>
                    </w:rPr>
                  </w:pPr>
                </w:p>
              </w:tc>
            </w:tr>
            <w:tr w:rsidR="00DD346D" w14:paraId="2B63B797" w14:textId="77777777" w:rsidTr="00CB715F">
              <w:trPr>
                <w:trHeight w:val="315"/>
              </w:trPr>
              <w:tc>
                <w:tcPr>
                  <w:tcW w:w="551" w:type="dxa"/>
                  <w:tcBorders>
                    <w:top w:val="nil"/>
                    <w:left w:val="single" w:sz="8" w:space="0" w:color="auto"/>
                    <w:bottom w:val="single" w:sz="4" w:space="0" w:color="auto"/>
                    <w:right w:val="single" w:sz="4" w:space="0" w:color="auto"/>
                  </w:tcBorders>
                  <w:noWrap/>
                  <w:vAlign w:val="bottom"/>
                  <w:hideMark/>
                </w:tcPr>
                <w:p w14:paraId="7951ABA9" w14:textId="77777777" w:rsidR="00DD346D" w:rsidRDefault="00DD346D" w:rsidP="00DD346D">
                  <w:pPr>
                    <w:jc w:val="center"/>
                  </w:pPr>
                  <w:r>
                    <w:t>34</w:t>
                  </w:r>
                </w:p>
              </w:tc>
              <w:tc>
                <w:tcPr>
                  <w:tcW w:w="6744" w:type="dxa"/>
                  <w:tcBorders>
                    <w:top w:val="nil"/>
                    <w:left w:val="nil"/>
                    <w:bottom w:val="single" w:sz="4" w:space="0" w:color="auto"/>
                    <w:right w:val="single" w:sz="4" w:space="0" w:color="auto"/>
                  </w:tcBorders>
                  <w:noWrap/>
                  <w:vAlign w:val="bottom"/>
                  <w:hideMark/>
                </w:tcPr>
                <w:p w14:paraId="4D335C6B" w14:textId="77777777" w:rsidR="00DD346D" w:rsidRDefault="00DD346D" w:rsidP="00DD346D">
                  <w:pPr>
                    <w:jc w:val="right"/>
                    <w:rPr>
                      <w:i/>
                      <w:iCs/>
                    </w:rPr>
                  </w:pPr>
                  <w:r>
                    <w:rPr>
                      <w:i/>
                      <w:iCs/>
                    </w:rPr>
                    <w:t>Дюбель гвоздь</w:t>
                  </w:r>
                </w:p>
              </w:tc>
              <w:tc>
                <w:tcPr>
                  <w:tcW w:w="1014" w:type="dxa"/>
                  <w:tcBorders>
                    <w:top w:val="nil"/>
                    <w:left w:val="nil"/>
                    <w:bottom w:val="single" w:sz="4" w:space="0" w:color="auto"/>
                    <w:right w:val="nil"/>
                  </w:tcBorders>
                  <w:noWrap/>
                  <w:vAlign w:val="bottom"/>
                  <w:hideMark/>
                </w:tcPr>
                <w:p w14:paraId="466D4F9C" w14:textId="77777777" w:rsidR="00DD346D" w:rsidRDefault="00DD346D" w:rsidP="00DD346D">
                  <w:pPr>
                    <w:jc w:val="center"/>
                  </w:pPr>
                  <w:proofErr w:type="spellStart"/>
                  <w:r>
                    <w:t>шт</w:t>
                  </w:r>
                  <w:proofErr w:type="spellEnd"/>
                </w:p>
              </w:tc>
              <w:tc>
                <w:tcPr>
                  <w:tcW w:w="1199" w:type="dxa"/>
                  <w:tcBorders>
                    <w:top w:val="nil"/>
                    <w:left w:val="single" w:sz="4" w:space="0" w:color="auto"/>
                    <w:bottom w:val="single" w:sz="4" w:space="0" w:color="auto"/>
                    <w:right w:val="single" w:sz="4" w:space="0" w:color="auto"/>
                  </w:tcBorders>
                  <w:noWrap/>
                  <w:vAlign w:val="bottom"/>
                  <w:hideMark/>
                </w:tcPr>
                <w:p w14:paraId="6A93EC3C" w14:textId="77777777" w:rsidR="00DD346D" w:rsidRDefault="00DD346D" w:rsidP="00DD346D">
                  <w:pPr>
                    <w:jc w:val="center"/>
                    <w:rPr>
                      <w:rFonts w:ascii="Arial CYR" w:hAnsi="Arial CYR" w:cs="Arial CYR"/>
                      <w:sz w:val="20"/>
                      <w:szCs w:val="20"/>
                    </w:rPr>
                  </w:pPr>
                  <w:r>
                    <w:rPr>
                      <w:rFonts w:ascii="Arial CYR" w:hAnsi="Arial CYR" w:cs="Arial CYR"/>
                      <w:sz w:val="20"/>
                      <w:szCs w:val="20"/>
                    </w:rPr>
                    <w:t>2241,00</w:t>
                  </w:r>
                </w:p>
              </w:tc>
              <w:tc>
                <w:tcPr>
                  <w:tcW w:w="236" w:type="dxa"/>
                  <w:vAlign w:val="center"/>
                  <w:hideMark/>
                </w:tcPr>
                <w:p w14:paraId="47DAAE76" w14:textId="77777777" w:rsidR="00DD346D" w:rsidRDefault="00DD346D" w:rsidP="00DD346D">
                  <w:pPr>
                    <w:rPr>
                      <w:sz w:val="20"/>
                      <w:szCs w:val="20"/>
                    </w:rPr>
                  </w:pPr>
                </w:p>
              </w:tc>
            </w:tr>
            <w:tr w:rsidR="00DD346D" w14:paraId="051FD324" w14:textId="77777777" w:rsidTr="00CB715F">
              <w:trPr>
                <w:trHeight w:val="308"/>
              </w:trPr>
              <w:tc>
                <w:tcPr>
                  <w:tcW w:w="551" w:type="dxa"/>
                  <w:tcBorders>
                    <w:top w:val="single" w:sz="8" w:space="0" w:color="auto"/>
                    <w:left w:val="single" w:sz="8" w:space="0" w:color="auto"/>
                    <w:bottom w:val="single" w:sz="4" w:space="0" w:color="auto"/>
                    <w:right w:val="single" w:sz="4" w:space="0" w:color="auto"/>
                  </w:tcBorders>
                  <w:noWrap/>
                  <w:vAlign w:val="bottom"/>
                  <w:hideMark/>
                </w:tcPr>
                <w:p w14:paraId="2B86E3B7" w14:textId="77777777" w:rsidR="00DD346D" w:rsidRDefault="00DD346D" w:rsidP="00DD346D">
                  <w:pPr>
                    <w:jc w:val="center"/>
                  </w:pPr>
                  <w:r>
                    <w:t>35</w:t>
                  </w:r>
                </w:p>
              </w:tc>
              <w:tc>
                <w:tcPr>
                  <w:tcW w:w="6744" w:type="dxa"/>
                  <w:tcBorders>
                    <w:top w:val="nil"/>
                    <w:left w:val="nil"/>
                    <w:bottom w:val="single" w:sz="4" w:space="0" w:color="auto"/>
                    <w:right w:val="single" w:sz="4" w:space="0" w:color="auto"/>
                  </w:tcBorders>
                  <w:noWrap/>
                  <w:vAlign w:val="bottom"/>
                  <w:hideMark/>
                </w:tcPr>
                <w:p w14:paraId="70DA9E5F" w14:textId="77777777" w:rsidR="00DD346D" w:rsidRDefault="00DD346D" w:rsidP="00DD346D">
                  <w:pPr>
                    <w:jc w:val="right"/>
                    <w:rPr>
                      <w:i/>
                      <w:iCs/>
                    </w:rPr>
                  </w:pPr>
                  <w:r>
                    <w:rPr>
                      <w:i/>
                      <w:iCs/>
                    </w:rPr>
                    <w:t>Уголок штукатурный ПВХ с маяком 3м</w:t>
                  </w:r>
                </w:p>
              </w:tc>
              <w:tc>
                <w:tcPr>
                  <w:tcW w:w="1014" w:type="dxa"/>
                  <w:tcBorders>
                    <w:top w:val="nil"/>
                    <w:left w:val="nil"/>
                    <w:bottom w:val="single" w:sz="4" w:space="0" w:color="auto"/>
                    <w:right w:val="nil"/>
                  </w:tcBorders>
                  <w:noWrap/>
                  <w:vAlign w:val="bottom"/>
                  <w:hideMark/>
                </w:tcPr>
                <w:p w14:paraId="0DFA99E0" w14:textId="77777777" w:rsidR="00DD346D" w:rsidRDefault="00DD346D" w:rsidP="00DD346D">
                  <w:pPr>
                    <w:jc w:val="center"/>
                  </w:pPr>
                  <w:proofErr w:type="spellStart"/>
                  <w:r>
                    <w:t>шт</w:t>
                  </w:r>
                  <w:proofErr w:type="spellEnd"/>
                </w:p>
              </w:tc>
              <w:tc>
                <w:tcPr>
                  <w:tcW w:w="1199" w:type="dxa"/>
                  <w:tcBorders>
                    <w:top w:val="nil"/>
                    <w:left w:val="single" w:sz="4" w:space="0" w:color="auto"/>
                    <w:bottom w:val="single" w:sz="4" w:space="0" w:color="auto"/>
                    <w:right w:val="single" w:sz="4" w:space="0" w:color="auto"/>
                  </w:tcBorders>
                  <w:noWrap/>
                  <w:vAlign w:val="bottom"/>
                  <w:hideMark/>
                </w:tcPr>
                <w:p w14:paraId="61EDE77C" w14:textId="77777777" w:rsidR="00DD346D" w:rsidRDefault="00DD346D" w:rsidP="00DD346D">
                  <w:pPr>
                    <w:jc w:val="center"/>
                    <w:rPr>
                      <w:rFonts w:ascii="Arial CYR" w:hAnsi="Arial CYR" w:cs="Arial CYR"/>
                      <w:sz w:val="20"/>
                      <w:szCs w:val="20"/>
                    </w:rPr>
                  </w:pPr>
                  <w:r>
                    <w:rPr>
                      <w:rFonts w:ascii="Arial CYR" w:hAnsi="Arial CYR" w:cs="Arial CYR"/>
                      <w:sz w:val="20"/>
                      <w:szCs w:val="20"/>
                    </w:rPr>
                    <w:t>93,60</w:t>
                  </w:r>
                </w:p>
              </w:tc>
              <w:tc>
                <w:tcPr>
                  <w:tcW w:w="236" w:type="dxa"/>
                  <w:vAlign w:val="center"/>
                  <w:hideMark/>
                </w:tcPr>
                <w:p w14:paraId="7ED67A54" w14:textId="77777777" w:rsidR="00DD346D" w:rsidRDefault="00DD346D" w:rsidP="00DD346D">
                  <w:pPr>
                    <w:rPr>
                      <w:sz w:val="20"/>
                      <w:szCs w:val="20"/>
                    </w:rPr>
                  </w:pPr>
                </w:p>
              </w:tc>
            </w:tr>
            <w:tr w:rsidR="00DD346D" w14:paraId="71AC58A2" w14:textId="77777777" w:rsidTr="00CB715F">
              <w:trPr>
                <w:trHeight w:val="315"/>
              </w:trPr>
              <w:tc>
                <w:tcPr>
                  <w:tcW w:w="551" w:type="dxa"/>
                  <w:tcBorders>
                    <w:top w:val="nil"/>
                    <w:left w:val="single" w:sz="8" w:space="0" w:color="auto"/>
                    <w:bottom w:val="single" w:sz="4" w:space="0" w:color="auto"/>
                    <w:right w:val="single" w:sz="4" w:space="0" w:color="auto"/>
                  </w:tcBorders>
                  <w:noWrap/>
                  <w:vAlign w:val="bottom"/>
                  <w:hideMark/>
                </w:tcPr>
                <w:p w14:paraId="30F3D1D6" w14:textId="77777777" w:rsidR="00DD346D" w:rsidRDefault="00DD346D" w:rsidP="00DD346D">
                  <w:pPr>
                    <w:jc w:val="center"/>
                  </w:pPr>
                  <w:r>
                    <w:t>36</w:t>
                  </w:r>
                </w:p>
              </w:tc>
              <w:tc>
                <w:tcPr>
                  <w:tcW w:w="6744" w:type="dxa"/>
                  <w:tcBorders>
                    <w:top w:val="nil"/>
                    <w:left w:val="nil"/>
                    <w:bottom w:val="single" w:sz="4" w:space="0" w:color="auto"/>
                    <w:right w:val="single" w:sz="4" w:space="0" w:color="auto"/>
                  </w:tcBorders>
                  <w:noWrap/>
                  <w:vAlign w:val="bottom"/>
                  <w:hideMark/>
                </w:tcPr>
                <w:p w14:paraId="14C5DCB5" w14:textId="77777777" w:rsidR="00DD346D" w:rsidRDefault="00DD346D" w:rsidP="00DD346D">
                  <w:pPr>
                    <w:rPr>
                      <w:b/>
                      <w:bCs/>
                    </w:rPr>
                  </w:pPr>
                  <w:r>
                    <w:rPr>
                      <w:b/>
                      <w:bCs/>
                    </w:rPr>
                    <w:t xml:space="preserve">Шпатлевка стен с армированием сеткой </w:t>
                  </w:r>
                </w:p>
              </w:tc>
              <w:tc>
                <w:tcPr>
                  <w:tcW w:w="1014" w:type="dxa"/>
                  <w:tcBorders>
                    <w:top w:val="nil"/>
                    <w:left w:val="nil"/>
                    <w:bottom w:val="single" w:sz="4" w:space="0" w:color="auto"/>
                    <w:right w:val="nil"/>
                  </w:tcBorders>
                  <w:noWrap/>
                  <w:vAlign w:val="bottom"/>
                  <w:hideMark/>
                </w:tcPr>
                <w:p w14:paraId="05B0B6B1" w14:textId="77777777" w:rsidR="00DD346D" w:rsidRDefault="00DD346D" w:rsidP="00DD346D">
                  <w:pPr>
                    <w:jc w:val="center"/>
                  </w:pPr>
                  <w:r>
                    <w:t>м2</w:t>
                  </w:r>
                </w:p>
              </w:tc>
              <w:tc>
                <w:tcPr>
                  <w:tcW w:w="1199" w:type="dxa"/>
                  <w:tcBorders>
                    <w:top w:val="nil"/>
                    <w:left w:val="single" w:sz="4" w:space="0" w:color="auto"/>
                    <w:bottom w:val="single" w:sz="4" w:space="0" w:color="auto"/>
                    <w:right w:val="single" w:sz="4" w:space="0" w:color="auto"/>
                  </w:tcBorders>
                  <w:noWrap/>
                  <w:vAlign w:val="bottom"/>
                  <w:hideMark/>
                </w:tcPr>
                <w:p w14:paraId="675D5AD9" w14:textId="77777777" w:rsidR="00DD346D" w:rsidRDefault="00DD346D" w:rsidP="00DD346D">
                  <w:pPr>
                    <w:jc w:val="center"/>
                    <w:rPr>
                      <w:rFonts w:ascii="Arial CYR" w:hAnsi="Arial CYR" w:cs="Arial CYR"/>
                      <w:sz w:val="20"/>
                      <w:szCs w:val="20"/>
                    </w:rPr>
                  </w:pPr>
                  <w:r>
                    <w:rPr>
                      <w:rFonts w:ascii="Arial CYR" w:hAnsi="Arial CYR" w:cs="Arial CYR"/>
                      <w:sz w:val="20"/>
                      <w:szCs w:val="20"/>
                    </w:rPr>
                    <w:t>613,11</w:t>
                  </w:r>
                </w:p>
              </w:tc>
              <w:tc>
                <w:tcPr>
                  <w:tcW w:w="236" w:type="dxa"/>
                  <w:vAlign w:val="center"/>
                  <w:hideMark/>
                </w:tcPr>
                <w:p w14:paraId="037319AB" w14:textId="77777777" w:rsidR="00DD346D" w:rsidRDefault="00DD346D" w:rsidP="00DD346D">
                  <w:pPr>
                    <w:rPr>
                      <w:sz w:val="20"/>
                      <w:szCs w:val="20"/>
                    </w:rPr>
                  </w:pPr>
                </w:p>
              </w:tc>
            </w:tr>
            <w:tr w:rsidR="00DD346D" w14:paraId="3FCBD5EF" w14:textId="77777777" w:rsidTr="00CB715F">
              <w:trPr>
                <w:trHeight w:val="308"/>
              </w:trPr>
              <w:tc>
                <w:tcPr>
                  <w:tcW w:w="551" w:type="dxa"/>
                  <w:tcBorders>
                    <w:top w:val="single" w:sz="8" w:space="0" w:color="auto"/>
                    <w:left w:val="single" w:sz="8" w:space="0" w:color="auto"/>
                    <w:bottom w:val="single" w:sz="4" w:space="0" w:color="auto"/>
                    <w:right w:val="single" w:sz="4" w:space="0" w:color="auto"/>
                  </w:tcBorders>
                  <w:noWrap/>
                  <w:vAlign w:val="bottom"/>
                  <w:hideMark/>
                </w:tcPr>
                <w:p w14:paraId="7BD142CC" w14:textId="77777777" w:rsidR="00DD346D" w:rsidRDefault="00DD346D" w:rsidP="00DD346D">
                  <w:pPr>
                    <w:jc w:val="center"/>
                  </w:pPr>
                  <w:r>
                    <w:t>37</w:t>
                  </w:r>
                </w:p>
              </w:tc>
              <w:tc>
                <w:tcPr>
                  <w:tcW w:w="6744" w:type="dxa"/>
                  <w:tcBorders>
                    <w:top w:val="nil"/>
                    <w:left w:val="nil"/>
                    <w:bottom w:val="single" w:sz="4" w:space="0" w:color="auto"/>
                    <w:right w:val="single" w:sz="4" w:space="0" w:color="auto"/>
                  </w:tcBorders>
                  <w:noWrap/>
                  <w:vAlign w:val="bottom"/>
                  <w:hideMark/>
                </w:tcPr>
                <w:p w14:paraId="25FC875E" w14:textId="77777777" w:rsidR="00DD346D" w:rsidRDefault="00DD346D" w:rsidP="00DD346D">
                  <w:pPr>
                    <w:rPr>
                      <w:b/>
                      <w:bCs/>
                    </w:rPr>
                  </w:pPr>
                  <w:r>
                    <w:rPr>
                      <w:b/>
                      <w:bCs/>
                    </w:rPr>
                    <w:t xml:space="preserve">Шпатлевка откосов с армированием сеткой </w:t>
                  </w:r>
                </w:p>
              </w:tc>
              <w:tc>
                <w:tcPr>
                  <w:tcW w:w="1014" w:type="dxa"/>
                  <w:tcBorders>
                    <w:top w:val="nil"/>
                    <w:left w:val="nil"/>
                    <w:bottom w:val="single" w:sz="4" w:space="0" w:color="auto"/>
                    <w:right w:val="nil"/>
                  </w:tcBorders>
                  <w:noWrap/>
                  <w:vAlign w:val="bottom"/>
                  <w:hideMark/>
                </w:tcPr>
                <w:p w14:paraId="63E1F358" w14:textId="77777777" w:rsidR="00DD346D" w:rsidRDefault="00DD346D" w:rsidP="00DD346D">
                  <w:pPr>
                    <w:jc w:val="center"/>
                  </w:pPr>
                  <w:proofErr w:type="spellStart"/>
                  <w:r>
                    <w:t>м.п</w:t>
                  </w:r>
                  <w:proofErr w:type="spellEnd"/>
                  <w:r>
                    <w:t>.</w:t>
                  </w:r>
                </w:p>
              </w:tc>
              <w:tc>
                <w:tcPr>
                  <w:tcW w:w="1199" w:type="dxa"/>
                  <w:tcBorders>
                    <w:top w:val="nil"/>
                    <w:left w:val="single" w:sz="4" w:space="0" w:color="auto"/>
                    <w:bottom w:val="single" w:sz="4" w:space="0" w:color="auto"/>
                    <w:right w:val="single" w:sz="4" w:space="0" w:color="auto"/>
                  </w:tcBorders>
                  <w:noWrap/>
                  <w:vAlign w:val="bottom"/>
                  <w:hideMark/>
                </w:tcPr>
                <w:p w14:paraId="6E415AC5" w14:textId="77777777" w:rsidR="00DD346D" w:rsidRDefault="00DD346D" w:rsidP="00DD346D">
                  <w:pPr>
                    <w:jc w:val="center"/>
                    <w:rPr>
                      <w:rFonts w:ascii="Arial CYR" w:hAnsi="Arial CYR" w:cs="Arial CYR"/>
                      <w:sz w:val="20"/>
                      <w:szCs w:val="20"/>
                    </w:rPr>
                  </w:pPr>
                  <w:r>
                    <w:rPr>
                      <w:rFonts w:ascii="Arial CYR" w:hAnsi="Arial CYR" w:cs="Arial CYR"/>
                      <w:sz w:val="20"/>
                      <w:szCs w:val="20"/>
                    </w:rPr>
                    <w:t>1035,05</w:t>
                  </w:r>
                </w:p>
              </w:tc>
              <w:tc>
                <w:tcPr>
                  <w:tcW w:w="236" w:type="dxa"/>
                  <w:vAlign w:val="center"/>
                  <w:hideMark/>
                </w:tcPr>
                <w:p w14:paraId="5C4435AB" w14:textId="77777777" w:rsidR="00DD346D" w:rsidRDefault="00DD346D" w:rsidP="00DD346D">
                  <w:pPr>
                    <w:rPr>
                      <w:sz w:val="20"/>
                      <w:szCs w:val="20"/>
                    </w:rPr>
                  </w:pPr>
                </w:p>
              </w:tc>
            </w:tr>
            <w:tr w:rsidR="00DD346D" w14:paraId="2D9C78E1" w14:textId="77777777" w:rsidTr="00CB715F">
              <w:trPr>
                <w:trHeight w:val="315"/>
              </w:trPr>
              <w:tc>
                <w:tcPr>
                  <w:tcW w:w="551" w:type="dxa"/>
                  <w:tcBorders>
                    <w:top w:val="nil"/>
                    <w:left w:val="single" w:sz="8" w:space="0" w:color="auto"/>
                    <w:bottom w:val="single" w:sz="4" w:space="0" w:color="auto"/>
                    <w:right w:val="single" w:sz="4" w:space="0" w:color="auto"/>
                  </w:tcBorders>
                  <w:noWrap/>
                  <w:vAlign w:val="bottom"/>
                  <w:hideMark/>
                </w:tcPr>
                <w:p w14:paraId="09DB127C" w14:textId="77777777" w:rsidR="00DD346D" w:rsidRDefault="00DD346D" w:rsidP="00DD346D">
                  <w:pPr>
                    <w:jc w:val="center"/>
                  </w:pPr>
                  <w:r>
                    <w:t>38</w:t>
                  </w:r>
                </w:p>
              </w:tc>
              <w:tc>
                <w:tcPr>
                  <w:tcW w:w="6744" w:type="dxa"/>
                  <w:tcBorders>
                    <w:top w:val="nil"/>
                    <w:left w:val="nil"/>
                    <w:bottom w:val="single" w:sz="4" w:space="0" w:color="auto"/>
                    <w:right w:val="single" w:sz="4" w:space="0" w:color="auto"/>
                  </w:tcBorders>
                  <w:noWrap/>
                  <w:vAlign w:val="bottom"/>
                  <w:hideMark/>
                </w:tcPr>
                <w:p w14:paraId="3460DEA9" w14:textId="77777777" w:rsidR="00DD346D" w:rsidRDefault="00DD346D" w:rsidP="00DD346D">
                  <w:pPr>
                    <w:rPr>
                      <w:b/>
                      <w:bCs/>
                    </w:rPr>
                  </w:pPr>
                  <w:r>
                    <w:rPr>
                      <w:b/>
                      <w:bCs/>
                    </w:rPr>
                    <w:t xml:space="preserve">Монтаж </w:t>
                  </w:r>
                  <w:proofErr w:type="spellStart"/>
                  <w:r>
                    <w:rPr>
                      <w:b/>
                      <w:bCs/>
                    </w:rPr>
                    <w:t>армировочного</w:t>
                  </w:r>
                  <w:proofErr w:type="spellEnd"/>
                  <w:r>
                    <w:rPr>
                      <w:b/>
                      <w:bCs/>
                    </w:rPr>
                    <w:t xml:space="preserve"> профиля на наружные углы</w:t>
                  </w:r>
                </w:p>
              </w:tc>
              <w:tc>
                <w:tcPr>
                  <w:tcW w:w="1014" w:type="dxa"/>
                  <w:tcBorders>
                    <w:top w:val="nil"/>
                    <w:left w:val="nil"/>
                    <w:bottom w:val="single" w:sz="4" w:space="0" w:color="auto"/>
                    <w:right w:val="nil"/>
                  </w:tcBorders>
                  <w:noWrap/>
                  <w:vAlign w:val="bottom"/>
                  <w:hideMark/>
                </w:tcPr>
                <w:p w14:paraId="034ADB68" w14:textId="77777777" w:rsidR="00DD346D" w:rsidRDefault="00DD346D" w:rsidP="00DD346D">
                  <w:pPr>
                    <w:jc w:val="center"/>
                  </w:pPr>
                  <w:proofErr w:type="spellStart"/>
                  <w:r>
                    <w:t>м.п</w:t>
                  </w:r>
                  <w:proofErr w:type="spellEnd"/>
                  <w:r>
                    <w:t>.</w:t>
                  </w:r>
                </w:p>
              </w:tc>
              <w:tc>
                <w:tcPr>
                  <w:tcW w:w="1199" w:type="dxa"/>
                  <w:tcBorders>
                    <w:top w:val="nil"/>
                    <w:left w:val="single" w:sz="4" w:space="0" w:color="auto"/>
                    <w:bottom w:val="single" w:sz="4" w:space="0" w:color="auto"/>
                    <w:right w:val="single" w:sz="4" w:space="0" w:color="auto"/>
                  </w:tcBorders>
                  <w:noWrap/>
                  <w:vAlign w:val="bottom"/>
                  <w:hideMark/>
                </w:tcPr>
                <w:p w14:paraId="69CFC85F" w14:textId="77777777" w:rsidR="00DD346D" w:rsidRDefault="00DD346D" w:rsidP="00DD346D">
                  <w:pPr>
                    <w:jc w:val="center"/>
                    <w:rPr>
                      <w:rFonts w:ascii="Arial CYR" w:hAnsi="Arial CYR" w:cs="Arial CYR"/>
                      <w:sz w:val="20"/>
                      <w:szCs w:val="20"/>
                    </w:rPr>
                  </w:pPr>
                  <w:r>
                    <w:rPr>
                      <w:rFonts w:ascii="Arial CYR" w:hAnsi="Arial CYR" w:cs="Arial CYR"/>
                      <w:sz w:val="20"/>
                      <w:szCs w:val="20"/>
                    </w:rPr>
                    <w:t>1714,77</w:t>
                  </w:r>
                </w:p>
              </w:tc>
              <w:tc>
                <w:tcPr>
                  <w:tcW w:w="236" w:type="dxa"/>
                  <w:vAlign w:val="center"/>
                  <w:hideMark/>
                </w:tcPr>
                <w:p w14:paraId="6346C911" w14:textId="77777777" w:rsidR="00DD346D" w:rsidRDefault="00DD346D" w:rsidP="00DD346D">
                  <w:pPr>
                    <w:rPr>
                      <w:sz w:val="20"/>
                      <w:szCs w:val="20"/>
                    </w:rPr>
                  </w:pPr>
                </w:p>
              </w:tc>
            </w:tr>
            <w:tr w:rsidR="00DD346D" w14:paraId="721F9835" w14:textId="77777777" w:rsidTr="00CB715F">
              <w:trPr>
                <w:trHeight w:val="308"/>
              </w:trPr>
              <w:tc>
                <w:tcPr>
                  <w:tcW w:w="551" w:type="dxa"/>
                  <w:tcBorders>
                    <w:top w:val="single" w:sz="8" w:space="0" w:color="auto"/>
                    <w:left w:val="single" w:sz="8" w:space="0" w:color="auto"/>
                    <w:bottom w:val="single" w:sz="4" w:space="0" w:color="auto"/>
                    <w:right w:val="single" w:sz="4" w:space="0" w:color="auto"/>
                  </w:tcBorders>
                  <w:noWrap/>
                  <w:vAlign w:val="bottom"/>
                  <w:hideMark/>
                </w:tcPr>
                <w:p w14:paraId="66D61233" w14:textId="77777777" w:rsidR="00DD346D" w:rsidRDefault="00DD346D" w:rsidP="00DD346D">
                  <w:pPr>
                    <w:jc w:val="center"/>
                  </w:pPr>
                  <w:r>
                    <w:t>39</w:t>
                  </w:r>
                </w:p>
              </w:tc>
              <w:tc>
                <w:tcPr>
                  <w:tcW w:w="6744" w:type="dxa"/>
                  <w:tcBorders>
                    <w:top w:val="nil"/>
                    <w:left w:val="nil"/>
                    <w:bottom w:val="single" w:sz="4" w:space="0" w:color="auto"/>
                    <w:right w:val="single" w:sz="4" w:space="0" w:color="auto"/>
                  </w:tcBorders>
                  <w:noWrap/>
                  <w:vAlign w:val="bottom"/>
                  <w:hideMark/>
                </w:tcPr>
                <w:p w14:paraId="3D850CCA" w14:textId="77777777" w:rsidR="00DD346D" w:rsidRDefault="00DD346D" w:rsidP="00DD346D">
                  <w:pPr>
                    <w:jc w:val="right"/>
                    <w:rPr>
                      <w:i/>
                      <w:iCs/>
                    </w:rPr>
                  </w:pPr>
                  <w:r>
                    <w:rPr>
                      <w:i/>
                      <w:iCs/>
                    </w:rPr>
                    <w:t>Грунтовка глубокого проникновения</w:t>
                  </w:r>
                </w:p>
              </w:tc>
              <w:tc>
                <w:tcPr>
                  <w:tcW w:w="1014" w:type="dxa"/>
                  <w:tcBorders>
                    <w:top w:val="nil"/>
                    <w:left w:val="nil"/>
                    <w:bottom w:val="single" w:sz="4" w:space="0" w:color="auto"/>
                    <w:right w:val="nil"/>
                  </w:tcBorders>
                  <w:noWrap/>
                  <w:vAlign w:val="bottom"/>
                  <w:hideMark/>
                </w:tcPr>
                <w:p w14:paraId="34486831" w14:textId="77777777" w:rsidR="00DD346D" w:rsidRDefault="00DD346D" w:rsidP="00DD346D">
                  <w:pPr>
                    <w:jc w:val="center"/>
                  </w:pPr>
                  <w:r>
                    <w:t>кг</w:t>
                  </w:r>
                </w:p>
              </w:tc>
              <w:tc>
                <w:tcPr>
                  <w:tcW w:w="1199" w:type="dxa"/>
                  <w:tcBorders>
                    <w:top w:val="nil"/>
                    <w:left w:val="single" w:sz="4" w:space="0" w:color="auto"/>
                    <w:bottom w:val="single" w:sz="4" w:space="0" w:color="auto"/>
                    <w:right w:val="single" w:sz="4" w:space="0" w:color="auto"/>
                  </w:tcBorders>
                  <w:noWrap/>
                  <w:vAlign w:val="bottom"/>
                  <w:hideMark/>
                </w:tcPr>
                <w:p w14:paraId="58D1EC3A" w14:textId="77777777" w:rsidR="00DD346D" w:rsidRDefault="00DD346D" w:rsidP="00DD346D">
                  <w:pPr>
                    <w:jc w:val="center"/>
                    <w:rPr>
                      <w:rFonts w:ascii="Arial CYR" w:hAnsi="Arial CYR" w:cs="Arial CYR"/>
                      <w:sz w:val="20"/>
                      <w:szCs w:val="20"/>
                    </w:rPr>
                  </w:pPr>
                  <w:r>
                    <w:rPr>
                      <w:rFonts w:ascii="Arial CYR" w:hAnsi="Arial CYR" w:cs="Arial CYR"/>
                      <w:sz w:val="20"/>
                      <w:szCs w:val="20"/>
                    </w:rPr>
                    <w:t>256,78</w:t>
                  </w:r>
                </w:p>
              </w:tc>
              <w:tc>
                <w:tcPr>
                  <w:tcW w:w="236" w:type="dxa"/>
                  <w:vAlign w:val="center"/>
                  <w:hideMark/>
                </w:tcPr>
                <w:p w14:paraId="08605167" w14:textId="77777777" w:rsidR="00DD346D" w:rsidRDefault="00DD346D" w:rsidP="00DD346D">
                  <w:pPr>
                    <w:rPr>
                      <w:sz w:val="20"/>
                      <w:szCs w:val="20"/>
                    </w:rPr>
                  </w:pPr>
                </w:p>
              </w:tc>
            </w:tr>
            <w:tr w:rsidR="00DD346D" w14:paraId="186E2DFF" w14:textId="77777777" w:rsidTr="00CB715F">
              <w:trPr>
                <w:trHeight w:val="315"/>
              </w:trPr>
              <w:tc>
                <w:tcPr>
                  <w:tcW w:w="551" w:type="dxa"/>
                  <w:tcBorders>
                    <w:top w:val="nil"/>
                    <w:left w:val="single" w:sz="8" w:space="0" w:color="auto"/>
                    <w:bottom w:val="single" w:sz="4" w:space="0" w:color="auto"/>
                    <w:right w:val="single" w:sz="4" w:space="0" w:color="auto"/>
                  </w:tcBorders>
                  <w:noWrap/>
                  <w:vAlign w:val="bottom"/>
                  <w:hideMark/>
                </w:tcPr>
                <w:p w14:paraId="411F2782" w14:textId="77777777" w:rsidR="00DD346D" w:rsidRDefault="00DD346D" w:rsidP="00DD346D">
                  <w:pPr>
                    <w:jc w:val="center"/>
                  </w:pPr>
                  <w:r>
                    <w:t>40</w:t>
                  </w:r>
                </w:p>
              </w:tc>
              <w:tc>
                <w:tcPr>
                  <w:tcW w:w="6744" w:type="dxa"/>
                  <w:tcBorders>
                    <w:top w:val="nil"/>
                    <w:left w:val="nil"/>
                    <w:bottom w:val="single" w:sz="4" w:space="0" w:color="auto"/>
                    <w:right w:val="single" w:sz="4" w:space="0" w:color="auto"/>
                  </w:tcBorders>
                  <w:noWrap/>
                  <w:vAlign w:val="bottom"/>
                  <w:hideMark/>
                </w:tcPr>
                <w:p w14:paraId="633B829C" w14:textId="77777777" w:rsidR="00DD346D" w:rsidRDefault="00DD346D" w:rsidP="00DD346D">
                  <w:pPr>
                    <w:jc w:val="right"/>
                    <w:rPr>
                      <w:i/>
                      <w:iCs/>
                    </w:rPr>
                  </w:pPr>
                  <w:r>
                    <w:rPr>
                      <w:i/>
                      <w:iCs/>
                    </w:rPr>
                    <w:t xml:space="preserve">Белая цементно-известковая шпатлевка для </w:t>
                  </w:r>
                  <w:proofErr w:type="spellStart"/>
                  <w:r>
                    <w:rPr>
                      <w:i/>
                      <w:iCs/>
                    </w:rPr>
                    <w:t>армировки</w:t>
                  </w:r>
                  <w:proofErr w:type="spellEnd"/>
                  <w:r>
                    <w:rPr>
                      <w:i/>
                      <w:iCs/>
                    </w:rPr>
                    <w:t xml:space="preserve"> фарада</w:t>
                  </w:r>
                </w:p>
              </w:tc>
              <w:tc>
                <w:tcPr>
                  <w:tcW w:w="1014" w:type="dxa"/>
                  <w:tcBorders>
                    <w:top w:val="nil"/>
                    <w:left w:val="nil"/>
                    <w:bottom w:val="single" w:sz="4" w:space="0" w:color="auto"/>
                    <w:right w:val="nil"/>
                  </w:tcBorders>
                  <w:noWrap/>
                  <w:vAlign w:val="bottom"/>
                  <w:hideMark/>
                </w:tcPr>
                <w:p w14:paraId="7D0E9972" w14:textId="77777777" w:rsidR="00DD346D" w:rsidRDefault="00DD346D" w:rsidP="00DD346D">
                  <w:pPr>
                    <w:jc w:val="center"/>
                  </w:pPr>
                  <w:r>
                    <w:t>кг</w:t>
                  </w:r>
                </w:p>
              </w:tc>
              <w:tc>
                <w:tcPr>
                  <w:tcW w:w="1199" w:type="dxa"/>
                  <w:tcBorders>
                    <w:top w:val="nil"/>
                    <w:left w:val="single" w:sz="4" w:space="0" w:color="auto"/>
                    <w:bottom w:val="single" w:sz="4" w:space="0" w:color="auto"/>
                    <w:right w:val="single" w:sz="4" w:space="0" w:color="auto"/>
                  </w:tcBorders>
                  <w:noWrap/>
                  <w:vAlign w:val="bottom"/>
                  <w:hideMark/>
                </w:tcPr>
                <w:p w14:paraId="3421B781" w14:textId="77777777" w:rsidR="00DD346D" w:rsidRDefault="00DD346D" w:rsidP="00DD346D">
                  <w:pPr>
                    <w:jc w:val="center"/>
                    <w:rPr>
                      <w:rFonts w:ascii="Arial CYR" w:hAnsi="Arial CYR" w:cs="Arial CYR"/>
                      <w:sz w:val="20"/>
                      <w:szCs w:val="20"/>
                    </w:rPr>
                  </w:pPr>
                  <w:r>
                    <w:rPr>
                      <w:rFonts w:ascii="Arial CYR" w:hAnsi="Arial CYR" w:cs="Arial CYR"/>
                      <w:sz w:val="20"/>
                      <w:szCs w:val="20"/>
                    </w:rPr>
                    <w:t>4108,51</w:t>
                  </w:r>
                </w:p>
              </w:tc>
              <w:tc>
                <w:tcPr>
                  <w:tcW w:w="236" w:type="dxa"/>
                  <w:vAlign w:val="center"/>
                  <w:hideMark/>
                </w:tcPr>
                <w:p w14:paraId="0C89AAE8" w14:textId="77777777" w:rsidR="00DD346D" w:rsidRDefault="00DD346D" w:rsidP="00DD346D">
                  <w:pPr>
                    <w:rPr>
                      <w:sz w:val="20"/>
                      <w:szCs w:val="20"/>
                    </w:rPr>
                  </w:pPr>
                </w:p>
              </w:tc>
            </w:tr>
            <w:tr w:rsidR="00DD346D" w14:paraId="3B9473F1" w14:textId="77777777" w:rsidTr="00CB715F">
              <w:trPr>
                <w:trHeight w:val="308"/>
              </w:trPr>
              <w:tc>
                <w:tcPr>
                  <w:tcW w:w="551" w:type="dxa"/>
                  <w:tcBorders>
                    <w:top w:val="single" w:sz="8" w:space="0" w:color="auto"/>
                    <w:left w:val="single" w:sz="8" w:space="0" w:color="auto"/>
                    <w:bottom w:val="single" w:sz="4" w:space="0" w:color="auto"/>
                    <w:right w:val="single" w:sz="4" w:space="0" w:color="auto"/>
                  </w:tcBorders>
                  <w:noWrap/>
                  <w:vAlign w:val="bottom"/>
                  <w:hideMark/>
                </w:tcPr>
                <w:p w14:paraId="55E74D74" w14:textId="77777777" w:rsidR="00DD346D" w:rsidRDefault="00DD346D" w:rsidP="00DD346D">
                  <w:pPr>
                    <w:jc w:val="center"/>
                  </w:pPr>
                  <w:r>
                    <w:t>41</w:t>
                  </w:r>
                </w:p>
              </w:tc>
              <w:tc>
                <w:tcPr>
                  <w:tcW w:w="6744" w:type="dxa"/>
                  <w:tcBorders>
                    <w:top w:val="nil"/>
                    <w:left w:val="nil"/>
                    <w:bottom w:val="single" w:sz="4" w:space="0" w:color="auto"/>
                    <w:right w:val="single" w:sz="4" w:space="0" w:color="auto"/>
                  </w:tcBorders>
                  <w:noWrap/>
                  <w:vAlign w:val="bottom"/>
                  <w:hideMark/>
                </w:tcPr>
                <w:p w14:paraId="25932F5D" w14:textId="77777777" w:rsidR="00DD346D" w:rsidRDefault="00DD346D" w:rsidP="00DD346D">
                  <w:pPr>
                    <w:jc w:val="right"/>
                    <w:rPr>
                      <w:i/>
                      <w:iCs/>
                    </w:rPr>
                  </w:pPr>
                  <w:r>
                    <w:rPr>
                      <w:i/>
                      <w:iCs/>
                    </w:rPr>
                    <w:t xml:space="preserve"> Сетка </w:t>
                  </w:r>
                  <w:proofErr w:type="spellStart"/>
                  <w:r>
                    <w:rPr>
                      <w:i/>
                      <w:iCs/>
                    </w:rPr>
                    <w:t>стеклотк</w:t>
                  </w:r>
                  <w:proofErr w:type="spellEnd"/>
                  <w:r>
                    <w:rPr>
                      <w:i/>
                      <w:iCs/>
                    </w:rPr>
                    <w:t xml:space="preserve">. </w:t>
                  </w:r>
                  <w:proofErr w:type="gramStart"/>
                  <w:r>
                    <w:rPr>
                      <w:i/>
                      <w:iCs/>
                    </w:rPr>
                    <w:t>Фасад  (</w:t>
                  </w:r>
                  <w:proofErr w:type="gramEnd"/>
                  <w:r>
                    <w:rPr>
                      <w:i/>
                      <w:iCs/>
                    </w:rPr>
                    <w:t>120гр/м)</w:t>
                  </w:r>
                </w:p>
              </w:tc>
              <w:tc>
                <w:tcPr>
                  <w:tcW w:w="1014" w:type="dxa"/>
                  <w:tcBorders>
                    <w:top w:val="nil"/>
                    <w:left w:val="nil"/>
                    <w:bottom w:val="single" w:sz="4" w:space="0" w:color="auto"/>
                    <w:right w:val="nil"/>
                  </w:tcBorders>
                  <w:noWrap/>
                  <w:vAlign w:val="bottom"/>
                  <w:hideMark/>
                </w:tcPr>
                <w:p w14:paraId="1A8CBC8F" w14:textId="77777777" w:rsidR="00DD346D" w:rsidRDefault="00DD346D" w:rsidP="00DD346D">
                  <w:pPr>
                    <w:jc w:val="center"/>
                  </w:pPr>
                  <w:r>
                    <w:t>м2</w:t>
                  </w:r>
                </w:p>
              </w:tc>
              <w:tc>
                <w:tcPr>
                  <w:tcW w:w="1199" w:type="dxa"/>
                  <w:tcBorders>
                    <w:top w:val="nil"/>
                    <w:left w:val="single" w:sz="4" w:space="0" w:color="auto"/>
                    <w:bottom w:val="single" w:sz="4" w:space="0" w:color="auto"/>
                    <w:right w:val="single" w:sz="4" w:space="0" w:color="auto"/>
                  </w:tcBorders>
                  <w:noWrap/>
                  <w:vAlign w:val="bottom"/>
                  <w:hideMark/>
                </w:tcPr>
                <w:p w14:paraId="242A6F26" w14:textId="77777777" w:rsidR="00DD346D" w:rsidRDefault="00DD346D" w:rsidP="00DD346D">
                  <w:pPr>
                    <w:jc w:val="center"/>
                    <w:rPr>
                      <w:rFonts w:ascii="Arial CYR" w:hAnsi="Arial CYR" w:cs="Arial CYR"/>
                      <w:sz w:val="20"/>
                      <w:szCs w:val="20"/>
                    </w:rPr>
                  </w:pPr>
                  <w:r>
                    <w:rPr>
                      <w:rFonts w:ascii="Arial CYR" w:hAnsi="Arial CYR" w:cs="Arial CYR"/>
                      <w:sz w:val="20"/>
                      <w:szCs w:val="20"/>
                    </w:rPr>
                    <w:t>1181,20</w:t>
                  </w:r>
                </w:p>
              </w:tc>
              <w:tc>
                <w:tcPr>
                  <w:tcW w:w="236" w:type="dxa"/>
                  <w:vAlign w:val="center"/>
                  <w:hideMark/>
                </w:tcPr>
                <w:p w14:paraId="0AF6DD4C" w14:textId="77777777" w:rsidR="00DD346D" w:rsidRDefault="00DD346D" w:rsidP="00DD346D">
                  <w:pPr>
                    <w:rPr>
                      <w:sz w:val="20"/>
                      <w:szCs w:val="20"/>
                    </w:rPr>
                  </w:pPr>
                </w:p>
              </w:tc>
            </w:tr>
            <w:tr w:rsidR="00DD346D" w14:paraId="55919D37" w14:textId="77777777" w:rsidTr="00CB715F">
              <w:trPr>
                <w:trHeight w:val="315"/>
              </w:trPr>
              <w:tc>
                <w:tcPr>
                  <w:tcW w:w="551" w:type="dxa"/>
                  <w:tcBorders>
                    <w:top w:val="nil"/>
                    <w:left w:val="single" w:sz="8" w:space="0" w:color="auto"/>
                    <w:bottom w:val="single" w:sz="4" w:space="0" w:color="auto"/>
                    <w:right w:val="single" w:sz="4" w:space="0" w:color="auto"/>
                  </w:tcBorders>
                  <w:noWrap/>
                  <w:vAlign w:val="bottom"/>
                  <w:hideMark/>
                </w:tcPr>
                <w:p w14:paraId="4930BB64" w14:textId="77777777" w:rsidR="00DD346D" w:rsidRDefault="00DD346D" w:rsidP="00DD346D">
                  <w:pPr>
                    <w:jc w:val="center"/>
                  </w:pPr>
                  <w:r>
                    <w:lastRenderedPageBreak/>
                    <w:t>42</w:t>
                  </w:r>
                </w:p>
              </w:tc>
              <w:tc>
                <w:tcPr>
                  <w:tcW w:w="6744" w:type="dxa"/>
                  <w:tcBorders>
                    <w:top w:val="nil"/>
                    <w:left w:val="nil"/>
                    <w:bottom w:val="single" w:sz="4" w:space="0" w:color="auto"/>
                    <w:right w:val="single" w:sz="4" w:space="0" w:color="auto"/>
                  </w:tcBorders>
                  <w:noWrap/>
                  <w:vAlign w:val="bottom"/>
                  <w:hideMark/>
                </w:tcPr>
                <w:p w14:paraId="6D91D92C" w14:textId="77777777" w:rsidR="00DD346D" w:rsidRDefault="00DD346D" w:rsidP="00DD346D">
                  <w:pPr>
                    <w:jc w:val="right"/>
                    <w:rPr>
                      <w:i/>
                      <w:iCs/>
                    </w:rPr>
                  </w:pPr>
                  <w:r>
                    <w:rPr>
                      <w:i/>
                      <w:iCs/>
                    </w:rPr>
                    <w:t>Угол ПВХ с сеткой 3м</w:t>
                  </w:r>
                </w:p>
              </w:tc>
              <w:tc>
                <w:tcPr>
                  <w:tcW w:w="1014" w:type="dxa"/>
                  <w:tcBorders>
                    <w:top w:val="nil"/>
                    <w:left w:val="nil"/>
                    <w:bottom w:val="single" w:sz="4" w:space="0" w:color="auto"/>
                    <w:right w:val="nil"/>
                  </w:tcBorders>
                  <w:noWrap/>
                  <w:vAlign w:val="bottom"/>
                  <w:hideMark/>
                </w:tcPr>
                <w:p w14:paraId="0F4551C4" w14:textId="77777777" w:rsidR="00DD346D" w:rsidRDefault="00DD346D" w:rsidP="00DD346D">
                  <w:pPr>
                    <w:jc w:val="center"/>
                  </w:pPr>
                  <w:proofErr w:type="spellStart"/>
                  <w:r>
                    <w:t>шт</w:t>
                  </w:r>
                  <w:proofErr w:type="spellEnd"/>
                </w:p>
              </w:tc>
              <w:tc>
                <w:tcPr>
                  <w:tcW w:w="1199" w:type="dxa"/>
                  <w:tcBorders>
                    <w:top w:val="nil"/>
                    <w:left w:val="single" w:sz="4" w:space="0" w:color="auto"/>
                    <w:bottom w:val="single" w:sz="4" w:space="0" w:color="auto"/>
                    <w:right w:val="single" w:sz="4" w:space="0" w:color="auto"/>
                  </w:tcBorders>
                  <w:noWrap/>
                  <w:vAlign w:val="bottom"/>
                  <w:hideMark/>
                </w:tcPr>
                <w:p w14:paraId="715E8B84" w14:textId="77777777" w:rsidR="00DD346D" w:rsidRDefault="00DD346D" w:rsidP="00DD346D">
                  <w:pPr>
                    <w:jc w:val="center"/>
                    <w:rPr>
                      <w:rFonts w:ascii="Arial CYR" w:hAnsi="Arial CYR" w:cs="Arial CYR"/>
                      <w:sz w:val="20"/>
                      <w:szCs w:val="20"/>
                    </w:rPr>
                  </w:pPr>
                  <w:r>
                    <w:rPr>
                      <w:rFonts w:ascii="Arial CYR" w:hAnsi="Arial CYR" w:cs="Arial CYR"/>
                      <w:sz w:val="20"/>
                      <w:szCs w:val="20"/>
                    </w:rPr>
                    <w:t>743,07</w:t>
                  </w:r>
                </w:p>
              </w:tc>
              <w:tc>
                <w:tcPr>
                  <w:tcW w:w="236" w:type="dxa"/>
                  <w:vAlign w:val="center"/>
                  <w:hideMark/>
                </w:tcPr>
                <w:p w14:paraId="531B3373" w14:textId="77777777" w:rsidR="00DD346D" w:rsidRDefault="00DD346D" w:rsidP="00DD346D">
                  <w:pPr>
                    <w:rPr>
                      <w:sz w:val="20"/>
                      <w:szCs w:val="20"/>
                    </w:rPr>
                  </w:pPr>
                </w:p>
              </w:tc>
            </w:tr>
            <w:tr w:rsidR="00DD346D" w14:paraId="7507B50F" w14:textId="77777777" w:rsidTr="00CB715F">
              <w:trPr>
                <w:trHeight w:val="308"/>
              </w:trPr>
              <w:tc>
                <w:tcPr>
                  <w:tcW w:w="551" w:type="dxa"/>
                  <w:tcBorders>
                    <w:top w:val="single" w:sz="8" w:space="0" w:color="auto"/>
                    <w:left w:val="single" w:sz="8" w:space="0" w:color="auto"/>
                    <w:bottom w:val="single" w:sz="4" w:space="0" w:color="auto"/>
                    <w:right w:val="single" w:sz="4" w:space="0" w:color="auto"/>
                  </w:tcBorders>
                  <w:noWrap/>
                  <w:vAlign w:val="bottom"/>
                  <w:hideMark/>
                </w:tcPr>
                <w:p w14:paraId="4E492A09" w14:textId="77777777" w:rsidR="00DD346D" w:rsidRDefault="00DD346D" w:rsidP="00DD346D">
                  <w:pPr>
                    <w:jc w:val="center"/>
                  </w:pPr>
                  <w:r>
                    <w:t>43</w:t>
                  </w:r>
                </w:p>
              </w:tc>
              <w:tc>
                <w:tcPr>
                  <w:tcW w:w="6744" w:type="dxa"/>
                  <w:tcBorders>
                    <w:top w:val="nil"/>
                    <w:left w:val="nil"/>
                    <w:bottom w:val="single" w:sz="4" w:space="0" w:color="auto"/>
                    <w:right w:val="single" w:sz="4" w:space="0" w:color="auto"/>
                  </w:tcBorders>
                  <w:noWrap/>
                  <w:vAlign w:val="bottom"/>
                  <w:hideMark/>
                </w:tcPr>
                <w:p w14:paraId="67DE7A0D" w14:textId="7CC70489" w:rsidR="00DD346D" w:rsidRDefault="00DD346D" w:rsidP="00DD346D">
                  <w:pPr>
                    <w:jc w:val="right"/>
                    <w:rPr>
                      <w:i/>
                      <w:iCs/>
                    </w:rPr>
                  </w:pPr>
                  <w:r>
                    <w:rPr>
                      <w:i/>
                      <w:iCs/>
                    </w:rPr>
                    <w:t>Профиль примыкания оконный с сеткой, пыльником 2.4м</w:t>
                  </w:r>
                </w:p>
              </w:tc>
              <w:tc>
                <w:tcPr>
                  <w:tcW w:w="1014" w:type="dxa"/>
                  <w:tcBorders>
                    <w:top w:val="nil"/>
                    <w:left w:val="nil"/>
                    <w:bottom w:val="single" w:sz="4" w:space="0" w:color="auto"/>
                    <w:right w:val="nil"/>
                  </w:tcBorders>
                  <w:noWrap/>
                  <w:vAlign w:val="bottom"/>
                  <w:hideMark/>
                </w:tcPr>
                <w:p w14:paraId="5CFD3C4F" w14:textId="77777777" w:rsidR="00DD346D" w:rsidRDefault="00DD346D" w:rsidP="00DD346D">
                  <w:pPr>
                    <w:jc w:val="center"/>
                  </w:pPr>
                  <w:proofErr w:type="spellStart"/>
                  <w:r>
                    <w:t>шт</w:t>
                  </w:r>
                  <w:proofErr w:type="spellEnd"/>
                </w:p>
              </w:tc>
              <w:tc>
                <w:tcPr>
                  <w:tcW w:w="1199" w:type="dxa"/>
                  <w:tcBorders>
                    <w:top w:val="nil"/>
                    <w:left w:val="single" w:sz="4" w:space="0" w:color="auto"/>
                    <w:bottom w:val="single" w:sz="4" w:space="0" w:color="auto"/>
                    <w:right w:val="single" w:sz="4" w:space="0" w:color="auto"/>
                  </w:tcBorders>
                  <w:noWrap/>
                  <w:vAlign w:val="bottom"/>
                  <w:hideMark/>
                </w:tcPr>
                <w:p w14:paraId="79FF78A4" w14:textId="77777777" w:rsidR="00DD346D" w:rsidRDefault="00DD346D" w:rsidP="00DD346D">
                  <w:pPr>
                    <w:jc w:val="center"/>
                    <w:rPr>
                      <w:rFonts w:ascii="Arial CYR" w:hAnsi="Arial CYR" w:cs="Arial CYR"/>
                      <w:sz w:val="20"/>
                      <w:szCs w:val="20"/>
                    </w:rPr>
                  </w:pPr>
                  <w:r>
                    <w:rPr>
                      <w:rFonts w:ascii="Arial CYR" w:hAnsi="Arial CYR" w:cs="Arial CYR"/>
                      <w:sz w:val="20"/>
                      <w:szCs w:val="20"/>
                    </w:rPr>
                    <w:t>144,00</w:t>
                  </w:r>
                </w:p>
              </w:tc>
              <w:tc>
                <w:tcPr>
                  <w:tcW w:w="236" w:type="dxa"/>
                  <w:vAlign w:val="center"/>
                  <w:hideMark/>
                </w:tcPr>
                <w:p w14:paraId="58C41287" w14:textId="77777777" w:rsidR="00DD346D" w:rsidRDefault="00DD346D" w:rsidP="00DD346D">
                  <w:pPr>
                    <w:rPr>
                      <w:sz w:val="20"/>
                      <w:szCs w:val="20"/>
                    </w:rPr>
                  </w:pPr>
                </w:p>
              </w:tc>
            </w:tr>
            <w:tr w:rsidR="00DD346D" w14:paraId="4B55E8A5" w14:textId="77777777" w:rsidTr="00CB715F">
              <w:trPr>
                <w:trHeight w:val="315"/>
              </w:trPr>
              <w:tc>
                <w:tcPr>
                  <w:tcW w:w="551" w:type="dxa"/>
                  <w:tcBorders>
                    <w:top w:val="nil"/>
                    <w:left w:val="single" w:sz="8" w:space="0" w:color="auto"/>
                    <w:bottom w:val="single" w:sz="4" w:space="0" w:color="auto"/>
                    <w:right w:val="single" w:sz="4" w:space="0" w:color="auto"/>
                  </w:tcBorders>
                  <w:noWrap/>
                  <w:vAlign w:val="bottom"/>
                  <w:hideMark/>
                </w:tcPr>
                <w:p w14:paraId="43B9EF7E" w14:textId="77777777" w:rsidR="00DD346D" w:rsidRDefault="00DD346D" w:rsidP="00DD346D">
                  <w:pPr>
                    <w:jc w:val="center"/>
                  </w:pPr>
                  <w:r>
                    <w:t>44</w:t>
                  </w:r>
                </w:p>
              </w:tc>
              <w:tc>
                <w:tcPr>
                  <w:tcW w:w="6744" w:type="dxa"/>
                  <w:tcBorders>
                    <w:top w:val="nil"/>
                    <w:left w:val="nil"/>
                    <w:bottom w:val="single" w:sz="4" w:space="0" w:color="auto"/>
                    <w:right w:val="single" w:sz="4" w:space="0" w:color="auto"/>
                  </w:tcBorders>
                  <w:noWrap/>
                  <w:vAlign w:val="bottom"/>
                  <w:hideMark/>
                </w:tcPr>
                <w:p w14:paraId="4F25961B" w14:textId="77777777" w:rsidR="00DD346D" w:rsidRDefault="00DD346D" w:rsidP="00DD346D">
                  <w:pPr>
                    <w:rPr>
                      <w:b/>
                      <w:bCs/>
                    </w:rPr>
                  </w:pPr>
                  <w:r>
                    <w:rPr>
                      <w:b/>
                      <w:bCs/>
                    </w:rPr>
                    <w:t xml:space="preserve">Шпатлевка стен </w:t>
                  </w:r>
                </w:p>
              </w:tc>
              <w:tc>
                <w:tcPr>
                  <w:tcW w:w="1014" w:type="dxa"/>
                  <w:tcBorders>
                    <w:top w:val="nil"/>
                    <w:left w:val="nil"/>
                    <w:bottom w:val="single" w:sz="4" w:space="0" w:color="auto"/>
                    <w:right w:val="nil"/>
                  </w:tcBorders>
                  <w:noWrap/>
                  <w:vAlign w:val="bottom"/>
                  <w:hideMark/>
                </w:tcPr>
                <w:p w14:paraId="6FFC61C6" w14:textId="77777777" w:rsidR="00DD346D" w:rsidRDefault="00DD346D" w:rsidP="00DD346D">
                  <w:pPr>
                    <w:jc w:val="center"/>
                  </w:pPr>
                  <w:r>
                    <w:t>м2</w:t>
                  </w:r>
                </w:p>
              </w:tc>
              <w:tc>
                <w:tcPr>
                  <w:tcW w:w="1199" w:type="dxa"/>
                  <w:tcBorders>
                    <w:top w:val="nil"/>
                    <w:left w:val="single" w:sz="4" w:space="0" w:color="auto"/>
                    <w:bottom w:val="single" w:sz="4" w:space="0" w:color="auto"/>
                    <w:right w:val="single" w:sz="4" w:space="0" w:color="auto"/>
                  </w:tcBorders>
                  <w:noWrap/>
                  <w:vAlign w:val="bottom"/>
                  <w:hideMark/>
                </w:tcPr>
                <w:p w14:paraId="403FCC36" w14:textId="77777777" w:rsidR="00DD346D" w:rsidRDefault="00DD346D" w:rsidP="00DD346D">
                  <w:pPr>
                    <w:jc w:val="center"/>
                    <w:rPr>
                      <w:rFonts w:ascii="Arial CYR" w:hAnsi="Arial CYR" w:cs="Arial CYR"/>
                      <w:sz w:val="20"/>
                      <w:szCs w:val="20"/>
                    </w:rPr>
                  </w:pPr>
                  <w:r>
                    <w:rPr>
                      <w:rFonts w:ascii="Arial CYR" w:hAnsi="Arial CYR" w:cs="Arial CYR"/>
                      <w:sz w:val="20"/>
                      <w:szCs w:val="20"/>
                    </w:rPr>
                    <w:t>613,11</w:t>
                  </w:r>
                </w:p>
              </w:tc>
              <w:tc>
                <w:tcPr>
                  <w:tcW w:w="236" w:type="dxa"/>
                  <w:vAlign w:val="center"/>
                  <w:hideMark/>
                </w:tcPr>
                <w:p w14:paraId="6A8A0104" w14:textId="77777777" w:rsidR="00DD346D" w:rsidRDefault="00DD346D" w:rsidP="00DD346D">
                  <w:pPr>
                    <w:rPr>
                      <w:sz w:val="20"/>
                      <w:szCs w:val="20"/>
                    </w:rPr>
                  </w:pPr>
                </w:p>
              </w:tc>
            </w:tr>
            <w:tr w:rsidR="00DD346D" w14:paraId="7CC041C4" w14:textId="77777777" w:rsidTr="00CB715F">
              <w:trPr>
                <w:trHeight w:val="308"/>
              </w:trPr>
              <w:tc>
                <w:tcPr>
                  <w:tcW w:w="551" w:type="dxa"/>
                  <w:tcBorders>
                    <w:top w:val="single" w:sz="8" w:space="0" w:color="auto"/>
                    <w:left w:val="single" w:sz="8" w:space="0" w:color="auto"/>
                    <w:bottom w:val="single" w:sz="4" w:space="0" w:color="auto"/>
                    <w:right w:val="single" w:sz="4" w:space="0" w:color="auto"/>
                  </w:tcBorders>
                  <w:noWrap/>
                  <w:vAlign w:val="bottom"/>
                  <w:hideMark/>
                </w:tcPr>
                <w:p w14:paraId="39CAD4E3" w14:textId="77777777" w:rsidR="00DD346D" w:rsidRDefault="00DD346D" w:rsidP="00DD346D">
                  <w:pPr>
                    <w:jc w:val="center"/>
                  </w:pPr>
                  <w:r>
                    <w:t>45</w:t>
                  </w:r>
                </w:p>
              </w:tc>
              <w:tc>
                <w:tcPr>
                  <w:tcW w:w="6744" w:type="dxa"/>
                  <w:tcBorders>
                    <w:top w:val="nil"/>
                    <w:left w:val="nil"/>
                    <w:bottom w:val="single" w:sz="4" w:space="0" w:color="auto"/>
                    <w:right w:val="single" w:sz="4" w:space="0" w:color="auto"/>
                  </w:tcBorders>
                  <w:noWrap/>
                  <w:vAlign w:val="bottom"/>
                  <w:hideMark/>
                </w:tcPr>
                <w:p w14:paraId="3555E53A" w14:textId="77777777" w:rsidR="00DD346D" w:rsidRDefault="00DD346D" w:rsidP="00DD346D">
                  <w:pPr>
                    <w:rPr>
                      <w:b/>
                      <w:bCs/>
                    </w:rPr>
                  </w:pPr>
                  <w:r>
                    <w:rPr>
                      <w:b/>
                      <w:bCs/>
                    </w:rPr>
                    <w:t xml:space="preserve">Шпатлевка откосов </w:t>
                  </w:r>
                </w:p>
              </w:tc>
              <w:tc>
                <w:tcPr>
                  <w:tcW w:w="1014" w:type="dxa"/>
                  <w:tcBorders>
                    <w:top w:val="nil"/>
                    <w:left w:val="nil"/>
                    <w:bottom w:val="single" w:sz="4" w:space="0" w:color="auto"/>
                    <w:right w:val="nil"/>
                  </w:tcBorders>
                  <w:noWrap/>
                  <w:vAlign w:val="bottom"/>
                  <w:hideMark/>
                </w:tcPr>
                <w:p w14:paraId="3B47B6F7" w14:textId="77777777" w:rsidR="00DD346D" w:rsidRDefault="00DD346D" w:rsidP="00DD346D">
                  <w:pPr>
                    <w:jc w:val="center"/>
                  </w:pPr>
                  <w:proofErr w:type="spellStart"/>
                  <w:r>
                    <w:t>м.п</w:t>
                  </w:r>
                  <w:proofErr w:type="spellEnd"/>
                  <w:r>
                    <w:t>.</w:t>
                  </w:r>
                </w:p>
              </w:tc>
              <w:tc>
                <w:tcPr>
                  <w:tcW w:w="1199" w:type="dxa"/>
                  <w:tcBorders>
                    <w:top w:val="nil"/>
                    <w:left w:val="single" w:sz="4" w:space="0" w:color="auto"/>
                    <w:bottom w:val="single" w:sz="4" w:space="0" w:color="auto"/>
                    <w:right w:val="single" w:sz="4" w:space="0" w:color="auto"/>
                  </w:tcBorders>
                  <w:noWrap/>
                  <w:vAlign w:val="bottom"/>
                  <w:hideMark/>
                </w:tcPr>
                <w:p w14:paraId="4942F3DA" w14:textId="77777777" w:rsidR="00DD346D" w:rsidRDefault="00DD346D" w:rsidP="00DD346D">
                  <w:pPr>
                    <w:jc w:val="center"/>
                    <w:rPr>
                      <w:rFonts w:ascii="Arial CYR" w:hAnsi="Arial CYR" w:cs="Arial CYR"/>
                      <w:sz w:val="20"/>
                      <w:szCs w:val="20"/>
                    </w:rPr>
                  </w:pPr>
                  <w:r>
                    <w:rPr>
                      <w:rFonts w:ascii="Arial CYR" w:hAnsi="Arial CYR" w:cs="Arial CYR"/>
                      <w:sz w:val="20"/>
                      <w:szCs w:val="20"/>
                    </w:rPr>
                    <w:t>1714,77</w:t>
                  </w:r>
                </w:p>
              </w:tc>
              <w:tc>
                <w:tcPr>
                  <w:tcW w:w="236" w:type="dxa"/>
                  <w:vAlign w:val="center"/>
                  <w:hideMark/>
                </w:tcPr>
                <w:p w14:paraId="2891CF09" w14:textId="77777777" w:rsidR="00DD346D" w:rsidRDefault="00DD346D" w:rsidP="00DD346D">
                  <w:pPr>
                    <w:rPr>
                      <w:sz w:val="20"/>
                      <w:szCs w:val="20"/>
                    </w:rPr>
                  </w:pPr>
                </w:p>
              </w:tc>
            </w:tr>
            <w:tr w:rsidR="00DD346D" w14:paraId="65BCDDA3" w14:textId="77777777" w:rsidTr="00CB715F">
              <w:trPr>
                <w:trHeight w:val="315"/>
              </w:trPr>
              <w:tc>
                <w:tcPr>
                  <w:tcW w:w="551" w:type="dxa"/>
                  <w:tcBorders>
                    <w:top w:val="nil"/>
                    <w:left w:val="single" w:sz="8" w:space="0" w:color="auto"/>
                    <w:bottom w:val="single" w:sz="4" w:space="0" w:color="auto"/>
                    <w:right w:val="single" w:sz="4" w:space="0" w:color="auto"/>
                  </w:tcBorders>
                  <w:noWrap/>
                  <w:vAlign w:val="bottom"/>
                  <w:hideMark/>
                </w:tcPr>
                <w:p w14:paraId="76A7F090" w14:textId="77777777" w:rsidR="00DD346D" w:rsidRDefault="00DD346D" w:rsidP="00DD346D">
                  <w:pPr>
                    <w:jc w:val="center"/>
                  </w:pPr>
                  <w:r>
                    <w:t>46</w:t>
                  </w:r>
                </w:p>
              </w:tc>
              <w:tc>
                <w:tcPr>
                  <w:tcW w:w="6744" w:type="dxa"/>
                  <w:tcBorders>
                    <w:top w:val="nil"/>
                    <w:left w:val="nil"/>
                    <w:bottom w:val="single" w:sz="4" w:space="0" w:color="auto"/>
                    <w:right w:val="single" w:sz="4" w:space="0" w:color="auto"/>
                  </w:tcBorders>
                  <w:noWrap/>
                  <w:vAlign w:val="bottom"/>
                  <w:hideMark/>
                </w:tcPr>
                <w:p w14:paraId="23C4C7F7" w14:textId="77777777" w:rsidR="00DD346D" w:rsidRDefault="00DD346D" w:rsidP="00DD346D">
                  <w:pPr>
                    <w:jc w:val="right"/>
                    <w:rPr>
                      <w:i/>
                      <w:iCs/>
                    </w:rPr>
                  </w:pPr>
                  <w:r>
                    <w:rPr>
                      <w:i/>
                      <w:iCs/>
                    </w:rPr>
                    <w:t>Грунтовка глубокого проникновения</w:t>
                  </w:r>
                </w:p>
              </w:tc>
              <w:tc>
                <w:tcPr>
                  <w:tcW w:w="1014" w:type="dxa"/>
                  <w:tcBorders>
                    <w:top w:val="nil"/>
                    <w:left w:val="nil"/>
                    <w:bottom w:val="single" w:sz="4" w:space="0" w:color="auto"/>
                    <w:right w:val="nil"/>
                  </w:tcBorders>
                  <w:noWrap/>
                  <w:vAlign w:val="bottom"/>
                  <w:hideMark/>
                </w:tcPr>
                <w:p w14:paraId="4F3807C0" w14:textId="77777777" w:rsidR="00DD346D" w:rsidRDefault="00DD346D" w:rsidP="00DD346D">
                  <w:pPr>
                    <w:jc w:val="center"/>
                  </w:pPr>
                  <w:r>
                    <w:t>кг</w:t>
                  </w:r>
                </w:p>
              </w:tc>
              <w:tc>
                <w:tcPr>
                  <w:tcW w:w="1199" w:type="dxa"/>
                  <w:tcBorders>
                    <w:top w:val="nil"/>
                    <w:left w:val="single" w:sz="4" w:space="0" w:color="auto"/>
                    <w:bottom w:val="single" w:sz="4" w:space="0" w:color="auto"/>
                    <w:right w:val="single" w:sz="4" w:space="0" w:color="auto"/>
                  </w:tcBorders>
                  <w:noWrap/>
                  <w:vAlign w:val="bottom"/>
                  <w:hideMark/>
                </w:tcPr>
                <w:p w14:paraId="338E335B" w14:textId="77777777" w:rsidR="00DD346D" w:rsidRDefault="00DD346D" w:rsidP="00DD346D">
                  <w:pPr>
                    <w:jc w:val="center"/>
                    <w:rPr>
                      <w:rFonts w:ascii="Arial CYR" w:hAnsi="Arial CYR" w:cs="Arial CYR"/>
                      <w:sz w:val="20"/>
                      <w:szCs w:val="20"/>
                    </w:rPr>
                  </w:pPr>
                  <w:r>
                    <w:rPr>
                      <w:rFonts w:ascii="Arial CYR" w:hAnsi="Arial CYR" w:cs="Arial CYR"/>
                      <w:sz w:val="20"/>
                      <w:szCs w:val="20"/>
                    </w:rPr>
                    <w:t>324,75</w:t>
                  </w:r>
                </w:p>
              </w:tc>
              <w:tc>
                <w:tcPr>
                  <w:tcW w:w="236" w:type="dxa"/>
                  <w:vAlign w:val="center"/>
                  <w:hideMark/>
                </w:tcPr>
                <w:p w14:paraId="71550565" w14:textId="77777777" w:rsidR="00DD346D" w:rsidRDefault="00DD346D" w:rsidP="00DD346D">
                  <w:pPr>
                    <w:rPr>
                      <w:sz w:val="20"/>
                      <w:szCs w:val="20"/>
                    </w:rPr>
                  </w:pPr>
                </w:p>
              </w:tc>
            </w:tr>
            <w:tr w:rsidR="00DD346D" w14:paraId="192381A0" w14:textId="77777777" w:rsidTr="00CB715F">
              <w:trPr>
                <w:trHeight w:val="308"/>
              </w:trPr>
              <w:tc>
                <w:tcPr>
                  <w:tcW w:w="551" w:type="dxa"/>
                  <w:tcBorders>
                    <w:top w:val="single" w:sz="8" w:space="0" w:color="auto"/>
                    <w:left w:val="single" w:sz="8" w:space="0" w:color="auto"/>
                    <w:bottom w:val="single" w:sz="4" w:space="0" w:color="auto"/>
                    <w:right w:val="single" w:sz="4" w:space="0" w:color="auto"/>
                  </w:tcBorders>
                  <w:noWrap/>
                  <w:vAlign w:val="bottom"/>
                  <w:hideMark/>
                </w:tcPr>
                <w:p w14:paraId="198FB06D" w14:textId="77777777" w:rsidR="00DD346D" w:rsidRDefault="00DD346D" w:rsidP="00DD346D">
                  <w:pPr>
                    <w:jc w:val="center"/>
                  </w:pPr>
                  <w:r>
                    <w:t>47</w:t>
                  </w:r>
                </w:p>
              </w:tc>
              <w:tc>
                <w:tcPr>
                  <w:tcW w:w="6744" w:type="dxa"/>
                  <w:tcBorders>
                    <w:top w:val="nil"/>
                    <w:left w:val="nil"/>
                    <w:bottom w:val="single" w:sz="4" w:space="0" w:color="auto"/>
                    <w:right w:val="single" w:sz="4" w:space="0" w:color="auto"/>
                  </w:tcBorders>
                  <w:noWrap/>
                  <w:vAlign w:val="bottom"/>
                  <w:hideMark/>
                </w:tcPr>
                <w:p w14:paraId="387002E4" w14:textId="77777777" w:rsidR="00DD346D" w:rsidRDefault="00DD346D" w:rsidP="00DD346D">
                  <w:pPr>
                    <w:jc w:val="right"/>
                    <w:rPr>
                      <w:i/>
                      <w:iCs/>
                    </w:rPr>
                  </w:pPr>
                  <w:r>
                    <w:rPr>
                      <w:i/>
                      <w:iCs/>
                    </w:rPr>
                    <w:t>Белая цементно-известковая шпатлевка для наружных работ</w:t>
                  </w:r>
                </w:p>
              </w:tc>
              <w:tc>
                <w:tcPr>
                  <w:tcW w:w="1014" w:type="dxa"/>
                  <w:tcBorders>
                    <w:top w:val="nil"/>
                    <w:left w:val="nil"/>
                    <w:bottom w:val="single" w:sz="4" w:space="0" w:color="auto"/>
                    <w:right w:val="nil"/>
                  </w:tcBorders>
                  <w:noWrap/>
                  <w:vAlign w:val="bottom"/>
                  <w:hideMark/>
                </w:tcPr>
                <w:p w14:paraId="3C2BAEA2" w14:textId="77777777" w:rsidR="00DD346D" w:rsidRDefault="00DD346D" w:rsidP="00DD346D">
                  <w:pPr>
                    <w:jc w:val="center"/>
                  </w:pPr>
                  <w:r>
                    <w:t>кг</w:t>
                  </w:r>
                </w:p>
              </w:tc>
              <w:tc>
                <w:tcPr>
                  <w:tcW w:w="1199" w:type="dxa"/>
                  <w:tcBorders>
                    <w:top w:val="nil"/>
                    <w:left w:val="single" w:sz="4" w:space="0" w:color="auto"/>
                    <w:bottom w:val="single" w:sz="4" w:space="0" w:color="auto"/>
                    <w:right w:val="single" w:sz="4" w:space="0" w:color="auto"/>
                  </w:tcBorders>
                  <w:noWrap/>
                  <w:vAlign w:val="bottom"/>
                  <w:hideMark/>
                </w:tcPr>
                <w:p w14:paraId="72D75377" w14:textId="77777777" w:rsidR="00DD346D" w:rsidRDefault="00DD346D" w:rsidP="00DD346D">
                  <w:pPr>
                    <w:jc w:val="center"/>
                    <w:rPr>
                      <w:rFonts w:ascii="Arial CYR" w:hAnsi="Arial CYR" w:cs="Arial CYR"/>
                      <w:sz w:val="20"/>
                      <w:szCs w:val="20"/>
                    </w:rPr>
                  </w:pPr>
                  <w:r>
                    <w:rPr>
                      <w:rFonts w:ascii="Arial CYR" w:hAnsi="Arial CYR" w:cs="Arial CYR"/>
                      <w:sz w:val="20"/>
                      <w:szCs w:val="20"/>
                    </w:rPr>
                    <w:t>5196,07</w:t>
                  </w:r>
                </w:p>
              </w:tc>
              <w:tc>
                <w:tcPr>
                  <w:tcW w:w="236" w:type="dxa"/>
                  <w:vAlign w:val="center"/>
                  <w:hideMark/>
                </w:tcPr>
                <w:p w14:paraId="49A9FB89" w14:textId="77777777" w:rsidR="00DD346D" w:rsidRDefault="00DD346D" w:rsidP="00DD346D">
                  <w:pPr>
                    <w:rPr>
                      <w:sz w:val="20"/>
                      <w:szCs w:val="20"/>
                    </w:rPr>
                  </w:pPr>
                </w:p>
              </w:tc>
            </w:tr>
            <w:tr w:rsidR="00DD346D" w14:paraId="0D11C507" w14:textId="77777777" w:rsidTr="00CB715F">
              <w:trPr>
                <w:trHeight w:val="315"/>
              </w:trPr>
              <w:tc>
                <w:tcPr>
                  <w:tcW w:w="551" w:type="dxa"/>
                  <w:tcBorders>
                    <w:top w:val="nil"/>
                    <w:left w:val="single" w:sz="8" w:space="0" w:color="auto"/>
                    <w:bottom w:val="single" w:sz="4" w:space="0" w:color="auto"/>
                    <w:right w:val="single" w:sz="4" w:space="0" w:color="auto"/>
                  </w:tcBorders>
                  <w:noWrap/>
                  <w:vAlign w:val="bottom"/>
                  <w:hideMark/>
                </w:tcPr>
                <w:p w14:paraId="02309C37" w14:textId="77777777" w:rsidR="00DD346D" w:rsidRDefault="00DD346D" w:rsidP="00DD346D">
                  <w:pPr>
                    <w:jc w:val="center"/>
                  </w:pPr>
                  <w:r>
                    <w:t>48</w:t>
                  </w:r>
                </w:p>
              </w:tc>
              <w:tc>
                <w:tcPr>
                  <w:tcW w:w="6744" w:type="dxa"/>
                  <w:tcBorders>
                    <w:top w:val="nil"/>
                    <w:left w:val="nil"/>
                    <w:bottom w:val="single" w:sz="4" w:space="0" w:color="auto"/>
                    <w:right w:val="single" w:sz="4" w:space="0" w:color="auto"/>
                  </w:tcBorders>
                  <w:noWrap/>
                  <w:vAlign w:val="bottom"/>
                  <w:hideMark/>
                </w:tcPr>
                <w:p w14:paraId="1DE5893A" w14:textId="77777777" w:rsidR="00DD346D" w:rsidRDefault="00DD346D" w:rsidP="00DD346D">
                  <w:pPr>
                    <w:rPr>
                      <w:b/>
                      <w:bCs/>
                    </w:rPr>
                  </w:pPr>
                  <w:r>
                    <w:rPr>
                      <w:b/>
                      <w:bCs/>
                    </w:rPr>
                    <w:t xml:space="preserve">Устройство </w:t>
                  </w:r>
                  <w:proofErr w:type="spellStart"/>
                  <w:r>
                    <w:rPr>
                      <w:b/>
                      <w:bCs/>
                    </w:rPr>
                    <w:t>деккоративного</w:t>
                  </w:r>
                  <w:proofErr w:type="spellEnd"/>
                  <w:r>
                    <w:rPr>
                      <w:b/>
                      <w:bCs/>
                    </w:rPr>
                    <w:t xml:space="preserve"> покрытия стен</w:t>
                  </w:r>
                </w:p>
              </w:tc>
              <w:tc>
                <w:tcPr>
                  <w:tcW w:w="1014" w:type="dxa"/>
                  <w:tcBorders>
                    <w:top w:val="nil"/>
                    <w:left w:val="nil"/>
                    <w:bottom w:val="single" w:sz="4" w:space="0" w:color="auto"/>
                    <w:right w:val="nil"/>
                  </w:tcBorders>
                  <w:noWrap/>
                  <w:vAlign w:val="bottom"/>
                  <w:hideMark/>
                </w:tcPr>
                <w:p w14:paraId="09CE461A" w14:textId="77777777" w:rsidR="00DD346D" w:rsidRDefault="00DD346D" w:rsidP="00DD346D">
                  <w:pPr>
                    <w:jc w:val="center"/>
                  </w:pPr>
                  <w:r>
                    <w:t>м2</w:t>
                  </w:r>
                </w:p>
              </w:tc>
              <w:tc>
                <w:tcPr>
                  <w:tcW w:w="1199" w:type="dxa"/>
                  <w:tcBorders>
                    <w:top w:val="nil"/>
                    <w:left w:val="single" w:sz="4" w:space="0" w:color="auto"/>
                    <w:bottom w:val="single" w:sz="4" w:space="0" w:color="auto"/>
                    <w:right w:val="single" w:sz="4" w:space="0" w:color="auto"/>
                  </w:tcBorders>
                  <w:noWrap/>
                  <w:vAlign w:val="bottom"/>
                  <w:hideMark/>
                </w:tcPr>
                <w:p w14:paraId="4963F743" w14:textId="77777777" w:rsidR="00DD346D" w:rsidRDefault="00DD346D" w:rsidP="00DD346D">
                  <w:pPr>
                    <w:jc w:val="center"/>
                    <w:rPr>
                      <w:rFonts w:ascii="Arial CYR" w:hAnsi="Arial CYR" w:cs="Arial CYR"/>
                      <w:sz w:val="20"/>
                      <w:szCs w:val="20"/>
                    </w:rPr>
                  </w:pPr>
                  <w:r>
                    <w:rPr>
                      <w:rFonts w:ascii="Arial CYR" w:hAnsi="Arial CYR" w:cs="Arial CYR"/>
                      <w:sz w:val="20"/>
                      <w:szCs w:val="20"/>
                    </w:rPr>
                    <w:t>613,11</w:t>
                  </w:r>
                </w:p>
              </w:tc>
              <w:tc>
                <w:tcPr>
                  <w:tcW w:w="236" w:type="dxa"/>
                  <w:vAlign w:val="center"/>
                  <w:hideMark/>
                </w:tcPr>
                <w:p w14:paraId="1B119870" w14:textId="77777777" w:rsidR="00DD346D" w:rsidRDefault="00DD346D" w:rsidP="00DD346D">
                  <w:pPr>
                    <w:rPr>
                      <w:sz w:val="20"/>
                      <w:szCs w:val="20"/>
                    </w:rPr>
                  </w:pPr>
                </w:p>
              </w:tc>
            </w:tr>
            <w:tr w:rsidR="00DD346D" w14:paraId="1A974382" w14:textId="77777777" w:rsidTr="00CB715F">
              <w:trPr>
                <w:trHeight w:val="308"/>
              </w:trPr>
              <w:tc>
                <w:tcPr>
                  <w:tcW w:w="551" w:type="dxa"/>
                  <w:tcBorders>
                    <w:top w:val="single" w:sz="8" w:space="0" w:color="auto"/>
                    <w:left w:val="single" w:sz="8" w:space="0" w:color="auto"/>
                    <w:bottom w:val="single" w:sz="4" w:space="0" w:color="auto"/>
                    <w:right w:val="single" w:sz="4" w:space="0" w:color="auto"/>
                  </w:tcBorders>
                  <w:noWrap/>
                  <w:vAlign w:val="bottom"/>
                  <w:hideMark/>
                </w:tcPr>
                <w:p w14:paraId="7DC043D4" w14:textId="77777777" w:rsidR="00DD346D" w:rsidRDefault="00DD346D" w:rsidP="00DD346D">
                  <w:pPr>
                    <w:jc w:val="center"/>
                  </w:pPr>
                  <w:r>
                    <w:t>49</w:t>
                  </w:r>
                </w:p>
              </w:tc>
              <w:tc>
                <w:tcPr>
                  <w:tcW w:w="6744" w:type="dxa"/>
                  <w:tcBorders>
                    <w:top w:val="nil"/>
                    <w:left w:val="nil"/>
                    <w:bottom w:val="single" w:sz="4" w:space="0" w:color="auto"/>
                    <w:right w:val="single" w:sz="4" w:space="0" w:color="auto"/>
                  </w:tcBorders>
                  <w:noWrap/>
                  <w:vAlign w:val="bottom"/>
                  <w:hideMark/>
                </w:tcPr>
                <w:p w14:paraId="53F71540" w14:textId="77777777" w:rsidR="00DD346D" w:rsidRDefault="00DD346D" w:rsidP="00DD346D">
                  <w:pPr>
                    <w:rPr>
                      <w:b/>
                      <w:bCs/>
                    </w:rPr>
                  </w:pPr>
                  <w:r>
                    <w:rPr>
                      <w:b/>
                      <w:bCs/>
                    </w:rPr>
                    <w:t xml:space="preserve">Устройство </w:t>
                  </w:r>
                  <w:proofErr w:type="spellStart"/>
                  <w:r>
                    <w:rPr>
                      <w:b/>
                      <w:bCs/>
                    </w:rPr>
                    <w:t>деккоративного</w:t>
                  </w:r>
                  <w:proofErr w:type="spellEnd"/>
                  <w:r>
                    <w:rPr>
                      <w:b/>
                      <w:bCs/>
                    </w:rPr>
                    <w:t xml:space="preserve"> покрытия стен откосов</w:t>
                  </w:r>
                </w:p>
              </w:tc>
              <w:tc>
                <w:tcPr>
                  <w:tcW w:w="1014" w:type="dxa"/>
                  <w:tcBorders>
                    <w:top w:val="nil"/>
                    <w:left w:val="nil"/>
                    <w:bottom w:val="single" w:sz="4" w:space="0" w:color="auto"/>
                    <w:right w:val="nil"/>
                  </w:tcBorders>
                  <w:noWrap/>
                  <w:vAlign w:val="bottom"/>
                  <w:hideMark/>
                </w:tcPr>
                <w:p w14:paraId="48F70E31" w14:textId="77777777" w:rsidR="00DD346D" w:rsidRDefault="00DD346D" w:rsidP="00DD346D">
                  <w:pPr>
                    <w:jc w:val="center"/>
                  </w:pPr>
                  <w:proofErr w:type="spellStart"/>
                  <w:r>
                    <w:t>м.п</w:t>
                  </w:r>
                  <w:proofErr w:type="spellEnd"/>
                  <w:r>
                    <w:t>.</w:t>
                  </w:r>
                </w:p>
              </w:tc>
              <w:tc>
                <w:tcPr>
                  <w:tcW w:w="1199" w:type="dxa"/>
                  <w:tcBorders>
                    <w:top w:val="nil"/>
                    <w:left w:val="single" w:sz="4" w:space="0" w:color="auto"/>
                    <w:bottom w:val="single" w:sz="4" w:space="0" w:color="auto"/>
                    <w:right w:val="single" w:sz="4" w:space="0" w:color="auto"/>
                  </w:tcBorders>
                  <w:noWrap/>
                  <w:vAlign w:val="bottom"/>
                  <w:hideMark/>
                </w:tcPr>
                <w:p w14:paraId="48E854C1" w14:textId="77777777" w:rsidR="00DD346D" w:rsidRDefault="00DD346D" w:rsidP="00DD346D">
                  <w:pPr>
                    <w:jc w:val="center"/>
                    <w:rPr>
                      <w:rFonts w:ascii="Arial CYR" w:hAnsi="Arial CYR" w:cs="Arial CYR"/>
                      <w:sz w:val="20"/>
                      <w:szCs w:val="20"/>
                    </w:rPr>
                  </w:pPr>
                  <w:r>
                    <w:rPr>
                      <w:rFonts w:ascii="Arial CYR" w:hAnsi="Arial CYR" w:cs="Arial CYR"/>
                      <w:sz w:val="20"/>
                      <w:szCs w:val="20"/>
                    </w:rPr>
                    <w:t>1714,77</w:t>
                  </w:r>
                </w:p>
              </w:tc>
              <w:tc>
                <w:tcPr>
                  <w:tcW w:w="236" w:type="dxa"/>
                  <w:vAlign w:val="center"/>
                  <w:hideMark/>
                </w:tcPr>
                <w:p w14:paraId="1408399F" w14:textId="77777777" w:rsidR="00DD346D" w:rsidRDefault="00DD346D" w:rsidP="00DD346D">
                  <w:pPr>
                    <w:rPr>
                      <w:sz w:val="20"/>
                      <w:szCs w:val="20"/>
                    </w:rPr>
                  </w:pPr>
                </w:p>
              </w:tc>
            </w:tr>
            <w:tr w:rsidR="00DD346D" w14:paraId="30174930" w14:textId="77777777" w:rsidTr="00CB715F">
              <w:trPr>
                <w:trHeight w:val="360"/>
              </w:trPr>
              <w:tc>
                <w:tcPr>
                  <w:tcW w:w="551" w:type="dxa"/>
                  <w:tcBorders>
                    <w:top w:val="nil"/>
                    <w:left w:val="single" w:sz="8" w:space="0" w:color="auto"/>
                    <w:bottom w:val="single" w:sz="4" w:space="0" w:color="auto"/>
                    <w:right w:val="single" w:sz="4" w:space="0" w:color="auto"/>
                  </w:tcBorders>
                  <w:noWrap/>
                  <w:vAlign w:val="bottom"/>
                  <w:hideMark/>
                </w:tcPr>
                <w:p w14:paraId="3805954A" w14:textId="77777777" w:rsidR="00DD346D" w:rsidRDefault="00DD346D" w:rsidP="00DD346D">
                  <w:pPr>
                    <w:jc w:val="center"/>
                  </w:pPr>
                  <w:r>
                    <w:t>50</w:t>
                  </w:r>
                </w:p>
              </w:tc>
              <w:tc>
                <w:tcPr>
                  <w:tcW w:w="6744" w:type="dxa"/>
                  <w:tcBorders>
                    <w:top w:val="nil"/>
                    <w:left w:val="nil"/>
                    <w:bottom w:val="single" w:sz="4" w:space="0" w:color="auto"/>
                    <w:right w:val="single" w:sz="4" w:space="0" w:color="auto"/>
                  </w:tcBorders>
                  <w:noWrap/>
                  <w:vAlign w:val="bottom"/>
                  <w:hideMark/>
                </w:tcPr>
                <w:p w14:paraId="493D012A" w14:textId="77777777" w:rsidR="00DD346D" w:rsidRDefault="00DD346D" w:rsidP="00DD346D">
                  <w:pPr>
                    <w:jc w:val="right"/>
                    <w:rPr>
                      <w:i/>
                      <w:iCs/>
                    </w:rPr>
                  </w:pPr>
                  <w:r>
                    <w:rPr>
                      <w:i/>
                      <w:iCs/>
                    </w:rPr>
                    <w:t xml:space="preserve">Натуральное каменно-текстурное покрытие </w:t>
                  </w:r>
                  <w:r>
                    <w:rPr>
                      <w:i/>
                      <w:iCs/>
                      <w:sz w:val="28"/>
                      <w:szCs w:val="28"/>
                    </w:rPr>
                    <w:t>FIRST</w:t>
                  </w:r>
                </w:p>
              </w:tc>
              <w:tc>
                <w:tcPr>
                  <w:tcW w:w="1014" w:type="dxa"/>
                  <w:tcBorders>
                    <w:top w:val="nil"/>
                    <w:left w:val="nil"/>
                    <w:bottom w:val="single" w:sz="4" w:space="0" w:color="auto"/>
                    <w:right w:val="nil"/>
                  </w:tcBorders>
                  <w:noWrap/>
                  <w:vAlign w:val="bottom"/>
                  <w:hideMark/>
                </w:tcPr>
                <w:p w14:paraId="44627476" w14:textId="77777777" w:rsidR="00DD346D" w:rsidRDefault="00DD346D" w:rsidP="00DD346D">
                  <w:pPr>
                    <w:jc w:val="center"/>
                  </w:pPr>
                  <w:r>
                    <w:t>кг</w:t>
                  </w:r>
                </w:p>
              </w:tc>
              <w:tc>
                <w:tcPr>
                  <w:tcW w:w="1199" w:type="dxa"/>
                  <w:tcBorders>
                    <w:top w:val="nil"/>
                    <w:left w:val="single" w:sz="4" w:space="0" w:color="auto"/>
                    <w:bottom w:val="single" w:sz="4" w:space="0" w:color="auto"/>
                    <w:right w:val="single" w:sz="4" w:space="0" w:color="auto"/>
                  </w:tcBorders>
                  <w:noWrap/>
                  <w:vAlign w:val="bottom"/>
                  <w:hideMark/>
                </w:tcPr>
                <w:p w14:paraId="101AA24B" w14:textId="77777777" w:rsidR="00DD346D" w:rsidRDefault="00DD346D" w:rsidP="00DD346D">
                  <w:pPr>
                    <w:jc w:val="center"/>
                    <w:rPr>
                      <w:rFonts w:ascii="Arial CYR" w:hAnsi="Arial CYR" w:cs="Arial CYR"/>
                      <w:sz w:val="20"/>
                      <w:szCs w:val="20"/>
                    </w:rPr>
                  </w:pPr>
                  <w:r>
                    <w:rPr>
                      <w:rFonts w:ascii="Arial CYR" w:hAnsi="Arial CYR" w:cs="Arial CYR"/>
                      <w:sz w:val="20"/>
                      <w:szCs w:val="20"/>
                    </w:rPr>
                    <w:t>2818,85</w:t>
                  </w:r>
                </w:p>
              </w:tc>
              <w:tc>
                <w:tcPr>
                  <w:tcW w:w="236" w:type="dxa"/>
                  <w:vAlign w:val="center"/>
                  <w:hideMark/>
                </w:tcPr>
                <w:p w14:paraId="68D0DF66" w14:textId="77777777" w:rsidR="00DD346D" w:rsidRDefault="00DD346D" w:rsidP="00DD346D">
                  <w:pPr>
                    <w:rPr>
                      <w:sz w:val="20"/>
                      <w:szCs w:val="20"/>
                    </w:rPr>
                  </w:pPr>
                </w:p>
              </w:tc>
            </w:tr>
            <w:tr w:rsidR="00DD346D" w14:paraId="4C06545C" w14:textId="77777777" w:rsidTr="00CB715F">
              <w:trPr>
                <w:trHeight w:val="308"/>
              </w:trPr>
              <w:tc>
                <w:tcPr>
                  <w:tcW w:w="551" w:type="dxa"/>
                  <w:tcBorders>
                    <w:top w:val="single" w:sz="8" w:space="0" w:color="auto"/>
                    <w:left w:val="single" w:sz="8" w:space="0" w:color="auto"/>
                    <w:bottom w:val="single" w:sz="4" w:space="0" w:color="auto"/>
                    <w:right w:val="single" w:sz="4" w:space="0" w:color="auto"/>
                  </w:tcBorders>
                  <w:noWrap/>
                  <w:vAlign w:val="bottom"/>
                  <w:hideMark/>
                </w:tcPr>
                <w:p w14:paraId="085F76F4" w14:textId="77777777" w:rsidR="00DD346D" w:rsidRDefault="00DD346D" w:rsidP="00DD346D">
                  <w:pPr>
                    <w:jc w:val="center"/>
                  </w:pPr>
                  <w:r>
                    <w:t>51</w:t>
                  </w:r>
                </w:p>
              </w:tc>
              <w:tc>
                <w:tcPr>
                  <w:tcW w:w="6744" w:type="dxa"/>
                  <w:tcBorders>
                    <w:top w:val="nil"/>
                    <w:left w:val="nil"/>
                    <w:bottom w:val="single" w:sz="4" w:space="0" w:color="auto"/>
                    <w:right w:val="single" w:sz="4" w:space="0" w:color="auto"/>
                  </w:tcBorders>
                  <w:noWrap/>
                  <w:vAlign w:val="bottom"/>
                  <w:hideMark/>
                </w:tcPr>
                <w:p w14:paraId="5163312D" w14:textId="77777777" w:rsidR="00DD346D" w:rsidRDefault="00DD346D" w:rsidP="00DD346D">
                  <w:pPr>
                    <w:jc w:val="right"/>
                    <w:rPr>
                      <w:i/>
                      <w:iCs/>
                    </w:rPr>
                  </w:pPr>
                  <w:r>
                    <w:rPr>
                      <w:i/>
                      <w:iCs/>
                    </w:rPr>
                    <w:t>Грунт латексный FIRST</w:t>
                  </w:r>
                </w:p>
              </w:tc>
              <w:tc>
                <w:tcPr>
                  <w:tcW w:w="1014" w:type="dxa"/>
                  <w:tcBorders>
                    <w:top w:val="nil"/>
                    <w:left w:val="nil"/>
                    <w:bottom w:val="single" w:sz="4" w:space="0" w:color="auto"/>
                    <w:right w:val="nil"/>
                  </w:tcBorders>
                  <w:noWrap/>
                  <w:vAlign w:val="bottom"/>
                  <w:hideMark/>
                </w:tcPr>
                <w:p w14:paraId="65627093" w14:textId="77777777" w:rsidR="00DD346D" w:rsidRDefault="00DD346D" w:rsidP="00DD346D">
                  <w:pPr>
                    <w:jc w:val="center"/>
                  </w:pPr>
                  <w:r>
                    <w:t>кг</w:t>
                  </w:r>
                </w:p>
              </w:tc>
              <w:tc>
                <w:tcPr>
                  <w:tcW w:w="1199" w:type="dxa"/>
                  <w:tcBorders>
                    <w:top w:val="nil"/>
                    <w:left w:val="single" w:sz="4" w:space="0" w:color="auto"/>
                    <w:bottom w:val="single" w:sz="4" w:space="0" w:color="auto"/>
                    <w:right w:val="single" w:sz="4" w:space="0" w:color="auto"/>
                  </w:tcBorders>
                  <w:noWrap/>
                  <w:vAlign w:val="bottom"/>
                  <w:hideMark/>
                </w:tcPr>
                <w:p w14:paraId="0C85A075" w14:textId="77777777" w:rsidR="00DD346D" w:rsidRDefault="00DD346D" w:rsidP="00DD346D">
                  <w:pPr>
                    <w:jc w:val="center"/>
                    <w:rPr>
                      <w:rFonts w:ascii="Arial CYR" w:hAnsi="Arial CYR" w:cs="Arial CYR"/>
                      <w:sz w:val="20"/>
                      <w:szCs w:val="20"/>
                    </w:rPr>
                  </w:pPr>
                  <w:r>
                    <w:rPr>
                      <w:rFonts w:ascii="Arial CYR" w:hAnsi="Arial CYR" w:cs="Arial CYR"/>
                      <w:sz w:val="20"/>
                      <w:szCs w:val="20"/>
                    </w:rPr>
                    <w:t>281,89</w:t>
                  </w:r>
                </w:p>
              </w:tc>
              <w:tc>
                <w:tcPr>
                  <w:tcW w:w="236" w:type="dxa"/>
                  <w:vAlign w:val="center"/>
                  <w:hideMark/>
                </w:tcPr>
                <w:p w14:paraId="7D694EF0" w14:textId="77777777" w:rsidR="00DD346D" w:rsidRDefault="00DD346D" w:rsidP="00DD346D">
                  <w:pPr>
                    <w:rPr>
                      <w:sz w:val="20"/>
                      <w:szCs w:val="20"/>
                    </w:rPr>
                  </w:pPr>
                </w:p>
              </w:tc>
            </w:tr>
            <w:tr w:rsidR="00DD346D" w14:paraId="4118EF23" w14:textId="77777777" w:rsidTr="00CB715F">
              <w:trPr>
                <w:trHeight w:val="315"/>
              </w:trPr>
              <w:tc>
                <w:tcPr>
                  <w:tcW w:w="551" w:type="dxa"/>
                  <w:tcBorders>
                    <w:top w:val="nil"/>
                    <w:left w:val="single" w:sz="8" w:space="0" w:color="auto"/>
                    <w:bottom w:val="single" w:sz="4" w:space="0" w:color="auto"/>
                    <w:right w:val="single" w:sz="4" w:space="0" w:color="auto"/>
                  </w:tcBorders>
                  <w:noWrap/>
                  <w:vAlign w:val="bottom"/>
                  <w:hideMark/>
                </w:tcPr>
                <w:p w14:paraId="29DF1AF9" w14:textId="77777777" w:rsidR="00DD346D" w:rsidRDefault="00DD346D" w:rsidP="00DD346D">
                  <w:pPr>
                    <w:jc w:val="center"/>
                  </w:pPr>
                  <w:r>
                    <w:t>52</w:t>
                  </w:r>
                </w:p>
              </w:tc>
              <w:tc>
                <w:tcPr>
                  <w:tcW w:w="6744" w:type="dxa"/>
                  <w:tcBorders>
                    <w:top w:val="nil"/>
                    <w:left w:val="nil"/>
                    <w:bottom w:val="single" w:sz="4" w:space="0" w:color="auto"/>
                    <w:right w:val="single" w:sz="4" w:space="0" w:color="auto"/>
                  </w:tcBorders>
                  <w:noWrap/>
                  <w:vAlign w:val="bottom"/>
                  <w:hideMark/>
                </w:tcPr>
                <w:p w14:paraId="6F1A9C38" w14:textId="77777777" w:rsidR="00DD346D" w:rsidRDefault="00DD346D" w:rsidP="00DD346D">
                  <w:pPr>
                    <w:rPr>
                      <w:b/>
                      <w:bCs/>
                    </w:rPr>
                  </w:pPr>
                  <w:r>
                    <w:rPr>
                      <w:b/>
                      <w:bCs/>
                    </w:rPr>
                    <w:t xml:space="preserve">Шпатлевка потолков с армированием сеткой </w:t>
                  </w:r>
                </w:p>
              </w:tc>
              <w:tc>
                <w:tcPr>
                  <w:tcW w:w="1014" w:type="dxa"/>
                  <w:tcBorders>
                    <w:top w:val="nil"/>
                    <w:left w:val="nil"/>
                    <w:bottom w:val="single" w:sz="4" w:space="0" w:color="auto"/>
                    <w:right w:val="nil"/>
                  </w:tcBorders>
                  <w:noWrap/>
                  <w:vAlign w:val="bottom"/>
                  <w:hideMark/>
                </w:tcPr>
                <w:p w14:paraId="6AE80169" w14:textId="77777777" w:rsidR="00DD346D" w:rsidRDefault="00DD346D" w:rsidP="00DD346D">
                  <w:pPr>
                    <w:jc w:val="center"/>
                  </w:pPr>
                  <w:r>
                    <w:t>м2</w:t>
                  </w:r>
                </w:p>
              </w:tc>
              <w:tc>
                <w:tcPr>
                  <w:tcW w:w="1199" w:type="dxa"/>
                  <w:tcBorders>
                    <w:top w:val="nil"/>
                    <w:left w:val="single" w:sz="4" w:space="0" w:color="auto"/>
                    <w:bottom w:val="single" w:sz="4" w:space="0" w:color="auto"/>
                    <w:right w:val="single" w:sz="4" w:space="0" w:color="auto"/>
                  </w:tcBorders>
                  <w:noWrap/>
                  <w:vAlign w:val="bottom"/>
                  <w:hideMark/>
                </w:tcPr>
                <w:p w14:paraId="618AF6BA" w14:textId="77777777" w:rsidR="00DD346D" w:rsidRDefault="00DD346D" w:rsidP="00DD346D">
                  <w:pPr>
                    <w:jc w:val="center"/>
                    <w:rPr>
                      <w:rFonts w:ascii="Arial CYR" w:hAnsi="Arial CYR" w:cs="Arial CYR"/>
                      <w:sz w:val="20"/>
                      <w:szCs w:val="20"/>
                    </w:rPr>
                  </w:pPr>
                  <w:r>
                    <w:rPr>
                      <w:rFonts w:ascii="Arial CYR" w:hAnsi="Arial CYR" w:cs="Arial CYR"/>
                      <w:sz w:val="20"/>
                      <w:szCs w:val="20"/>
                    </w:rPr>
                    <w:t>245,72</w:t>
                  </w:r>
                </w:p>
              </w:tc>
              <w:tc>
                <w:tcPr>
                  <w:tcW w:w="236" w:type="dxa"/>
                  <w:vAlign w:val="center"/>
                  <w:hideMark/>
                </w:tcPr>
                <w:p w14:paraId="2B2838D4" w14:textId="77777777" w:rsidR="00DD346D" w:rsidRDefault="00DD346D" w:rsidP="00DD346D">
                  <w:pPr>
                    <w:rPr>
                      <w:sz w:val="20"/>
                      <w:szCs w:val="20"/>
                    </w:rPr>
                  </w:pPr>
                </w:p>
              </w:tc>
            </w:tr>
            <w:tr w:rsidR="00DD346D" w14:paraId="0321E51A" w14:textId="77777777" w:rsidTr="00CB715F">
              <w:trPr>
                <w:trHeight w:val="308"/>
              </w:trPr>
              <w:tc>
                <w:tcPr>
                  <w:tcW w:w="551" w:type="dxa"/>
                  <w:tcBorders>
                    <w:top w:val="single" w:sz="8" w:space="0" w:color="auto"/>
                    <w:left w:val="single" w:sz="8" w:space="0" w:color="auto"/>
                    <w:bottom w:val="single" w:sz="4" w:space="0" w:color="auto"/>
                    <w:right w:val="single" w:sz="4" w:space="0" w:color="auto"/>
                  </w:tcBorders>
                  <w:noWrap/>
                  <w:vAlign w:val="bottom"/>
                  <w:hideMark/>
                </w:tcPr>
                <w:p w14:paraId="749AEE8C" w14:textId="77777777" w:rsidR="00DD346D" w:rsidRDefault="00DD346D" w:rsidP="00DD346D">
                  <w:pPr>
                    <w:jc w:val="center"/>
                  </w:pPr>
                  <w:r>
                    <w:t>53</w:t>
                  </w:r>
                </w:p>
              </w:tc>
              <w:tc>
                <w:tcPr>
                  <w:tcW w:w="6744" w:type="dxa"/>
                  <w:tcBorders>
                    <w:top w:val="nil"/>
                    <w:left w:val="nil"/>
                    <w:bottom w:val="single" w:sz="4" w:space="0" w:color="auto"/>
                    <w:right w:val="single" w:sz="4" w:space="0" w:color="auto"/>
                  </w:tcBorders>
                  <w:noWrap/>
                  <w:vAlign w:val="bottom"/>
                  <w:hideMark/>
                </w:tcPr>
                <w:p w14:paraId="76BE7315" w14:textId="77777777" w:rsidR="00DD346D" w:rsidRDefault="00DD346D" w:rsidP="00DD346D">
                  <w:pPr>
                    <w:jc w:val="right"/>
                    <w:rPr>
                      <w:i/>
                      <w:iCs/>
                    </w:rPr>
                  </w:pPr>
                  <w:r>
                    <w:rPr>
                      <w:i/>
                      <w:iCs/>
                    </w:rPr>
                    <w:t>Грунтовка глубокого проникновения</w:t>
                  </w:r>
                </w:p>
              </w:tc>
              <w:tc>
                <w:tcPr>
                  <w:tcW w:w="1014" w:type="dxa"/>
                  <w:tcBorders>
                    <w:top w:val="nil"/>
                    <w:left w:val="nil"/>
                    <w:bottom w:val="single" w:sz="4" w:space="0" w:color="auto"/>
                    <w:right w:val="nil"/>
                  </w:tcBorders>
                  <w:noWrap/>
                  <w:vAlign w:val="bottom"/>
                  <w:hideMark/>
                </w:tcPr>
                <w:p w14:paraId="0351E125" w14:textId="77777777" w:rsidR="00DD346D" w:rsidRDefault="00DD346D" w:rsidP="00DD346D">
                  <w:pPr>
                    <w:jc w:val="center"/>
                  </w:pPr>
                  <w:r>
                    <w:t>кг</w:t>
                  </w:r>
                </w:p>
              </w:tc>
              <w:tc>
                <w:tcPr>
                  <w:tcW w:w="1199" w:type="dxa"/>
                  <w:tcBorders>
                    <w:top w:val="nil"/>
                    <w:left w:val="single" w:sz="4" w:space="0" w:color="auto"/>
                    <w:bottom w:val="single" w:sz="4" w:space="0" w:color="auto"/>
                    <w:right w:val="single" w:sz="4" w:space="0" w:color="auto"/>
                  </w:tcBorders>
                  <w:noWrap/>
                  <w:vAlign w:val="bottom"/>
                  <w:hideMark/>
                </w:tcPr>
                <w:p w14:paraId="77370D4C" w14:textId="77777777" w:rsidR="00DD346D" w:rsidRDefault="00DD346D" w:rsidP="00DD346D">
                  <w:pPr>
                    <w:jc w:val="center"/>
                    <w:rPr>
                      <w:rFonts w:ascii="Arial CYR" w:hAnsi="Arial CYR" w:cs="Arial CYR"/>
                      <w:sz w:val="20"/>
                      <w:szCs w:val="20"/>
                    </w:rPr>
                  </w:pPr>
                  <w:r>
                    <w:rPr>
                      <w:rFonts w:ascii="Arial CYR" w:hAnsi="Arial CYR" w:cs="Arial CYR"/>
                      <w:sz w:val="20"/>
                      <w:szCs w:val="20"/>
                    </w:rPr>
                    <w:t>61,43</w:t>
                  </w:r>
                </w:p>
              </w:tc>
              <w:tc>
                <w:tcPr>
                  <w:tcW w:w="236" w:type="dxa"/>
                  <w:vAlign w:val="center"/>
                  <w:hideMark/>
                </w:tcPr>
                <w:p w14:paraId="16061A0B" w14:textId="77777777" w:rsidR="00DD346D" w:rsidRDefault="00DD346D" w:rsidP="00DD346D">
                  <w:pPr>
                    <w:rPr>
                      <w:sz w:val="20"/>
                      <w:szCs w:val="20"/>
                    </w:rPr>
                  </w:pPr>
                </w:p>
              </w:tc>
            </w:tr>
            <w:tr w:rsidR="00DD346D" w14:paraId="738C1A22" w14:textId="77777777" w:rsidTr="00CB715F">
              <w:trPr>
                <w:trHeight w:val="315"/>
              </w:trPr>
              <w:tc>
                <w:tcPr>
                  <w:tcW w:w="551" w:type="dxa"/>
                  <w:tcBorders>
                    <w:top w:val="nil"/>
                    <w:left w:val="single" w:sz="8" w:space="0" w:color="auto"/>
                    <w:bottom w:val="single" w:sz="4" w:space="0" w:color="auto"/>
                    <w:right w:val="single" w:sz="4" w:space="0" w:color="auto"/>
                  </w:tcBorders>
                  <w:noWrap/>
                  <w:vAlign w:val="bottom"/>
                  <w:hideMark/>
                </w:tcPr>
                <w:p w14:paraId="465EC666" w14:textId="77777777" w:rsidR="00DD346D" w:rsidRDefault="00DD346D" w:rsidP="00DD346D">
                  <w:pPr>
                    <w:jc w:val="center"/>
                  </w:pPr>
                  <w:r>
                    <w:t>54</w:t>
                  </w:r>
                </w:p>
              </w:tc>
              <w:tc>
                <w:tcPr>
                  <w:tcW w:w="6744" w:type="dxa"/>
                  <w:tcBorders>
                    <w:top w:val="nil"/>
                    <w:left w:val="nil"/>
                    <w:bottom w:val="single" w:sz="4" w:space="0" w:color="auto"/>
                    <w:right w:val="single" w:sz="4" w:space="0" w:color="auto"/>
                  </w:tcBorders>
                  <w:noWrap/>
                  <w:vAlign w:val="bottom"/>
                  <w:hideMark/>
                </w:tcPr>
                <w:p w14:paraId="3CEE1A7D" w14:textId="77777777" w:rsidR="00DD346D" w:rsidRDefault="00DD346D" w:rsidP="00DD346D">
                  <w:pPr>
                    <w:jc w:val="right"/>
                    <w:rPr>
                      <w:i/>
                      <w:iCs/>
                    </w:rPr>
                  </w:pPr>
                  <w:r>
                    <w:rPr>
                      <w:i/>
                      <w:iCs/>
                    </w:rPr>
                    <w:t xml:space="preserve">Белая цементно-известковая шпатлевка для </w:t>
                  </w:r>
                  <w:proofErr w:type="spellStart"/>
                  <w:r>
                    <w:rPr>
                      <w:i/>
                      <w:iCs/>
                    </w:rPr>
                    <w:t>армировки</w:t>
                  </w:r>
                  <w:proofErr w:type="spellEnd"/>
                  <w:r>
                    <w:rPr>
                      <w:i/>
                      <w:iCs/>
                    </w:rPr>
                    <w:t xml:space="preserve"> фарада</w:t>
                  </w:r>
                </w:p>
              </w:tc>
              <w:tc>
                <w:tcPr>
                  <w:tcW w:w="1014" w:type="dxa"/>
                  <w:tcBorders>
                    <w:top w:val="nil"/>
                    <w:left w:val="nil"/>
                    <w:bottom w:val="single" w:sz="4" w:space="0" w:color="auto"/>
                    <w:right w:val="nil"/>
                  </w:tcBorders>
                  <w:noWrap/>
                  <w:vAlign w:val="bottom"/>
                  <w:hideMark/>
                </w:tcPr>
                <w:p w14:paraId="157AF951" w14:textId="77777777" w:rsidR="00DD346D" w:rsidRDefault="00DD346D" w:rsidP="00DD346D">
                  <w:pPr>
                    <w:jc w:val="center"/>
                  </w:pPr>
                  <w:r>
                    <w:t>кг</w:t>
                  </w:r>
                </w:p>
              </w:tc>
              <w:tc>
                <w:tcPr>
                  <w:tcW w:w="1199" w:type="dxa"/>
                  <w:tcBorders>
                    <w:top w:val="nil"/>
                    <w:left w:val="single" w:sz="4" w:space="0" w:color="auto"/>
                    <w:bottom w:val="single" w:sz="4" w:space="0" w:color="auto"/>
                    <w:right w:val="single" w:sz="4" w:space="0" w:color="auto"/>
                  </w:tcBorders>
                  <w:noWrap/>
                  <w:vAlign w:val="bottom"/>
                  <w:hideMark/>
                </w:tcPr>
                <w:p w14:paraId="29BB4BFA" w14:textId="77777777" w:rsidR="00DD346D" w:rsidRDefault="00DD346D" w:rsidP="00DD346D">
                  <w:pPr>
                    <w:jc w:val="center"/>
                    <w:rPr>
                      <w:rFonts w:ascii="Arial CYR" w:hAnsi="Arial CYR" w:cs="Arial CYR"/>
                      <w:sz w:val="20"/>
                      <w:szCs w:val="20"/>
                    </w:rPr>
                  </w:pPr>
                  <w:r>
                    <w:rPr>
                      <w:rFonts w:ascii="Arial CYR" w:hAnsi="Arial CYR" w:cs="Arial CYR"/>
                      <w:sz w:val="20"/>
                      <w:szCs w:val="20"/>
                    </w:rPr>
                    <w:t>982,86</w:t>
                  </w:r>
                </w:p>
              </w:tc>
              <w:tc>
                <w:tcPr>
                  <w:tcW w:w="236" w:type="dxa"/>
                  <w:vAlign w:val="center"/>
                  <w:hideMark/>
                </w:tcPr>
                <w:p w14:paraId="115E8E77" w14:textId="77777777" w:rsidR="00DD346D" w:rsidRDefault="00DD346D" w:rsidP="00DD346D">
                  <w:pPr>
                    <w:rPr>
                      <w:sz w:val="20"/>
                      <w:szCs w:val="20"/>
                    </w:rPr>
                  </w:pPr>
                </w:p>
              </w:tc>
            </w:tr>
            <w:tr w:rsidR="00DD346D" w14:paraId="302D25DF" w14:textId="77777777" w:rsidTr="00CB715F">
              <w:trPr>
                <w:trHeight w:val="308"/>
              </w:trPr>
              <w:tc>
                <w:tcPr>
                  <w:tcW w:w="551" w:type="dxa"/>
                  <w:tcBorders>
                    <w:top w:val="single" w:sz="8" w:space="0" w:color="auto"/>
                    <w:left w:val="single" w:sz="8" w:space="0" w:color="auto"/>
                    <w:bottom w:val="single" w:sz="4" w:space="0" w:color="auto"/>
                    <w:right w:val="single" w:sz="4" w:space="0" w:color="auto"/>
                  </w:tcBorders>
                  <w:noWrap/>
                  <w:vAlign w:val="bottom"/>
                  <w:hideMark/>
                </w:tcPr>
                <w:p w14:paraId="60D37F50" w14:textId="77777777" w:rsidR="00DD346D" w:rsidRDefault="00DD346D" w:rsidP="00DD346D">
                  <w:pPr>
                    <w:jc w:val="center"/>
                  </w:pPr>
                  <w:r>
                    <w:t>55</w:t>
                  </w:r>
                </w:p>
              </w:tc>
              <w:tc>
                <w:tcPr>
                  <w:tcW w:w="6744" w:type="dxa"/>
                  <w:tcBorders>
                    <w:top w:val="nil"/>
                    <w:left w:val="nil"/>
                    <w:bottom w:val="single" w:sz="4" w:space="0" w:color="auto"/>
                    <w:right w:val="single" w:sz="4" w:space="0" w:color="auto"/>
                  </w:tcBorders>
                  <w:noWrap/>
                  <w:vAlign w:val="bottom"/>
                  <w:hideMark/>
                </w:tcPr>
                <w:p w14:paraId="2CC80EBC" w14:textId="77777777" w:rsidR="00DD346D" w:rsidRDefault="00DD346D" w:rsidP="00DD346D">
                  <w:pPr>
                    <w:jc w:val="right"/>
                    <w:rPr>
                      <w:i/>
                      <w:iCs/>
                    </w:rPr>
                  </w:pPr>
                  <w:r>
                    <w:rPr>
                      <w:i/>
                      <w:iCs/>
                    </w:rPr>
                    <w:t xml:space="preserve"> Сетка </w:t>
                  </w:r>
                  <w:proofErr w:type="spellStart"/>
                  <w:r>
                    <w:rPr>
                      <w:i/>
                      <w:iCs/>
                    </w:rPr>
                    <w:t>стеклотк</w:t>
                  </w:r>
                  <w:proofErr w:type="spellEnd"/>
                  <w:r>
                    <w:rPr>
                      <w:i/>
                      <w:iCs/>
                    </w:rPr>
                    <w:t xml:space="preserve">. </w:t>
                  </w:r>
                  <w:proofErr w:type="gramStart"/>
                  <w:r>
                    <w:rPr>
                      <w:i/>
                      <w:iCs/>
                    </w:rPr>
                    <w:t>Фасад  (</w:t>
                  </w:r>
                  <w:proofErr w:type="gramEnd"/>
                  <w:r>
                    <w:rPr>
                      <w:i/>
                      <w:iCs/>
                    </w:rPr>
                    <w:t>120гр/м)</w:t>
                  </w:r>
                </w:p>
              </w:tc>
              <w:tc>
                <w:tcPr>
                  <w:tcW w:w="1014" w:type="dxa"/>
                  <w:tcBorders>
                    <w:top w:val="nil"/>
                    <w:left w:val="nil"/>
                    <w:bottom w:val="single" w:sz="4" w:space="0" w:color="auto"/>
                    <w:right w:val="nil"/>
                  </w:tcBorders>
                  <w:noWrap/>
                  <w:vAlign w:val="bottom"/>
                  <w:hideMark/>
                </w:tcPr>
                <w:p w14:paraId="11EA00A4" w14:textId="77777777" w:rsidR="00DD346D" w:rsidRDefault="00DD346D" w:rsidP="00DD346D">
                  <w:pPr>
                    <w:jc w:val="center"/>
                  </w:pPr>
                  <w:r>
                    <w:t>м2</w:t>
                  </w:r>
                </w:p>
              </w:tc>
              <w:tc>
                <w:tcPr>
                  <w:tcW w:w="1199" w:type="dxa"/>
                  <w:tcBorders>
                    <w:top w:val="nil"/>
                    <w:left w:val="single" w:sz="4" w:space="0" w:color="auto"/>
                    <w:bottom w:val="single" w:sz="4" w:space="0" w:color="auto"/>
                    <w:right w:val="single" w:sz="4" w:space="0" w:color="auto"/>
                  </w:tcBorders>
                  <w:noWrap/>
                  <w:vAlign w:val="bottom"/>
                  <w:hideMark/>
                </w:tcPr>
                <w:p w14:paraId="59274BD9" w14:textId="77777777" w:rsidR="00DD346D" w:rsidRDefault="00DD346D" w:rsidP="00DD346D">
                  <w:pPr>
                    <w:jc w:val="center"/>
                    <w:rPr>
                      <w:rFonts w:ascii="Arial CYR" w:hAnsi="Arial CYR" w:cs="Arial CYR"/>
                      <w:sz w:val="20"/>
                      <w:szCs w:val="20"/>
                    </w:rPr>
                  </w:pPr>
                  <w:r>
                    <w:rPr>
                      <w:rFonts w:ascii="Arial CYR" w:hAnsi="Arial CYR" w:cs="Arial CYR"/>
                      <w:sz w:val="20"/>
                      <w:szCs w:val="20"/>
                    </w:rPr>
                    <w:t>282,57</w:t>
                  </w:r>
                </w:p>
              </w:tc>
              <w:tc>
                <w:tcPr>
                  <w:tcW w:w="236" w:type="dxa"/>
                  <w:vAlign w:val="center"/>
                  <w:hideMark/>
                </w:tcPr>
                <w:p w14:paraId="5395AD7B" w14:textId="77777777" w:rsidR="00DD346D" w:rsidRDefault="00DD346D" w:rsidP="00DD346D">
                  <w:pPr>
                    <w:rPr>
                      <w:sz w:val="20"/>
                      <w:szCs w:val="20"/>
                    </w:rPr>
                  </w:pPr>
                </w:p>
              </w:tc>
            </w:tr>
            <w:tr w:rsidR="00DD346D" w14:paraId="20C9B74B" w14:textId="77777777" w:rsidTr="00CB715F">
              <w:trPr>
                <w:trHeight w:val="315"/>
              </w:trPr>
              <w:tc>
                <w:tcPr>
                  <w:tcW w:w="551" w:type="dxa"/>
                  <w:tcBorders>
                    <w:top w:val="nil"/>
                    <w:left w:val="single" w:sz="8" w:space="0" w:color="auto"/>
                    <w:bottom w:val="single" w:sz="4" w:space="0" w:color="auto"/>
                    <w:right w:val="single" w:sz="4" w:space="0" w:color="auto"/>
                  </w:tcBorders>
                  <w:noWrap/>
                  <w:vAlign w:val="bottom"/>
                  <w:hideMark/>
                </w:tcPr>
                <w:p w14:paraId="4F129BDA" w14:textId="77777777" w:rsidR="00DD346D" w:rsidRDefault="00DD346D" w:rsidP="00DD346D">
                  <w:pPr>
                    <w:jc w:val="center"/>
                  </w:pPr>
                  <w:r>
                    <w:t>56</w:t>
                  </w:r>
                </w:p>
              </w:tc>
              <w:tc>
                <w:tcPr>
                  <w:tcW w:w="6744" w:type="dxa"/>
                  <w:tcBorders>
                    <w:top w:val="nil"/>
                    <w:left w:val="nil"/>
                    <w:bottom w:val="single" w:sz="4" w:space="0" w:color="auto"/>
                    <w:right w:val="single" w:sz="4" w:space="0" w:color="auto"/>
                  </w:tcBorders>
                  <w:noWrap/>
                  <w:vAlign w:val="bottom"/>
                  <w:hideMark/>
                </w:tcPr>
                <w:p w14:paraId="17F1CABF" w14:textId="77777777" w:rsidR="00DD346D" w:rsidRDefault="00DD346D" w:rsidP="00DD346D">
                  <w:pPr>
                    <w:rPr>
                      <w:b/>
                      <w:bCs/>
                    </w:rPr>
                  </w:pPr>
                  <w:r>
                    <w:rPr>
                      <w:b/>
                      <w:bCs/>
                    </w:rPr>
                    <w:t>Шпатлевка потолков</w:t>
                  </w:r>
                </w:p>
              </w:tc>
              <w:tc>
                <w:tcPr>
                  <w:tcW w:w="1014" w:type="dxa"/>
                  <w:tcBorders>
                    <w:top w:val="nil"/>
                    <w:left w:val="nil"/>
                    <w:bottom w:val="single" w:sz="4" w:space="0" w:color="auto"/>
                    <w:right w:val="nil"/>
                  </w:tcBorders>
                  <w:noWrap/>
                  <w:vAlign w:val="bottom"/>
                  <w:hideMark/>
                </w:tcPr>
                <w:p w14:paraId="31FBBEFB" w14:textId="77777777" w:rsidR="00DD346D" w:rsidRDefault="00DD346D" w:rsidP="00DD346D">
                  <w:pPr>
                    <w:jc w:val="center"/>
                  </w:pPr>
                  <w:r>
                    <w:t>м2</w:t>
                  </w:r>
                </w:p>
              </w:tc>
              <w:tc>
                <w:tcPr>
                  <w:tcW w:w="1199" w:type="dxa"/>
                  <w:tcBorders>
                    <w:top w:val="nil"/>
                    <w:left w:val="single" w:sz="4" w:space="0" w:color="auto"/>
                    <w:bottom w:val="single" w:sz="4" w:space="0" w:color="auto"/>
                    <w:right w:val="single" w:sz="4" w:space="0" w:color="auto"/>
                  </w:tcBorders>
                  <w:noWrap/>
                  <w:vAlign w:val="bottom"/>
                  <w:hideMark/>
                </w:tcPr>
                <w:p w14:paraId="21DA6280" w14:textId="77777777" w:rsidR="00DD346D" w:rsidRDefault="00DD346D" w:rsidP="00DD346D">
                  <w:pPr>
                    <w:jc w:val="center"/>
                    <w:rPr>
                      <w:rFonts w:ascii="Arial CYR" w:hAnsi="Arial CYR" w:cs="Arial CYR"/>
                      <w:sz w:val="20"/>
                      <w:szCs w:val="20"/>
                    </w:rPr>
                  </w:pPr>
                  <w:r>
                    <w:rPr>
                      <w:rFonts w:ascii="Arial CYR" w:hAnsi="Arial CYR" w:cs="Arial CYR"/>
                      <w:sz w:val="20"/>
                      <w:szCs w:val="20"/>
                    </w:rPr>
                    <w:t>245,72</w:t>
                  </w:r>
                </w:p>
              </w:tc>
              <w:tc>
                <w:tcPr>
                  <w:tcW w:w="236" w:type="dxa"/>
                  <w:vAlign w:val="center"/>
                  <w:hideMark/>
                </w:tcPr>
                <w:p w14:paraId="52018EA2" w14:textId="77777777" w:rsidR="00DD346D" w:rsidRDefault="00DD346D" w:rsidP="00DD346D">
                  <w:pPr>
                    <w:rPr>
                      <w:sz w:val="20"/>
                      <w:szCs w:val="20"/>
                    </w:rPr>
                  </w:pPr>
                </w:p>
              </w:tc>
            </w:tr>
            <w:tr w:rsidR="00DD346D" w14:paraId="15DD00F9" w14:textId="77777777" w:rsidTr="00CB715F">
              <w:trPr>
                <w:trHeight w:val="308"/>
              </w:trPr>
              <w:tc>
                <w:tcPr>
                  <w:tcW w:w="551" w:type="dxa"/>
                  <w:tcBorders>
                    <w:top w:val="single" w:sz="8" w:space="0" w:color="auto"/>
                    <w:left w:val="single" w:sz="8" w:space="0" w:color="auto"/>
                    <w:bottom w:val="single" w:sz="4" w:space="0" w:color="auto"/>
                    <w:right w:val="single" w:sz="4" w:space="0" w:color="auto"/>
                  </w:tcBorders>
                  <w:noWrap/>
                  <w:vAlign w:val="bottom"/>
                  <w:hideMark/>
                </w:tcPr>
                <w:p w14:paraId="758974EF" w14:textId="77777777" w:rsidR="00DD346D" w:rsidRDefault="00DD346D" w:rsidP="00DD346D">
                  <w:pPr>
                    <w:jc w:val="center"/>
                  </w:pPr>
                  <w:r>
                    <w:t>57</w:t>
                  </w:r>
                </w:p>
              </w:tc>
              <w:tc>
                <w:tcPr>
                  <w:tcW w:w="6744" w:type="dxa"/>
                  <w:tcBorders>
                    <w:top w:val="nil"/>
                    <w:left w:val="nil"/>
                    <w:bottom w:val="single" w:sz="4" w:space="0" w:color="auto"/>
                    <w:right w:val="single" w:sz="4" w:space="0" w:color="auto"/>
                  </w:tcBorders>
                  <w:noWrap/>
                  <w:vAlign w:val="bottom"/>
                  <w:hideMark/>
                </w:tcPr>
                <w:p w14:paraId="3557F9F9" w14:textId="77777777" w:rsidR="00DD346D" w:rsidRDefault="00DD346D" w:rsidP="00DD346D">
                  <w:pPr>
                    <w:jc w:val="right"/>
                    <w:rPr>
                      <w:i/>
                      <w:iCs/>
                    </w:rPr>
                  </w:pPr>
                  <w:r>
                    <w:rPr>
                      <w:i/>
                      <w:iCs/>
                    </w:rPr>
                    <w:t>Грунтовка глубокого проникновения</w:t>
                  </w:r>
                </w:p>
              </w:tc>
              <w:tc>
                <w:tcPr>
                  <w:tcW w:w="1014" w:type="dxa"/>
                  <w:tcBorders>
                    <w:top w:val="nil"/>
                    <w:left w:val="nil"/>
                    <w:bottom w:val="single" w:sz="4" w:space="0" w:color="auto"/>
                    <w:right w:val="nil"/>
                  </w:tcBorders>
                  <w:noWrap/>
                  <w:vAlign w:val="bottom"/>
                  <w:hideMark/>
                </w:tcPr>
                <w:p w14:paraId="0B1D96C2" w14:textId="77777777" w:rsidR="00DD346D" w:rsidRDefault="00DD346D" w:rsidP="00DD346D">
                  <w:pPr>
                    <w:jc w:val="center"/>
                  </w:pPr>
                  <w:r>
                    <w:t>кг</w:t>
                  </w:r>
                </w:p>
              </w:tc>
              <w:tc>
                <w:tcPr>
                  <w:tcW w:w="1199" w:type="dxa"/>
                  <w:tcBorders>
                    <w:top w:val="nil"/>
                    <w:left w:val="single" w:sz="4" w:space="0" w:color="auto"/>
                    <w:bottom w:val="single" w:sz="4" w:space="0" w:color="auto"/>
                    <w:right w:val="single" w:sz="4" w:space="0" w:color="auto"/>
                  </w:tcBorders>
                  <w:noWrap/>
                  <w:vAlign w:val="bottom"/>
                  <w:hideMark/>
                </w:tcPr>
                <w:p w14:paraId="092D4707" w14:textId="77777777" w:rsidR="00DD346D" w:rsidRDefault="00DD346D" w:rsidP="00DD346D">
                  <w:pPr>
                    <w:jc w:val="center"/>
                    <w:rPr>
                      <w:rFonts w:ascii="Arial CYR" w:hAnsi="Arial CYR" w:cs="Arial CYR"/>
                      <w:sz w:val="20"/>
                      <w:szCs w:val="20"/>
                    </w:rPr>
                  </w:pPr>
                  <w:r>
                    <w:rPr>
                      <w:rFonts w:ascii="Arial CYR" w:hAnsi="Arial CYR" w:cs="Arial CYR"/>
                      <w:sz w:val="20"/>
                      <w:szCs w:val="20"/>
                    </w:rPr>
                    <w:t>61,43</w:t>
                  </w:r>
                </w:p>
              </w:tc>
              <w:tc>
                <w:tcPr>
                  <w:tcW w:w="236" w:type="dxa"/>
                  <w:vAlign w:val="center"/>
                  <w:hideMark/>
                </w:tcPr>
                <w:p w14:paraId="290A9403" w14:textId="77777777" w:rsidR="00DD346D" w:rsidRDefault="00DD346D" w:rsidP="00DD346D">
                  <w:pPr>
                    <w:rPr>
                      <w:sz w:val="20"/>
                      <w:szCs w:val="20"/>
                    </w:rPr>
                  </w:pPr>
                </w:p>
              </w:tc>
            </w:tr>
            <w:tr w:rsidR="00DD346D" w14:paraId="778D2E96" w14:textId="77777777" w:rsidTr="00CB715F">
              <w:trPr>
                <w:trHeight w:val="315"/>
              </w:trPr>
              <w:tc>
                <w:tcPr>
                  <w:tcW w:w="551" w:type="dxa"/>
                  <w:tcBorders>
                    <w:top w:val="nil"/>
                    <w:left w:val="single" w:sz="8" w:space="0" w:color="auto"/>
                    <w:bottom w:val="single" w:sz="4" w:space="0" w:color="auto"/>
                    <w:right w:val="single" w:sz="4" w:space="0" w:color="auto"/>
                  </w:tcBorders>
                  <w:noWrap/>
                  <w:vAlign w:val="bottom"/>
                  <w:hideMark/>
                </w:tcPr>
                <w:p w14:paraId="5A7B07AE" w14:textId="77777777" w:rsidR="00DD346D" w:rsidRDefault="00DD346D" w:rsidP="00DD346D">
                  <w:pPr>
                    <w:jc w:val="center"/>
                  </w:pPr>
                  <w:r>
                    <w:t>58</w:t>
                  </w:r>
                </w:p>
              </w:tc>
              <w:tc>
                <w:tcPr>
                  <w:tcW w:w="6744" w:type="dxa"/>
                  <w:tcBorders>
                    <w:top w:val="nil"/>
                    <w:left w:val="nil"/>
                    <w:bottom w:val="single" w:sz="4" w:space="0" w:color="auto"/>
                    <w:right w:val="single" w:sz="4" w:space="0" w:color="auto"/>
                  </w:tcBorders>
                  <w:noWrap/>
                  <w:vAlign w:val="bottom"/>
                  <w:hideMark/>
                </w:tcPr>
                <w:p w14:paraId="3CE27308" w14:textId="77777777" w:rsidR="00DD346D" w:rsidRDefault="00DD346D" w:rsidP="00DD346D">
                  <w:pPr>
                    <w:jc w:val="right"/>
                    <w:rPr>
                      <w:i/>
                      <w:iCs/>
                    </w:rPr>
                  </w:pPr>
                  <w:r>
                    <w:rPr>
                      <w:i/>
                      <w:iCs/>
                    </w:rPr>
                    <w:t>Белая цементно-известковая шпатлевка для наружных работ</w:t>
                  </w:r>
                </w:p>
              </w:tc>
              <w:tc>
                <w:tcPr>
                  <w:tcW w:w="1014" w:type="dxa"/>
                  <w:tcBorders>
                    <w:top w:val="nil"/>
                    <w:left w:val="nil"/>
                    <w:bottom w:val="single" w:sz="4" w:space="0" w:color="auto"/>
                    <w:right w:val="nil"/>
                  </w:tcBorders>
                  <w:noWrap/>
                  <w:vAlign w:val="bottom"/>
                  <w:hideMark/>
                </w:tcPr>
                <w:p w14:paraId="5663C50F" w14:textId="77777777" w:rsidR="00DD346D" w:rsidRDefault="00DD346D" w:rsidP="00DD346D">
                  <w:pPr>
                    <w:jc w:val="center"/>
                  </w:pPr>
                  <w:r>
                    <w:t>кг</w:t>
                  </w:r>
                </w:p>
              </w:tc>
              <w:tc>
                <w:tcPr>
                  <w:tcW w:w="1199" w:type="dxa"/>
                  <w:tcBorders>
                    <w:top w:val="nil"/>
                    <w:left w:val="single" w:sz="4" w:space="0" w:color="auto"/>
                    <w:bottom w:val="single" w:sz="4" w:space="0" w:color="auto"/>
                    <w:right w:val="single" w:sz="4" w:space="0" w:color="auto"/>
                  </w:tcBorders>
                  <w:noWrap/>
                  <w:vAlign w:val="bottom"/>
                  <w:hideMark/>
                </w:tcPr>
                <w:p w14:paraId="4C8BB168" w14:textId="77777777" w:rsidR="00DD346D" w:rsidRDefault="00DD346D" w:rsidP="00DD346D">
                  <w:pPr>
                    <w:jc w:val="center"/>
                    <w:rPr>
                      <w:rFonts w:ascii="Arial CYR" w:hAnsi="Arial CYR" w:cs="Arial CYR"/>
                      <w:sz w:val="20"/>
                      <w:szCs w:val="20"/>
                    </w:rPr>
                  </w:pPr>
                  <w:r>
                    <w:rPr>
                      <w:rFonts w:ascii="Arial CYR" w:hAnsi="Arial CYR" w:cs="Arial CYR"/>
                      <w:sz w:val="20"/>
                      <w:szCs w:val="20"/>
                    </w:rPr>
                    <w:t>982,86</w:t>
                  </w:r>
                </w:p>
              </w:tc>
              <w:tc>
                <w:tcPr>
                  <w:tcW w:w="236" w:type="dxa"/>
                  <w:vAlign w:val="center"/>
                  <w:hideMark/>
                </w:tcPr>
                <w:p w14:paraId="2621BE45" w14:textId="77777777" w:rsidR="00DD346D" w:rsidRDefault="00DD346D" w:rsidP="00DD346D">
                  <w:pPr>
                    <w:rPr>
                      <w:sz w:val="20"/>
                      <w:szCs w:val="20"/>
                    </w:rPr>
                  </w:pPr>
                </w:p>
              </w:tc>
            </w:tr>
            <w:tr w:rsidR="00DD346D" w14:paraId="27AFBB55" w14:textId="77777777" w:rsidTr="00CB715F">
              <w:trPr>
                <w:trHeight w:val="308"/>
              </w:trPr>
              <w:tc>
                <w:tcPr>
                  <w:tcW w:w="551" w:type="dxa"/>
                  <w:tcBorders>
                    <w:top w:val="single" w:sz="8" w:space="0" w:color="auto"/>
                    <w:left w:val="single" w:sz="8" w:space="0" w:color="auto"/>
                    <w:bottom w:val="single" w:sz="4" w:space="0" w:color="auto"/>
                    <w:right w:val="single" w:sz="4" w:space="0" w:color="auto"/>
                  </w:tcBorders>
                  <w:noWrap/>
                  <w:vAlign w:val="bottom"/>
                  <w:hideMark/>
                </w:tcPr>
                <w:p w14:paraId="7E41224E" w14:textId="77777777" w:rsidR="00DD346D" w:rsidRDefault="00DD346D" w:rsidP="00DD346D">
                  <w:pPr>
                    <w:jc w:val="center"/>
                  </w:pPr>
                  <w:r>
                    <w:t>59</w:t>
                  </w:r>
                </w:p>
              </w:tc>
              <w:tc>
                <w:tcPr>
                  <w:tcW w:w="6744" w:type="dxa"/>
                  <w:tcBorders>
                    <w:top w:val="nil"/>
                    <w:left w:val="nil"/>
                    <w:bottom w:val="single" w:sz="4" w:space="0" w:color="auto"/>
                    <w:right w:val="single" w:sz="4" w:space="0" w:color="auto"/>
                  </w:tcBorders>
                  <w:noWrap/>
                  <w:vAlign w:val="bottom"/>
                  <w:hideMark/>
                </w:tcPr>
                <w:p w14:paraId="23CE073E" w14:textId="77777777" w:rsidR="00DD346D" w:rsidRDefault="00DD346D" w:rsidP="00DD346D">
                  <w:pPr>
                    <w:rPr>
                      <w:b/>
                      <w:bCs/>
                    </w:rPr>
                  </w:pPr>
                  <w:r>
                    <w:rPr>
                      <w:b/>
                      <w:bCs/>
                    </w:rPr>
                    <w:t xml:space="preserve">Устройство </w:t>
                  </w:r>
                  <w:proofErr w:type="spellStart"/>
                  <w:r>
                    <w:rPr>
                      <w:b/>
                      <w:bCs/>
                    </w:rPr>
                    <w:t>деккоративного</w:t>
                  </w:r>
                  <w:proofErr w:type="spellEnd"/>
                  <w:r>
                    <w:rPr>
                      <w:b/>
                      <w:bCs/>
                    </w:rPr>
                    <w:t xml:space="preserve"> покрытия потолков</w:t>
                  </w:r>
                </w:p>
              </w:tc>
              <w:tc>
                <w:tcPr>
                  <w:tcW w:w="1014" w:type="dxa"/>
                  <w:tcBorders>
                    <w:top w:val="nil"/>
                    <w:left w:val="nil"/>
                    <w:bottom w:val="single" w:sz="4" w:space="0" w:color="auto"/>
                    <w:right w:val="nil"/>
                  </w:tcBorders>
                  <w:noWrap/>
                  <w:vAlign w:val="bottom"/>
                  <w:hideMark/>
                </w:tcPr>
                <w:p w14:paraId="31F8A792" w14:textId="77777777" w:rsidR="00DD346D" w:rsidRDefault="00DD346D" w:rsidP="00DD346D">
                  <w:pPr>
                    <w:jc w:val="center"/>
                  </w:pPr>
                  <w:r>
                    <w:t>м2</w:t>
                  </w:r>
                </w:p>
              </w:tc>
              <w:tc>
                <w:tcPr>
                  <w:tcW w:w="1199" w:type="dxa"/>
                  <w:tcBorders>
                    <w:top w:val="nil"/>
                    <w:left w:val="single" w:sz="4" w:space="0" w:color="auto"/>
                    <w:bottom w:val="single" w:sz="4" w:space="0" w:color="auto"/>
                    <w:right w:val="single" w:sz="4" w:space="0" w:color="auto"/>
                  </w:tcBorders>
                  <w:noWrap/>
                  <w:vAlign w:val="bottom"/>
                  <w:hideMark/>
                </w:tcPr>
                <w:p w14:paraId="2B4161E9" w14:textId="77777777" w:rsidR="00DD346D" w:rsidRDefault="00DD346D" w:rsidP="00DD346D">
                  <w:pPr>
                    <w:jc w:val="center"/>
                    <w:rPr>
                      <w:rFonts w:ascii="Arial CYR" w:hAnsi="Arial CYR" w:cs="Arial CYR"/>
                      <w:sz w:val="20"/>
                      <w:szCs w:val="20"/>
                    </w:rPr>
                  </w:pPr>
                  <w:r>
                    <w:rPr>
                      <w:rFonts w:ascii="Arial CYR" w:hAnsi="Arial CYR" w:cs="Arial CYR"/>
                      <w:sz w:val="20"/>
                      <w:szCs w:val="20"/>
                    </w:rPr>
                    <w:t>245,72</w:t>
                  </w:r>
                </w:p>
              </w:tc>
              <w:tc>
                <w:tcPr>
                  <w:tcW w:w="236" w:type="dxa"/>
                  <w:vAlign w:val="center"/>
                  <w:hideMark/>
                </w:tcPr>
                <w:p w14:paraId="0655E145" w14:textId="77777777" w:rsidR="00DD346D" w:rsidRDefault="00DD346D" w:rsidP="00DD346D">
                  <w:pPr>
                    <w:rPr>
                      <w:sz w:val="20"/>
                      <w:szCs w:val="20"/>
                    </w:rPr>
                  </w:pPr>
                </w:p>
              </w:tc>
            </w:tr>
            <w:tr w:rsidR="00DD346D" w14:paraId="6F1F1BA4" w14:textId="77777777" w:rsidTr="00CB715F">
              <w:trPr>
                <w:trHeight w:val="360"/>
              </w:trPr>
              <w:tc>
                <w:tcPr>
                  <w:tcW w:w="551" w:type="dxa"/>
                  <w:tcBorders>
                    <w:top w:val="nil"/>
                    <w:left w:val="single" w:sz="8" w:space="0" w:color="auto"/>
                    <w:bottom w:val="single" w:sz="4" w:space="0" w:color="auto"/>
                    <w:right w:val="single" w:sz="4" w:space="0" w:color="auto"/>
                  </w:tcBorders>
                  <w:noWrap/>
                  <w:vAlign w:val="bottom"/>
                  <w:hideMark/>
                </w:tcPr>
                <w:p w14:paraId="1BB26640" w14:textId="77777777" w:rsidR="00DD346D" w:rsidRDefault="00DD346D" w:rsidP="00DD346D">
                  <w:pPr>
                    <w:jc w:val="center"/>
                  </w:pPr>
                  <w:r>
                    <w:t>60</w:t>
                  </w:r>
                </w:p>
              </w:tc>
              <w:tc>
                <w:tcPr>
                  <w:tcW w:w="6744" w:type="dxa"/>
                  <w:tcBorders>
                    <w:top w:val="nil"/>
                    <w:left w:val="nil"/>
                    <w:bottom w:val="single" w:sz="4" w:space="0" w:color="auto"/>
                    <w:right w:val="single" w:sz="4" w:space="0" w:color="auto"/>
                  </w:tcBorders>
                  <w:noWrap/>
                  <w:vAlign w:val="bottom"/>
                  <w:hideMark/>
                </w:tcPr>
                <w:p w14:paraId="26096BD6" w14:textId="77777777" w:rsidR="00DD346D" w:rsidRDefault="00DD346D" w:rsidP="00DD346D">
                  <w:pPr>
                    <w:jc w:val="right"/>
                    <w:rPr>
                      <w:i/>
                      <w:iCs/>
                    </w:rPr>
                  </w:pPr>
                  <w:r>
                    <w:rPr>
                      <w:i/>
                      <w:iCs/>
                    </w:rPr>
                    <w:t xml:space="preserve">Натуральное каменно-текстурное покрытие </w:t>
                  </w:r>
                  <w:r>
                    <w:rPr>
                      <w:i/>
                      <w:iCs/>
                      <w:sz w:val="28"/>
                      <w:szCs w:val="28"/>
                    </w:rPr>
                    <w:t>FIRST</w:t>
                  </w:r>
                </w:p>
              </w:tc>
              <w:tc>
                <w:tcPr>
                  <w:tcW w:w="1014" w:type="dxa"/>
                  <w:tcBorders>
                    <w:top w:val="nil"/>
                    <w:left w:val="nil"/>
                    <w:bottom w:val="single" w:sz="4" w:space="0" w:color="auto"/>
                    <w:right w:val="nil"/>
                  </w:tcBorders>
                  <w:noWrap/>
                  <w:vAlign w:val="bottom"/>
                  <w:hideMark/>
                </w:tcPr>
                <w:p w14:paraId="527AA843" w14:textId="77777777" w:rsidR="00DD346D" w:rsidRDefault="00DD346D" w:rsidP="00DD346D">
                  <w:pPr>
                    <w:jc w:val="center"/>
                  </w:pPr>
                  <w:r>
                    <w:t>кг</w:t>
                  </w:r>
                </w:p>
              </w:tc>
              <w:tc>
                <w:tcPr>
                  <w:tcW w:w="1199" w:type="dxa"/>
                  <w:tcBorders>
                    <w:top w:val="nil"/>
                    <w:left w:val="single" w:sz="4" w:space="0" w:color="auto"/>
                    <w:bottom w:val="single" w:sz="4" w:space="0" w:color="auto"/>
                    <w:right w:val="single" w:sz="4" w:space="0" w:color="auto"/>
                  </w:tcBorders>
                  <w:noWrap/>
                  <w:vAlign w:val="bottom"/>
                  <w:hideMark/>
                </w:tcPr>
                <w:p w14:paraId="46960308" w14:textId="77777777" w:rsidR="00DD346D" w:rsidRDefault="00DD346D" w:rsidP="00DD346D">
                  <w:pPr>
                    <w:jc w:val="center"/>
                    <w:rPr>
                      <w:rFonts w:ascii="Arial CYR" w:hAnsi="Arial CYR" w:cs="Arial CYR"/>
                      <w:sz w:val="20"/>
                      <w:szCs w:val="20"/>
                    </w:rPr>
                  </w:pPr>
                  <w:r>
                    <w:rPr>
                      <w:rFonts w:ascii="Arial CYR" w:hAnsi="Arial CYR" w:cs="Arial CYR"/>
                      <w:sz w:val="20"/>
                      <w:szCs w:val="20"/>
                    </w:rPr>
                    <w:t>614,29</w:t>
                  </w:r>
                </w:p>
              </w:tc>
              <w:tc>
                <w:tcPr>
                  <w:tcW w:w="236" w:type="dxa"/>
                  <w:vAlign w:val="center"/>
                  <w:hideMark/>
                </w:tcPr>
                <w:p w14:paraId="03FF2AF1" w14:textId="77777777" w:rsidR="00DD346D" w:rsidRDefault="00DD346D" w:rsidP="00DD346D">
                  <w:pPr>
                    <w:rPr>
                      <w:sz w:val="20"/>
                      <w:szCs w:val="20"/>
                    </w:rPr>
                  </w:pPr>
                </w:p>
              </w:tc>
            </w:tr>
            <w:tr w:rsidR="00DD346D" w14:paraId="0CE7BD10" w14:textId="77777777" w:rsidTr="00CB715F">
              <w:trPr>
                <w:trHeight w:val="315"/>
              </w:trPr>
              <w:tc>
                <w:tcPr>
                  <w:tcW w:w="551" w:type="dxa"/>
                  <w:tcBorders>
                    <w:top w:val="single" w:sz="8" w:space="0" w:color="auto"/>
                    <w:left w:val="single" w:sz="8" w:space="0" w:color="auto"/>
                    <w:bottom w:val="single" w:sz="4" w:space="0" w:color="auto"/>
                    <w:right w:val="single" w:sz="4" w:space="0" w:color="auto"/>
                  </w:tcBorders>
                  <w:noWrap/>
                  <w:vAlign w:val="bottom"/>
                  <w:hideMark/>
                </w:tcPr>
                <w:p w14:paraId="17745658" w14:textId="77777777" w:rsidR="00DD346D" w:rsidRDefault="00DD346D" w:rsidP="00DD346D">
                  <w:pPr>
                    <w:jc w:val="center"/>
                  </w:pPr>
                  <w:r>
                    <w:t>61</w:t>
                  </w:r>
                </w:p>
              </w:tc>
              <w:tc>
                <w:tcPr>
                  <w:tcW w:w="6744" w:type="dxa"/>
                  <w:tcBorders>
                    <w:top w:val="nil"/>
                    <w:left w:val="nil"/>
                    <w:bottom w:val="single" w:sz="4" w:space="0" w:color="auto"/>
                    <w:right w:val="single" w:sz="4" w:space="0" w:color="auto"/>
                  </w:tcBorders>
                  <w:noWrap/>
                  <w:vAlign w:val="bottom"/>
                  <w:hideMark/>
                </w:tcPr>
                <w:p w14:paraId="652139DF" w14:textId="77777777" w:rsidR="00DD346D" w:rsidRDefault="00DD346D" w:rsidP="00DD346D">
                  <w:pPr>
                    <w:jc w:val="right"/>
                    <w:rPr>
                      <w:i/>
                      <w:iCs/>
                    </w:rPr>
                  </w:pPr>
                  <w:r>
                    <w:rPr>
                      <w:i/>
                      <w:iCs/>
                    </w:rPr>
                    <w:t>Грунт латексный FIRST</w:t>
                  </w:r>
                </w:p>
              </w:tc>
              <w:tc>
                <w:tcPr>
                  <w:tcW w:w="1014" w:type="dxa"/>
                  <w:tcBorders>
                    <w:top w:val="nil"/>
                    <w:left w:val="nil"/>
                    <w:bottom w:val="single" w:sz="4" w:space="0" w:color="auto"/>
                    <w:right w:val="nil"/>
                  </w:tcBorders>
                  <w:noWrap/>
                  <w:vAlign w:val="bottom"/>
                  <w:hideMark/>
                </w:tcPr>
                <w:p w14:paraId="46B5F9ED" w14:textId="77777777" w:rsidR="00DD346D" w:rsidRDefault="00DD346D" w:rsidP="00DD346D">
                  <w:pPr>
                    <w:jc w:val="center"/>
                  </w:pPr>
                  <w:r>
                    <w:t>кг</w:t>
                  </w:r>
                </w:p>
              </w:tc>
              <w:tc>
                <w:tcPr>
                  <w:tcW w:w="1199" w:type="dxa"/>
                  <w:tcBorders>
                    <w:top w:val="nil"/>
                    <w:left w:val="single" w:sz="4" w:space="0" w:color="auto"/>
                    <w:bottom w:val="single" w:sz="4" w:space="0" w:color="auto"/>
                    <w:right w:val="single" w:sz="4" w:space="0" w:color="auto"/>
                  </w:tcBorders>
                  <w:noWrap/>
                  <w:vAlign w:val="bottom"/>
                  <w:hideMark/>
                </w:tcPr>
                <w:p w14:paraId="4E41D1BD" w14:textId="77777777" w:rsidR="00DD346D" w:rsidRDefault="00DD346D" w:rsidP="00DD346D">
                  <w:pPr>
                    <w:jc w:val="center"/>
                    <w:rPr>
                      <w:rFonts w:ascii="Arial CYR" w:hAnsi="Arial CYR" w:cs="Arial CYR"/>
                      <w:sz w:val="20"/>
                      <w:szCs w:val="20"/>
                    </w:rPr>
                  </w:pPr>
                  <w:r>
                    <w:rPr>
                      <w:rFonts w:ascii="Arial CYR" w:hAnsi="Arial CYR" w:cs="Arial CYR"/>
                      <w:sz w:val="20"/>
                      <w:szCs w:val="20"/>
                    </w:rPr>
                    <w:t>61,43</w:t>
                  </w:r>
                </w:p>
              </w:tc>
              <w:tc>
                <w:tcPr>
                  <w:tcW w:w="236" w:type="dxa"/>
                  <w:vAlign w:val="center"/>
                  <w:hideMark/>
                </w:tcPr>
                <w:p w14:paraId="4E1814EE" w14:textId="77777777" w:rsidR="00DD346D" w:rsidRDefault="00DD346D" w:rsidP="00DD346D">
                  <w:pPr>
                    <w:rPr>
                      <w:sz w:val="20"/>
                      <w:szCs w:val="20"/>
                    </w:rPr>
                  </w:pPr>
                </w:p>
              </w:tc>
            </w:tr>
            <w:tr w:rsidR="00800862" w14:paraId="6B9C4452" w14:textId="77777777" w:rsidTr="00CB715F">
              <w:trPr>
                <w:trHeight w:val="315"/>
              </w:trPr>
              <w:tc>
                <w:tcPr>
                  <w:tcW w:w="551" w:type="dxa"/>
                  <w:tcBorders>
                    <w:top w:val="single" w:sz="8" w:space="0" w:color="auto"/>
                    <w:left w:val="single" w:sz="8" w:space="0" w:color="auto"/>
                    <w:bottom w:val="nil"/>
                    <w:right w:val="nil"/>
                  </w:tcBorders>
                  <w:shd w:val="clear" w:color="auto" w:fill="D0CECE" w:themeFill="background2" w:themeFillShade="E6"/>
                  <w:noWrap/>
                  <w:vAlign w:val="bottom"/>
                  <w:hideMark/>
                </w:tcPr>
                <w:p w14:paraId="314CD70B" w14:textId="77777777" w:rsidR="00DD346D" w:rsidRDefault="00DD346D" w:rsidP="00DD346D">
                  <w:pPr>
                    <w:jc w:val="center"/>
                    <w:rPr>
                      <w:color w:val="0070C0"/>
                    </w:rPr>
                  </w:pPr>
                  <w:r>
                    <w:rPr>
                      <w:color w:val="0070C0"/>
                    </w:rPr>
                    <w:t> </w:t>
                  </w:r>
                </w:p>
              </w:tc>
              <w:tc>
                <w:tcPr>
                  <w:tcW w:w="6744" w:type="dxa"/>
                  <w:tcBorders>
                    <w:top w:val="single" w:sz="8" w:space="0" w:color="auto"/>
                    <w:left w:val="nil"/>
                    <w:bottom w:val="nil"/>
                    <w:right w:val="nil"/>
                  </w:tcBorders>
                  <w:shd w:val="clear" w:color="auto" w:fill="D0CECE" w:themeFill="background2" w:themeFillShade="E6"/>
                  <w:vAlign w:val="center"/>
                  <w:hideMark/>
                </w:tcPr>
                <w:p w14:paraId="6BE29EBB" w14:textId="77777777" w:rsidR="00DD346D" w:rsidRDefault="00DD346D" w:rsidP="00DD346D">
                  <w:pPr>
                    <w:jc w:val="center"/>
                    <w:rPr>
                      <w:b/>
                      <w:bCs/>
                    </w:rPr>
                  </w:pPr>
                  <w:r>
                    <w:rPr>
                      <w:b/>
                      <w:bCs/>
                    </w:rPr>
                    <w:t>Двери</w:t>
                  </w:r>
                </w:p>
              </w:tc>
              <w:tc>
                <w:tcPr>
                  <w:tcW w:w="1014" w:type="dxa"/>
                  <w:tcBorders>
                    <w:top w:val="single" w:sz="8" w:space="0" w:color="auto"/>
                    <w:left w:val="nil"/>
                    <w:bottom w:val="nil"/>
                    <w:right w:val="nil"/>
                  </w:tcBorders>
                  <w:shd w:val="clear" w:color="auto" w:fill="D0CECE" w:themeFill="background2" w:themeFillShade="E6"/>
                  <w:noWrap/>
                  <w:vAlign w:val="center"/>
                  <w:hideMark/>
                </w:tcPr>
                <w:p w14:paraId="6FF04EB0" w14:textId="77777777" w:rsidR="00DD346D" w:rsidRDefault="00DD346D" w:rsidP="00DD346D">
                  <w:pPr>
                    <w:jc w:val="center"/>
                    <w:rPr>
                      <w:b/>
                      <w:bCs/>
                      <w:color w:val="0070C0"/>
                    </w:rPr>
                  </w:pPr>
                  <w:r>
                    <w:rPr>
                      <w:b/>
                      <w:bCs/>
                      <w:color w:val="0070C0"/>
                    </w:rPr>
                    <w:t> </w:t>
                  </w:r>
                </w:p>
              </w:tc>
              <w:tc>
                <w:tcPr>
                  <w:tcW w:w="1199" w:type="dxa"/>
                  <w:tcBorders>
                    <w:top w:val="nil"/>
                    <w:left w:val="single" w:sz="4" w:space="0" w:color="auto"/>
                    <w:bottom w:val="single" w:sz="4" w:space="0" w:color="auto"/>
                    <w:right w:val="single" w:sz="4" w:space="0" w:color="auto"/>
                  </w:tcBorders>
                  <w:shd w:val="clear" w:color="auto" w:fill="D0CECE" w:themeFill="background2" w:themeFillShade="E6"/>
                  <w:noWrap/>
                  <w:vAlign w:val="bottom"/>
                  <w:hideMark/>
                </w:tcPr>
                <w:p w14:paraId="71079F5C" w14:textId="77777777" w:rsidR="00DD346D" w:rsidRDefault="00DD346D" w:rsidP="00DD346D">
                  <w:pPr>
                    <w:jc w:val="center"/>
                    <w:rPr>
                      <w:rFonts w:ascii="Arial CYR" w:hAnsi="Arial CYR" w:cs="Arial CYR"/>
                      <w:sz w:val="20"/>
                      <w:szCs w:val="20"/>
                    </w:rPr>
                  </w:pPr>
                  <w:r>
                    <w:rPr>
                      <w:rFonts w:ascii="Arial CYR" w:hAnsi="Arial CYR" w:cs="Arial CYR"/>
                      <w:sz w:val="20"/>
                      <w:szCs w:val="20"/>
                    </w:rPr>
                    <w:t> </w:t>
                  </w:r>
                </w:p>
              </w:tc>
              <w:tc>
                <w:tcPr>
                  <w:tcW w:w="236" w:type="dxa"/>
                  <w:vAlign w:val="center"/>
                  <w:hideMark/>
                </w:tcPr>
                <w:p w14:paraId="4C797C24" w14:textId="77777777" w:rsidR="00DD346D" w:rsidRDefault="00DD346D" w:rsidP="00DD346D">
                  <w:pPr>
                    <w:rPr>
                      <w:sz w:val="20"/>
                      <w:szCs w:val="20"/>
                    </w:rPr>
                  </w:pPr>
                </w:p>
              </w:tc>
            </w:tr>
            <w:tr w:rsidR="00DD346D" w14:paraId="192BEA58" w14:textId="77777777" w:rsidTr="00CB715F">
              <w:trPr>
                <w:trHeight w:val="308"/>
              </w:trPr>
              <w:tc>
                <w:tcPr>
                  <w:tcW w:w="551" w:type="dxa"/>
                  <w:tcBorders>
                    <w:top w:val="single" w:sz="8" w:space="0" w:color="auto"/>
                    <w:left w:val="single" w:sz="8" w:space="0" w:color="auto"/>
                    <w:bottom w:val="single" w:sz="4" w:space="0" w:color="auto"/>
                    <w:right w:val="single" w:sz="4" w:space="0" w:color="auto"/>
                  </w:tcBorders>
                  <w:noWrap/>
                  <w:vAlign w:val="bottom"/>
                  <w:hideMark/>
                </w:tcPr>
                <w:p w14:paraId="64F5F66C" w14:textId="77777777" w:rsidR="00DD346D" w:rsidRDefault="00DD346D" w:rsidP="00DD346D">
                  <w:pPr>
                    <w:jc w:val="center"/>
                  </w:pPr>
                  <w:r>
                    <w:t>1</w:t>
                  </w:r>
                </w:p>
              </w:tc>
              <w:tc>
                <w:tcPr>
                  <w:tcW w:w="6744" w:type="dxa"/>
                  <w:tcBorders>
                    <w:top w:val="single" w:sz="8" w:space="0" w:color="auto"/>
                    <w:left w:val="nil"/>
                    <w:bottom w:val="single" w:sz="4" w:space="0" w:color="auto"/>
                    <w:right w:val="single" w:sz="4" w:space="0" w:color="auto"/>
                  </w:tcBorders>
                  <w:noWrap/>
                  <w:vAlign w:val="bottom"/>
                  <w:hideMark/>
                </w:tcPr>
                <w:p w14:paraId="4AFB7828" w14:textId="77777777" w:rsidR="00DD346D" w:rsidRDefault="00DD346D" w:rsidP="00DD346D">
                  <w:pPr>
                    <w:rPr>
                      <w:b/>
                      <w:bCs/>
                    </w:rPr>
                  </w:pPr>
                  <w:r>
                    <w:rPr>
                      <w:b/>
                      <w:bCs/>
                    </w:rPr>
                    <w:t xml:space="preserve">Усиление дверных проемов </w:t>
                  </w:r>
                  <w:proofErr w:type="spellStart"/>
                  <w:r>
                    <w:rPr>
                      <w:b/>
                      <w:bCs/>
                    </w:rPr>
                    <w:t>металом</w:t>
                  </w:r>
                  <w:proofErr w:type="spellEnd"/>
                </w:p>
              </w:tc>
              <w:tc>
                <w:tcPr>
                  <w:tcW w:w="1014" w:type="dxa"/>
                  <w:tcBorders>
                    <w:top w:val="single" w:sz="8" w:space="0" w:color="auto"/>
                    <w:left w:val="nil"/>
                    <w:bottom w:val="single" w:sz="4" w:space="0" w:color="auto"/>
                    <w:right w:val="nil"/>
                  </w:tcBorders>
                  <w:noWrap/>
                  <w:vAlign w:val="bottom"/>
                  <w:hideMark/>
                </w:tcPr>
                <w:p w14:paraId="2C3D7817" w14:textId="77777777" w:rsidR="00DD346D" w:rsidRDefault="00DD346D" w:rsidP="00DD346D">
                  <w:pPr>
                    <w:jc w:val="center"/>
                  </w:pPr>
                  <w:proofErr w:type="spellStart"/>
                  <w:r>
                    <w:t>шт</w:t>
                  </w:r>
                  <w:proofErr w:type="spellEnd"/>
                </w:p>
              </w:tc>
              <w:tc>
                <w:tcPr>
                  <w:tcW w:w="1199" w:type="dxa"/>
                  <w:tcBorders>
                    <w:top w:val="nil"/>
                    <w:left w:val="single" w:sz="4" w:space="0" w:color="auto"/>
                    <w:bottom w:val="single" w:sz="4" w:space="0" w:color="auto"/>
                    <w:right w:val="single" w:sz="4" w:space="0" w:color="auto"/>
                  </w:tcBorders>
                  <w:noWrap/>
                  <w:vAlign w:val="bottom"/>
                  <w:hideMark/>
                </w:tcPr>
                <w:p w14:paraId="4D34D0DD" w14:textId="77777777" w:rsidR="00DD346D" w:rsidRDefault="00DD346D" w:rsidP="00DD346D">
                  <w:pPr>
                    <w:jc w:val="center"/>
                    <w:rPr>
                      <w:rFonts w:ascii="Arial CYR" w:hAnsi="Arial CYR" w:cs="Arial CYR"/>
                      <w:sz w:val="20"/>
                      <w:szCs w:val="20"/>
                    </w:rPr>
                  </w:pPr>
                  <w:r>
                    <w:rPr>
                      <w:rFonts w:ascii="Arial CYR" w:hAnsi="Arial CYR" w:cs="Arial CYR"/>
                      <w:sz w:val="20"/>
                      <w:szCs w:val="20"/>
                    </w:rPr>
                    <w:t>33,00</w:t>
                  </w:r>
                </w:p>
              </w:tc>
              <w:tc>
                <w:tcPr>
                  <w:tcW w:w="236" w:type="dxa"/>
                  <w:vAlign w:val="center"/>
                  <w:hideMark/>
                </w:tcPr>
                <w:p w14:paraId="7E3D8533" w14:textId="77777777" w:rsidR="00DD346D" w:rsidRDefault="00DD346D" w:rsidP="00DD346D">
                  <w:pPr>
                    <w:rPr>
                      <w:sz w:val="20"/>
                      <w:szCs w:val="20"/>
                    </w:rPr>
                  </w:pPr>
                </w:p>
              </w:tc>
            </w:tr>
            <w:tr w:rsidR="00DD346D" w14:paraId="3B0122F0" w14:textId="77777777" w:rsidTr="00CB715F">
              <w:trPr>
                <w:trHeight w:val="315"/>
              </w:trPr>
              <w:tc>
                <w:tcPr>
                  <w:tcW w:w="551" w:type="dxa"/>
                  <w:tcBorders>
                    <w:top w:val="nil"/>
                    <w:left w:val="single" w:sz="8" w:space="0" w:color="auto"/>
                    <w:bottom w:val="single" w:sz="4" w:space="0" w:color="auto"/>
                    <w:right w:val="single" w:sz="4" w:space="0" w:color="auto"/>
                  </w:tcBorders>
                  <w:noWrap/>
                  <w:vAlign w:val="bottom"/>
                  <w:hideMark/>
                </w:tcPr>
                <w:p w14:paraId="44C9EC57" w14:textId="77777777" w:rsidR="00DD346D" w:rsidRDefault="00DD346D" w:rsidP="00DD346D">
                  <w:pPr>
                    <w:jc w:val="center"/>
                  </w:pPr>
                  <w:r>
                    <w:t>2</w:t>
                  </w:r>
                </w:p>
              </w:tc>
              <w:tc>
                <w:tcPr>
                  <w:tcW w:w="6744" w:type="dxa"/>
                  <w:tcBorders>
                    <w:top w:val="nil"/>
                    <w:left w:val="nil"/>
                    <w:bottom w:val="single" w:sz="4" w:space="0" w:color="auto"/>
                    <w:right w:val="single" w:sz="4" w:space="0" w:color="auto"/>
                  </w:tcBorders>
                  <w:noWrap/>
                  <w:vAlign w:val="bottom"/>
                  <w:hideMark/>
                </w:tcPr>
                <w:p w14:paraId="117C8C31" w14:textId="77777777" w:rsidR="00DD346D" w:rsidRDefault="00DD346D" w:rsidP="00DD346D">
                  <w:pPr>
                    <w:jc w:val="right"/>
                    <w:rPr>
                      <w:i/>
                      <w:iCs/>
                    </w:rPr>
                  </w:pPr>
                  <w:r>
                    <w:rPr>
                      <w:i/>
                      <w:iCs/>
                    </w:rPr>
                    <w:t>Уголок 50*50*5</w:t>
                  </w:r>
                </w:p>
              </w:tc>
              <w:tc>
                <w:tcPr>
                  <w:tcW w:w="1014" w:type="dxa"/>
                  <w:tcBorders>
                    <w:top w:val="nil"/>
                    <w:left w:val="nil"/>
                    <w:bottom w:val="single" w:sz="4" w:space="0" w:color="auto"/>
                    <w:right w:val="nil"/>
                  </w:tcBorders>
                  <w:noWrap/>
                  <w:vAlign w:val="bottom"/>
                  <w:hideMark/>
                </w:tcPr>
                <w:p w14:paraId="721AEB52" w14:textId="77777777" w:rsidR="00DD346D" w:rsidRDefault="00DD346D" w:rsidP="00DD346D">
                  <w:pPr>
                    <w:jc w:val="center"/>
                  </w:pPr>
                  <w:proofErr w:type="spellStart"/>
                  <w:r>
                    <w:t>м.п</w:t>
                  </w:r>
                  <w:proofErr w:type="spellEnd"/>
                  <w:r>
                    <w:t>.</w:t>
                  </w:r>
                </w:p>
              </w:tc>
              <w:tc>
                <w:tcPr>
                  <w:tcW w:w="1199" w:type="dxa"/>
                  <w:tcBorders>
                    <w:top w:val="nil"/>
                    <w:left w:val="single" w:sz="4" w:space="0" w:color="auto"/>
                    <w:bottom w:val="single" w:sz="4" w:space="0" w:color="auto"/>
                    <w:right w:val="single" w:sz="4" w:space="0" w:color="auto"/>
                  </w:tcBorders>
                  <w:noWrap/>
                  <w:vAlign w:val="bottom"/>
                  <w:hideMark/>
                </w:tcPr>
                <w:p w14:paraId="0DC2997C" w14:textId="77777777" w:rsidR="00DD346D" w:rsidRDefault="00DD346D" w:rsidP="00DD346D">
                  <w:pPr>
                    <w:jc w:val="center"/>
                    <w:rPr>
                      <w:rFonts w:ascii="Arial CYR" w:hAnsi="Arial CYR" w:cs="Arial CYR"/>
                      <w:sz w:val="20"/>
                      <w:szCs w:val="20"/>
                    </w:rPr>
                  </w:pPr>
                  <w:r>
                    <w:rPr>
                      <w:rFonts w:ascii="Arial CYR" w:hAnsi="Arial CYR" w:cs="Arial CYR"/>
                      <w:sz w:val="20"/>
                      <w:szCs w:val="20"/>
                    </w:rPr>
                    <w:t>462,00</w:t>
                  </w:r>
                </w:p>
              </w:tc>
              <w:tc>
                <w:tcPr>
                  <w:tcW w:w="236" w:type="dxa"/>
                  <w:vAlign w:val="center"/>
                  <w:hideMark/>
                </w:tcPr>
                <w:p w14:paraId="7D86E4B6" w14:textId="77777777" w:rsidR="00DD346D" w:rsidRDefault="00DD346D" w:rsidP="00DD346D">
                  <w:pPr>
                    <w:rPr>
                      <w:sz w:val="20"/>
                      <w:szCs w:val="20"/>
                    </w:rPr>
                  </w:pPr>
                </w:p>
              </w:tc>
            </w:tr>
            <w:tr w:rsidR="00DD346D" w14:paraId="340A11D4" w14:textId="77777777" w:rsidTr="00CB715F">
              <w:trPr>
                <w:trHeight w:val="308"/>
              </w:trPr>
              <w:tc>
                <w:tcPr>
                  <w:tcW w:w="551" w:type="dxa"/>
                  <w:tcBorders>
                    <w:top w:val="single" w:sz="8" w:space="0" w:color="auto"/>
                    <w:left w:val="single" w:sz="8" w:space="0" w:color="auto"/>
                    <w:bottom w:val="single" w:sz="4" w:space="0" w:color="auto"/>
                    <w:right w:val="single" w:sz="4" w:space="0" w:color="auto"/>
                  </w:tcBorders>
                  <w:noWrap/>
                  <w:vAlign w:val="bottom"/>
                  <w:hideMark/>
                </w:tcPr>
                <w:p w14:paraId="35A61EBD" w14:textId="77777777" w:rsidR="00DD346D" w:rsidRDefault="00DD346D" w:rsidP="00DD346D">
                  <w:pPr>
                    <w:jc w:val="center"/>
                  </w:pPr>
                  <w:r>
                    <w:t>3</w:t>
                  </w:r>
                </w:p>
              </w:tc>
              <w:tc>
                <w:tcPr>
                  <w:tcW w:w="6744" w:type="dxa"/>
                  <w:tcBorders>
                    <w:top w:val="nil"/>
                    <w:left w:val="nil"/>
                    <w:bottom w:val="single" w:sz="4" w:space="0" w:color="auto"/>
                    <w:right w:val="single" w:sz="4" w:space="0" w:color="auto"/>
                  </w:tcBorders>
                  <w:noWrap/>
                  <w:vAlign w:val="bottom"/>
                  <w:hideMark/>
                </w:tcPr>
                <w:p w14:paraId="40F6126D" w14:textId="77777777" w:rsidR="00DD346D" w:rsidRDefault="00DD346D" w:rsidP="00DD346D">
                  <w:pPr>
                    <w:jc w:val="right"/>
                    <w:rPr>
                      <w:i/>
                      <w:iCs/>
                    </w:rPr>
                  </w:pPr>
                  <w:r>
                    <w:rPr>
                      <w:i/>
                      <w:iCs/>
                    </w:rPr>
                    <w:t>Полоса 50*5</w:t>
                  </w:r>
                </w:p>
              </w:tc>
              <w:tc>
                <w:tcPr>
                  <w:tcW w:w="1014" w:type="dxa"/>
                  <w:tcBorders>
                    <w:top w:val="nil"/>
                    <w:left w:val="nil"/>
                    <w:bottom w:val="single" w:sz="4" w:space="0" w:color="auto"/>
                    <w:right w:val="nil"/>
                  </w:tcBorders>
                  <w:noWrap/>
                  <w:vAlign w:val="bottom"/>
                  <w:hideMark/>
                </w:tcPr>
                <w:p w14:paraId="3B2DAA4D" w14:textId="77777777" w:rsidR="00DD346D" w:rsidRDefault="00DD346D" w:rsidP="00DD346D">
                  <w:pPr>
                    <w:jc w:val="center"/>
                  </w:pPr>
                  <w:proofErr w:type="spellStart"/>
                  <w:r>
                    <w:t>м.п</w:t>
                  </w:r>
                  <w:proofErr w:type="spellEnd"/>
                  <w:r>
                    <w:t>.</w:t>
                  </w:r>
                </w:p>
              </w:tc>
              <w:tc>
                <w:tcPr>
                  <w:tcW w:w="1199" w:type="dxa"/>
                  <w:tcBorders>
                    <w:top w:val="nil"/>
                    <w:left w:val="single" w:sz="4" w:space="0" w:color="auto"/>
                    <w:bottom w:val="single" w:sz="4" w:space="0" w:color="auto"/>
                    <w:right w:val="single" w:sz="4" w:space="0" w:color="auto"/>
                  </w:tcBorders>
                  <w:noWrap/>
                  <w:vAlign w:val="bottom"/>
                  <w:hideMark/>
                </w:tcPr>
                <w:p w14:paraId="61EB297B" w14:textId="77777777" w:rsidR="00DD346D" w:rsidRDefault="00DD346D" w:rsidP="00DD346D">
                  <w:pPr>
                    <w:jc w:val="center"/>
                    <w:rPr>
                      <w:rFonts w:ascii="Arial CYR" w:hAnsi="Arial CYR" w:cs="Arial CYR"/>
                      <w:sz w:val="20"/>
                      <w:szCs w:val="20"/>
                    </w:rPr>
                  </w:pPr>
                  <w:r>
                    <w:rPr>
                      <w:rFonts w:ascii="Arial CYR" w:hAnsi="Arial CYR" w:cs="Arial CYR"/>
                      <w:sz w:val="20"/>
                      <w:szCs w:val="20"/>
                    </w:rPr>
                    <w:t>330,00</w:t>
                  </w:r>
                </w:p>
              </w:tc>
              <w:tc>
                <w:tcPr>
                  <w:tcW w:w="236" w:type="dxa"/>
                  <w:vAlign w:val="center"/>
                  <w:hideMark/>
                </w:tcPr>
                <w:p w14:paraId="15A347E6" w14:textId="77777777" w:rsidR="00DD346D" w:rsidRDefault="00DD346D" w:rsidP="00DD346D">
                  <w:pPr>
                    <w:rPr>
                      <w:sz w:val="20"/>
                      <w:szCs w:val="20"/>
                    </w:rPr>
                  </w:pPr>
                </w:p>
              </w:tc>
            </w:tr>
            <w:tr w:rsidR="00DD346D" w14:paraId="09258697" w14:textId="77777777" w:rsidTr="00CB715F">
              <w:trPr>
                <w:trHeight w:val="315"/>
              </w:trPr>
              <w:tc>
                <w:tcPr>
                  <w:tcW w:w="551" w:type="dxa"/>
                  <w:tcBorders>
                    <w:top w:val="nil"/>
                    <w:left w:val="single" w:sz="8" w:space="0" w:color="auto"/>
                    <w:bottom w:val="single" w:sz="4" w:space="0" w:color="auto"/>
                    <w:right w:val="single" w:sz="4" w:space="0" w:color="auto"/>
                  </w:tcBorders>
                  <w:noWrap/>
                  <w:vAlign w:val="bottom"/>
                  <w:hideMark/>
                </w:tcPr>
                <w:p w14:paraId="015AD29A" w14:textId="77777777" w:rsidR="00DD346D" w:rsidRDefault="00DD346D" w:rsidP="00DD346D">
                  <w:pPr>
                    <w:jc w:val="center"/>
                  </w:pPr>
                  <w:r>
                    <w:t>4</w:t>
                  </w:r>
                </w:p>
              </w:tc>
              <w:tc>
                <w:tcPr>
                  <w:tcW w:w="6744" w:type="dxa"/>
                  <w:tcBorders>
                    <w:top w:val="nil"/>
                    <w:left w:val="nil"/>
                    <w:bottom w:val="single" w:sz="4" w:space="0" w:color="auto"/>
                    <w:right w:val="single" w:sz="4" w:space="0" w:color="auto"/>
                  </w:tcBorders>
                  <w:noWrap/>
                  <w:vAlign w:val="bottom"/>
                  <w:hideMark/>
                </w:tcPr>
                <w:p w14:paraId="144E1698" w14:textId="77777777" w:rsidR="00DD346D" w:rsidRDefault="00DD346D" w:rsidP="00DD346D">
                  <w:pPr>
                    <w:jc w:val="right"/>
                    <w:rPr>
                      <w:i/>
                      <w:iCs/>
                    </w:rPr>
                  </w:pPr>
                  <w:r>
                    <w:rPr>
                      <w:i/>
                      <w:iCs/>
                    </w:rPr>
                    <w:t xml:space="preserve">Электроды </w:t>
                  </w:r>
                </w:p>
              </w:tc>
              <w:tc>
                <w:tcPr>
                  <w:tcW w:w="1014" w:type="dxa"/>
                  <w:tcBorders>
                    <w:top w:val="nil"/>
                    <w:left w:val="nil"/>
                    <w:bottom w:val="single" w:sz="4" w:space="0" w:color="auto"/>
                    <w:right w:val="nil"/>
                  </w:tcBorders>
                  <w:noWrap/>
                  <w:vAlign w:val="bottom"/>
                  <w:hideMark/>
                </w:tcPr>
                <w:p w14:paraId="12C584FD" w14:textId="77777777" w:rsidR="00DD346D" w:rsidRDefault="00DD346D" w:rsidP="00DD346D">
                  <w:pPr>
                    <w:jc w:val="center"/>
                  </w:pPr>
                  <w:r>
                    <w:t>кг</w:t>
                  </w:r>
                </w:p>
              </w:tc>
              <w:tc>
                <w:tcPr>
                  <w:tcW w:w="1199" w:type="dxa"/>
                  <w:tcBorders>
                    <w:top w:val="nil"/>
                    <w:left w:val="single" w:sz="4" w:space="0" w:color="auto"/>
                    <w:bottom w:val="single" w:sz="4" w:space="0" w:color="auto"/>
                    <w:right w:val="single" w:sz="4" w:space="0" w:color="auto"/>
                  </w:tcBorders>
                  <w:noWrap/>
                  <w:vAlign w:val="bottom"/>
                  <w:hideMark/>
                </w:tcPr>
                <w:p w14:paraId="3E8B8CA1" w14:textId="77777777" w:rsidR="00DD346D" w:rsidRDefault="00DD346D" w:rsidP="00DD346D">
                  <w:pPr>
                    <w:jc w:val="center"/>
                    <w:rPr>
                      <w:rFonts w:ascii="Arial CYR" w:hAnsi="Arial CYR" w:cs="Arial CYR"/>
                      <w:sz w:val="20"/>
                      <w:szCs w:val="20"/>
                    </w:rPr>
                  </w:pPr>
                  <w:r>
                    <w:rPr>
                      <w:rFonts w:ascii="Arial CYR" w:hAnsi="Arial CYR" w:cs="Arial CYR"/>
                      <w:sz w:val="20"/>
                      <w:szCs w:val="20"/>
                    </w:rPr>
                    <w:t>66,00</w:t>
                  </w:r>
                </w:p>
              </w:tc>
              <w:tc>
                <w:tcPr>
                  <w:tcW w:w="236" w:type="dxa"/>
                  <w:vAlign w:val="center"/>
                  <w:hideMark/>
                </w:tcPr>
                <w:p w14:paraId="0A9ECCDA" w14:textId="77777777" w:rsidR="00DD346D" w:rsidRDefault="00DD346D" w:rsidP="00DD346D">
                  <w:pPr>
                    <w:rPr>
                      <w:sz w:val="20"/>
                      <w:szCs w:val="20"/>
                    </w:rPr>
                  </w:pPr>
                </w:p>
              </w:tc>
            </w:tr>
            <w:tr w:rsidR="00DD346D" w14:paraId="41671B9A" w14:textId="77777777" w:rsidTr="00CB715F">
              <w:trPr>
                <w:trHeight w:val="308"/>
              </w:trPr>
              <w:tc>
                <w:tcPr>
                  <w:tcW w:w="551" w:type="dxa"/>
                  <w:tcBorders>
                    <w:top w:val="single" w:sz="8" w:space="0" w:color="auto"/>
                    <w:left w:val="single" w:sz="8" w:space="0" w:color="auto"/>
                    <w:bottom w:val="single" w:sz="4" w:space="0" w:color="auto"/>
                    <w:right w:val="single" w:sz="4" w:space="0" w:color="auto"/>
                  </w:tcBorders>
                  <w:noWrap/>
                  <w:vAlign w:val="bottom"/>
                  <w:hideMark/>
                </w:tcPr>
                <w:p w14:paraId="7FA8F597" w14:textId="77777777" w:rsidR="00DD346D" w:rsidRDefault="00DD346D" w:rsidP="00DD346D">
                  <w:pPr>
                    <w:jc w:val="center"/>
                  </w:pPr>
                  <w:r>
                    <w:t>5</w:t>
                  </w:r>
                </w:p>
              </w:tc>
              <w:tc>
                <w:tcPr>
                  <w:tcW w:w="6744" w:type="dxa"/>
                  <w:tcBorders>
                    <w:top w:val="nil"/>
                    <w:left w:val="nil"/>
                    <w:bottom w:val="single" w:sz="4" w:space="0" w:color="auto"/>
                    <w:right w:val="single" w:sz="4" w:space="0" w:color="auto"/>
                  </w:tcBorders>
                  <w:noWrap/>
                  <w:vAlign w:val="bottom"/>
                  <w:hideMark/>
                </w:tcPr>
                <w:p w14:paraId="0FE29E8A" w14:textId="77777777" w:rsidR="00DD346D" w:rsidRDefault="00DD346D" w:rsidP="00DD346D">
                  <w:pPr>
                    <w:jc w:val="right"/>
                    <w:rPr>
                      <w:i/>
                      <w:iCs/>
                    </w:rPr>
                  </w:pPr>
                  <w:r>
                    <w:rPr>
                      <w:i/>
                      <w:iCs/>
                    </w:rPr>
                    <w:t>Грунт ГФ 21</w:t>
                  </w:r>
                </w:p>
              </w:tc>
              <w:tc>
                <w:tcPr>
                  <w:tcW w:w="1014" w:type="dxa"/>
                  <w:tcBorders>
                    <w:top w:val="nil"/>
                    <w:left w:val="nil"/>
                    <w:bottom w:val="single" w:sz="4" w:space="0" w:color="auto"/>
                    <w:right w:val="nil"/>
                  </w:tcBorders>
                  <w:noWrap/>
                  <w:vAlign w:val="bottom"/>
                  <w:hideMark/>
                </w:tcPr>
                <w:p w14:paraId="03E8D134" w14:textId="77777777" w:rsidR="00DD346D" w:rsidRDefault="00DD346D" w:rsidP="00DD346D">
                  <w:pPr>
                    <w:jc w:val="center"/>
                  </w:pPr>
                  <w:r>
                    <w:t>кг</w:t>
                  </w:r>
                </w:p>
              </w:tc>
              <w:tc>
                <w:tcPr>
                  <w:tcW w:w="1199" w:type="dxa"/>
                  <w:tcBorders>
                    <w:top w:val="nil"/>
                    <w:left w:val="single" w:sz="4" w:space="0" w:color="auto"/>
                    <w:bottom w:val="single" w:sz="4" w:space="0" w:color="auto"/>
                    <w:right w:val="single" w:sz="4" w:space="0" w:color="auto"/>
                  </w:tcBorders>
                  <w:noWrap/>
                  <w:vAlign w:val="bottom"/>
                  <w:hideMark/>
                </w:tcPr>
                <w:p w14:paraId="15AE6CCB" w14:textId="77777777" w:rsidR="00DD346D" w:rsidRDefault="00DD346D" w:rsidP="00DD346D">
                  <w:pPr>
                    <w:jc w:val="center"/>
                    <w:rPr>
                      <w:rFonts w:ascii="Arial CYR" w:hAnsi="Arial CYR" w:cs="Arial CYR"/>
                      <w:sz w:val="20"/>
                      <w:szCs w:val="20"/>
                    </w:rPr>
                  </w:pPr>
                  <w:r>
                    <w:rPr>
                      <w:rFonts w:ascii="Arial CYR" w:hAnsi="Arial CYR" w:cs="Arial CYR"/>
                      <w:sz w:val="20"/>
                      <w:szCs w:val="20"/>
                    </w:rPr>
                    <w:t>54,52</w:t>
                  </w:r>
                </w:p>
              </w:tc>
              <w:tc>
                <w:tcPr>
                  <w:tcW w:w="236" w:type="dxa"/>
                  <w:vAlign w:val="center"/>
                  <w:hideMark/>
                </w:tcPr>
                <w:p w14:paraId="5F90645D" w14:textId="77777777" w:rsidR="00DD346D" w:rsidRDefault="00DD346D" w:rsidP="00DD346D">
                  <w:pPr>
                    <w:rPr>
                      <w:sz w:val="20"/>
                      <w:szCs w:val="20"/>
                    </w:rPr>
                  </w:pPr>
                </w:p>
              </w:tc>
            </w:tr>
            <w:tr w:rsidR="00DD346D" w14:paraId="3FE6A8B3" w14:textId="77777777" w:rsidTr="00CB715F">
              <w:trPr>
                <w:trHeight w:val="315"/>
              </w:trPr>
              <w:tc>
                <w:tcPr>
                  <w:tcW w:w="551" w:type="dxa"/>
                  <w:tcBorders>
                    <w:top w:val="nil"/>
                    <w:left w:val="single" w:sz="8" w:space="0" w:color="auto"/>
                    <w:bottom w:val="single" w:sz="4" w:space="0" w:color="auto"/>
                    <w:right w:val="single" w:sz="4" w:space="0" w:color="auto"/>
                  </w:tcBorders>
                  <w:noWrap/>
                  <w:vAlign w:val="bottom"/>
                  <w:hideMark/>
                </w:tcPr>
                <w:p w14:paraId="2B9AB84A" w14:textId="77777777" w:rsidR="00DD346D" w:rsidRDefault="00DD346D" w:rsidP="00DD346D">
                  <w:pPr>
                    <w:jc w:val="center"/>
                  </w:pPr>
                  <w:r>
                    <w:t>6</w:t>
                  </w:r>
                </w:p>
              </w:tc>
              <w:tc>
                <w:tcPr>
                  <w:tcW w:w="6744" w:type="dxa"/>
                  <w:tcBorders>
                    <w:top w:val="nil"/>
                    <w:left w:val="nil"/>
                    <w:bottom w:val="single" w:sz="4" w:space="0" w:color="auto"/>
                    <w:right w:val="single" w:sz="4" w:space="0" w:color="auto"/>
                  </w:tcBorders>
                  <w:noWrap/>
                  <w:vAlign w:val="bottom"/>
                  <w:hideMark/>
                </w:tcPr>
                <w:p w14:paraId="699CC473" w14:textId="77777777" w:rsidR="00DD346D" w:rsidRDefault="00DD346D" w:rsidP="00DD346D">
                  <w:pPr>
                    <w:jc w:val="right"/>
                    <w:rPr>
                      <w:i/>
                      <w:iCs/>
                    </w:rPr>
                  </w:pPr>
                  <w:proofErr w:type="spellStart"/>
                  <w:r>
                    <w:rPr>
                      <w:i/>
                      <w:iCs/>
                    </w:rPr>
                    <w:t>Химанкер</w:t>
                  </w:r>
                  <w:proofErr w:type="spellEnd"/>
                </w:p>
              </w:tc>
              <w:tc>
                <w:tcPr>
                  <w:tcW w:w="1014" w:type="dxa"/>
                  <w:tcBorders>
                    <w:top w:val="nil"/>
                    <w:left w:val="nil"/>
                    <w:bottom w:val="single" w:sz="4" w:space="0" w:color="auto"/>
                    <w:right w:val="nil"/>
                  </w:tcBorders>
                  <w:noWrap/>
                  <w:vAlign w:val="bottom"/>
                  <w:hideMark/>
                </w:tcPr>
                <w:p w14:paraId="3E295A40" w14:textId="77777777" w:rsidR="00DD346D" w:rsidRDefault="00DD346D" w:rsidP="00DD346D">
                  <w:pPr>
                    <w:jc w:val="center"/>
                  </w:pPr>
                  <w:proofErr w:type="spellStart"/>
                  <w:r>
                    <w:t>шт</w:t>
                  </w:r>
                  <w:proofErr w:type="spellEnd"/>
                </w:p>
              </w:tc>
              <w:tc>
                <w:tcPr>
                  <w:tcW w:w="1199" w:type="dxa"/>
                  <w:tcBorders>
                    <w:top w:val="nil"/>
                    <w:left w:val="single" w:sz="4" w:space="0" w:color="auto"/>
                    <w:bottom w:val="single" w:sz="4" w:space="0" w:color="auto"/>
                    <w:right w:val="single" w:sz="4" w:space="0" w:color="auto"/>
                  </w:tcBorders>
                  <w:noWrap/>
                  <w:vAlign w:val="bottom"/>
                  <w:hideMark/>
                </w:tcPr>
                <w:p w14:paraId="5378275C" w14:textId="77777777" w:rsidR="00DD346D" w:rsidRDefault="00DD346D" w:rsidP="00DD346D">
                  <w:pPr>
                    <w:jc w:val="center"/>
                    <w:rPr>
                      <w:rFonts w:ascii="Arial CYR" w:hAnsi="Arial CYR" w:cs="Arial CYR"/>
                      <w:sz w:val="20"/>
                      <w:szCs w:val="20"/>
                    </w:rPr>
                  </w:pPr>
                  <w:r>
                    <w:rPr>
                      <w:rFonts w:ascii="Arial CYR" w:hAnsi="Arial CYR" w:cs="Arial CYR"/>
                      <w:sz w:val="20"/>
                      <w:szCs w:val="20"/>
                    </w:rPr>
                    <w:t>16,50</w:t>
                  </w:r>
                </w:p>
              </w:tc>
              <w:tc>
                <w:tcPr>
                  <w:tcW w:w="236" w:type="dxa"/>
                  <w:vAlign w:val="center"/>
                  <w:hideMark/>
                </w:tcPr>
                <w:p w14:paraId="438AD3A8" w14:textId="77777777" w:rsidR="00DD346D" w:rsidRDefault="00DD346D" w:rsidP="00DD346D">
                  <w:pPr>
                    <w:rPr>
                      <w:sz w:val="20"/>
                      <w:szCs w:val="20"/>
                    </w:rPr>
                  </w:pPr>
                </w:p>
              </w:tc>
            </w:tr>
            <w:tr w:rsidR="00DD346D" w14:paraId="32E2685E" w14:textId="77777777" w:rsidTr="00CB715F">
              <w:trPr>
                <w:trHeight w:val="308"/>
              </w:trPr>
              <w:tc>
                <w:tcPr>
                  <w:tcW w:w="551" w:type="dxa"/>
                  <w:tcBorders>
                    <w:top w:val="single" w:sz="8" w:space="0" w:color="auto"/>
                    <w:left w:val="single" w:sz="8" w:space="0" w:color="auto"/>
                    <w:bottom w:val="single" w:sz="4" w:space="0" w:color="auto"/>
                    <w:right w:val="single" w:sz="4" w:space="0" w:color="auto"/>
                  </w:tcBorders>
                  <w:noWrap/>
                  <w:vAlign w:val="bottom"/>
                  <w:hideMark/>
                </w:tcPr>
                <w:p w14:paraId="0EE2BE9C" w14:textId="77777777" w:rsidR="00DD346D" w:rsidRDefault="00DD346D" w:rsidP="00DD346D">
                  <w:pPr>
                    <w:jc w:val="center"/>
                  </w:pPr>
                  <w:r>
                    <w:t>7</w:t>
                  </w:r>
                </w:p>
              </w:tc>
              <w:tc>
                <w:tcPr>
                  <w:tcW w:w="6744" w:type="dxa"/>
                  <w:tcBorders>
                    <w:top w:val="nil"/>
                    <w:left w:val="nil"/>
                    <w:bottom w:val="single" w:sz="4" w:space="0" w:color="auto"/>
                    <w:right w:val="single" w:sz="4" w:space="0" w:color="auto"/>
                  </w:tcBorders>
                  <w:noWrap/>
                  <w:vAlign w:val="bottom"/>
                  <w:hideMark/>
                </w:tcPr>
                <w:p w14:paraId="2BB72982" w14:textId="77777777" w:rsidR="00DD346D" w:rsidRDefault="00DD346D" w:rsidP="00DD346D">
                  <w:pPr>
                    <w:jc w:val="right"/>
                    <w:rPr>
                      <w:i/>
                      <w:iCs/>
                    </w:rPr>
                  </w:pPr>
                  <w:proofErr w:type="gramStart"/>
                  <w:r>
                    <w:rPr>
                      <w:i/>
                      <w:iCs/>
                    </w:rPr>
                    <w:t>Диск  отрезной</w:t>
                  </w:r>
                  <w:proofErr w:type="gramEnd"/>
                  <w:r>
                    <w:rPr>
                      <w:i/>
                      <w:iCs/>
                    </w:rPr>
                    <w:t xml:space="preserve"> 230</w:t>
                  </w:r>
                </w:p>
              </w:tc>
              <w:tc>
                <w:tcPr>
                  <w:tcW w:w="1014" w:type="dxa"/>
                  <w:tcBorders>
                    <w:top w:val="nil"/>
                    <w:left w:val="nil"/>
                    <w:bottom w:val="single" w:sz="4" w:space="0" w:color="auto"/>
                    <w:right w:val="nil"/>
                  </w:tcBorders>
                  <w:noWrap/>
                  <w:vAlign w:val="bottom"/>
                  <w:hideMark/>
                </w:tcPr>
                <w:p w14:paraId="2CC03AF7" w14:textId="77777777" w:rsidR="00DD346D" w:rsidRDefault="00DD346D" w:rsidP="00DD346D">
                  <w:pPr>
                    <w:jc w:val="center"/>
                  </w:pPr>
                  <w:proofErr w:type="spellStart"/>
                  <w:r>
                    <w:t>шт</w:t>
                  </w:r>
                  <w:proofErr w:type="spellEnd"/>
                </w:p>
              </w:tc>
              <w:tc>
                <w:tcPr>
                  <w:tcW w:w="1199" w:type="dxa"/>
                  <w:tcBorders>
                    <w:top w:val="nil"/>
                    <w:left w:val="single" w:sz="4" w:space="0" w:color="auto"/>
                    <w:bottom w:val="single" w:sz="4" w:space="0" w:color="auto"/>
                    <w:right w:val="single" w:sz="4" w:space="0" w:color="auto"/>
                  </w:tcBorders>
                  <w:noWrap/>
                  <w:vAlign w:val="bottom"/>
                  <w:hideMark/>
                </w:tcPr>
                <w:p w14:paraId="65A2EE4B" w14:textId="77777777" w:rsidR="00DD346D" w:rsidRDefault="00DD346D" w:rsidP="00DD346D">
                  <w:pPr>
                    <w:jc w:val="center"/>
                    <w:rPr>
                      <w:rFonts w:ascii="Arial CYR" w:hAnsi="Arial CYR" w:cs="Arial CYR"/>
                      <w:sz w:val="20"/>
                      <w:szCs w:val="20"/>
                    </w:rPr>
                  </w:pPr>
                  <w:r>
                    <w:rPr>
                      <w:rFonts w:ascii="Arial CYR" w:hAnsi="Arial CYR" w:cs="Arial CYR"/>
                      <w:sz w:val="20"/>
                      <w:szCs w:val="20"/>
                    </w:rPr>
                    <w:t>37,50</w:t>
                  </w:r>
                </w:p>
              </w:tc>
              <w:tc>
                <w:tcPr>
                  <w:tcW w:w="236" w:type="dxa"/>
                  <w:vAlign w:val="center"/>
                  <w:hideMark/>
                </w:tcPr>
                <w:p w14:paraId="369CA7E9" w14:textId="77777777" w:rsidR="00DD346D" w:rsidRDefault="00DD346D" w:rsidP="00DD346D">
                  <w:pPr>
                    <w:rPr>
                      <w:sz w:val="20"/>
                      <w:szCs w:val="20"/>
                    </w:rPr>
                  </w:pPr>
                </w:p>
              </w:tc>
            </w:tr>
            <w:tr w:rsidR="00DD346D" w14:paraId="2D3D5CAF" w14:textId="77777777" w:rsidTr="00CB715F">
              <w:trPr>
                <w:trHeight w:val="315"/>
              </w:trPr>
              <w:tc>
                <w:tcPr>
                  <w:tcW w:w="551" w:type="dxa"/>
                  <w:tcBorders>
                    <w:top w:val="nil"/>
                    <w:left w:val="single" w:sz="8" w:space="0" w:color="auto"/>
                    <w:bottom w:val="single" w:sz="4" w:space="0" w:color="auto"/>
                    <w:right w:val="single" w:sz="4" w:space="0" w:color="auto"/>
                  </w:tcBorders>
                  <w:noWrap/>
                  <w:vAlign w:val="bottom"/>
                  <w:hideMark/>
                </w:tcPr>
                <w:p w14:paraId="32CAA601" w14:textId="77777777" w:rsidR="00DD346D" w:rsidRDefault="00DD346D" w:rsidP="00DD346D">
                  <w:pPr>
                    <w:jc w:val="center"/>
                  </w:pPr>
                  <w:r>
                    <w:t>8</w:t>
                  </w:r>
                </w:p>
              </w:tc>
              <w:tc>
                <w:tcPr>
                  <w:tcW w:w="6744" w:type="dxa"/>
                  <w:tcBorders>
                    <w:top w:val="nil"/>
                    <w:left w:val="nil"/>
                    <w:bottom w:val="single" w:sz="4" w:space="0" w:color="auto"/>
                    <w:right w:val="single" w:sz="4" w:space="0" w:color="auto"/>
                  </w:tcBorders>
                  <w:noWrap/>
                  <w:vAlign w:val="bottom"/>
                  <w:hideMark/>
                </w:tcPr>
                <w:p w14:paraId="234F559F" w14:textId="77777777" w:rsidR="00DD346D" w:rsidRDefault="00DD346D" w:rsidP="00DD346D">
                  <w:pPr>
                    <w:rPr>
                      <w:b/>
                      <w:bCs/>
                    </w:rPr>
                  </w:pPr>
                  <w:r>
                    <w:rPr>
                      <w:b/>
                      <w:bCs/>
                    </w:rPr>
                    <w:t>Монтаж дверей скрытого монтажа (СУ, технические помещения)</w:t>
                  </w:r>
                </w:p>
              </w:tc>
              <w:tc>
                <w:tcPr>
                  <w:tcW w:w="1014" w:type="dxa"/>
                  <w:tcBorders>
                    <w:top w:val="nil"/>
                    <w:left w:val="nil"/>
                    <w:bottom w:val="single" w:sz="4" w:space="0" w:color="auto"/>
                    <w:right w:val="nil"/>
                  </w:tcBorders>
                  <w:noWrap/>
                  <w:vAlign w:val="bottom"/>
                  <w:hideMark/>
                </w:tcPr>
                <w:p w14:paraId="359485C3" w14:textId="77777777" w:rsidR="00DD346D" w:rsidRDefault="00DD346D" w:rsidP="00DD346D">
                  <w:pPr>
                    <w:jc w:val="center"/>
                  </w:pPr>
                  <w:proofErr w:type="spellStart"/>
                  <w:r>
                    <w:t>шт</w:t>
                  </w:r>
                  <w:proofErr w:type="spellEnd"/>
                </w:p>
              </w:tc>
              <w:tc>
                <w:tcPr>
                  <w:tcW w:w="1199" w:type="dxa"/>
                  <w:tcBorders>
                    <w:top w:val="nil"/>
                    <w:left w:val="single" w:sz="4" w:space="0" w:color="auto"/>
                    <w:bottom w:val="single" w:sz="4" w:space="0" w:color="auto"/>
                    <w:right w:val="single" w:sz="4" w:space="0" w:color="auto"/>
                  </w:tcBorders>
                  <w:noWrap/>
                  <w:vAlign w:val="bottom"/>
                  <w:hideMark/>
                </w:tcPr>
                <w:p w14:paraId="1DDC4AE1" w14:textId="77777777" w:rsidR="00DD346D" w:rsidRDefault="00DD346D" w:rsidP="00DD346D">
                  <w:pPr>
                    <w:jc w:val="center"/>
                    <w:rPr>
                      <w:rFonts w:ascii="Arial CYR" w:hAnsi="Arial CYR" w:cs="Arial CYR"/>
                      <w:sz w:val="20"/>
                      <w:szCs w:val="20"/>
                    </w:rPr>
                  </w:pPr>
                  <w:r>
                    <w:rPr>
                      <w:rFonts w:ascii="Arial CYR" w:hAnsi="Arial CYR" w:cs="Arial CYR"/>
                      <w:sz w:val="20"/>
                      <w:szCs w:val="20"/>
                    </w:rPr>
                    <w:t>68,00</w:t>
                  </w:r>
                </w:p>
              </w:tc>
              <w:tc>
                <w:tcPr>
                  <w:tcW w:w="236" w:type="dxa"/>
                  <w:vAlign w:val="center"/>
                  <w:hideMark/>
                </w:tcPr>
                <w:p w14:paraId="273166B1" w14:textId="77777777" w:rsidR="00DD346D" w:rsidRDefault="00DD346D" w:rsidP="00DD346D">
                  <w:pPr>
                    <w:rPr>
                      <w:sz w:val="20"/>
                      <w:szCs w:val="20"/>
                    </w:rPr>
                  </w:pPr>
                </w:p>
              </w:tc>
            </w:tr>
            <w:tr w:rsidR="00DD346D" w14:paraId="632125D9" w14:textId="77777777" w:rsidTr="00CB715F">
              <w:trPr>
                <w:trHeight w:val="308"/>
              </w:trPr>
              <w:tc>
                <w:tcPr>
                  <w:tcW w:w="551" w:type="dxa"/>
                  <w:tcBorders>
                    <w:top w:val="single" w:sz="8" w:space="0" w:color="auto"/>
                    <w:left w:val="single" w:sz="8" w:space="0" w:color="auto"/>
                    <w:bottom w:val="single" w:sz="4" w:space="0" w:color="auto"/>
                    <w:right w:val="single" w:sz="4" w:space="0" w:color="auto"/>
                  </w:tcBorders>
                  <w:noWrap/>
                  <w:vAlign w:val="bottom"/>
                  <w:hideMark/>
                </w:tcPr>
                <w:p w14:paraId="26196AE3" w14:textId="77777777" w:rsidR="00DD346D" w:rsidRDefault="00DD346D" w:rsidP="00DD346D">
                  <w:pPr>
                    <w:jc w:val="center"/>
                  </w:pPr>
                  <w:r>
                    <w:t>9</w:t>
                  </w:r>
                </w:p>
              </w:tc>
              <w:tc>
                <w:tcPr>
                  <w:tcW w:w="6744" w:type="dxa"/>
                  <w:tcBorders>
                    <w:top w:val="nil"/>
                    <w:left w:val="nil"/>
                    <w:bottom w:val="single" w:sz="4" w:space="0" w:color="auto"/>
                    <w:right w:val="single" w:sz="4" w:space="0" w:color="auto"/>
                  </w:tcBorders>
                  <w:noWrap/>
                  <w:vAlign w:val="bottom"/>
                  <w:hideMark/>
                </w:tcPr>
                <w:p w14:paraId="38263A9E" w14:textId="1C67F0BC" w:rsidR="00DD346D" w:rsidRDefault="00DD346D" w:rsidP="00DD346D">
                  <w:pPr>
                    <w:rPr>
                      <w:b/>
                      <w:bCs/>
                      <w:color w:val="000000"/>
                    </w:rPr>
                  </w:pPr>
                  <w:r>
                    <w:rPr>
                      <w:b/>
                      <w:bCs/>
                      <w:color w:val="000000"/>
                    </w:rPr>
                    <w:t>Монтаж дверей межкомнатных (наличники с двух сторон,</w:t>
                  </w:r>
                  <w:r w:rsidR="000D3C00">
                    <w:rPr>
                      <w:b/>
                      <w:bCs/>
                      <w:color w:val="000000"/>
                    </w:rPr>
                    <w:t xml:space="preserve"> </w:t>
                  </w:r>
                  <w:r>
                    <w:rPr>
                      <w:b/>
                      <w:bCs/>
                      <w:color w:val="000000"/>
                    </w:rPr>
                    <w:t>доборы, выпадающий порог)</w:t>
                  </w:r>
                </w:p>
              </w:tc>
              <w:tc>
                <w:tcPr>
                  <w:tcW w:w="1014" w:type="dxa"/>
                  <w:tcBorders>
                    <w:top w:val="nil"/>
                    <w:left w:val="nil"/>
                    <w:bottom w:val="single" w:sz="4" w:space="0" w:color="auto"/>
                    <w:right w:val="nil"/>
                  </w:tcBorders>
                  <w:noWrap/>
                  <w:vAlign w:val="bottom"/>
                  <w:hideMark/>
                </w:tcPr>
                <w:p w14:paraId="2DA3830F" w14:textId="77777777" w:rsidR="00DD346D" w:rsidRDefault="00DD346D" w:rsidP="00DD346D">
                  <w:pPr>
                    <w:jc w:val="center"/>
                  </w:pPr>
                  <w:proofErr w:type="spellStart"/>
                  <w:r>
                    <w:t>шт</w:t>
                  </w:r>
                  <w:proofErr w:type="spellEnd"/>
                </w:p>
              </w:tc>
              <w:tc>
                <w:tcPr>
                  <w:tcW w:w="1199" w:type="dxa"/>
                  <w:tcBorders>
                    <w:top w:val="nil"/>
                    <w:left w:val="single" w:sz="4" w:space="0" w:color="auto"/>
                    <w:bottom w:val="single" w:sz="4" w:space="0" w:color="auto"/>
                    <w:right w:val="single" w:sz="4" w:space="0" w:color="auto"/>
                  </w:tcBorders>
                  <w:noWrap/>
                  <w:vAlign w:val="bottom"/>
                  <w:hideMark/>
                </w:tcPr>
                <w:p w14:paraId="74E7B11C" w14:textId="77777777" w:rsidR="00DD346D" w:rsidRDefault="00DD346D" w:rsidP="00DD346D">
                  <w:pPr>
                    <w:jc w:val="center"/>
                    <w:rPr>
                      <w:rFonts w:ascii="Arial CYR" w:hAnsi="Arial CYR" w:cs="Arial CYR"/>
                      <w:sz w:val="20"/>
                      <w:szCs w:val="20"/>
                    </w:rPr>
                  </w:pPr>
                  <w:r>
                    <w:rPr>
                      <w:rFonts w:ascii="Arial CYR" w:hAnsi="Arial CYR" w:cs="Arial CYR"/>
                      <w:sz w:val="20"/>
                      <w:szCs w:val="20"/>
                    </w:rPr>
                    <w:t>8,00</w:t>
                  </w:r>
                </w:p>
              </w:tc>
              <w:tc>
                <w:tcPr>
                  <w:tcW w:w="236" w:type="dxa"/>
                  <w:vAlign w:val="center"/>
                  <w:hideMark/>
                </w:tcPr>
                <w:p w14:paraId="77827721" w14:textId="77777777" w:rsidR="00DD346D" w:rsidRDefault="00DD346D" w:rsidP="00DD346D">
                  <w:pPr>
                    <w:rPr>
                      <w:sz w:val="20"/>
                      <w:szCs w:val="20"/>
                    </w:rPr>
                  </w:pPr>
                </w:p>
              </w:tc>
            </w:tr>
            <w:tr w:rsidR="00DD346D" w14:paraId="7FB1F5CC" w14:textId="77777777" w:rsidTr="00CB715F">
              <w:trPr>
                <w:trHeight w:val="615"/>
              </w:trPr>
              <w:tc>
                <w:tcPr>
                  <w:tcW w:w="551" w:type="dxa"/>
                  <w:tcBorders>
                    <w:top w:val="nil"/>
                    <w:left w:val="single" w:sz="8" w:space="0" w:color="auto"/>
                    <w:bottom w:val="single" w:sz="4" w:space="0" w:color="auto"/>
                    <w:right w:val="single" w:sz="4" w:space="0" w:color="auto"/>
                  </w:tcBorders>
                  <w:noWrap/>
                  <w:vAlign w:val="center"/>
                  <w:hideMark/>
                </w:tcPr>
                <w:p w14:paraId="09B5CF3A" w14:textId="77777777" w:rsidR="00DD346D" w:rsidRDefault="00DD346D" w:rsidP="00DD346D">
                  <w:pPr>
                    <w:jc w:val="center"/>
                  </w:pPr>
                  <w:r>
                    <w:t>10</w:t>
                  </w:r>
                </w:p>
              </w:tc>
              <w:tc>
                <w:tcPr>
                  <w:tcW w:w="6744" w:type="dxa"/>
                  <w:tcBorders>
                    <w:top w:val="nil"/>
                    <w:left w:val="nil"/>
                    <w:bottom w:val="single" w:sz="4" w:space="0" w:color="auto"/>
                    <w:right w:val="single" w:sz="4" w:space="0" w:color="auto"/>
                  </w:tcBorders>
                  <w:vAlign w:val="bottom"/>
                  <w:hideMark/>
                </w:tcPr>
                <w:p w14:paraId="1EDB8BEF" w14:textId="77777777" w:rsidR="00DD346D" w:rsidRDefault="00DD346D" w:rsidP="00DD346D">
                  <w:pPr>
                    <w:rPr>
                      <w:b/>
                      <w:bCs/>
                    </w:rPr>
                  </w:pPr>
                  <w:r>
                    <w:rPr>
                      <w:b/>
                      <w:bCs/>
                    </w:rPr>
                    <w:t>Монтаж входных номерных дверей (Электронный замок с подключением, скрытый доводчик со снятием полотна, портал, короб со стороны номера)</w:t>
                  </w:r>
                </w:p>
              </w:tc>
              <w:tc>
                <w:tcPr>
                  <w:tcW w:w="1014" w:type="dxa"/>
                  <w:tcBorders>
                    <w:top w:val="nil"/>
                    <w:left w:val="nil"/>
                    <w:bottom w:val="single" w:sz="4" w:space="0" w:color="auto"/>
                    <w:right w:val="nil"/>
                  </w:tcBorders>
                  <w:vAlign w:val="bottom"/>
                  <w:hideMark/>
                </w:tcPr>
                <w:p w14:paraId="67941B93" w14:textId="77777777" w:rsidR="00DD346D" w:rsidRDefault="00DD346D" w:rsidP="00DD346D">
                  <w:pPr>
                    <w:jc w:val="center"/>
                  </w:pPr>
                  <w:proofErr w:type="spellStart"/>
                  <w:r>
                    <w:t>шт</w:t>
                  </w:r>
                  <w:proofErr w:type="spellEnd"/>
                </w:p>
              </w:tc>
              <w:tc>
                <w:tcPr>
                  <w:tcW w:w="1199" w:type="dxa"/>
                  <w:tcBorders>
                    <w:top w:val="nil"/>
                    <w:left w:val="single" w:sz="4" w:space="0" w:color="auto"/>
                    <w:bottom w:val="single" w:sz="4" w:space="0" w:color="auto"/>
                    <w:right w:val="single" w:sz="4" w:space="0" w:color="auto"/>
                  </w:tcBorders>
                  <w:noWrap/>
                  <w:vAlign w:val="center"/>
                  <w:hideMark/>
                </w:tcPr>
                <w:p w14:paraId="37F2C8BE" w14:textId="77777777" w:rsidR="00DD346D" w:rsidRDefault="00DD346D" w:rsidP="00DD346D">
                  <w:pPr>
                    <w:jc w:val="center"/>
                    <w:rPr>
                      <w:rFonts w:ascii="Arial CYR" w:hAnsi="Arial CYR" w:cs="Arial CYR"/>
                      <w:sz w:val="20"/>
                      <w:szCs w:val="20"/>
                    </w:rPr>
                  </w:pPr>
                  <w:r>
                    <w:rPr>
                      <w:rFonts w:ascii="Arial CYR" w:hAnsi="Arial CYR" w:cs="Arial CYR"/>
                      <w:sz w:val="20"/>
                      <w:szCs w:val="20"/>
                    </w:rPr>
                    <w:t>53,00</w:t>
                  </w:r>
                </w:p>
              </w:tc>
              <w:tc>
                <w:tcPr>
                  <w:tcW w:w="236" w:type="dxa"/>
                  <w:vAlign w:val="center"/>
                  <w:hideMark/>
                </w:tcPr>
                <w:p w14:paraId="780C01E7" w14:textId="77777777" w:rsidR="00DD346D" w:rsidRDefault="00DD346D" w:rsidP="00DD346D">
                  <w:pPr>
                    <w:rPr>
                      <w:sz w:val="20"/>
                      <w:szCs w:val="20"/>
                    </w:rPr>
                  </w:pPr>
                </w:p>
              </w:tc>
            </w:tr>
            <w:tr w:rsidR="00DD346D" w14:paraId="4F384AAD" w14:textId="77777777" w:rsidTr="00CB715F">
              <w:trPr>
                <w:trHeight w:val="315"/>
              </w:trPr>
              <w:tc>
                <w:tcPr>
                  <w:tcW w:w="551" w:type="dxa"/>
                  <w:tcBorders>
                    <w:top w:val="single" w:sz="8" w:space="0" w:color="auto"/>
                    <w:left w:val="single" w:sz="8" w:space="0" w:color="auto"/>
                    <w:bottom w:val="single" w:sz="4" w:space="0" w:color="auto"/>
                    <w:right w:val="single" w:sz="4" w:space="0" w:color="auto"/>
                  </w:tcBorders>
                  <w:noWrap/>
                  <w:vAlign w:val="bottom"/>
                  <w:hideMark/>
                </w:tcPr>
                <w:p w14:paraId="692F8F1D" w14:textId="77777777" w:rsidR="00DD346D" w:rsidRDefault="00DD346D" w:rsidP="00DD346D">
                  <w:pPr>
                    <w:jc w:val="center"/>
                  </w:pPr>
                  <w:r>
                    <w:t>11</w:t>
                  </w:r>
                </w:p>
              </w:tc>
              <w:tc>
                <w:tcPr>
                  <w:tcW w:w="6744" w:type="dxa"/>
                  <w:tcBorders>
                    <w:top w:val="nil"/>
                    <w:left w:val="nil"/>
                    <w:bottom w:val="single" w:sz="8" w:space="0" w:color="auto"/>
                    <w:right w:val="single" w:sz="4" w:space="0" w:color="auto"/>
                  </w:tcBorders>
                  <w:noWrap/>
                  <w:vAlign w:val="bottom"/>
                  <w:hideMark/>
                </w:tcPr>
                <w:p w14:paraId="60923D0D" w14:textId="77777777" w:rsidR="00DD346D" w:rsidRDefault="00DD346D" w:rsidP="00DD346D">
                  <w:pPr>
                    <w:rPr>
                      <w:b/>
                      <w:bCs/>
                    </w:rPr>
                  </w:pPr>
                  <w:r>
                    <w:rPr>
                      <w:b/>
                      <w:bCs/>
                    </w:rPr>
                    <w:t xml:space="preserve">Монтаж примыканий дверей скрытого монтажа под чистовую отделку </w:t>
                  </w:r>
                </w:p>
              </w:tc>
              <w:tc>
                <w:tcPr>
                  <w:tcW w:w="1014" w:type="dxa"/>
                  <w:tcBorders>
                    <w:top w:val="nil"/>
                    <w:left w:val="nil"/>
                    <w:bottom w:val="single" w:sz="8" w:space="0" w:color="auto"/>
                    <w:right w:val="nil"/>
                  </w:tcBorders>
                  <w:noWrap/>
                  <w:vAlign w:val="bottom"/>
                  <w:hideMark/>
                </w:tcPr>
                <w:p w14:paraId="653CFCAE" w14:textId="77777777" w:rsidR="00DD346D" w:rsidRDefault="00DD346D" w:rsidP="00DD346D">
                  <w:pPr>
                    <w:jc w:val="center"/>
                  </w:pPr>
                  <w:proofErr w:type="spellStart"/>
                  <w:r>
                    <w:t>шт</w:t>
                  </w:r>
                  <w:proofErr w:type="spellEnd"/>
                </w:p>
              </w:tc>
              <w:tc>
                <w:tcPr>
                  <w:tcW w:w="1199" w:type="dxa"/>
                  <w:tcBorders>
                    <w:top w:val="nil"/>
                    <w:left w:val="single" w:sz="4" w:space="0" w:color="auto"/>
                    <w:bottom w:val="single" w:sz="4" w:space="0" w:color="auto"/>
                    <w:right w:val="single" w:sz="4" w:space="0" w:color="auto"/>
                  </w:tcBorders>
                  <w:noWrap/>
                  <w:vAlign w:val="bottom"/>
                  <w:hideMark/>
                </w:tcPr>
                <w:p w14:paraId="6FB67AB2" w14:textId="77777777" w:rsidR="00DD346D" w:rsidRDefault="00DD346D" w:rsidP="00DD346D">
                  <w:pPr>
                    <w:jc w:val="center"/>
                    <w:rPr>
                      <w:rFonts w:ascii="Arial CYR" w:hAnsi="Arial CYR" w:cs="Arial CYR"/>
                      <w:sz w:val="20"/>
                      <w:szCs w:val="20"/>
                    </w:rPr>
                  </w:pPr>
                  <w:r>
                    <w:rPr>
                      <w:rFonts w:ascii="Arial CYR" w:hAnsi="Arial CYR" w:cs="Arial CYR"/>
                      <w:sz w:val="20"/>
                      <w:szCs w:val="20"/>
                    </w:rPr>
                    <w:t>67,00</w:t>
                  </w:r>
                </w:p>
              </w:tc>
              <w:tc>
                <w:tcPr>
                  <w:tcW w:w="236" w:type="dxa"/>
                  <w:vAlign w:val="center"/>
                  <w:hideMark/>
                </w:tcPr>
                <w:p w14:paraId="468DF68D" w14:textId="77777777" w:rsidR="00DD346D" w:rsidRDefault="00DD346D" w:rsidP="00DD346D">
                  <w:pPr>
                    <w:rPr>
                      <w:sz w:val="20"/>
                      <w:szCs w:val="20"/>
                    </w:rPr>
                  </w:pPr>
                </w:p>
              </w:tc>
            </w:tr>
            <w:tr w:rsidR="00800862" w14:paraId="66709D26" w14:textId="77777777" w:rsidTr="00CB715F">
              <w:trPr>
                <w:trHeight w:val="315"/>
              </w:trPr>
              <w:tc>
                <w:tcPr>
                  <w:tcW w:w="551" w:type="dxa"/>
                  <w:tcBorders>
                    <w:top w:val="single" w:sz="8" w:space="0" w:color="auto"/>
                    <w:left w:val="single" w:sz="8" w:space="0" w:color="auto"/>
                    <w:bottom w:val="single" w:sz="8" w:space="0" w:color="auto"/>
                    <w:right w:val="nil"/>
                  </w:tcBorders>
                  <w:shd w:val="clear" w:color="auto" w:fill="D0CECE" w:themeFill="background2" w:themeFillShade="E6"/>
                  <w:noWrap/>
                  <w:vAlign w:val="bottom"/>
                  <w:hideMark/>
                </w:tcPr>
                <w:p w14:paraId="3D95A551" w14:textId="77777777" w:rsidR="00DD346D" w:rsidRDefault="00DD346D" w:rsidP="00DD346D">
                  <w:pPr>
                    <w:jc w:val="center"/>
                    <w:rPr>
                      <w:color w:val="0070C0"/>
                    </w:rPr>
                  </w:pPr>
                  <w:r>
                    <w:rPr>
                      <w:color w:val="0070C0"/>
                    </w:rPr>
                    <w:t> </w:t>
                  </w:r>
                </w:p>
              </w:tc>
              <w:tc>
                <w:tcPr>
                  <w:tcW w:w="6744" w:type="dxa"/>
                  <w:tcBorders>
                    <w:top w:val="nil"/>
                    <w:left w:val="nil"/>
                    <w:bottom w:val="single" w:sz="8" w:space="0" w:color="auto"/>
                    <w:right w:val="nil"/>
                  </w:tcBorders>
                  <w:shd w:val="clear" w:color="auto" w:fill="D0CECE" w:themeFill="background2" w:themeFillShade="E6"/>
                  <w:vAlign w:val="center"/>
                  <w:hideMark/>
                </w:tcPr>
                <w:p w14:paraId="30F3DF6E" w14:textId="77777777" w:rsidR="00DD346D" w:rsidRDefault="00DD346D" w:rsidP="00DD346D">
                  <w:pPr>
                    <w:jc w:val="center"/>
                    <w:rPr>
                      <w:b/>
                      <w:bCs/>
                    </w:rPr>
                  </w:pPr>
                  <w:r>
                    <w:rPr>
                      <w:b/>
                      <w:bCs/>
                    </w:rPr>
                    <w:t>Электромонтажные работы</w:t>
                  </w:r>
                </w:p>
              </w:tc>
              <w:tc>
                <w:tcPr>
                  <w:tcW w:w="1014" w:type="dxa"/>
                  <w:tcBorders>
                    <w:top w:val="nil"/>
                    <w:left w:val="nil"/>
                    <w:bottom w:val="single" w:sz="8" w:space="0" w:color="auto"/>
                    <w:right w:val="nil"/>
                  </w:tcBorders>
                  <w:shd w:val="clear" w:color="auto" w:fill="D0CECE" w:themeFill="background2" w:themeFillShade="E6"/>
                  <w:noWrap/>
                  <w:vAlign w:val="center"/>
                  <w:hideMark/>
                </w:tcPr>
                <w:p w14:paraId="16CF51FC" w14:textId="77777777" w:rsidR="00DD346D" w:rsidRDefault="00DD346D" w:rsidP="00DD346D">
                  <w:pPr>
                    <w:jc w:val="center"/>
                    <w:rPr>
                      <w:b/>
                      <w:bCs/>
                      <w:color w:val="0070C0"/>
                    </w:rPr>
                  </w:pPr>
                  <w:r>
                    <w:rPr>
                      <w:b/>
                      <w:bCs/>
                      <w:color w:val="0070C0"/>
                    </w:rPr>
                    <w:t> </w:t>
                  </w:r>
                </w:p>
              </w:tc>
              <w:tc>
                <w:tcPr>
                  <w:tcW w:w="1199" w:type="dxa"/>
                  <w:tcBorders>
                    <w:top w:val="nil"/>
                    <w:left w:val="single" w:sz="4" w:space="0" w:color="auto"/>
                    <w:bottom w:val="single" w:sz="4" w:space="0" w:color="auto"/>
                    <w:right w:val="single" w:sz="4" w:space="0" w:color="auto"/>
                  </w:tcBorders>
                  <w:shd w:val="clear" w:color="auto" w:fill="D0CECE" w:themeFill="background2" w:themeFillShade="E6"/>
                  <w:noWrap/>
                  <w:vAlign w:val="bottom"/>
                  <w:hideMark/>
                </w:tcPr>
                <w:p w14:paraId="2A88EDEA" w14:textId="77777777" w:rsidR="00DD346D" w:rsidRDefault="00DD346D" w:rsidP="00DD346D">
                  <w:pPr>
                    <w:jc w:val="center"/>
                    <w:rPr>
                      <w:rFonts w:ascii="Arial CYR" w:hAnsi="Arial CYR" w:cs="Arial CYR"/>
                      <w:sz w:val="20"/>
                      <w:szCs w:val="20"/>
                    </w:rPr>
                  </w:pPr>
                  <w:r>
                    <w:rPr>
                      <w:rFonts w:ascii="Arial CYR" w:hAnsi="Arial CYR" w:cs="Arial CYR"/>
                      <w:sz w:val="20"/>
                      <w:szCs w:val="20"/>
                    </w:rPr>
                    <w:t> </w:t>
                  </w:r>
                </w:p>
              </w:tc>
              <w:tc>
                <w:tcPr>
                  <w:tcW w:w="236" w:type="dxa"/>
                  <w:vAlign w:val="center"/>
                  <w:hideMark/>
                </w:tcPr>
                <w:p w14:paraId="621BFAC7" w14:textId="77777777" w:rsidR="00DD346D" w:rsidRDefault="00DD346D" w:rsidP="00DD346D">
                  <w:pPr>
                    <w:rPr>
                      <w:sz w:val="20"/>
                      <w:szCs w:val="20"/>
                    </w:rPr>
                  </w:pPr>
                </w:p>
              </w:tc>
            </w:tr>
            <w:tr w:rsidR="00DD346D" w14:paraId="1B108D4C" w14:textId="77777777" w:rsidTr="00CB715F">
              <w:trPr>
                <w:trHeight w:val="308"/>
              </w:trPr>
              <w:tc>
                <w:tcPr>
                  <w:tcW w:w="551" w:type="dxa"/>
                  <w:tcBorders>
                    <w:top w:val="single" w:sz="4" w:space="0" w:color="auto"/>
                    <w:left w:val="single" w:sz="8" w:space="0" w:color="auto"/>
                    <w:bottom w:val="single" w:sz="4" w:space="0" w:color="auto"/>
                    <w:right w:val="single" w:sz="4" w:space="0" w:color="auto"/>
                  </w:tcBorders>
                  <w:noWrap/>
                  <w:vAlign w:val="bottom"/>
                  <w:hideMark/>
                </w:tcPr>
                <w:p w14:paraId="0949BA7C" w14:textId="77777777" w:rsidR="00DD346D" w:rsidRDefault="00DD346D" w:rsidP="00DD346D">
                  <w:pPr>
                    <w:jc w:val="center"/>
                  </w:pPr>
                  <w:r>
                    <w:t>1</w:t>
                  </w:r>
                </w:p>
              </w:tc>
              <w:tc>
                <w:tcPr>
                  <w:tcW w:w="6744" w:type="dxa"/>
                  <w:tcBorders>
                    <w:top w:val="single" w:sz="4" w:space="0" w:color="auto"/>
                    <w:left w:val="nil"/>
                    <w:bottom w:val="single" w:sz="4" w:space="0" w:color="auto"/>
                    <w:right w:val="single" w:sz="4" w:space="0" w:color="auto"/>
                  </w:tcBorders>
                  <w:noWrap/>
                  <w:vAlign w:val="bottom"/>
                  <w:hideMark/>
                </w:tcPr>
                <w:p w14:paraId="6C83EE4D" w14:textId="77777777" w:rsidR="00DD346D" w:rsidRDefault="00DD346D" w:rsidP="00DD346D">
                  <w:pPr>
                    <w:rPr>
                      <w:b/>
                      <w:bCs/>
                    </w:rPr>
                  </w:pPr>
                  <w:r>
                    <w:rPr>
                      <w:b/>
                      <w:bCs/>
                    </w:rPr>
                    <w:t>Монтаж лотка</w:t>
                  </w:r>
                </w:p>
              </w:tc>
              <w:tc>
                <w:tcPr>
                  <w:tcW w:w="1014" w:type="dxa"/>
                  <w:tcBorders>
                    <w:top w:val="single" w:sz="4" w:space="0" w:color="auto"/>
                    <w:left w:val="nil"/>
                    <w:bottom w:val="single" w:sz="4" w:space="0" w:color="auto"/>
                    <w:right w:val="nil"/>
                  </w:tcBorders>
                  <w:noWrap/>
                  <w:vAlign w:val="bottom"/>
                  <w:hideMark/>
                </w:tcPr>
                <w:p w14:paraId="1C59F636" w14:textId="77777777" w:rsidR="00DD346D" w:rsidRDefault="00DD346D" w:rsidP="00DD346D">
                  <w:pPr>
                    <w:jc w:val="center"/>
                  </w:pPr>
                  <w:r>
                    <w:t>м</w:t>
                  </w:r>
                </w:p>
              </w:tc>
              <w:tc>
                <w:tcPr>
                  <w:tcW w:w="1199" w:type="dxa"/>
                  <w:tcBorders>
                    <w:top w:val="nil"/>
                    <w:left w:val="single" w:sz="4" w:space="0" w:color="auto"/>
                    <w:bottom w:val="single" w:sz="4" w:space="0" w:color="auto"/>
                    <w:right w:val="single" w:sz="4" w:space="0" w:color="auto"/>
                  </w:tcBorders>
                  <w:noWrap/>
                  <w:vAlign w:val="bottom"/>
                  <w:hideMark/>
                </w:tcPr>
                <w:p w14:paraId="4247415F" w14:textId="77777777" w:rsidR="00DD346D" w:rsidRDefault="00DD346D" w:rsidP="00DD346D">
                  <w:pPr>
                    <w:jc w:val="center"/>
                    <w:rPr>
                      <w:rFonts w:ascii="Arial CYR" w:hAnsi="Arial CYR" w:cs="Arial CYR"/>
                      <w:sz w:val="20"/>
                      <w:szCs w:val="20"/>
                    </w:rPr>
                  </w:pPr>
                  <w:r>
                    <w:rPr>
                      <w:rFonts w:ascii="Arial CYR" w:hAnsi="Arial CYR" w:cs="Arial CYR"/>
                      <w:sz w:val="20"/>
                      <w:szCs w:val="20"/>
                    </w:rPr>
                    <w:t>151,50</w:t>
                  </w:r>
                </w:p>
              </w:tc>
              <w:tc>
                <w:tcPr>
                  <w:tcW w:w="236" w:type="dxa"/>
                  <w:vAlign w:val="center"/>
                  <w:hideMark/>
                </w:tcPr>
                <w:p w14:paraId="42A3A57D" w14:textId="77777777" w:rsidR="00DD346D" w:rsidRDefault="00DD346D" w:rsidP="00DD346D">
                  <w:pPr>
                    <w:rPr>
                      <w:sz w:val="20"/>
                      <w:szCs w:val="20"/>
                    </w:rPr>
                  </w:pPr>
                </w:p>
              </w:tc>
            </w:tr>
            <w:tr w:rsidR="00DD346D" w14:paraId="2E62B304"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65094AC3" w14:textId="77777777" w:rsidR="00DD346D" w:rsidRDefault="00DD346D" w:rsidP="00DD346D">
                  <w:pPr>
                    <w:jc w:val="center"/>
                  </w:pPr>
                  <w:r>
                    <w:t>2</w:t>
                  </w:r>
                </w:p>
              </w:tc>
              <w:tc>
                <w:tcPr>
                  <w:tcW w:w="6744" w:type="dxa"/>
                  <w:tcBorders>
                    <w:top w:val="nil"/>
                    <w:left w:val="nil"/>
                    <w:bottom w:val="single" w:sz="4" w:space="0" w:color="auto"/>
                    <w:right w:val="single" w:sz="4" w:space="0" w:color="auto"/>
                  </w:tcBorders>
                  <w:noWrap/>
                  <w:vAlign w:val="bottom"/>
                  <w:hideMark/>
                </w:tcPr>
                <w:p w14:paraId="308616D9" w14:textId="77777777" w:rsidR="00DD346D" w:rsidRDefault="00DD346D" w:rsidP="00DD346D">
                  <w:pPr>
                    <w:jc w:val="right"/>
                    <w:rPr>
                      <w:i/>
                      <w:iCs/>
                    </w:rPr>
                  </w:pPr>
                  <w:r>
                    <w:rPr>
                      <w:i/>
                      <w:iCs/>
                    </w:rPr>
                    <w:t>200 лоток перфорированный</w:t>
                  </w:r>
                </w:p>
              </w:tc>
              <w:tc>
                <w:tcPr>
                  <w:tcW w:w="1014" w:type="dxa"/>
                  <w:tcBorders>
                    <w:top w:val="nil"/>
                    <w:left w:val="nil"/>
                    <w:bottom w:val="single" w:sz="4" w:space="0" w:color="auto"/>
                    <w:right w:val="nil"/>
                  </w:tcBorders>
                  <w:noWrap/>
                  <w:vAlign w:val="bottom"/>
                  <w:hideMark/>
                </w:tcPr>
                <w:p w14:paraId="23274DEA" w14:textId="77777777" w:rsidR="00DD346D" w:rsidRDefault="00DD346D" w:rsidP="00DD346D">
                  <w:pPr>
                    <w:jc w:val="center"/>
                  </w:pPr>
                  <w:r>
                    <w:t>м</w:t>
                  </w:r>
                </w:p>
              </w:tc>
              <w:tc>
                <w:tcPr>
                  <w:tcW w:w="1199" w:type="dxa"/>
                  <w:tcBorders>
                    <w:top w:val="nil"/>
                    <w:left w:val="single" w:sz="4" w:space="0" w:color="auto"/>
                    <w:bottom w:val="single" w:sz="4" w:space="0" w:color="auto"/>
                    <w:right w:val="single" w:sz="4" w:space="0" w:color="auto"/>
                  </w:tcBorders>
                  <w:noWrap/>
                  <w:vAlign w:val="bottom"/>
                  <w:hideMark/>
                </w:tcPr>
                <w:p w14:paraId="35E4BDA2" w14:textId="77777777" w:rsidR="00DD346D" w:rsidRDefault="00DD346D" w:rsidP="00DD346D">
                  <w:pPr>
                    <w:jc w:val="center"/>
                    <w:rPr>
                      <w:rFonts w:ascii="Arial CYR" w:hAnsi="Arial CYR" w:cs="Arial CYR"/>
                      <w:sz w:val="20"/>
                      <w:szCs w:val="20"/>
                    </w:rPr>
                  </w:pPr>
                  <w:r>
                    <w:rPr>
                      <w:rFonts w:ascii="Arial CYR" w:hAnsi="Arial CYR" w:cs="Arial CYR"/>
                      <w:sz w:val="20"/>
                      <w:szCs w:val="20"/>
                    </w:rPr>
                    <w:t>154,50</w:t>
                  </w:r>
                </w:p>
              </w:tc>
              <w:tc>
                <w:tcPr>
                  <w:tcW w:w="236" w:type="dxa"/>
                  <w:vAlign w:val="center"/>
                  <w:hideMark/>
                </w:tcPr>
                <w:p w14:paraId="234BCF76" w14:textId="77777777" w:rsidR="00DD346D" w:rsidRDefault="00DD346D" w:rsidP="00DD346D">
                  <w:pPr>
                    <w:rPr>
                      <w:sz w:val="20"/>
                      <w:szCs w:val="20"/>
                    </w:rPr>
                  </w:pPr>
                </w:p>
              </w:tc>
            </w:tr>
            <w:tr w:rsidR="00DD346D" w14:paraId="679C5B01"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1B7A6F6E" w14:textId="77777777" w:rsidR="00DD346D" w:rsidRDefault="00DD346D" w:rsidP="00DD346D">
                  <w:pPr>
                    <w:jc w:val="center"/>
                  </w:pPr>
                  <w:r>
                    <w:t>3</w:t>
                  </w:r>
                </w:p>
              </w:tc>
              <w:tc>
                <w:tcPr>
                  <w:tcW w:w="6744" w:type="dxa"/>
                  <w:tcBorders>
                    <w:top w:val="nil"/>
                    <w:left w:val="nil"/>
                    <w:bottom w:val="single" w:sz="4" w:space="0" w:color="auto"/>
                    <w:right w:val="single" w:sz="4" w:space="0" w:color="auto"/>
                  </w:tcBorders>
                  <w:noWrap/>
                  <w:vAlign w:val="bottom"/>
                  <w:hideMark/>
                </w:tcPr>
                <w:p w14:paraId="431193AC" w14:textId="77777777" w:rsidR="00DD346D" w:rsidRDefault="00DD346D" w:rsidP="00DD346D">
                  <w:pPr>
                    <w:jc w:val="right"/>
                    <w:rPr>
                      <w:i/>
                      <w:iCs/>
                    </w:rPr>
                  </w:pPr>
                  <w:r>
                    <w:rPr>
                      <w:i/>
                      <w:iCs/>
                    </w:rPr>
                    <w:t>Шпиль м8</w:t>
                  </w:r>
                </w:p>
              </w:tc>
              <w:tc>
                <w:tcPr>
                  <w:tcW w:w="1014" w:type="dxa"/>
                  <w:tcBorders>
                    <w:top w:val="nil"/>
                    <w:left w:val="nil"/>
                    <w:bottom w:val="single" w:sz="4" w:space="0" w:color="auto"/>
                    <w:right w:val="nil"/>
                  </w:tcBorders>
                  <w:noWrap/>
                  <w:vAlign w:val="bottom"/>
                  <w:hideMark/>
                </w:tcPr>
                <w:p w14:paraId="145AF69E" w14:textId="77777777" w:rsidR="00DD346D" w:rsidRDefault="00DD346D" w:rsidP="00DD346D">
                  <w:pPr>
                    <w:jc w:val="center"/>
                  </w:pPr>
                  <w:r>
                    <w:t>м</w:t>
                  </w:r>
                </w:p>
              </w:tc>
              <w:tc>
                <w:tcPr>
                  <w:tcW w:w="1199" w:type="dxa"/>
                  <w:tcBorders>
                    <w:top w:val="nil"/>
                    <w:left w:val="single" w:sz="4" w:space="0" w:color="auto"/>
                    <w:bottom w:val="single" w:sz="4" w:space="0" w:color="auto"/>
                    <w:right w:val="single" w:sz="4" w:space="0" w:color="auto"/>
                  </w:tcBorders>
                  <w:noWrap/>
                  <w:vAlign w:val="bottom"/>
                  <w:hideMark/>
                </w:tcPr>
                <w:p w14:paraId="00B3C9AB" w14:textId="77777777" w:rsidR="00DD346D" w:rsidRDefault="00DD346D" w:rsidP="00DD346D">
                  <w:pPr>
                    <w:jc w:val="center"/>
                    <w:rPr>
                      <w:rFonts w:ascii="Arial CYR" w:hAnsi="Arial CYR" w:cs="Arial CYR"/>
                      <w:sz w:val="20"/>
                      <w:szCs w:val="20"/>
                    </w:rPr>
                  </w:pPr>
                  <w:r>
                    <w:rPr>
                      <w:rFonts w:ascii="Arial CYR" w:hAnsi="Arial CYR" w:cs="Arial CYR"/>
                      <w:sz w:val="20"/>
                      <w:szCs w:val="20"/>
                    </w:rPr>
                    <w:t>150,00</w:t>
                  </w:r>
                </w:p>
              </w:tc>
              <w:tc>
                <w:tcPr>
                  <w:tcW w:w="236" w:type="dxa"/>
                  <w:vAlign w:val="center"/>
                  <w:hideMark/>
                </w:tcPr>
                <w:p w14:paraId="0C4C566D" w14:textId="77777777" w:rsidR="00DD346D" w:rsidRDefault="00DD346D" w:rsidP="00DD346D">
                  <w:pPr>
                    <w:rPr>
                      <w:sz w:val="20"/>
                      <w:szCs w:val="20"/>
                    </w:rPr>
                  </w:pPr>
                </w:p>
              </w:tc>
            </w:tr>
            <w:tr w:rsidR="00DD346D" w14:paraId="24E324CA"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745C1EAC" w14:textId="77777777" w:rsidR="00DD346D" w:rsidRDefault="00DD346D" w:rsidP="00DD346D">
                  <w:pPr>
                    <w:jc w:val="center"/>
                  </w:pPr>
                  <w:r>
                    <w:t>4</w:t>
                  </w:r>
                </w:p>
              </w:tc>
              <w:tc>
                <w:tcPr>
                  <w:tcW w:w="6744" w:type="dxa"/>
                  <w:tcBorders>
                    <w:top w:val="nil"/>
                    <w:left w:val="nil"/>
                    <w:bottom w:val="single" w:sz="4" w:space="0" w:color="auto"/>
                    <w:right w:val="single" w:sz="4" w:space="0" w:color="auto"/>
                  </w:tcBorders>
                  <w:noWrap/>
                  <w:vAlign w:val="bottom"/>
                  <w:hideMark/>
                </w:tcPr>
                <w:p w14:paraId="0D11A4D3" w14:textId="77777777" w:rsidR="00DD346D" w:rsidRDefault="00DD346D" w:rsidP="00DD346D">
                  <w:pPr>
                    <w:jc w:val="right"/>
                    <w:rPr>
                      <w:i/>
                      <w:iCs/>
                    </w:rPr>
                  </w:pPr>
                  <w:r>
                    <w:rPr>
                      <w:i/>
                      <w:iCs/>
                    </w:rPr>
                    <w:t>Траверса</w:t>
                  </w:r>
                </w:p>
              </w:tc>
              <w:tc>
                <w:tcPr>
                  <w:tcW w:w="1014" w:type="dxa"/>
                  <w:tcBorders>
                    <w:top w:val="nil"/>
                    <w:left w:val="nil"/>
                    <w:bottom w:val="single" w:sz="4" w:space="0" w:color="auto"/>
                    <w:right w:val="nil"/>
                  </w:tcBorders>
                  <w:noWrap/>
                  <w:vAlign w:val="bottom"/>
                  <w:hideMark/>
                </w:tcPr>
                <w:p w14:paraId="78ECDB56" w14:textId="77777777" w:rsidR="00DD346D" w:rsidRDefault="00DD346D" w:rsidP="00DD346D">
                  <w:pPr>
                    <w:jc w:val="center"/>
                  </w:pPr>
                  <w:r>
                    <w:t>м</w:t>
                  </w:r>
                </w:p>
              </w:tc>
              <w:tc>
                <w:tcPr>
                  <w:tcW w:w="1199" w:type="dxa"/>
                  <w:tcBorders>
                    <w:top w:val="nil"/>
                    <w:left w:val="single" w:sz="4" w:space="0" w:color="auto"/>
                    <w:bottom w:val="single" w:sz="4" w:space="0" w:color="auto"/>
                    <w:right w:val="single" w:sz="4" w:space="0" w:color="auto"/>
                  </w:tcBorders>
                  <w:noWrap/>
                  <w:vAlign w:val="bottom"/>
                  <w:hideMark/>
                </w:tcPr>
                <w:p w14:paraId="31A76449" w14:textId="77777777" w:rsidR="00DD346D" w:rsidRDefault="00DD346D" w:rsidP="00DD346D">
                  <w:pPr>
                    <w:jc w:val="center"/>
                    <w:rPr>
                      <w:rFonts w:ascii="Arial CYR" w:hAnsi="Arial CYR" w:cs="Arial CYR"/>
                      <w:sz w:val="20"/>
                      <w:szCs w:val="20"/>
                    </w:rPr>
                  </w:pPr>
                  <w:r>
                    <w:rPr>
                      <w:rFonts w:ascii="Arial CYR" w:hAnsi="Arial CYR" w:cs="Arial CYR"/>
                      <w:sz w:val="20"/>
                      <w:szCs w:val="20"/>
                    </w:rPr>
                    <w:t>45,00</w:t>
                  </w:r>
                </w:p>
              </w:tc>
              <w:tc>
                <w:tcPr>
                  <w:tcW w:w="236" w:type="dxa"/>
                  <w:vAlign w:val="center"/>
                  <w:hideMark/>
                </w:tcPr>
                <w:p w14:paraId="7DBF09AD" w14:textId="77777777" w:rsidR="00DD346D" w:rsidRDefault="00DD346D" w:rsidP="00DD346D">
                  <w:pPr>
                    <w:rPr>
                      <w:sz w:val="20"/>
                      <w:szCs w:val="20"/>
                    </w:rPr>
                  </w:pPr>
                </w:p>
              </w:tc>
            </w:tr>
            <w:tr w:rsidR="00DD346D" w14:paraId="32E225FD"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39072570" w14:textId="77777777" w:rsidR="00DD346D" w:rsidRDefault="00DD346D" w:rsidP="00DD346D">
                  <w:pPr>
                    <w:jc w:val="center"/>
                  </w:pPr>
                  <w:r>
                    <w:t>5</w:t>
                  </w:r>
                </w:p>
              </w:tc>
              <w:tc>
                <w:tcPr>
                  <w:tcW w:w="6744" w:type="dxa"/>
                  <w:tcBorders>
                    <w:top w:val="nil"/>
                    <w:left w:val="nil"/>
                    <w:bottom w:val="single" w:sz="4" w:space="0" w:color="auto"/>
                    <w:right w:val="single" w:sz="4" w:space="0" w:color="auto"/>
                  </w:tcBorders>
                  <w:noWrap/>
                  <w:vAlign w:val="bottom"/>
                  <w:hideMark/>
                </w:tcPr>
                <w:p w14:paraId="6233FB2C" w14:textId="77777777" w:rsidR="00DD346D" w:rsidRDefault="00DD346D" w:rsidP="00DD346D">
                  <w:pPr>
                    <w:jc w:val="right"/>
                    <w:rPr>
                      <w:i/>
                      <w:iCs/>
                    </w:rPr>
                  </w:pPr>
                  <w:r>
                    <w:rPr>
                      <w:i/>
                      <w:iCs/>
                    </w:rPr>
                    <w:t>Гайка м8</w:t>
                  </w:r>
                </w:p>
              </w:tc>
              <w:tc>
                <w:tcPr>
                  <w:tcW w:w="1014" w:type="dxa"/>
                  <w:tcBorders>
                    <w:top w:val="nil"/>
                    <w:left w:val="nil"/>
                    <w:bottom w:val="single" w:sz="4" w:space="0" w:color="auto"/>
                    <w:right w:val="nil"/>
                  </w:tcBorders>
                  <w:noWrap/>
                  <w:vAlign w:val="bottom"/>
                  <w:hideMark/>
                </w:tcPr>
                <w:p w14:paraId="7F37BDBE" w14:textId="77777777" w:rsidR="00DD346D" w:rsidRDefault="00DD346D" w:rsidP="00DD346D">
                  <w:pPr>
                    <w:jc w:val="center"/>
                  </w:pPr>
                  <w:proofErr w:type="spellStart"/>
                  <w:r>
                    <w:t>шт</w:t>
                  </w:r>
                  <w:proofErr w:type="spellEnd"/>
                </w:p>
              </w:tc>
              <w:tc>
                <w:tcPr>
                  <w:tcW w:w="1199" w:type="dxa"/>
                  <w:tcBorders>
                    <w:top w:val="nil"/>
                    <w:left w:val="single" w:sz="4" w:space="0" w:color="auto"/>
                    <w:bottom w:val="single" w:sz="4" w:space="0" w:color="auto"/>
                    <w:right w:val="single" w:sz="4" w:space="0" w:color="auto"/>
                  </w:tcBorders>
                  <w:noWrap/>
                  <w:vAlign w:val="bottom"/>
                  <w:hideMark/>
                </w:tcPr>
                <w:p w14:paraId="18771E68" w14:textId="77777777" w:rsidR="00DD346D" w:rsidRDefault="00DD346D" w:rsidP="00DD346D">
                  <w:pPr>
                    <w:jc w:val="center"/>
                    <w:rPr>
                      <w:rFonts w:ascii="Arial CYR" w:hAnsi="Arial CYR" w:cs="Arial CYR"/>
                      <w:sz w:val="20"/>
                      <w:szCs w:val="20"/>
                    </w:rPr>
                  </w:pPr>
                  <w:r>
                    <w:rPr>
                      <w:rFonts w:ascii="Arial CYR" w:hAnsi="Arial CYR" w:cs="Arial CYR"/>
                      <w:sz w:val="20"/>
                      <w:szCs w:val="20"/>
                    </w:rPr>
                    <w:t>900,00</w:t>
                  </w:r>
                </w:p>
              </w:tc>
              <w:tc>
                <w:tcPr>
                  <w:tcW w:w="236" w:type="dxa"/>
                  <w:vAlign w:val="center"/>
                  <w:hideMark/>
                </w:tcPr>
                <w:p w14:paraId="2CD64357" w14:textId="77777777" w:rsidR="00DD346D" w:rsidRDefault="00DD346D" w:rsidP="00DD346D">
                  <w:pPr>
                    <w:rPr>
                      <w:sz w:val="20"/>
                      <w:szCs w:val="20"/>
                    </w:rPr>
                  </w:pPr>
                </w:p>
              </w:tc>
            </w:tr>
            <w:tr w:rsidR="00DD346D" w14:paraId="67807336"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28D83C65" w14:textId="77777777" w:rsidR="00DD346D" w:rsidRDefault="00DD346D" w:rsidP="00DD346D">
                  <w:pPr>
                    <w:jc w:val="center"/>
                  </w:pPr>
                  <w:r>
                    <w:t>6</w:t>
                  </w:r>
                </w:p>
              </w:tc>
              <w:tc>
                <w:tcPr>
                  <w:tcW w:w="6744" w:type="dxa"/>
                  <w:tcBorders>
                    <w:top w:val="nil"/>
                    <w:left w:val="nil"/>
                    <w:bottom w:val="single" w:sz="4" w:space="0" w:color="auto"/>
                    <w:right w:val="single" w:sz="4" w:space="0" w:color="auto"/>
                  </w:tcBorders>
                  <w:noWrap/>
                  <w:vAlign w:val="bottom"/>
                  <w:hideMark/>
                </w:tcPr>
                <w:p w14:paraId="0A91AE3C" w14:textId="77777777" w:rsidR="00DD346D" w:rsidRDefault="00DD346D" w:rsidP="00DD346D">
                  <w:pPr>
                    <w:jc w:val="right"/>
                    <w:rPr>
                      <w:i/>
                      <w:iCs/>
                    </w:rPr>
                  </w:pPr>
                  <w:r>
                    <w:rPr>
                      <w:i/>
                      <w:iCs/>
                    </w:rPr>
                    <w:t>Шайба м8 увеличенная</w:t>
                  </w:r>
                </w:p>
              </w:tc>
              <w:tc>
                <w:tcPr>
                  <w:tcW w:w="1014" w:type="dxa"/>
                  <w:tcBorders>
                    <w:top w:val="nil"/>
                    <w:left w:val="nil"/>
                    <w:bottom w:val="single" w:sz="4" w:space="0" w:color="auto"/>
                    <w:right w:val="nil"/>
                  </w:tcBorders>
                  <w:noWrap/>
                  <w:vAlign w:val="bottom"/>
                  <w:hideMark/>
                </w:tcPr>
                <w:p w14:paraId="11D5E87A" w14:textId="77777777" w:rsidR="00DD346D" w:rsidRDefault="00DD346D" w:rsidP="00DD346D">
                  <w:pPr>
                    <w:jc w:val="center"/>
                  </w:pPr>
                  <w:proofErr w:type="spellStart"/>
                  <w:r>
                    <w:t>шт</w:t>
                  </w:r>
                  <w:proofErr w:type="spellEnd"/>
                </w:p>
              </w:tc>
              <w:tc>
                <w:tcPr>
                  <w:tcW w:w="1199" w:type="dxa"/>
                  <w:tcBorders>
                    <w:top w:val="nil"/>
                    <w:left w:val="single" w:sz="4" w:space="0" w:color="auto"/>
                    <w:bottom w:val="single" w:sz="4" w:space="0" w:color="auto"/>
                    <w:right w:val="single" w:sz="4" w:space="0" w:color="auto"/>
                  </w:tcBorders>
                  <w:noWrap/>
                  <w:vAlign w:val="bottom"/>
                  <w:hideMark/>
                </w:tcPr>
                <w:p w14:paraId="56443808" w14:textId="77777777" w:rsidR="00DD346D" w:rsidRDefault="00DD346D" w:rsidP="00DD346D">
                  <w:pPr>
                    <w:jc w:val="center"/>
                    <w:rPr>
                      <w:rFonts w:ascii="Arial CYR" w:hAnsi="Arial CYR" w:cs="Arial CYR"/>
                      <w:sz w:val="20"/>
                      <w:szCs w:val="20"/>
                    </w:rPr>
                  </w:pPr>
                  <w:r>
                    <w:rPr>
                      <w:rFonts w:ascii="Arial CYR" w:hAnsi="Arial CYR" w:cs="Arial CYR"/>
                      <w:sz w:val="20"/>
                      <w:szCs w:val="20"/>
                    </w:rPr>
                    <w:t>900,00</w:t>
                  </w:r>
                </w:p>
              </w:tc>
              <w:tc>
                <w:tcPr>
                  <w:tcW w:w="236" w:type="dxa"/>
                  <w:vAlign w:val="center"/>
                  <w:hideMark/>
                </w:tcPr>
                <w:p w14:paraId="12266F17" w14:textId="77777777" w:rsidR="00DD346D" w:rsidRDefault="00DD346D" w:rsidP="00DD346D">
                  <w:pPr>
                    <w:rPr>
                      <w:sz w:val="20"/>
                      <w:szCs w:val="20"/>
                    </w:rPr>
                  </w:pPr>
                </w:p>
              </w:tc>
            </w:tr>
            <w:tr w:rsidR="00DD346D" w14:paraId="0B67035B"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45D0BEC0" w14:textId="77777777" w:rsidR="00DD346D" w:rsidRDefault="00DD346D" w:rsidP="00DD346D">
                  <w:pPr>
                    <w:jc w:val="center"/>
                  </w:pPr>
                  <w:r>
                    <w:lastRenderedPageBreak/>
                    <w:t>7</w:t>
                  </w:r>
                </w:p>
              </w:tc>
              <w:tc>
                <w:tcPr>
                  <w:tcW w:w="6744" w:type="dxa"/>
                  <w:tcBorders>
                    <w:top w:val="nil"/>
                    <w:left w:val="nil"/>
                    <w:bottom w:val="single" w:sz="4" w:space="0" w:color="auto"/>
                    <w:right w:val="single" w:sz="4" w:space="0" w:color="auto"/>
                  </w:tcBorders>
                  <w:noWrap/>
                  <w:vAlign w:val="bottom"/>
                  <w:hideMark/>
                </w:tcPr>
                <w:p w14:paraId="7432A74F" w14:textId="77777777" w:rsidR="00DD346D" w:rsidRDefault="00DD346D" w:rsidP="00DD346D">
                  <w:pPr>
                    <w:jc w:val="right"/>
                    <w:rPr>
                      <w:i/>
                      <w:iCs/>
                    </w:rPr>
                  </w:pPr>
                  <w:r>
                    <w:rPr>
                      <w:i/>
                      <w:iCs/>
                    </w:rPr>
                    <w:t>Поворот 90 градусов</w:t>
                  </w:r>
                </w:p>
              </w:tc>
              <w:tc>
                <w:tcPr>
                  <w:tcW w:w="1014" w:type="dxa"/>
                  <w:tcBorders>
                    <w:top w:val="nil"/>
                    <w:left w:val="nil"/>
                    <w:bottom w:val="single" w:sz="4" w:space="0" w:color="auto"/>
                    <w:right w:val="nil"/>
                  </w:tcBorders>
                  <w:noWrap/>
                  <w:vAlign w:val="bottom"/>
                  <w:hideMark/>
                </w:tcPr>
                <w:p w14:paraId="5649808D" w14:textId="77777777" w:rsidR="00DD346D" w:rsidRDefault="00DD346D" w:rsidP="00DD346D">
                  <w:pPr>
                    <w:jc w:val="center"/>
                  </w:pPr>
                  <w:proofErr w:type="spellStart"/>
                  <w:r>
                    <w:t>шт</w:t>
                  </w:r>
                  <w:proofErr w:type="spellEnd"/>
                </w:p>
              </w:tc>
              <w:tc>
                <w:tcPr>
                  <w:tcW w:w="1199" w:type="dxa"/>
                  <w:tcBorders>
                    <w:top w:val="nil"/>
                    <w:left w:val="single" w:sz="4" w:space="0" w:color="auto"/>
                    <w:bottom w:val="single" w:sz="4" w:space="0" w:color="auto"/>
                    <w:right w:val="single" w:sz="4" w:space="0" w:color="auto"/>
                  </w:tcBorders>
                  <w:noWrap/>
                  <w:vAlign w:val="bottom"/>
                  <w:hideMark/>
                </w:tcPr>
                <w:p w14:paraId="5CD58EFE" w14:textId="77777777" w:rsidR="00DD346D" w:rsidRDefault="00DD346D" w:rsidP="00DD346D">
                  <w:pPr>
                    <w:jc w:val="center"/>
                    <w:rPr>
                      <w:rFonts w:ascii="Arial CYR" w:hAnsi="Arial CYR" w:cs="Arial CYR"/>
                      <w:sz w:val="20"/>
                      <w:szCs w:val="20"/>
                    </w:rPr>
                  </w:pPr>
                  <w:r>
                    <w:rPr>
                      <w:rFonts w:ascii="Arial CYR" w:hAnsi="Arial CYR" w:cs="Arial CYR"/>
                      <w:sz w:val="20"/>
                      <w:szCs w:val="20"/>
                    </w:rPr>
                    <w:t>9,00</w:t>
                  </w:r>
                </w:p>
              </w:tc>
              <w:tc>
                <w:tcPr>
                  <w:tcW w:w="236" w:type="dxa"/>
                  <w:vAlign w:val="center"/>
                  <w:hideMark/>
                </w:tcPr>
                <w:p w14:paraId="07DB8416" w14:textId="77777777" w:rsidR="00DD346D" w:rsidRDefault="00DD346D" w:rsidP="00DD346D">
                  <w:pPr>
                    <w:rPr>
                      <w:sz w:val="20"/>
                      <w:szCs w:val="20"/>
                    </w:rPr>
                  </w:pPr>
                </w:p>
              </w:tc>
            </w:tr>
            <w:tr w:rsidR="00DD346D" w14:paraId="79396FB5"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09F878DA" w14:textId="77777777" w:rsidR="00DD346D" w:rsidRDefault="00DD346D" w:rsidP="00DD346D">
                  <w:pPr>
                    <w:jc w:val="center"/>
                  </w:pPr>
                  <w:r>
                    <w:t>8</w:t>
                  </w:r>
                </w:p>
              </w:tc>
              <w:tc>
                <w:tcPr>
                  <w:tcW w:w="6744" w:type="dxa"/>
                  <w:tcBorders>
                    <w:top w:val="nil"/>
                    <w:left w:val="nil"/>
                    <w:bottom w:val="single" w:sz="4" w:space="0" w:color="auto"/>
                    <w:right w:val="single" w:sz="4" w:space="0" w:color="auto"/>
                  </w:tcBorders>
                  <w:noWrap/>
                  <w:vAlign w:val="bottom"/>
                  <w:hideMark/>
                </w:tcPr>
                <w:p w14:paraId="1C40FEEA" w14:textId="27AEC526" w:rsidR="00DD346D" w:rsidRDefault="00DD346D" w:rsidP="00DD346D">
                  <w:pPr>
                    <w:rPr>
                      <w:b/>
                      <w:bCs/>
                    </w:rPr>
                  </w:pPr>
                  <w:r>
                    <w:rPr>
                      <w:b/>
                      <w:bCs/>
                    </w:rPr>
                    <w:t>Монтаж провода одножильного или многожильного в общей оплетке, суммарное сечение: до 25 мм2</w:t>
                  </w:r>
                </w:p>
              </w:tc>
              <w:tc>
                <w:tcPr>
                  <w:tcW w:w="1014" w:type="dxa"/>
                  <w:tcBorders>
                    <w:top w:val="nil"/>
                    <w:left w:val="nil"/>
                    <w:bottom w:val="single" w:sz="4" w:space="0" w:color="auto"/>
                    <w:right w:val="nil"/>
                  </w:tcBorders>
                  <w:noWrap/>
                  <w:vAlign w:val="bottom"/>
                  <w:hideMark/>
                </w:tcPr>
                <w:p w14:paraId="048027EF" w14:textId="77777777" w:rsidR="00DD346D" w:rsidRDefault="00DD346D" w:rsidP="00DD346D">
                  <w:pPr>
                    <w:jc w:val="center"/>
                  </w:pPr>
                  <w:r>
                    <w:t>м</w:t>
                  </w:r>
                </w:p>
              </w:tc>
              <w:tc>
                <w:tcPr>
                  <w:tcW w:w="1199" w:type="dxa"/>
                  <w:tcBorders>
                    <w:top w:val="nil"/>
                    <w:left w:val="single" w:sz="4" w:space="0" w:color="auto"/>
                    <w:bottom w:val="single" w:sz="4" w:space="0" w:color="auto"/>
                    <w:right w:val="single" w:sz="4" w:space="0" w:color="auto"/>
                  </w:tcBorders>
                  <w:noWrap/>
                  <w:vAlign w:val="bottom"/>
                  <w:hideMark/>
                </w:tcPr>
                <w:p w14:paraId="4388B5E5" w14:textId="77777777" w:rsidR="00DD346D" w:rsidRDefault="00DD346D" w:rsidP="00DD346D">
                  <w:pPr>
                    <w:jc w:val="center"/>
                    <w:rPr>
                      <w:rFonts w:ascii="Arial CYR" w:hAnsi="Arial CYR" w:cs="Arial CYR"/>
                      <w:sz w:val="20"/>
                      <w:szCs w:val="20"/>
                    </w:rPr>
                  </w:pPr>
                  <w:r>
                    <w:rPr>
                      <w:rFonts w:ascii="Arial CYR" w:hAnsi="Arial CYR" w:cs="Arial CYR"/>
                      <w:sz w:val="20"/>
                      <w:szCs w:val="20"/>
                    </w:rPr>
                    <w:t>23998,50</w:t>
                  </w:r>
                </w:p>
              </w:tc>
              <w:tc>
                <w:tcPr>
                  <w:tcW w:w="236" w:type="dxa"/>
                  <w:vAlign w:val="center"/>
                  <w:hideMark/>
                </w:tcPr>
                <w:p w14:paraId="6EB6E343" w14:textId="77777777" w:rsidR="00DD346D" w:rsidRDefault="00DD346D" w:rsidP="00DD346D">
                  <w:pPr>
                    <w:rPr>
                      <w:sz w:val="20"/>
                      <w:szCs w:val="20"/>
                    </w:rPr>
                  </w:pPr>
                </w:p>
              </w:tc>
            </w:tr>
            <w:tr w:rsidR="00DD346D" w14:paraId="2EA51457"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2B7F6206" w14:textId="77777777" w:rsidR="00DD346D" w:rsidRDefault="00DD346D" w:rsidP="00DD346D">
                  <w:pPr>
                    <w:jc w:val="center"/>
                  </w:pPr>
                  <w:r>
                    <w:t>9</w:t>
                  </w:r>
                </w:p>
              </w:tc>
              <w:tc>
                <w:tcPr>
                  <w:tcW w:w="6744" w:type="dxa"/>
                  <w:tcBorders>
                    <w:top w:val="nil"/>
                    <w:left w:val="nil"/>
                    <w:bottom w:val="single" w:sz="4" w:space="0" w:color="auto"/>
                    <w:right w:val="single" w:sz="4" w:space="0" w:color="auto"/>
                  </w:tcBorders>
                  <w:noWrap/>
                  <w:vAlign w:val="bottom"/>
                  <w:hideMark/>
                </w:tcPr>
                <w:p w14:paraId="50E04FFA" w14:textId="77777777" w:rsidR="00DD346D" w:rsidRDefault="00DD346D" w:rsidP="00DD346D">
                  <w:pPr>
                    <w:jc w:val="right"/>
                    <w:rPr>
                      <w:i/>
                      <w:iCs/>
                    </w:rPr>
                  </w:pPr>
                  <w:r>
                    <w:rPr>
                      <w:i/>
                      <w:iCs/>
                    </w:rPr>
                    <w:t xml:space="preserve">Кабель </w:t>
                  </w:r>
                  <w:proofErr w:type="spellStart"/>
                  <w:r>
                    <w:rPr>
                      <w:i/>
                      <w:iCs/>
                    </w:rPr>
                    <w:t>ППнг</w:t>
                  </w:r>
                  <w:proofErr w:type="spellEnd"/>
                  <w:r>
                    <w:rPr>
                      <w:i/>
                      <w:iCs/>
                    </w:rPr>
                    <w:t xml:space="preserve"> (А) HF (А)LS 3х6 </w:t>
                  </w:r>
                </w:p>
              </w:tc>
              <w:tc>
                <w:tcPr>
                  <w:tcW w:w="1014" w:type="dxa"/>
                  <w:tcBorders>
                    <w:top w:val="nil"/>
                    <w:left w:val="nil"/>
                    <w:bottom w:val="single" w:sz="4" w:space="0" w:color="auto"/>
                    <w:right w:val="nil"/>
                  </w:tcBorders>
                  <w:noWrap/>
                  <w:vAlign w:val="bottom"/>
                  <w:hideMark/>
                </w:tcPr>
                <w:p w14:paraId="486914D1" w14:textId="77777777" w:rsidR="00DD346D" w:rsidRDefault="00DD346D" w:rsidP="00DD346D">
                  <w:pPr>
                    <w:jc w:val="center"/>
                  </w:pPr>
                  <w:r>
                    <w:t>м</w:t>
                  </w:r>
                </w:p>
              </w:tc>
              <w:tc>
                <w:tcPr>
                  <w:tcW w:w="1199" w:type="dxa"/>
                  <w:tcBorders>
                    <w:top w:val="nil"/>
                    <w:left w:val="single" w:sz="4" w:space="0" w:color="auto"/>
                    <w:bottom w:val="single" w:sz="4" w:space="0" w:color="auto"/>
                    <w:right w:val="single" w:sz="4" w:space="0" w:color="auto"/>
                  </w:tcBorders>
                  <w:noWrap/>
                  <w:vAlign w:val="bottom"/>
                  <w:hideMark/>
                </w:tcPr>
                <w:p w14:paraId="02507E74" w14:textId="77777777" w:rsidR="00DD346D" w:rsidRDefault="00DD346D" w:rsidP="00DD346D">
                  <w:pPr>
                    <w:jc w:val="center"/>
                    <w:rPr>
                      <w:rFonts w:ascii="Arial CYR" w:hAnsi="Arial CYR" w:cs="Arial CYR"/>
                      <w:sz w:val="20"/>
                      <w:szCs w:val="20"/>
                    </w:rPr>
                  </w:pPr>
                  <w:r>
                    <w:rPr>
                      <w:rFonts w:ascii="Arial CYR" w:hAnsi="Arial CYR" w:cs="Arial CYR"/>
                      <w:sz w:val="20"/>
                      <w:szCs w:val="20"/>
                    </w:rPr>
                    <w:t>3045,00</w:t>
                  </w:r>
                </w:p>
              </w:tc>
              <w:tc>
                <w:tcPr>
                  <w:tcW w:w="236" w:type="dxa"/>
                  <w:vAlign w:val="center"/>
                  <w:hideMark/>
                </w:tcPr>
                <w:p w14:paraId="650FEA86" w14:textId="77777777" w:rsidR="00DD346D" w:rsidRDefault="00DD346D" w:rsidP="00DD346D">
                  <w:pPr>
                    <w:rPr>
                      <w:sz w:val="20"/>
                      <w:szCs w:val="20"/>
                    </w:rPr>
                  </w:pPr>
                </w:p>
              </w:tc>
            </w:tr>
            <w:tr w:rsidR="00DD346D" w14:paraId="51D49B57"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0E0A092D" w14:textId="77777777" w:rsidR="00DD346D" w:rsidRDefault="00DD346D" w:rsidP="00DD346D">
                  <w:pPr>
                    <w:jc w:val="center"/>
                  </w:pPr>
                  <w:r>
                    <w:t>10</w:t>
                  </w:r>
                </w:p>
              </w:tc>
              <w:tc>
                <w:tcPr>
                  <w:tcW w:w="6744" w:type="dxa"/>
                  <w:tcBorders>
                    <w:top w:val="nil"/>
                    <w:left w:val="nil"/>
                    <w:bottom w:val="single" w:sz="4" w:space="0" w:color="auto"/>
                    <w:right w:val="single" w:sz="4" w:space="0" w:color="auto"/>
                  </w:tcBorders>
                  <w:noWrap/>
                  <w:vAlign w:val="bottom"/>
                  <w:hideMark/>
                </w:tcPr>
                <w:p w14:paraId="320EC656" w14:textId="77777777" w:rsidR="00DD346D" w:rsidRDefault="00DD346D" w:rsidP="00DD346D">
                  <w:pPr>
                    <w:jc w:val="right"/>
                    <w:rPr>
                      <w:i/>
                      <w:iCs/>
                    </w:rPr>
                  </w:pPr>
                  <w:r>
                    <w:rPr>
                      <w:i/>
                      <w:iCs/>
                    </w:rPr>
                    <w:t xml:space="preserve">Кабель </w:t>
                  </w:r>
                  <w:proofErr w:type="spellStart"/>
                  <w:r>
                    <w:rPr>
                      <w:i/>
                      <w:iCs/>
                    </w:rPr>
                    <w:t>ППнг</w:t>
                  </w:r>
                  <w:proofErr w:type="spellEnd"/>
                  <w:r>
                    <w:rPr>
                      <w:i/>
                      <w:iCs/>
                    </w:rPr>
                    <w:t xml:space="preserve"> (А) HF (А)LS 3х1,5</w:t>
                  </w:r>
                </w:p>
              </w:tc>
              <w:tc>
                <w:tcPr>
                  <w:tcW w:w="1014" w:type="dxa"/>
                  <w:tcBorders>
                    <w:top w:val="nil"/>
                    <w:left w:val="nil"/>
                    <w:bottom w:val="single" w:sz="4" w:space="0" w:color="auto"/>
                    <w:right w:val="nil"/>
                  </w:tcBorders>
                  <w:noWrap/>
                  <w:vAlign w:val="bottom"/>
                  <w:hideMark/>
                </w:tcPr>
                <w:p w14:paraId="7BDB938D" w14:textId="77777777" w:rsidR="00DD346D" w:rsidRDefault="00DD346D" w:rsidP="00DD346D">
                  <w:pPr>
                    <w:jc w:val="center"/>
                  </w:pPr>
                  <w:r>
                    <w:t>м</w:t>
                  </w:r>
                </w:p>
              </w:tc>
              <w:tc>
                <w:tcPr>
                  <w:tcW w:w="1199" w:type="dxa"/>
                  <w:tcBorders>
                    <w:top w:val="nil"/>
                    <w:left w:val="single" w:sz="4" w:space="0" w:color="auto"/>
                    <w:bottom w:val="single" w:sz="4" w:space="0" w:color="auto"/>
                    <w:right w:val="single" w:sz="4" w:space="0" w:color="auto"/>
                  </w:tcBorders>
                  <w:noWrap/>
                  <w:vAlign w:val="bottom"/>
                  <w:hideMark/>
                </w:tcPr>
                <w:p w14:paraId="31B87EE9" w14:textId="77777777" w:rsidR="00DD346D" w:rsidRDefault="00DD346D" w:rsidP="00DD346D">
                  <w:pPr>
                    <w:jc w:val="center"/>
                    <w:rPr>
                      <w:rFonts w:ascii="Arial CYR" w:hAnsi="Arial CYR" w:cs="Arial CYR"/>
                      <w:sz w:val="20"/>
                      <w:szCs w:val="20"/>
                    </w:rPr>
                  </w:pPr>
                  <w:r>
                    <w:rPr>
                      <w:rFonts w:ascii="Arial CYR" w:hAnsi="Arial CYR" w:cs="Arial CYR"/>
                      <w:sz w:val="20"/>
                      <w:szCs w:val="20"/>
                    </w:rPr>
                    <w:t>9900,00</w:t>
                  </w:r>
                </w:p>
              </w:tc>
              <w:tc>
                <w:tcPr>
                  <w:tcW w:w="236" w:type="dxa"/>
                  <w:vAlign w:val="center"/>
                  <w:hideMark/>
                </w:tcPr>
                <w:p w14:paraId="0DE97FB2" w14:textId="77777777" w:rsidR="00DD346D" w:rsidRDefault="00DD346D" w:rsidP="00DD346D">
                  <w:pPr>
                    <w:rPr>
                      <w:sz w:val="20"/>
                      <w:szCs w:val="20"/>
                    </w:rPr>
                  </w:pPr>
                </w:p>
              </w:tc>
            </w:tr>
            <w:tr w:rsidR="00DD346D" w14:paraId="710388A6"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645843FA" w14:textId="77777777" w:rsidR="00DD346D" w:rsidRDefault="00DD346D" w:rsidP="00DD346D">
                  <w:pPr>
                    <w:jc w:val="center"/>
                  </w:pPr>
                  <w:r>
                    <w:t>11</w:t>
                  </w:r>
                </w:p>
              </w:tc>
              <w:tc>
                <w:tcPr>
                  <w:tcW w:w="6744" w:type="dxa"/>
                  <w:tcBorders>
                    <w:top w:val="nil"/>
                    <w:left w:val="nil"/>
                    <w:bottom w:val="single" w:sz="4" w:space="0" w:color="auto"/>
                    <w:right w:val="single" w:sz="4" w:space="0" w:color="auto"/>
                  </w:tcBorders>
                  <w:noWrap/>
                  <w:vAlign w:val="bottom"/>
                  <w:hideMark/>
                </w:tcPr>
                <w:p w14:paraId="2934B2D3" w14:textId="77777777" w:rsidR="00DD346D" w:rsidRDefault="00DD346D" w:rsidP="00DD346D">
                  <w:pPr>
                    <w:jc w:val="right"/>
                    <w:rPr>
                      <w:i/>
                      <w:iCs/>
                    </w:rPr>
                  </w:pPr>
                  <w:r>
                    <w:rPr>
                      <w:i/>
                      <w:iCs/>
                    </w:rPr>
                    <w:t xml:space="preserve">Кабель </w:t>
                  </w:r>
                  <w:proofErr w:type="spellStart"/>
                  <w:r>
                    <w:rPr>
                      <w:i/>
                      <w:iCs/>
                    </w:rPr>
                    <w:t>ППнг</w:t>
                  </w:r>
                  <w:proofErr w:type="spellEnd"/>
                  <w:r>
                    <w:rPr>
                      <w:i/>
                      <w:iCs/>
                    </w:rPr>
                    <w:t xml:space="preserve"> (А) HF (А)LS 3х2,5</w:t>
                  </w:r>
                </w:p>
              </w:tc>
              <w:tc>
                <w:tcPr>
                  <w:tcW w:w="1014" w:type="dxa"/>
                  <w:tcBorders>
                    <w:top w:val="nil"/>
                    <w:left w:val="nil"/>
                    <w:bottom w:val="single" w:sz="4" w:space="0" w:color="auto"/>
                    <w:right w:val="nil"/>
                  </w:tcBorders>
                  <w:noWrap/>
                  <w:vAlign w:val="bottom"/>
                  <w:hideMark/>
                </w:tcPr>
                <w:p w14:paraId="65BD1CCB" w14:textId="77777777" w:rsidR="00DD346D" w:rsidRDefault="00DD346D" w:rsidP="00DD346D">
                  <w:pPr>
                    <w:jc w:val="center"/>
                  </w:pPr>
                  <w:r>
                    <w:t>м</w:t>
                  </w:r>
                </w:p>
              </w:tc>
              <w:tc>
                <w:tcPr>
                  <w:tcW w:w="1199" w:type="dxa"/>
                  <w:tcBorders>
                    <w:top w:val="nil"/>
                    <w:left w:val="single" w:sz="4" w:space="0" w:color="auto"/>
                    <w:bottom w:val="single" w:sz="4" w:space="0" w:color="auto"/>
                    <w:right w:val="single" w:sz="4" w:space="0" w:color="auto"/>
                  </w:tcBorders>
                  <w:noWrap/>
                  <w:vAlign w:val="bottom"/>
                  <w:hideMark/>
                </w:tcPr>
                <w:p w14:paraId="23069747" w14:textId="77777777" w:rsidR="00DD346D" w:rsidRDefault="00DD346D" w:rsidP="00DD346D">
                  <w:pPr>
                    <w:jc w:val="center"/>
                    <w:rPr>
                      <w:rFonts w:ascii="Arial CYR" w:hAnsi="Arial CYR" w:cs="Arial CYR"/>
                      <w:sz w:val="20"/>
                      <w:szCs w:val="20"/>
                    </w:rPr>
                  </w:pPr>
                  <w:r>
                    <w:rPr>
                      <w:rFonts w:ascii="Arial CYR" w:hAnsi="Arial CYR" w:cs="Arial CYR"/>
                      <w:sz w:val="20"/>
                      <w:szCs w:val="20"/>
                    </w:rPr>
                    <w:t>10200,00</w:t>
                  </w:r>
                </w:p>
              </w:tc>
              <w:tc>
                <w:tcPr>
                  <w:tcW w:w="236" w:type="dxa"/>
                  <w:vAlign w:val="center"/>
                  <w:hideMark/>
                </w:tcPr>
                <w:p w14:paraId="4EE6381D" w14:textId="77777777" w:rsidR="00DD346D" w:rsidRDefault="00DD346D" w:rsidP="00DD346D">
                  <w:pPr>
                    <w:rPr>
                      <w:sz w:val="20"/>
                      <w:szCs w:val="20"/>
                    </w:rPr>
                  </w:pPr>
                </w:p>
              </w:tc>
            </w:tr>
            <w:tr w:rsidR="00DD346D" w14:paraId="713D1F6F"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2F9E3986" w14:textId="77777777" w:rsidR="00DD346D" w:rsidRDefault="00DD346D" w:rsidP="00DD346D">
                  <w:pPr>
                    <w:jc w:val="center"/>
                  </w:pPr>
                  <w:r>
                    <w:t>12</w:t>
                  </w:r>
                </w:p>
              </w:tc>
              <w:tc>
                <w:tcPr>
                  <w:tcW w:w="6744" w:type="dxa"/>
                  <w:tcBorders>
                    <w:top w:val="nil"/>
                    <w:left w:val="nil"/>
                    <w:bottom w:val="single" w:sz="4" w:space="0" w:color="auto"/>
                    <w:right w:val="single" w:sz="4" w:space="0" w:color="auto"/>
                  </w:tcBorders>
                  <w:noWrap/>
                  <w:vAlign w:val="bottom"/>
                  <w:hideMark/>
                </w:tcPr>
                <w:p w14:paraId="64118ED6" w14:textId="77777777" w:rsidR="00DD346D" w:rsidRDefault="00DD346D" w:rsidP="00DD346D">
                  <w:pPr>
                    <w:jc w:val="right"/>
                    <w:rPr>
                      <w:i/>
                      <w:iCs/>
                    </w:rPr>
                  </w:pPr>
                  <w:r>
                    <w:rPr>
                      <w:i/>
                      <w:iCs/>
                    </w:rPr>
                    <w:t>Кабель ПВ-3 4кв</w:t>
                  </w:r>
                </w:p>
              </w:tc>
              <w:tc>
                <w:tcPr>
                  <w:tcW w:w="1014" w:type="dxa"/>
                  <w:tcBorders>
                    <w:top w:val="nil"/>
                    <w:left w:val="nil"/>
                    <w:bottom w:val="single" w:sz="4" w:space="0" w:color="auto"/>
                    <w:right w:val="nil"/>
                  </w:tcBorders>
                  <w:noWrap/>
                  <w:vAlign w:val="bottom"/>
                  <w:hideMark/>
                </w:tcPr>
                <w:p w14:paraId="10A19AAF" w14:textId="77777777" w:rsidR="00DD346D" w:rsidRDefault="00DD346D" w:rsidP="00DD346D">
                  <w:pPr>
                    <w:jc w:val="center"/>
                  </w:pPr>
                  <w:r>
                    <w:t>м</w:t>
                  </w:r>
                </w:p>
              </w:tc>
              <w:tc>
                <w:tcPr>
                  <w:tcW w:w="1199" w:type="dxa"/>
                  <w:tcBorders>
                    <w:top w:val="nil"/>
                    <w:left w:val="single" w:sz="4" w:space="0" w:color="auto"/>
                    <w:bottom w:val="single" w:sz="4" w:space="0" w:color="auto"/>
                    <w:right w:val="single" w:sz="4" w:space="0" w:color="auto"/>
                  </w:tcBorders>
                  <w:noWrap/>
                  <w:vAlign w:val="bottom"/>
                  <w:hideMark/>
                </w:tcPr>
                <w:p w14:paraId="22B7F77B" w14:textId="77777777" w:rsidR="00DD346D" w:rsidRDefault="00DD346D" w:rsidP="00DD346D">
                  <w:pPr>
                    <w:jc w:val="center"/>
                    <w:rPr>
                      <w:rFonts w:ascii="Arial CYR" w:hAnsi="Arial CYR" w:cs="Arial CYR"/>
                      <w:sz w:val="20"/>
                      <w:szCs w:val="20"/>
                    </w:rPr>
                  </w:pPr>
                  <w:r>
                    <w:rPr>
                      <w:rFonts w:ascii="Arial CYR" w:hAnsi="Arial CYR" w:cs="Arial CYR"/>
                      <w:sz w:val="20"/>
                      <w:szCs w:val="20"/>
                    </w:rPr>
                    <w:t>600,00</w:t>
                  </w:r>
                </w:p>
              </w:tc>
              <w:tc>
                <w:tcPr>
                  <w:tcW w:w="236" w:type="dxa"/>
                  <w:vAlign w:val="center"/>
                  <w:hideMark/>
                </w:tcPr>
                <w:p w14:paraId="069DDD3D" w14:textId="77777777" w:rsidR="00DD346D" w:rsidRDefault="00DD346D" w:rsidP="00DD346D">
                  <w:pPr>
                    <w:rPr>
                      <w:sz w:val="20"/>
                      <w:szCs w:val="20"/>
                    </w:rPr>
                  </w:pPr>
                </w:p>
              </w:tc>
            </w:tr>
            <w:tr w:rsidR="00DD346D" w14:paraId="19F4546F"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50EBE0F5" w14:textId="77777777" w:rsidR="00DD346D" w:rsidRDefault="00DD346D" w:rsidP="00DD346D">
                  <w:pPr>
                    <w:jc w:val="center"/>
                  </w:pPr>
                  <w:r>
                    <w:t>13</w:t>
                  </w:r>
                </w:p>
              </w:tc>
              <w:tc>
                <w:tcPr>
                  <w:tcW w:w="6744" w:type="dxa"/>
                  <w:tcBorders>
                    <w:top w:val="nil"/>
                    <w:left w:val="nil"/>
                    <w:bottom w:val="single" w:sz="4" w:space="0" w:color="auto"/>
                    <w:right w:val="single" w:sz="4" w:space="0" w:color="auto"/>
                  </w:tcBorders>
                  <w:noWrap/>
                  <w:vAlign w:val="bottom"/>
                  <w:hideMark/>
                </w:tcPr>
                <w:p w14:paraId="0421E5C2" w14:textId="77777777" w:rsidR="00DD346D" w:rsidRDefault="00DD346D" w:rsidP="00DD346D">
                  <w:pPr>
                    <w:jc w:val="right"/>
                    <w:rPr>
                      <w:i/>
                      <w:iCs/>
                    </w:rPr>
                  </w:pPr>
                  <w:r>
                    <w:rPr>
                      <w:i/>
                      <w:iCs/>
                    </w:rPr>
                    <w:t xml:space="preserve">Гофра труба ПВХ ф 20 </w:t>
                  </w:r>
                </w:p>
              </w:tc>
              <w:tc>
                <w:tcPr>
                  <w:tcW w:w="1014" w:type="dxa"/>
                  <w:tcBorders>
                    <w:top w:val="nil"/>
                    <w:left w:val="nil"/>
                    <w:bottom w:val="single" w:sz="4" w:space="0" w:color="auto"/>
                    <w:right w:val="nil"/>
                  </w:tcBorders>
                  <w:noWrap/>
                  <w:vAlign w:val="bottom"/>
                  <w:hideMark/>
                </w:tcPr>
                <w:p w14:paraId="2377F348" w14:textId="77777777" w:rsidR="00DD346D" w:rsidRDefault="00DD346D" w:rsidP="00DD346D">
                  <w:pPr>
                    <w:jc w:val="center"/>
                  </w:pPr>
                  <w:r>
                    <w:t>м</w:t>
                  </w:r>
                </w:p>
              </w:tc>
              <w:tc>
                <w:tcPr>
                  <w:tcW w:w="1199" w:type="dxa"/>
                  <w:tcBorders>
                    <w:top w:val="nil"/>
                    <w:left w:val="single" w:sz="4" w:space="0" w:color="auto"/>
                    <w:bottom w:val="single" w:sz="4" w:space="0" w:color="auto"/>
                    <w:right w:val="single" w:sz="4" w:space="0" w:color="auto"/>
                  </w:tcBorders>
                  <w:noWrap/>
                  <w:vAlign w:val="bottom"/>
                  <w:hideMark/>
                </w:tcPr>
                <w:p w14:paraId="4BBCE6A6" w14:textId="77777777" w:rsidR="00DD346D" w:rsidRDefault="00DD346D" w:rsidP="00DD346D">
                  <w:pPr>
                    <w:jc w:val="center"/>
                    <w:rPr>
                      <w:rFonts w:ascii="Arial CYR" w:hAnsi="Arial CYR" w:cs="Arial CYR"/>
                      <w:sz w:val="20"/>
                      <w:szCs w:val="20"/>
                    </w:rPr>
                  </w:pPr>
                  <w:r>
                    <w:rPr>
                      <w:rFonts w:ascii="Arial CYR" w:hAnsi="Arial CYR" w:cs="Arial CYR"/>
                      <w:sz w:val="20"/>
                      <w:szCs w:val="20"/>
                    </w:rPr>
                    <w:t>18600,00</w:t>
                  </w:r>
                </w:p>
              </w:tc>
              <w:tc>
                <w:tcPr>
                  <w:tcW w:w="236" w:type="dxa"/>
                  <w:vAlign w:val="center"/>
                  <w:hideMark/>
                </w:tcPr>
                <w:p w14:paraId="28E951D0" w14:textId="77777777" w:rsidR="00DD346D" w:rsidRDefault="00DD346D" w:rsidP="00DD346D">
                  <w:pPr>
                    <w:rPr>
                      <w:sz w:val="20"/>
                      <w:szCs w:val="20"/>
                    </w:rPr>
                  </w:pPr>
                </w:p>
              </w:tc>
            </w:tr>
            <w:tr w:rsidR="00DD346D" w14:paraId="04BCA6AD"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4D57DED2" w14:textId="77777777" w:rsidR="00DD346D" w:rsidRDefault="00DD346D" w:rsidP="00DD346D">
                  <w:pPr>
                    <w:jc w:val="center"/>
                  </w:pPr>
                  <w:r>
                    <w:t>14</w:t>
                  </w:r>
                </w:p>
              </w:tc>
              <w:tc>
                <w:tcPr>
                  <w:tcW w:w="6744" w:type="dxa"/>
                  <w:tcBorders>
                    <w:top w:val="nil"/>
                    <w:left w:val="nil"/>
                    <w:bottom w:val="single" w:sz="4" w:space="0" w:color="auto"/>
                    <w:right w:val="single" w:sz="4" w:space="0" w:color="auto"/>
                  </w:tcBorders>
                  <w:noWrap/>
                  <w:vAlign w:val="bottom"/>
                  <w:hideMark/>
                </w:tcPr>
                <w:p w14:paraId="3F0BF67B" w14:textId="77777777" w:rsidR="00DD346D" w:rsidRDefault="00DD346D" w:rsidP="00DD346D">
                  <w:pPr>
                    <w:jc w:val="right"/>
                    <w:rPr>
                      <w:i/>
                      <w:iCs/>
                    </w:rPr>
                  </w:pPr>
                  <w:r>
                    <w:rPr>
                      <w:i/>
                      <w:iCs/>
                    </w:rPr>
                    <w:t xml:space="preserve">Гофра труба ПВХ ф 25 </w:t>
                  </w:r>
                </w:p>
              </w:tc>
              <w:tc>
                <w:tcPr>
                  <w:tcW w:w="1014" w:type="dxa"/>
                  <w:tcBorders>
                    <w:top w:val="nil"/>
                    <w:left w:val="nil"/>
                    <w:bottom w:val="single" w:sz="4" w:space="0" w:color="auto"/>
                    <w:right w:val="nil"/>
                  </w:tcBorders>
                  <w:noWrap/>
                  <w:vAlign w:val="bottom"/>
                  <w:hideMark/>
                </w:tcPr>
                <w:p w14:paraId="48FB9E81" w14:textId="77777777" w:rsidR="00DD346D" w:rsidRDefault="00DD346D" w:rsidP="00DD346D">
                  <w:pPr>
                    <w:jc w:val="center"/>
                  </w:pPr>
                  <w:r>
                    <w:t>м</w:t>
                  </w:r>
                </w:p>
              </w:tc>
              <w:tc>
                <w:tcPr>
                  <w:tcW w:w="1199" w:type="dxa"/>
                  <w:tcBorders>
                    <w:top w:val="nil"/>
                    <w:left w:val="single" w:sz="4" w:space="0" w:color="auto"/>
                    <w:bottom w:val="single" w:sz="4" w:space="0" w:color="auto"/>
                    <w:right w:val="single" w:sz="4" w:space="0" w:color="auto"/>
                  </w:tcBorders>
                  <w:noWrap/>
                  <w:vAlign w:val="bottom"/>
                  <w:hideMark/>
                </w:tcPr>
                <w:p w14:paraId="77FCA230" w14:textId="77777777" w:rsidR="00DD346D" w:rsidRDefault="00DD346D" w:rsidP="00DD346D">
                  <w:pPr>
                    <w:jc w:val="center"/>
                    <w:rPr>
                      <w:rFonts w:ascii="Arial CYR" w:hAnsi="Arial CYR" w:cs="Arial CYR"/>
                      <w:sz w:val="20"/>
                      <w:szCs w:val="20"/>
                    </w:rPr>
                  </w:pPr>
                  <w:r>
                    <w:rPr>
                      <w:rFonts w:ascii="Arial CYR" w:hAnsi="Arial CYR" w:cs="Arial CYR"/>
                      <w:sz w:val="20"/>
                      <w:szCs w:val="20"/>
                    </w:rPr>
                    <w:t>6000,00</w:t>
                  </w:r>
                </w:p>
              </w:tc>
              <w:tc>
                <w:tcPr>
                  <w:tcW w:w="236" w:type="dxa"/>
                  <w:vAlign w:val="center"/>
                  <w:hideMark/>
                </w:tcPr>
                <w:p w14:paraId="31E6F7C9" w14:textId="77777777" w:rsidR="00DD346D" w:rsidRDefault="00DD346D" w:rsidP="00DD346D">
                  <w:pPr>
                    <w:rPr>
                      <w:sz w:val="20"/>
                      <w:szCs w:val="20"/>
                    </w:rPr>
                  </w:pPr>
                </w:p>
              </w:tc>
            </w:tr>
            <w:tr w:rsidR="00DD346D" w14:paraId="176B3D8C"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5452E75B" w14:textId="77777777" w:rsidR="00DD346D" w:rsidRDefault="00DD346D" w:rsidP="00DD346D">
                  <w:pPr>
                    <w:jc w:val="center"/>
                  </w:pPr>
                  <w:r>
                    <w:t>15</w:t>
                  </w:r>
                </w:p>
              </w:tc>
              <w:tc>
                <w:tcPr>
                  <w:tcW w:w="6744" w:type="dxa"/>
                  <w:tcBorders>
                    <w:top w:val="nil"/>
                    <w:left w:val="nil"/>
                    <w:bottom w:val="single" w:sz="4" w:space="0" w:color="auto"/>
                    <w:right w:val="single" w:sz="4" w:space="0" w:color="auto"/>
                  </w:tcBorders>
                  <w:noWrap/>
                  <w:vAlign w:val="bottom"/>
                  <w:hideMark/>
                </w:tcPr>
                <w:p w14:paraId="0B8263DB" w14:textId="77777777" w:rsidR="00DD346D" w:rsidRDefault="00DD346D" w:rsidP="00DD346D">
                  <w:pPr>
                    <w:jc w:val="right"/>
                    <w:rPr>
                      <w:i/>
                      <w:iCs/>
                    </w:rPr>
                  </w:pPr>
                  <w:r>
                    <w:rPr>
                      <w:i/>
                      <w:iCs/>
                    </w:rPr>
                    <w:t xml:space="preserve">Клипса ф25 </w:t>
                  </w:r>
                </w:p>
              </w:tc>
              <w:tc>
                <w:tcPr>
                  <w:tcW w:w="1014" w:type="dxa"/>
                  <w:tcBorders>
                    <w:top w:val="nil"/>
                    <w:left w:val="nil"/>
                    <w:bottom w:val="single" w:sz="4" w:space="0" w:color="auto"/>
                    <w:right w:val="nil"/>
                  </w:tcBorders>
                  <w:noWrap/>
                  <w:vAlign w:val="bottom"/>
                  <w:hideMark/>
                </w:tcPr>
                <w:p w14:paraId="243D7B36" w14:textId="77777777" w:rsidR="00DD346D" w:rsidRDefault="00DD346D" w:rsidP="00DD346D">
                  <w:pPr>
                    <w:jc w:val="center"/>
                  </w:pPr>
                  <w:proofErr w:type="spellStart"/>
                  <w:r>
                    <w:t>шт</w:t>
                  </w:r>
                  <w:proofErr w:type="spellEnd"/>
                </w:p>
              </w:tc>
              <w:tc>
                <w:tcPr>
                  <w:tcW w:w="1199" w:type="dxa"/>
                  <w:tcBorders>
                    <w:top w:val="nil"/>
                    <w:left w:val="single" w:sz="4" w:space="0" w:color="auto"/>
                    <w:bottom w:val="single" w:sz="4" w:space="0" w:color="auto"/>
                    <w:right w:val="single" w:sz="4" w:space="0" w:color="auto"/>
                  </w:tcBorders>
                  <w:noWrap/>
                  <w:vAlign w:val="bottom"/>
                  <w:hideMark/>
                </w:tcPr>
                <w:p w14:paraId="65AC985D" w14:textId="77777777" w:rsidR="00DD346D" w:rsidRDefault="00DD346D" w:rsidP="00DD346D">
                  <w:pPr>
                    <w:jc w:val="center"/>
                    <w:rPr>
                      <w:rFonts w:ascii="Arial CYR" w:hAnsi="Arial CYR" w:cs="Arial CYR"/>
                      <w:sz w:val="20"/>
                      <w:szCs w:val="20"/>
                    </w:rPr>
                  </w:pPr>
                  <w:r>
                    <w:rPr>
                      <w:rFonts w:ascii="Arial CYR" w:hAnsi="Arial CYR" w:cs="Arial CYR"/>
                      <w:sz w:val="20"/>
                      <w:szCs w:val="20"/>
                    </w:rPr>
                    <w:t>5700,00</w:t>
                  </w:r>
                </w:p>
              </w:tc>
              <w:tc>
                <w:tcPr>
                  <w:tcW w:w="236" w:type="dxa"/>
                  <w:vAlign w:val="center"/>
                  <w:hideMark/>
                </w:tcPr>
                <w:p w14:paraId="295E0825" w14:textId="77777777" w:rsidR="00DD346D" w:rsidRDefault="00DD346D" w:rsidP="00DD346D">
                  <w:pPr>
                    <w:rPr>
                      <w:sz w:val="20"/>
                      <w:szCs w:val="20"/>
                    </w:rPr>
                  </w:pPr>
                </w:p>
              </w:tc>
            </w:tr>
            <w:tr w:rsidR="00DD346D" w14:paraId="337D53B6"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0824EFFE" w14:textId="77777777" w:rsidR="00DD346D" w:rsidRDefault="00DD346D" w:rsidP="00DD346D">
                  <w:pPr>
                    <w:jc w:val="center"/>
                  </w:pPr>
                  <w:r>
                    <w:t>16</w:t>
                  </w:r>
                </w:p>
              </w:tc>
              <w:tc>
                <w:tcPr>
                  <w:tcW w:w="6744" w:type="dxa"/>
                  <w:tcBorders>
                    <w:top w:val="nil"/>
                    <w:left w:val="nil"/>
                    <w:bottom w:val="single" w:sz="4" w:space="0" w:color="auto"/>
                    <w:right w:val="single" w:sz="4" w:space="0" w:color="auto"/>
                  </w:tcBorders>
                  <w:noWrap/>
                  <w:vAlign w:val="bottom"/>
                  <w:hideMark/>
                </w:tcPr>
                <w:p w14:paraId="0C17855F" w14:textId="77777777" w:rsidR="00DD346D" w:rsidRDefault="00DD346D" w:rsidP="00DD346D">
                  <w:pPr>
                    <w:jc w:val="right"/>
                    <w:rPr>
                      <w:i/>
                      <w:iCs/>
                    </w:rPr>
                  </w:pPr>
                  <w:r>
                    <w:rPr>
                      <w:i/>
                      <w:iCs/>
                    </w:rPr>
                    <w:t xml:space="preserve">Клипса ф20 </w:t>
                  </w:r>
                </w:p>
              </w:tc>
              <w:tc>
                <w:tcPr>
                  <w:tcW w:w="1014" w:type="dxa"/>
                  <w:tcBorders>
                    <w:top w:val="nil"/>
                    <w:left w:val="nil"/>
                    <w:bottom w:val="single" w:sz="4" w:space="0" w:color="auto"/>
                    <w:right w:val="nil"/>
                  </w:tcBorders>
                  <w:noWrap/>
                  <w:vAlign w:val="bottom"/>
                  <w:hideMark/>
                </w:tcPr>
                <w:p w14:paraId="7D64336C" w14:textId="77777777" w:rsidR="00DD346D" w:rsidRDefault="00DD346D" w:rsidP="00DD346D">
                  <w:pPr>
                    <w:jc w:val="center"/>
                  </w:pPr>
                  <w:proofErr w:type="spellStart"/>
                  <w:r>
                    <w:t>шт</w:t>
                  </w:r>
                  <w:proofErr w:type="spellEnd"/>
                </w:p>
              </w:tc>
              <w:tc>
                <w:tcPr>
                  <w:tcW w:w="1199" w:type="dxa"/>
                  <w:tcBorders>
                    <w:top w:val="nil"/>
                    <w:left w:val="single" w:sz="4" w:space="0" w:color="auto"/>
                    <w:bottom w:val="single" w:sz="4" w:space="0" w:color="auto"/>
                    <w:right w:val="single" w:sz="4" w:space="0" w:color="auto"/>
                  </w:tcBorders>
                  <w:noWrap/>
                  <w:vAlign w:val="bottom"/>
                  <w:hideMark/>
                </w:tcPr>
                <w:p w14:paraId="0815B2FE" w14:textId="77777777" w:rsidR="00DD346D" w:rsidRDefault="00DD346D" w:rsidP="00DD346D">
                  <w:pPr>
                    <w:jc w:val="center"/>
                    <w:rPr>
                      <w:rFonts w:ascii="Arial CYR" w:hAnsi="Arial CYR" w:cs="Arial CYR"/>
                      <w:sz w:val="20"/>
                      <w:szCs w:val="20"/>
                    </w:rPr>
                  </w:pPr>
                  <w:r>
                    <w:rPr>
                      <w:rFonts w:ascii="Arial CYR" w:hAnsi="Arial CYR" w:cs="Arial CYR"/>
                      <w:sz w:val="20"/>
                      <w:szCs w:val="20"/>
                    </w:rPr>
                    <w:t>25200,00</w:t>
                  </w:r>
                </w:p>
              </w:tc>
              <w:tc>
                <w:tcPr>
                  <w:tcW w:w="236" w:type="dxa"/>
                  <w:vAlign w:val="center"/>
                  <w:hideMark/>
                </w:tcPr>
                <w:p w14:paraId="43807E62" w14:textId="77777777" w:rsidR="00DD346D" w:rsidRDefault="00DD346D" w:rsidP="00DD346D">
                  <w:pPr>
                    <w:rPr>
                      <w:sz w:val="20"/>
                      <w:szCs w:val="20"/>
                    </w:rPr>
                  </w:pPr>
                </w:p>
              </w:tc>
            </w:tr>
            <w:tr w:rsidR="00DD346D" w14:paraId="3CEF6316"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6A014C59" w14:textId="77777777" w:rsidR="00DD346D" w:rsidRDefault="00DD346D" w:rsidP="00DD346D">
                  <w:pPr>
                    <w:jc w:val="center"/>
                  </w:pPr>
                  <w:r>
                    <w:t>17</w:t>
                  </w:r>
                </w:p>
              </w:tc>
              <w:tc>
                <w:tcPr>
                  <w:tcW w:w="6744" w:type="dxa"/>
                  <w:tcBorders>
                    <w:top w:val="nil"/>
                    <w:left w:val="nil"/>
                    <w:bottom w:val="single" w:sz="4" w:space="0" w:color="auto"/>
                    <w:right w:val="single" w:sz="4" w:space="0" w:color="auto"/>
                  </w:tcBorders>
                  <w:noWrap/>
                  <w:vAlign w:val="bottom"/>
                  <w:hideMark/>
                </w:tcPr>
                <w:p w14:paraId="4EDAED5D" w14:textId="77777777" w:rsidR="00DD346D" w:rsidRDefault="00DD346D" w:rsidP="00DD346D">
                  <w:pPr>
                    <w:jc w:val="right"/>
                    <w:rPr>
                      <w:i/>
                      <w:iCs/>
                    </w:rPr>
                  </w:pPr>
                  <w:r>
                    <w:rPr>
                      <w:i/>
                      <w:iCs/>
                    </w:rPr>
                    <w:t>Лента текстильная</w:t>
                  </w:r>
                </w:p>
              </w:tc>
              <w:tc>
                <w:tcPr>
                  <w:tcW w:w="1014" w:type="dxa"/>
                  <w:tcBorders>
                    <w:top w:val="nil"/>
                    <w:left w:val="nil"/>
                    <w:bottom w:val="single" w:sz="4" w:space="0" w:color="auto"/>
                    <w:right w:val="nil"/>
                  </w:tcBorders>
                  <w:noWrap/>
                  <w:vAlign w:val="bottom"/>
                  <w:hideMark/>
                </w:tcPr>
                <w:p w14:paraId="3FD0EC5D" w14:textId="77777777" w:rsidR="00DD346D" w:rsidRDefault="00DD346D" w:rsidP="00DD346D">
                  <w:pPr>
                    <w:jc w:val="center"/>
                  </w:pPr>
                  <w:r>
                    <w:t>м</w:t>
                  </w:r>
                </w:p>
              </w:tc>
              <w:tc>
                <w:tcPr>
                  <w:tcW w:w="1199" w:type="dxa"/>
                  <w:tcBorders>
                    <w:top w:val="nil"/>
                    <w:left w:val="single" w:sz="4" w:space="0" w:color="auto"/>
                    <w:bottom w:val="single" w:sz="4" w:space="0" w:color="auto"/>
                    <w:right w:val="single" w:sz="4" w:space="0" w:color="auto"/>
                  </w:tcBorders>
                  <w:noWrap/>
                  <w:vAlign w:val="bottom"/>
                  <w:hideMark/>
                </w:tcPr>
                <w:p w14:paraId="4D0894FC" w14:textId="77777777" w:rsidR="00DD346D" w:rsidRDefault="00DD346D" w:rsidP="00DD346D">
                  <w:pPr>
                    <w:jc w:val="center"/>
                    <w:rPr>
                      <w:rFonts w:ascii="Arial CYR" w:hAnsi="Arial CYR" w:cs="Arial CYR"/>
                      <w:sz w:val="20"/>
                      <w:szCs w:val="20"/>
                    </w:rPr>
                  </w:pPr>
                  <w:r>
                    <w:rPr>
                      <w:rFonts w:ascii="Arial CYR" w:hAnsi="Arial CYR" w:cs="Arial CYR"/>
                      <w:sz w:val="20"/>
                      <w:szCs w:val="20"/>
                    </w:rPr>
                    <w:t>600,00</w:t>
                  </w:r>
                </w:p>
              </w:tc>
              <w:tc>
                <w:tcPr>
                  <w:tcW w:w="236" w:type="dxa"/>
                  <w:vAlign w:val="center"/>
                  <w:hideMark/>
                </w:tcPr>
                <w:p w14:paraId="5D486249" w14:textId="77777777" w:rsidR="00DD346D" w:rsidRDefault="00DD346D" w:rsidP="00DD346D">
                  <w:pPr>
                    <w:rPr>
                      <w:sz w:val="20"/>
                      <w:szCs w:val="20"/>
                    </w:rPr>
                  </w:pPr>
                </w:p>
              </w:tc>
            </w:tr>
            <w:tr w:rsidR="00DD346D" w14:paraId="6829D29A"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46B9114B" w14:textId="77777777" w:rsidR="00DD346D" w:rsidRDefault="00DD346D" w:rsidP="00DD346D">
                  <w:pPr>
                    <w:jc w:val="center"/>
                  </w:pPr>
                  <w:r>
                    <w:t>18</w:t>
                  </w:r>
                </w:p>
              </w:tc>
              <w:tc>
                <w:tcPr>
                  <w:tcW w:w="6744" w:type="dxa"/>
                  <w:tcBorders>
                    <w:top w:val="nil"/>
                    <w:left w:val="nil"/>
                    <w:bottom w:val="single" w:sz="4" w:space="0" w:color="auto"/>
                    <w:right w:val="single" w:sz="4" w:space="0" w:color="auto"/>
                  </w:tcBorders>
                  <w:noWrap/>
                  <w:vAlign w:val="bottom"/>
                  <w:hideMark/>
                </w:tcPr>
                <w:p w14:paraId="44D93CF8" w14:textId="77777777" w:rsidR="00DD346D" w:rsidRDefault="00DD346D" w:rsidP="00DD346D">
                  <w:pPr>
                    <w:jc w:val="right"/>
                    <w:rPr>
                      <w:i/>
                      <w:iCs/>
                    </w:rPr>
                  </w:pPr>
                  <w:r>
                    <w:rPr>
                      <w:i/>
                      <w:iCs/>
                    </w:rPr>
                    <w:t>Быстрый монтаж 6х40</w:t>
                  </w:r>
                </w:p>
              </w:tc>
              <w:tc>
                <w:tcPr>
                  <w:tcW w:w="1014" w:type="dxa"/>
                  <w:tcBorders>
                    <w:top w:val="nil"/>
                    <w:left w:val="nil"/>
                    <w:bottom w:val="single" w:sz="4" w:space="0" w:color="auto"/>
                    <w:right w:val="nil"/>
                  </w:tcBorders>
                  <w:noWrap/>
                  <w:vAlign w:val="bottom"/>
                  <w:hideMark/>
                </w:tcPr>
                <w:p w14:paraId="5D04BDF3" w14:textId="77777777" w:rsidR="00DD346D" w:rsidRDefault="00DD346D" w:rsidP="00DD346D">
                  <w:pPr>
                    <w:jc w:val="center"/>
                  </w:pPr>
                  <w:proofErr w:type="spellStart"/>
                  <w:r>
                    <w:t>уп</w:t>
                  </w:r>
                  <w:proofErr w:type="spellEnd"/>
                </w:p>
              </w:tc>
              <w:tc>
                <w:tcPr>
                  <w:tcW w:w="1199" w:type="dxa"/>
                  <w:tcBorders>
                    <w:top w:val="nil"/>
                    <w:left w:val="single" w:sz="4" w:space="0" w:color="auto"/>
                    <w:bottom w:val="single" w:sz="4" w:space="0" w:color="auto"/>
                    <w:right w:val="single" w:sz="4" w:space="0" w:color="auto"/>
                  </w:tcBorders>
                  <w:noWrap/>
                  <w:vAlign w:val="bottom"/>
                  <w:hideMark/>
                </w:tcPr>
                <w:p w14:paraId="19F7F489" w14:textId="77777777" w:rsidR="00DD346D" w:rsidRDefault="00DD346D" w:rsidP="00DD346D">
                  <w:pPr>
                    <w:jc w:val="center"/>
                    <w:rPr>
                      <w:rFonts w:ascii="Arial CYR" w:hAnsi="Arial CYR" w:cs="Arial CYR"/>
                      <w:sz w:val="20"/>
                      <w:szCs w:val="20"/>
                    </w:rPr>
                  </w:pPr>
                  <w:r>
                    <w:rPr>
                      <w:rFonts w:ascii="Arial CYR" w:hAnsi="Arial CYR" w:cs="Arial CYR"/>
                      <w:sz w:val="20"/>
                      <w:szCs w:val="20"/>
                    </w:rPr>
                    <w:t>45,00</w:t>
                  </w:r>
                </w:p>
              </w:tc>
              <w:tc>
                <w:tcPr>
                  <w:tcW w:w="236" w:type="dxa"/>
                  <w:vAlign w:val="center"/>
                  <w:hideMark/>
                </w:tcPr>
                <w:p w14:paraId="586CFCC4" w14:textId="77777777" w:rsidR="00DD346D" w:rsidRDefault="00DD346D" w:rsidP="00DD346D">
                  <w:pPr>
                    <w:rPr>
                      <w:sz w:val="20"/>
                      <w:szCs w:val="20"/>
                    </w:rPr>
                  </w:pPr>
                </w:p>
              </w:tc>
            </w:tr>
            <w:tr w:rsidR="00DD346D" w14:paraId="70631246"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27815143" w14:textId="77777777" w:rsidR="00DD346D" w:rsidRDefault="00DD346D" w:rsidP="00DD346D">
                  <w:pPr>
                    <w:jc w:val="center"/>
                  </w:pPr>
                  <w:r>
                    <w:t>19</w:t>
                  </w:r>
                </w:p>
              </w:tc>
              <w:tc>
                <w:tcPr>
                  <w:tcW w:w="6744" w:type="dxa"/>
                  <w:tcBorders>
                    <w:top w:val="nil"/>
                    <w:left w:val="nil"/>
                    <w:bottom w:val="single" w:sz="4" w:space="0" w:color="auto"/>
                    <w:right w:val="single" w:sz="4" w:space="0" w:color="auto"/>
                  </w:tcBorders>
                  <w:noWrap/>
                  <w:vAlign w:val="bottom"/>
                  <w:hideMark/>
                </w:tcPr>
                <w:p w14:paraId="27173FB9" w14:textId="77777777" w:rsidR="00DD346D" w:rsidRDefault="00DD346D" w:rsidP="00DD346D">
                  <w:pPr>
                    <w:jc w:val="right"/>
                    <w:rPr>
                      <w:i/>
                      <w:iCs/>
                    </w:rPr>
                  </w:pPr>
                  <w:r>
                    <w:rPr>
                      <w:i/>
                      <w:iCs/>
                    </w:rPr>
                    <w:t>Комплект к газовому пистолету</w:t>
                  </w:r>
                </w:p>
              </w:tc>
              <w:tc>
                <w:tcPr>
                  <w:tcW w:w="1014" w:type="dxa"/>
                  <w:tcBorders>
                    <w:top w:val="nil"/>
                    <w:left w:val="nil"/>
                    <w:bottom w:val="single" w:sz="4" w:space="0" w:color="auto"/>
                    <w:right w:val="nil"/>
                  </w:tcBorders>
                  <w:noWrap/>
                  <w:vAlign w:val="bottom"/>
                  <w:hideMark/>
                </w:tcPr>
                <w:p w14:paraId="41F46184" w14:textId="77777777" w:rsidR="00DD346D" w:rsidRDefault="00DD346D" w:rsidP="00DD346D">
                  <w:pPr>
                    <w:jc w:val="center"/>
                  </w:pPr>
                  <w:proofErr w:type="spellStart"/>
                  <w:r>
                    <w:t>шт</w:t>
                  </w:r>
                  <w:proofErr w:type="spellEnd"/>
                </w:p>
              </w:tc>
              <w:tc>
                <w:tcPr>
                  <w:tcW w:w="1199" w:type="dxa"/>
                  <w:tcBorders>
                    <w:top w:val="nil"/>
                    <w:left w:val="single" w:sz="4" w:space="0" w:color="auto"/>
                    <w:bottom w:val="single" w:sz="4" w:space="0" w:color="auto"/>
                    <w:right w:val="single" w:sz="4" w:space="0" w:color="auto"/>
                  </w:tcBorders>
                  <w:noWrap/>
                  <w:vAlign w:val="bottom"/>
                  <w:hideMark/>
                </w:tcPr>
                <w:p w14:paraId="574DDF77" w14:textId="77777777" w:rsidR="00DD346D" w:rsidRDefault="00DD346D" w:rsidP="00DD346D">
                  <w:pPr>
                    <w:jc w:val="center"/>
                    <w:rPr>
                      <w:rFonts w:ascii="Arial CYR" w:hAnsi="Arial CYR" w:cs="Arial CYR"/>
                      <w:sz w:val="20"/>
                      <w:szCs w:val="20"/>
                    </w:rPr>
                  </w:pPr>
                  <w:r>
                    <w:rPr>
                      <w:rFonts w:ascii="Arial CYR" w:hAnsi="Arial CYR" w:cs="Arial CYR"/>
                      <w:sz w:val="20"/>
                      <w:szCs w:val="20"/>
                    </w:rPr>
                    <w:t>45,00</w:t>
                  </w:r>
                </w:p>
              </w:tc>
              <w:tc>
                <w:tcPr>
                  <w:tcW w:w="236" w:type="dxa"/>
                  <w:vAlign w:val="center"/>
                  <w:hideMark/>
                </w:tcPr>
                <w:p w14:paraId="6182C241" w14:textId="77777777" w:rsidR="00DD346D" w:rsidRDefault="00DD346D" w:rsidP="00DD346D">
                  <w:pPr>
                    <w:rPr>
                      <w:sz w:val="20"/>
                      <w:szCs w:val="20"/>
                    </w:rPr>
                  </w:pPr>
                </w:p>
              </w:tc>
            </w:tr>
            <w:tr w:rsidR="00DD346D" w14:paraId="757715A4"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23C0FF64" w14:textId="77777777" w:rsidR="00DD346D" w:rsidRDefault="00DD346D" w:rsidP="00DD346D">
                  <w:pPr>
                    <w:jc w:val="center"/>
                  </w:pPr>
                  <w:r>
                    <w:t>20</w:t>
                  </w:r>
                </w:p>
              </w:tc>
              <w:tc>
                <w:tcPr>
                  <w:tcW w:w="6744" w:type="dxa"/>
                  <w:tcBorders>
                    <w:top w:val="nil"/>
                    <w:left w:val="nil"/>
                    <w:bottom w:val="single" w:sz="4" w:space="0" w:color="auto"/>
                    <w:right w:val="single" w:sz="4" w:space="0" w:color="auto"/>
                  </w:tcBorders>
                  <w:noWrap/>
                  <w:vAlign w:val="bottom"/>
                  <w:hideMark/>
                </w:tcPr>
                <w:p w14:paraId="3E1271D3" w14:textId="77777777" w:rsidR="00DD346D" w:rsidRDefault="00DD346D" w:rsidP="00DD346D">
                  <w:pPr>
                    <w:jc w:val="right"/>
                    <w:rPr>
                      <w:i/>
                      <w:iCs/>
                    </w:rPr>
                  </w:pPr>
                  <w:r>
                    <w:rPr>
                      <w:i/>
                      <w:iCs/>
                    </w:rPr>
                    <w:t>Хомут стяжка 3.6х300мм</w:t>
                  </w:r>
                </w:p>
              </w:tc>
              <w:tc>
                <w:tcPr>
                  <w:tcW w:w="1014" w:type="dxa"/>
                  <w:tcBorders>
                    <w:top w:val="nil"/>
                    <w:left w:val="nil"/>
                    <w:bottom w:val="single" w:sz="4" w:space="0" w:color="auto"/>
                    <w:right w:val="nil"/>
                  </w:tcBorders>
                  <w:noWrap/>
                  <w:vAlign w:val="bottom"/>
                  <w:hideMark/>
                </w:tcPr>
                <w:p w14:paraId="64A584F7" w14:textId="77777777" w:rsidR="00DD346D" w:rsidRDefault="00DD346D" w:rsidP="00DD346D">
                  <w:pPr>
                    <w:jc w:val="center"/>
                  </w:pPr>
                  <w:proofErr w:type="spellStart"/>
                  <w:r>
                    <w:t>уп</w:t>
                  </w:r>
                  <w:proofErr w:type="spellEnd"/>
                </w:p>
              </w:tc>
              <w:tc>
                <w:tcPr>
                  <w:tcW w:w="1199" w:type="dxa"/>
                  <w:tcBorders>
                    <w:top w:val="nil"/>
                    <w:left w:val="single" w:sz="4" w:space="0" w:color="auto"/>
                    <w:bottom w:val="single" w:sz="4" w:space="0" w:color="auto"/>
                    <w:right w:val="single" w:sz="4" w:space="0" w:color="auto"/>
                  </w:tcBorders>
                  <w:noWrap/>
                  <w:vAlign w:val="bottom"/>
                  <w:hideMark/>
                </w:tcPr>
                <w:p w14:paraId="3CEAE55A" w14:textId="77777777" w:rsidR="00DD346D" w:rsidRDefault="00DD346D" w:rsidP="00DD346D">
                  <w:pPr>
                    <w:jc w:val="center"/>
                    <w:rPr>
                      <w:rFonts w:ascii="Arial CYR" w:hAnsi="Arial CYR" w:cs="Arial CYR"/>
                      <w:sz w:val="20"/>
                      <w:szCs w:val="20"/>
                    </w:rPr>
                  </w:pPr>
                  <w:r>
                    <w:rPr>
                      <w:rFonts w:ascii="Arial CYR" w:hAnsi="Arial CYR" w:cs="Arial CYR"/>
                      <w:sz w:val="20"/>
                      <w:szCs w:val="20"/>
                    </w:rPr>
                    <w:t>135,00</w:t>
                  </w:r>
                </w:p>
              </w:tc>
              <w:tc>
                <w:tcPr>
                  <w:tcW w:w="236" w:type="dxa"/>
                  <w:vAlign w:val="center"/>
                  <w:hideMark/>
                </w:tcPr>
                <w:p w14:paraId="1A6D7D92" w14:textId="77777777" w:rsidR="00DD346D" w:rsidRDefault="00DD346D" w:rsidP="00DD346D">
                  <w:pPr>
                    <w:rPr>
                      <w:sz w:val="20"/>
                      <w:szCs w:val="20"/>
                    </w:rPr>
                  </w:pPr>
                </w:p>
              </w:tc>
            </w:tr>
            <w:tr w:rsidR="00DD346D" w14:paraId="0B670C14"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748618FB" w14:textId="77777777" w:rsidR="00DD346D" w:rsidRDefault="00DD346D" w:rsidP="00DD346D">
                  <w:pPr>
                    <w:jc w:val="center"/>
                  </w:pPr>
                  <w:r>
                    <w:t>21</w:t>
                  </w:r>
                </w:p>
              </w:tc>
              <w:tc>
                <w:tcPr>
                  <w:tcW w:w="6744" w:type="dxa"/>
                  <w:tcBorders>
                    <w:top w:val="nil"/>
                    <w:left w:val="nil"/>
                    <w:bottom w:val="single" w:sz="4" w:space="0" w:color="auto"/>
                    <w:right w:val="single" w:sz="4" w:space="0" w:color="auto"/>
                  </w:tcBorders>
                  <w:noWrap/>
                  <w:vAlign w:val="bottom"/>
                  <w:hideMark/>
                </w:tcPr>
                <w:p w14:paraId="57793E4F" w14:textId="77777777" w:rsidR="00DD346D" w:rsidRDefault="00DD346D" w:rsidP="00DD346D">
                  <w:pPr>
                    <w:jc w:val="right"/>
                    <w:rPr>
                      <w:i/>
                      <w:iCs/>
                    </w:rPr>
                  </w:pPr>
                  <w:r>
                    <w:rPr>
                      <w:i/>
                      <w:iCs/>
                    </w:rPr>
                    <w:t xml:space="preserve">Нейлоновый хомут(елочка)100шт в </w:t>
                  </w:r>
                  <w:proofErr w:type="spellStart"/>
                  <w:r>
                    <w:rPr>
                      <w:i/>
                      <w:iCs/>
                    </w:rPr>
                    <w:t>уп</w:t>
                  </w:r>
                  <w:proofErr w:type="spellEnd"/>
                </w:p>
              </w:tc>
              <w:tc>
                <w:tcPr>
                  <w:tcW w:w="1014" w:type="dxa"/>
                  <w:tcBorders>
                    <w:top w:val="nil"/>
                    <w:left w:val="nil"/>
                    <w:bottom w:val="single" w:sz="4" w:space="0" w:color="auto"/>
                    <w:right w:val="nil"/>
                  </w:tcBorders>
                  <w:noWrap/>
                  <w:vAlign w:val="bottom"/>
                  <w:hideMark/>
                </w:tcPr>
                <w:p w14:paraId="6158308B" w14:textId="77777777" w:rsidR="00DD346D" w:rsidRDefault="00DD346D" w:rsidP="00DD346D">
                  <w:pPr>
                    <w:jc w:val="center"/>
                  </w:pPr>
                  <w:proofErr w:type="spellStart"/>
                  <w:r>
                    <w:t>уп</w:t>
                  </w:r>
                  <w:proofErr w:type="spellEnd"/>
                </w:p>
              </w:tc>
              <w:tc>
                <w:tcPr>
                  <w:tcW w:w="1199" w:type="dxa"/>
                  <w:tcBorders>
                    <w:top w:val="nil"/>
                    <w:left w:val="single" w:sz="4" w:space="0" w:color="auto"/>
                    <w:bottom w:val="single" w:sz="4" w:space="0" w:color="auto"/>
                    <w:right w:val="single" w:sz="4" w:space="0" w:color="auto"/>
                  </w:tcBorders>
                  <w:noWrap/>
                  <w:vAlign w:val="bottom"/>
                  <w:hideMark/>
                </w:tcPr>
                <w:p w14:paraId="0F4B2827" w14:textId="77777777" w:rsidR="00DD346D" w:rsidRDefault="00DD346D" w:rsidP="00DD346D">
                  <w:pPr>
                    <w:jc w:val="center"/>
                    <w:rPr>
                      <w:rFonts w:ascii="Arial CYR" w:hAnsi="Arial CYR" w:cs="Arial CYR"/>
                      <w:sz w:val="20"/>
                      <w:szCs w:val="20"/>
                    </w:rPr>
                  </w:pPr>
                  <w:r>
                    <w:rPr>
                      <w:rFonts w:ascii="Arial CYR" w:hAnsi="Arial CYR" w:cs="Arial CYR"/>
                      <w:sz w:val="20"/>
                      <w:szCs w:val="20"/>
                    </w:rPr>
                    <w:t>450,00</w:t>
                  </w:r>
                </w:p>
              </w:tc>
              <w:tc>
                <w:tcPr>
                  <w:tcW w:w="236" w:type="dxa"/>
                  <w:vAlign w:val="center"/>
                  <w:hideMark/>
                </w:tcPr>
                <w:p w14:paraId="515029F9" w14:textId="77777777" w:rsidR="00DD346D" w:rsidRDefault="00DD346D" w:rsidP="00DD346D">
                  <w:pPr>
                    <w:rPr>
                      <w:sz w:val="20"/>
                      <w:szCs w:val="20"/>
                    </w:rPr>
                  </w:pPr>
                </w:p>
              </w:tc>
            </w:tr>
            <w:tr w:rsidR="00DD346D" w14:paraId="5B510019"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0B470DD9" w14:textId="77777777" w:rsidR="00DD346D" w:rsidRDefault="00DD346D" w:rsidP="00DD346D">
                  <w:pPr>
                    <w:jc w:val="center"/>
                  </w:pPr>
                  <w:r>
                    <w:t>22</w:t>
                  </w:r>
                </w:p>
              </w:tc>
              <w:tc>
                <w:tcPr>
                  <w:tcW w:w="6744" w:type="dxa"/>
                  <w:tcBorders>
                    <w:top w:val="nil"/>
                    <w:left w:val="nil"/>
                    <w:bottom w:val="single" w:sz="4" w:space="0" w:color="auto"/>
                    <w:right w:val="single" w:sz="4" w:space="0" w:color="auto"/>
                  </w:tcBorders>
                  <w:noWrap/>
                  <w:vAlign w:val="bottom"/>
                  <w:hideMark/>
                </w:tcPr>
                <w:p w14:paraId="3FEAE23F" w14:textId="77777777" w:rsidR="00DD346D" w:rsidRDefault="00DD346D" w:rsidP="00DD346D">
                  <w:pPr>
                    <w:jc w:val="right"/>
                    <w:rPr>
                      <w:i/>
                      <w:iCs/>
                    </w:rPr>
                  </w:pPr>
                  <w:r>
                    <w:rPr>
                      <w:i/>
                      <w:iCs/>
                    </w:rPr>
                    <w:t>Изолента белая ПВХ</w:t>
                  </w:r>
                </w:p>
              </w:tc>
              <w:tc>
                <w:tcPr>
                  <w:tcW w:w="1014" w:type="dxa"/>
                  <w:tcBorders>
                    <w:top w:val="nil"/>
                    <w:left w:val="nil"/>
                    <w:bottom w:val="single" w:sz="4" w:space="0" w:color="auto"/>
                    <w:right w:val="nil"/>
                  </w:tcBorders>
                  <w:noWrap/>
                  <w:vAlign w:val="bottom"/>
                  <w:hideMark/>
                </w:tcPr>
                <w:p w14:paraId="30F66F5E" w14:textId="77777777" w:rsidR="00DD346D" w:rsidRDefault="00DD346D" w:rsidP="00DD346D">
                  <w:pPr>
                    <w:jc w:val="center"/>
                  </w:pPr>
                  <w:proofErr w:type="spellStart"/>
                  <w:r>
                    <w:t>шт</w:t>
                  </w:r>
                  <w:proofErr w:type="spellEnd"/>
                </w:p>
              </w:tc>
              <w:tc>
                <w:tcPr>
                  <w:tcW w:w="1199" w:type="dxa"/>
                  <w:tcBorders>
                    <w:top w:val="nil"/>
                    <w:left w:val="single" w:sz="4" w:space="0" w:color="auto"/>
                    <w:bottom w:val="single" w:sz="4" w:space="0" w:color="auto"/>
                    <w:right w:val="single" w:sz="4" w:space="0" w:color="auto"/>
                  </w:tcBorders>
                  <w:noWrap/>
                  <w:vAlign w:val="bottom"/>
                  <w:hideMark/>
                </w:tcPr>
                <w:p w14:paraId="791B32E0" w14:textId="77777777" w:rsidR="00DD346D" w:rsidRDefault="00DD346D" w:rsidP="00DD346D">
                  <w:pPr>
                    <w:jc w:val="center"/>
                    <w:rPr>
                      <w:rFonts w:ascii="Arial CYR" w:hAnsi="Arial CYR" w:cs="Arial CYR"/>
                      <w:sz w:val="20"/>
                      <w:szCs w:val="20"/>
                    </w:rPr>
                  </w:pPr>
                  <w:r>
                    <w:rPr>
                      <w:rFonts w:ascii="Arial CYR" w:hAnsi="Arial CYR" w:cs="Arial CYR"/>
                      <w:sz w:val="20"/>
                      <w:szCs w:val="20"/>
                    </w:rPr>
                    <w:t>225,00</w:t>
                  </w:r>
                </w:p>
              </w:tc>
              <w:tc>
                <w:tcPr>
                  <w:tcW w:w="236" w:type="dxa"/>
                  <w:vAlign w:val="center"/>
                  <w:hideMark/>
                </w:tcPr>
                <w:p w14:paraId="237BB164" w14:textId="77777777" w:rsidR="00DD346D" w:rsidRDefault="00DD346D" w:rsidP="00DD346D">
                  <w:pPr>
                    <w:rPr>
                      <w:sz w:val="20"/>
                      <w:szCs w:val="20"/>
                    </w:rPr>
                  </w:pPr>
                </w:p>
              </w:tc>
            </w:tr>
            <w:tr w:rsidR="00DD346D" w14:paraId="0ABCFF08"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4D7DB6D1" w14:textId="77777777" w:rsidR="00DD346D" w:rsidRDefault="00DD346D" w:rsidP="00DD346D">
                  <w:pPr>
                    <w:jc w:val="center"/>
                  </w:pPr>
                  <w:r>
                    <w:t>23</w:t>
                  </w:r>
                </w:p>
              </w:tc>
              <w:tc>
                <w:tcPr>
                  <w:tcW w:w="6744" w:type="dxa"/>
                  <w:tcBorders>
                    <w:top w:val="nil"/>
                    <w:left w:val="nil"/>
                    <w:bottom w:val="single" w:sz="4" w:space="0" w:color="auto"/>
                    <w:right w:val="single" w:sz="4" w:space="0" w:color="auto"/>
                  </w:tcBorders>
                  <w:noWrap/>
                  <w:vAlign w:val="bottom"/>
                  <w:hideMark/>
                </w:tcPr>
                <w:p w14:paraId="6ADB53CE" w14:textId="5A8B28F2" w:rsidR="00DD346D" w:rsidRDefault="00DD346D" w:rsidP="00DD346D">
                  <w:pPr>
                    <w:rPr>
                      <w:b/>
                      <w:bCs/>
                    </w:rPr>
                  </w:pPr>
                  <w:r>
                    <w:rPr>
                      <w:b/>
                      <w:bCs/>
                    </w:rPr>
                    <w:t>Монтаж провода одножильного или многожильного в общей оплетке, суммарное сечение: до 50 мм3</w:t>
                  </w:r>
                </w:p>
              </w:tc>
              <w:tc>
                <w:tcPr>
                  <w:tcW w:w="1014" w:type="dxa"/>
                  <w:tcBorders>
                    <w:top w:val="nil"/>
                    <w:left w:val="nil"/>
                    <w:bottom w:val="single" w:sz="4" w:space="0" w:color="auto"/>
                    <w:right w:val="nil"/>
                  </w:tcBorders>
                  <w:noWrap/>
                  <w:vAlign w:val="bottom"/>
                  <w:hideMark/>
                </w:tcPr>
                <w:p w14:paraId="7B2AE48B" w14:textId="77777777" w:rsidR="00DD346D" w:rsidRDefault="00DD346D" w:rsidP="00DD346D">
                  <w:pPr>
                    <w:jc w:val="center"/>
                  </w:pPr>
                  <w:r>
                    <w:t>м</w:t>
                  </w:r>
                </w:p>
              </w:tc>
              <w:tc>
                <w:tcPr>
                  <w:tcW w:w="1199" w:type="dxa"/>
                  <w:tcBorders>
                    <w:top w:val="nil"/>
                    <w:left w:val="single" w:sz="4" w:space="0" w:color="auto"/>
                    <w:bottom w:val="single" w:sz="4" w:space="0" w:color="auto"/>
                    <w:right w:val="single" w:sz="4" w:space="0" w:color="auto"/>
                  </w:tcBorders>
                  <w:noWrap/>
                  <w:vAlign w:val="bottom"/>
                  <w:hideMark/>
                </w:tcPr>
                <w:p w14:paraId="378E991D" w14:textId="77777777" w:rsidR="00DD346D" w:rsidRDefault="00DD346D" w:rsidP="00DD346D">
                  <w:pPr>
                    <w:jc w:val="center"/>
                    <w:rPr>
                      <w:rFonts w:ascii="Arial CYR" w:hAnsi="Arial CYR" w:cs="Arial CYR"/>
                      <w:sz w:val="20"/>
                      <w:szCs w:val="20"/>
                    </w:rPr>
                  </w:pPr>
                  <w:r>
                    <w:rPr>
                      <w:rFonts w:ascii="Arial CYR" w:hAnsi="Arial CYR" w:cs="Arial CYR"/>
                      <w:sz w:val="20"/>
                      <w:szCs w:val="20"/>
                    </w:rPr>
                    <w:t>1246,50</w:t>
                  </w:r>
                </w:p>
              </w:tc>
              <w:tc>
                <w:tcPr>
                  <w:tcW w:w="236" w:type="dxa"/>
                  <w:vAlign w:val="center"/>
                  <w:hideMark/>
                </w:tcPr>
                <w:p w14:paraId="7494C7AC" w14:textId="77777777" w:rsidR="00DD346D" w:rsidRDefault="00DD346D" w:rsidP="00DD346D">
                  <w:pPr>
                    <w:rPr>
                      <w:sz w:val="20"/>
                      <w:szCs w:val="20"/>
                    </w:rPr>
                  </w:pPr>
                </w:p>
              </w:tc>
            </w:tr>
            <w:tr w:rsidR="00DD346D" w14:paraId="20B661CA"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0F909EF7" w14:textId="77777777" w:rsidR="00DD346D" w:rsidRDefault="00DD346D" w:rsidP="00DD346D">
                  <w:pPr>
                    <w:jc w:val="center"/>
                  </w:pPr>
                  <w:r>
                    <w:t>24</w:t>
                  </w:r>
                </w:p>
              </w:tc>
              <w:tc>
                <w:tcPr>
                  <w:tcW w:w="6744" w:type="dxa"/>
                  <w:tcBorders>
                    <w:top w:val="nil"/>
                    <w:left w:val="nil"/>
                    <w:bottom w:val="single" w:sz="4" w:space="0" w:color="auto"/>
                    <w:right w:val="single" w:sz="4" w:space="0" w:color="auto"/>
                  </w:tcBorders>
                  <w:noWrap/>
                  <w:vAlign w:val="bottom"/>
                  <w:hideMark/>
                </w:tcPr>
                <w:p w14:paraId="3A2F2107" w14:textId="77777777" w:rsidR="00DD346D" w:rsidRDefault="00DD346D" w:rsidP="00DD346D">
                  <w:pPr>
                    <w:jc w:val="right"/>
                    <w:rPr>
                      <w:i/>
                      <w:iCs/>
                    </w:rPr>
                  </w:pPr>
                  <w:r>
                    <w:rPr>
                      <w:i/>
                      <w:iCs/>
                    </w:rPr>
                    <w:t xml:space="preserve">Кабель </w:t>
                  </w:r>
                  <w:proofErr w:type="spellStart"/>
                  <w:r>
                    <w:rPr>
                      <w:i/>
                      <w:iCs/>
                    </w:rPr>
                    <w:t>ППнг</w:t>
                  </w:r>
                  <w:proofErr w:type="spellEnd"/>
                  <w:r>
                    <w:rPr>
                      <w:i/>
                      <w:iCs/>
                    </w:rPr>
                    <w:t xml:space="preserve"> (А) HF (А)LS 5х6</w:t>
                  </w:r>
                </w:p>
              </w:tc>
              <w:tc>
                <w:tcPr>
                  <w:tcW w:w="1014" w:type="dxa"/>
                  <w:tcBorders>
                    <w:top w:val="nil"/>
                    <w:left w:val="nil"/>
                    <w:bottom w:val="single" w:sz="4" w:space="0" w:color="auto"/>
                    <w:right w:val="nil"/>
                  </w:tcBorders>
                  <w:noWrap/>
                  <w:vAlign w:val="bottom"/>
                  <w:hideMark/>
                </w:tcPr>
                <w:p w14:paraId="3D12E555" w14:textId="77777777" w:rsidR="00DD346D" w:rsidRDefault="00DD346D" w:rsidP="00DD346D">
                  <w:pPr>
                    <w:jc w:val="center"/>
                  </w:pPr>
                  <w:r>
                    <w:t>м</w:t>
                  </w:r>
                </w:p>
              </w:tc>
              <w:tc>
                <w:tcPr>
                  <w:tcW w:w="1199" w:type="dxa"/>
                  <w:tcBorders>
                    <w:top w:val="nil"/>
                    <w:left w:val="single" w:sz="4" w:space="0" w:color="auto"/>
                    <w:bottom w:val="single" w:sz="4" w:space="0" w:color="auto"/>
                    <w:right w:val="single" w:sz="4" w:space="0" w:color="auto"/>
                  </w:tcBorders>
                  <w:noWrap/>
                  <w:vAlign w:val="bottom"/>
                  <w:hideMark/>
                </w:tcPr>
                <w:p w14:paraId="18F4B4EA" w14:textId="77777777" w:rsidR="00DD346D" w:rsidRDefault="00DD346D" w:rsidP="00DD346D">
                  <w:pPr>
                    <w:jc w:val="center"/>
                    <w:rPr>
                      <w:rFonts w:ascii="Arial CYR" w:hAnsi="Arial CYR" w:cs="Arial CYR"/>
                      <w:sz w:val="20"/>
                      <w:szCs w:val="20"/>
                    </w:rPr>
                  </w:pPr>
                  <w:r>
                    <w:rPr>
                      <w:rFonts w:ascii="Arial CYR" w:hAnsi="Arial CYR" w:cs="Arial CYR"/>
                      <w:sz w:val="20"/>
                      <w:szCs w:val="20"/>
                    </w:rPr>
                    <w:t>1267,50</w:t>
                  </w:r>
                </w:p>
              </w:tc>
              <w:tc>
                <w:tcPr>
                  <w:tcW w:w="236" w:type="dxa"/>
                  <w:vAlign w:val="center"/>
                  <w:hideMark/>
                </w:tcPr>
                <w:p w14:paraId="7ECD2FF9" w14:textId="77777777" w:rsidR="00DD346D" w:rsidRDefault="00DD346D" w:rsidP="00DD346D">
                  <w:pPr>
                    <w:rPr>
                      <w:sz w:val="20"/>
                      <w:szCs w:val="20"/>
                    </w:rPr>
                  </w:pPr>
                </w:p>
              </w:tc>
            </w:tr>
            <w:tr w:rsidR="00DD346D" w14:paraId="0D2ED5B4"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0FD23F74" w14:textId="77777777" w:rsidR="00DD346D" w:rsidRDefault="00DD346D" w:rsidP="00DD346D">
                  <w:pPr>
                    <w:jc w:val="center"/>
                  </w:pPr>
                  <w:r>
                    <w:t>25</w:t>
                  </w:r>
                </w:p>
              </w:tc>
              <w:tc>
                <w:tcPr>
                  <w:tcW w:w="6744" w:type="dxa"/>
                  <w:tcBorders>
                    <w:top w:val="nil"/>
                    <w:left w:val="nil"/>
                    <w:bottom w:val="single" w:sz="4" w:space="0" w:color="auto"/>
                    <w:right w:val="single" w:sz="4" w:space="0" w:color="auto"/>
                  </w:tcBorders>
                  <w:noWrap/>
                  <w:vAlign w:val="bottom"/>
                  <w:hideMark/>
                </w:tcPr>
                <w:p w14:paraId="0FD8FA0B" w14:textId="77777777" w:rsidR="00DD346D" w:rsidRDefault="00DD346D" w:rsidP="00DD346D">
                  <w:pPr>
                    <w:jc w:val="right"/>
                    <w:rPr>
                      <w:i/>
                      <w:iCs/>
                    </w:rPr>
                  </w:pPr>
                  <w:r>
                    <w:rPr>
                      <w:i/>
                      <w:iCs/>
                    </w:rPr>
                    <w:t xml:space="preserve">Гофра труба ПВХ ф 32 </w:t>
                  </w:r>
                </w:p>
              </w:tc>
              <w:tc>
                <w:tcPr>
                  <w:tcW w:w="1014" w:type="dxa"/>
                  <w:tcBorders>
                    <w:top w:val="nil"/>
                    <w:left w:val="nil"/>
                    <w:bottom w:val="single" w:sz="4" w:space="0" w:color="auto"/>
                    <w:right w:val="nil"/>
                  </w:tcBorders>
                  <w:noWrap/>
                  <w:vAlign w:val="bottom"/>
                  <w:hideMark/>
                </w:tcPr>
                <w:p w14:paraId="11FD349E" w14:textId="77777777" w:rsidR="00DD346D" w:rsidRDefault="00DD346D" w:rsidP="00DD346D">
                  <w:pPr>
                    <w:jc w:val="center"/>
                  </w:pPr>
                  <w:r>
                    <w:t>м</w:t>
                  </w:r>
                </w:p>
              </w:tc>
              <w:tc>
                <w:tcPr>
                  <w:tcW w:w="1199" w:type="dxa"/>
                  <w:tcBorders>
                    <w:top w:val="nil"/>
                    <w:left w:val="single" w:sz="4" w:space="0" w:color="auto"/>
                    <w:bottom w:val="single" w:sz="4" w:space="0" w:color="auto"/>
                    <w:right w:val="single" w:sz="4" w:space="0" w:color="auto"/>
                  </w:tcBorders>
                  <w:noWrap/>
                  <w:vAlign w:val="bottom"/>
                  <w:hideMark/>
                </w:tcPr>
                <w:p w14:paraId="39D842DA" w14:textId="77777777" w:rsidR="00DD346D" w:rsidRDefault="00DD346D" w:rsidP="00DD346D">
                  <w:pPr>
                    <w:jc w:val="center"/>
                    <w:rPr>
                      <w:rFonts w:ascii="Arial CYR" w:hAnsi="Arial CYR" w:cs="Arial CYR"/>
                      <w:sz w:val="20"/>
                      <w:szCs w:val="20"/>
                    </w:rPr>
                  </w:pPr>
                  <w:r>
                    <w:rPr>
                      <w:rFonts w:ascii="Arial CYR" w:hAnsi="Arial CYR" w:cs="Arial CYR"/>
                      <w:sz w:val="20"/>
                      <w:szCs w:val="20"/>
                    </w:rPr>
                    <w:t>1267,50</w:t>
                  </w:r>
                </w:p>
              </w:tc>
              <w:tc>
                <w:tcPr>
                  <w:tcW w:w="236" w:type="dxa"/>
                  <w:vAlign w:val="center"/>
                  <w:hideMark/>
                </w:tcPr>
                <w:p w14:paraId="38897A8A" w14:textId="77777777" w:rsidR="00DD346D" w:rsidRDefault="00DD346D" w:rsidP="00DD346D">
                  <w:pPr>
                    <w:rPr>
                      <w:sz w:val="20"/>
                      <w:szCs w:val="20"/>
                    </w:rPr>
                  </w:pPr>
                </w:p>
              </w:tc>
            </w:tr>
            <w:tr w:rsidR="00DD346D" w14:paraId="493ED8C2"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58C91E80" w14:textId="77777777" w:rsidR="00DD346D" w:rsidRDefault="00DD346D" w:rsidP="00DD346D">
                  <w:pPr>
                    <w:jc w:val="center"/>
                  </w:pPr>
                  <w:r>
                    <w:t>26</w:t>
                  </w:r>
                </w:p>
              </w:tc>
              <w:tc>
                <w:tcPr>
                  <w:tcW w:w="6744" w:type="dxa"/>
                  <w:tcBorders>
                    <w:top w:val="nil"/>
                    <w:left w:val="nil"/>
                    <w:bottom w:val="single" w:sz="4" w:space="0" w:color="auto"/>
                    <w:right w:val="single" w:sz="4" w:space="0" w:color="auto"/>
                  </w:tcBorders>
                  <w:noWrap/>
                  <w:vAlign w:val="bottom"/>
                  <w:hideMark/>
                </w:tcPr>
                <w:p w14:paraId="36A3F29C" w14:textId="77777777" w:rsidR="00DD346D" w:rsidRDefault="00DD346D" w:rsidP="00DD346D">
                  <w:pPr>
                    <w:jc w:val="right"/>
                    <w:rPr>
                      <w:i/>
                      <w:iCs/>
                    </w:rPr>
                  </w:pPr>
                  <w:r>
                    <w:rPr>
                      <w:i/>
                      <w:iCs/>
                    </w:rPr>
                    <w:t xml:space="preserve">Клипса ф32 </w:t>
                  </w:r>
                </w:p>
              </w:tc>
              <w:tc>
                <w:tcPr>
                  <w:tcW w:w="1014" w:type="dxa"/>
                  <w:tcBorders>
                    <w:top w:val="nil"/>
                    <w:left w:val="nil"/>
                    <w:bottom w:val="single" w:sz="4" w:space="0" w:color="auto"/>
                    <w:right w:val="nil"/>
                  </w:tcBorders>
                  <w:noWrap/>
                  <w:vAlign w:val="bottom"/>
                  <w:hideMark/>
                </w:tcPr>
                <w:p w14:paraId="4A9F29E8" w14:textId="77777777" w:rsidR="00DD346D" w:rsidRDefault="00DD346D" w:rsidP="00DD346D">
                  <w:pPr>
                    <w:jc w:val="center"/>
                  </w:pPr>
                  <w:proofErr w:type="spellStart"/>
                  <w:r>
                    <w:t>шт</w:t>
                  </w:r>
                  <w:proofErr w:type="spellEnd"/>
                </w:p>
              </w:tc>
              <w:tc>
                <w:tcPr>
                  <w:tcW w:w="1199" w:type="dxa"/>
                  <w:tcBorders>
                    <w:top w:val="nil"/>
                    <w:left w:val="single" w:sz="4" w:space="0" w:color="auto"/>
                    <w:bottom w:val="single" w:sz="4" w:space="0" w:color="auto"/>
                    <w:right w:val="single" w:sz="4" w:space="0" w:color="auto"/>
                  </w:tcBorders>
                  <w:noWrap/>
                  <w:vAlign w:val="bottom"/>
                  <w:hideMark/>
                </w:tcPr>
                <w:p w14:paraId="57177DF3" w14:textId="77777777" w:rsidR="00DD346D" w:rsidRDefault="00DD346D" w:rsidP="00DD346D">
                  <w:pPr>
                    <w:jc w:val="center"/>
                    <w:rPr>
                      <w:rFonts w:ascii="Arial CYR" w:hAnsi="Arial CYR" w:cs="Arial CYR"/>
                      <w:sz w:val="20"/>
                      <w:szCs w:val="20"/>
                    </w:rPr>
                  </w:pPr>
                  <w:r>
                    <w:rPr>
                      <w:rFonts w:ascii="Arial CYR" w:hAnsi="Arial CYR" w:cs="Arial CYR"/>
                      <w:sz w:val="20"/>
                      <w:szCs w:val="20"/>
                    </w:rPr>
                    <w:t>2100,00</w:t>
                  </w:r>
                </w:p>
              </w:tc>
              <w:tc>
                <w:tcPr>
                  <w:tcW w:w="236" w:type="dxa"/>
                  <w:vAlign w:val="center"/>
                  <w:hideMark/>
                </w:tcPr>
                <w:p w14:paraId="3B47B6DC" w14:textId="77777777" w:rsidR="00DD346D" w:rsidRDefault="00DD346D" w:rsidP="00DD346D">
                  <w:pPr>
                    <w:rPr>
                      <w:sz w:val="20"/>
                      <w:szCs w:val="20"/>
                    </w:rPr>
                  </w:pPr>
                </w:p>
              </w:tc>
            </w:tr>
            <w:tr w:rsidR="00DD346D" w14:paraId="503372F2"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0B0E6538" w14:textId="77777777" w:rsidR="00DD346D" w:rsidRDefault="00DD346D" w:rsidP="00DD346D">
                  <w:pPr>
                    <w:jc w:val="center"/>
                  </w:pPr>
                  <w:r>
                    <w:t>27</w:t>
                  </w:r>
                </w:p>
              </w:tc>
              <w:tc>
                <w:tcPr>
                  <w:tcW w:w="6744" w:type="dxa"/>
                  <w:tcBorders>
                    <w:top w:val="nil"/>
                    <w:left w:val="nil"/>
                    <w:bottom w:val="single" w:sz="4" w:space="0" w:color="auto"/>
                    <w:right w:val="single" w:sz="4" w:space="0" w:color="auto"/>
                  </w:tcBorders>
                  <w:noWrap/>
                  <w:vAlign w:val="bottom"/>
                  <w:hideMark/>
                </w:tcPr>
                <w:p w14:paraId="424DC78C" w14:textId="77777777" w:rsidR="00DD346D" w:rsidRDefault="00DD346D" w:rsidP="00DD346D">
                  <w:pPr>
                    <w:jc w:val="right"/>
                    <w:rPr>
                      <w:i/>
                      <w:iCs/>
                    </w:rPr>
                  </w:pPr>
                  <w:r>
                    <w:rPr>
                      <w:i/>
                      <w:iCs/>
                    </w:rPr>
                    <w:t>Комплект к газовому пистолету</w:t>
                  </w:r>
                </w:p>
              </w:tc>
              <w:tc>
                <w:tcPr>
                  <w:tcW w:w="1014" w:type="dxa"/>
                  <w:tcBorders>
                    <w:top w:val="nil"/>
                    <w:left w:val="nil"/>
                    <w:bottom w:val="single" w:sz="4" w:space="0" w:color="auto"/>
                    <w:right w:val="nil"/>
                  </w:tcBorders>
                  <w:noWrap/>
                  <w:vAlign w:val="bottom"/>
                  <w:hideMark/>
                </w:tcPr>
                <w:p w14:paraId="3CED1429" w14:textId="77777777" w:rsidR="00DD346D" w:rsidRDefault="00DD346D" w:rsidP="00DD346D">
                  <w:pPr>
                    <w:jc w:val="center"/>
                  </w:pPr>
                  <w:proofErr w:type="spellStart"/>
                  <w:r>
                    <w:t>шт</w:t>
                  </w:r>
                  <w:proofErr w:type="spellEnd"/>
                </w:p>
              </w:tc>
              <w:tc>
                <w:tcPr>
                  <w:tcW w:w="1199" w:type="dxa"/>
                  <w:tcBorders>
                    <w:top w:val="nil"/>
                    <w:left w:val="single" w:sz="4" w:space="0" w:color="auto"/>
                    <w:bottom w:val="single" w:sz="4" w:space="0" w:color="auto"/>
                    <w:right w:val="single" w:sz="4" w:space="0" w:color="auto"/>
                  </w:tcBorders>
                  <w:noWrap/>
                  <w:vAlign w:val="bottom"/>
                  <w:hideMark/>
                </w:tcPr>
                <w:p w14:paraId="6E2B3B9D" w14:textId="77777777" w:rsidR="00DD346D" w:rsidRDefault="00DD346D" w:rsidP="00DD346D">
                  <w:pPr>
                    <w:jc w:val="center"/>
                    <w:rPr>
                      <w:rFonts w:ascii="Arial CYR" w:hAnsi="Arial CYR" w:cs="Arial CYR"/>
                      <w:sz w:val="20"/>
                      <w:szCs w:val="20"/>
                    </w:rPr>
                  </w:pPr>
                  <w:r>
                    <w:rPr>
                      <w:rFonts w:ascii="Arial CYR" w:hAnsi="Arial CYR" w:cs="Arial CYR"/>
                      <w:sz w:val="20"/>
                      <w:szCs w:val="20"/>
                    </w:rPr>
                    <w:t>4,50</w:t>
                  </w:r>
                </w:p>
              </w:tc>
              <w:tc>
                <w:tcPr>
                  <w:tcW w:w="236" w:type="dxa"/>
                  <w:vAlign w:val="center"/>
                  <w:hideMark/>
                </w:tcPr>
                <w:p w14:paraId="0B9AE442" w14:textId="77777777" w:rsidR="00DD346D" w:rsidRDefault="00DD346D" w:rsidP="00DD346D">
                  <w:pPr>
                    <w:rPr>
                      <w:sz w:val="20"/>
                      <w:szCs w:val="20"/>
                    </w:rPr>
                  </w:pPr>
                </w:p>
              </w:tc>
            </w:tr>
            <w:tr w:rsidR="00DD346D" w14:paraId="1F85D606"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60CD85E1" w14:textId="77777777" w:rsidR="00DD346D" w:rsidRDefault="00DD346D" w:rsidP="00DD346D">
                  <w:pPr>
                    <w:jc w:val="center"/>
                  </w:pPr>
                  <w:r>
                    <w:t>28</w:t>
                  </w:r>
                </w:p>
              </w:tc>
              <w:tc>
                <w:tcPr>
                  <w:tcW w:w="6744" w:type="dxa"/>
                  <w:tcBorders>
                    <w:top w:val="nil"/>
                    <w:left w:val="nil"/>
                    <w:bottom w:val="single" w:sz="4" w:space="0" w:color="auto"/>
                    <w:right w:val="single" w:sz="4" w:space="0" w:color="auto"/>
                  </w:tcBorders>
                  <w:noWrap/>
                  <w:vAlign w:val="bottom"/>
                  <w:hideMark/>
                </w:tcPr>
                <w:p w14:paraId="4795EC05" w14:textId="77777777" w:rsidR="00DD346D" w:rsidRDefault="00DD346D" w:rsidP="00DD346D">
                  <w:pPr>
                    <w:rPr>
                      <w:b/>
                      <w:bCs/>
                    </w:rPr>
                  </w:pPr>
                  <w:proofErr w:type="spellStart"/>
                  <w:proofErr w:type="gramStart"/>
                  <w:r>
                    <w:rPr>
                      <w:b/>
                      <w:bCs/>
                    </w:rPr>
                    <w:t>Монтаж,расключение</w:t>
                  </w:r>
                  <w:proofErr w:type="gramEnd"/>
                  <w:r>
                    <w:rPr>
                      <w:b/>
                      <w:bCs/>
                    </w:rPr>
                    <w:t>,сварка,празвонка</w:t>
                  </w:r>
                  <w:proofErr w:type="spellEnd"/>
                  <w:r>
                    <w:rPr>
                      <w:b/>
                      <w:bCs/>
                    </w:rPr>
                    <w:t xml:space="preserve"> </w:t>
                  </w:r>
                  <w:proofErr w:type="spellStart"/>
                  <w:r>
                    <w:rPr>
                      <w:b/>
                      <w:bCs/>
                    </w:rPr>
                    <w:t>распред</w:t>
                  </w:r>
                  <w:proofErr w:type="spellEnd"/>
                  <w:r>
                    <w:rPr>
                      <w:b/>
                      <w:bCs/>
                    </w:rPr>
                    <w:t xml:space="preserve"> коробок</w:t>
                  </w:r>
                </w:p>
              </w:tc>
              <w:tc>
                <w:tcPr>
                  <w:tcW w:w="1014" w:type="dxa"/>
                  <w:tcBorders>
                    <w:top w:val="nil"/>
                    <w:left w:val="nil"/>
                    <w:bottom w:val="single" w:sz="4" w:space="0" w:color="auto"/>
                    <w:right w:val="nil"/>
                  </w:tcBorders>
                  <w:noWrap/>
                  <w:vAlign w:val="bottom"/>
                  <w:hideMark/>
                </w:tcPr>
                <w:p w14:paraId="5D8C4924" w14:textId="77777777" w:rsidR="00DD346D" w:rsidRDefault="00DD346D" w:rsidP="00DD346D">
                  <w:pPr>
                    <w:jc w:val="center"/>
                  </w:pPr>
                  <w:proofErr w:type="spellStart"/>
                  <w:r>
                    <w:t>шт</w:t>
                  </w:r>
                  <w:proofErr w:type="spellEnd"/>
                </w:p>
              </w:tc>
              <w:tc>
                <w:tcPr>
                  <w:tcW w:w="1199" w:type="dxa"/>
                  <w:tcBorders>
                    <w:top w:val="nil"/>
                    <w:left w:val="single" w:sz="4" w:space="0" w:color="auto"/>
                    <w:bottom w:val="single" w:sz="4" w:space="0" w:color="auto"/>
                    <w:right w:val="single" w:sz="4" w:space="0" w:color="auto"/>
                  </w:tcBorders>
                  <w:noWrap/>
                  <w:vAlign w:val="bottom"/>
                  <w:hideMark/>
                </w:tcPr>
                <w:p w14:paraId="69DED54C" w14:textId="77777777" w:rsidR="00DD346D" w:rsidRDefault="00DD346D" w:rsidP="00DD346D">
                  <w:pPr>
                    <w:jc w:val="center"/>
                    <w:rPr>
                      <w:rFonts w:ascii="Arial CYR" w:hAnsi="Arial CYR" w:cs="Arial CYR"/>
                      <w:sz w:val="20"/>
                      <w:szCs w:val="20"/>
                    </w:rPr>
                  </w:pPr>
                  <w:r>
                    <w:rPr>
                      <w:rFonts w:ascii="Arial CYR" w:hAnsi="Arial CYR" w:cs="Arial CYR"/>
                      <w:sz w:val="20"/>
                      <w:szCs w:val="20"/>
                    </w:rPr>
                    <w:t>362,00</w:t>
                  </w:r>
                </w:p>
              </w:tc>
              <w:tc>
                <w:tcPr>
                  <w:tcW w:w="236" w:type="dxa"/>
                  <w:vAlign w:val="center"/>
                  <w:hideMark/>
                </w:tcPr>
                <w:p w14:paraId="24A9C20B" w14:textId="77777777" w:rsidR="00DD346D" w:rsidRDefault="00DD346D" w:rsidP="00DD346D">
                  <w:pPr>
                    <w:rPr>
                      <w:sz w:val="20"/>
                      <w:szCs w:val="20"/>
                    </w:rPr>
                  </w:pPr>
                </w:p>
              </w:tc>
            </w:tr>
            <w:tr w:rsidR="00DD346D" w14:paraId="21A1D485"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6C70563B" w14:textId="77777777" w:rsidR="00DD346D" w:rsidRDefault="00DD346D" w:rsidP="00DD346D">
                  <w:pPr>
                    <w:jc w:val="center"/>
                  </w:pPr>
                  <w:r>
                    <w:t>29</w:t>
                  </w:r>
                </w:p>
              </w:tc>
              <w:tc>
                <w:tcPr>
                  <w:tcW w:w="6744" w:type="dxa"/>
                  <w:tcBorders>
                    <w:top w:val="nil"/>
                    <w:left w:val="nil"/>
                    <w:bottom w:val="single" w:sz="4" w:space="0" w:color="auto"/>
                    <w:right w:val="single" w:sz="4" w:space="0" w:color="auto"/>
                  </w:tcBorders>
                  <w:noWrap/>
                  <w:vAlign w:val="bottom"/>
                  <w:hideMark/>
                </w:tcPr>
                <w:p w14:paraId="2CA8FC29" w14:textId="77777777" w:rsidR="00DD346D" w:rsidRDefault="00DD346D" w:rsidP="00DD346D">
                  <w:pPr>
                    <w:jc w:val="right"/>
                    <w:rPr>
                      <w:i/>
                      <w:iCs/>
                    </w:rPr>
                  </w:pPr>
                  <w:proofErr w:type="spellStart"/>
                  <w:r>
                    <w:rPr>
                      <w:i/>
                      <w:iCs/>
                    </w:rPr>
                    <w:t>Распред</w:t>
                  </w:r>
                  <w:proofErr w:type="spellEnd"/>
                  <w:r>
                    <w:rPr>
                      <w:i/>
                      <w:iCs/>
                    </w:rPr>
                    <w:t xml:space="preserve"> коробка 113х113х</w:t>
                  </w:r>
                  <w:proofErr w:type="gramStart"/>
                  <w:r>
                    <w:rPr>
                      <w:i/>
                      <w:iCs/>
                    </w:rPr>
                    <w:t>58  фирмы</w:t>
                  </w:r>
                  <w:proofErr w:type="gramEnd"/>
                  <w:r>
                    <w:rPr>
                      <w:i/>
                      <w:iCs/>
                    </w:rPr>
                    <w:t xml:space="preserve"> Schneider</w:t>
                  </w:r>
                </w:p>
              </w:tc>
              <w:tc>
                <w:tcPr>
                  <w:tcW w:w="1014" w:type="dxa"/>
                  <w:tcBorders>
                    <w:top w:val="nil"/>
                    <w:left w:val="nil"/>
                    <w:bottom w:val="single" w:sz="4" w:space="0" w:color="auto"/>
                    <w:right w:val="nil"/>
                  </w:tcBorders>
                  <w:noWrap/>
                  <w:vAlign w:val="bottom"/>
                  <w:hideMark/>
                </w:tcPr>
                <w:p w14:paraId="69DE8BEE" w14:textId="77777777" w:rsidR="00DD346D" w:rsidRDefault="00DD346D" w:rsidP="00DD346D">
                  <w:pPr>
                    <w:jc w:val="center"/>
                  </w:pPr>
                  <w:proofErr w:type="spellStart"/>
                  <w:r>
                    <w:t>шт</w:t>
                  </w:r>
                  <w:proofErr w:type="spellEnd"/>
                </w:p>
              </w:tc>
              <w:tc>
                <w:tcPr>
                  <w:tcW w:w="1199" w:type="dxa"/>
                  <w:tcBorders>
                    <w:top w:val="nil"/>
                    <w:left w:val="single" w:sz="4" w:space="0" w:color="auto"/>
                    <w:bottom w:val="single" w:sz="4" w:space="0" w:color="auto"/>
                    <w:right w:val="single" w:sz="4" w:space="0" w:color="auto"/>
                  </w:tcBorders>
                  <w:noWrap/>
                  <w:vAlign w:val="bottom"/>
                  <w:hideMark/>
                </w:tcPr>
                <w:p w14:paraId="19AB1DE7" w14:textId="77777777" w:rsidR="00DD346D" w:rsidRDefault="00DD346D" w:rsidP="00DD346D">
                  <w:pPr>
                    <w:jc w:val="center"/>
                    <w:rPr>
                      <w:rFonts w:ascii="Arial CYR" w:hAnsi="Arial CYR" w:cs="Arial CYR"/>
                      <w:sz w:val="20"/>
                      <w:szCs w:val="20"/>
                    </w:rPr>
                  </w:pPr>
                  <w:r>
                    <w:rPr>
                      <w:rFonts w:ascii="Arial CYR" w:hAnsi="Arial CYR" w:cs="Arial CYR"/>
                      <w:sz w:val="20"/>
                      <w:szCs w:val="20"/>
                    </w:rPr>
                    <w:t>362,00</w:t>
                  </w:r>
                </w:p>
              </w:tc>
              <w:tc>
                <w:tcPr>
                  <w:tcW w:w="236" w:type="dxa"/>
                  <w:vAlign w:val="center"/>
                  <w:hideMark/>
                </w:tcPr>
                <w:p w14:paraId="54A6E4BC" w14:textId="77777777" w:rsidR="00DD346D" w:rsidRDefault="00DD346D" w:rsidP="00DD346D">
                  <w:pPr>
                    <w:rPr>
                      <w:sz w:val="20"/>
                      <w:szCs w:val="20"/>
                    </w:rPr>
                  </w:pPr>
                </w:p>
              </w:tc>
            </w:tr>
            <w:tr w:rsidR="00DD346D" w14:paraId="1EF87A15"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5862AC16" w14:textId="77777777" w:rsidR="00DD346D" w:rsidRDefault="00DD346D" w:rsidP="00DD346D">
                  <w:pPr>
                    <w:jc w:val="center"/>
                  </w:pPr>
                  <w:r>
                    <w:t>30</w:t>
                  </w:r>
                </w:p>
              </w:tc>
              <w:tc>
                <w:tcPr>
                  <w:tcW w:w="6744" w:type="dxa"/>
                  <w:tcBorders>
                    <w:top w:val="nil"/>
                    <w:left w:val="nil"/>
                    <w:bottom w:val="single" w:sz="4" w:space="0" w:color="auto"/>
                    <w:right w:val="single" w:sz="4" w:space="0" w:color="auto"/>
                  </w:tcBorders>
                  <w:noWrap/>
                  <w:vAlign w:val="bottom"/>
                  <w:hideMark/>
                </w:tcPr>
                <w:p w14:paraId="5C70A38E" w14:textId="77777777" w:rsidR="00DD346D" w:rsidRDefault="00DD346D" w:rsidP="00DD346D">
                  <w:pPr>
                    <w:jc w:val="right"/>
                    <w:rPr>
                      <w:i/>
                      <w:iCs/>
                    </w:rPr>
                  </w:pPr>
                  <w:r>
                    <w:rPr>
                      <w:i/>
                      <w:iCs/>
                    </w:rPr>
                    <w:t>Изолента ЕКФ фирменная</w:t>
                  </w:r>
                </w:p>
              </w:tc>
              <w:tc>
                <w:tcPr>
                  <w:tcW w:w="1014" w:type="dxa"/>
                  <w:tcBorders>
                    <w:top w:val="nil"/>
                    <w:left w:val="nil"/>
                    <w:bottom w:val="single" w:sz="4" w:space="0" w:color="auto"/>
                    <w:right w:val="nil"/>
                  </w:tcBorders>
                  <w:noWrap/>
                  <w:vAlign w:val="bottom"/>
                  <w:hideMark/>
                </w:tcPr>
                <w:p w14:paraId="683F5713" w14:textId="77777777" w:rsidR="00DD346D" w:rsidRDefault="00DD346D" w:rsidP="00DD346D">
                  <w:pPr>
                    <w:jc w:val="center"/>
                  </w:pPr>
                  <w:proofErr w:type="spellStart"/>
                  <w:r>
                    <w:t>шт</w:t>
                  </w:r>
                  <w:proofErr w:type="spellEnd"/>
                </w:p>
              </w:tc>
              <w:tc>
                <w:tcPr>
                  <w:tcW w:w="1199" w:type="dxa"/>
                  <w:tcBorders>
                    <w:top w:val="nil"/>
                    <w:left w:val="single" w:sz="4" w:space="0" w:color="auto"/>
                    <w:bottom w:val="single" w:sz="4" w:space="0" w:color="auto"/>
                    <w:right w:val="single" w:sz="4" w:space="0" w:color="auto"/>
                  </w:tcBorders>
                  <w:noWrap/>
                  <w:vAlign w:val="bottom"/>
                  <w:hideMark/>
                </w:tcPr>
                <w:p w14:paraId="60FC6198" w14:textId="77777777" w:rsidR="00DD346D" w:rsidRDefault="00DD346D" w:rsidP="00DD346D">
                  <w:pPr>
                    <w:jc w:val="center"/>
                    <w:rPr>
                      <w:rFonts w:ascii="Arial CYR" w:hAnsi="Arial CYR" w:cs="Arial CYR"/>
                      <w:sz w:val="20"/>
                      <w:szCs w:val="20"/>
                    </w:rPr>
                  </w:pPr>
                  <w:r>
                    <w:rPr>
                      <w:rFonts w:ascii="Arial CYR" w:hAnsi="Arial CYR" w:cs="Arial CYR"/>
                      <w:sz w:val="20"/>
                      <w:szCs w:val="20"/>
                    </w:rPr>
                    <w:t>112,50</w:t>
                  </w:r>
                </w:p>
              </w:tc>
              <w:tc>
                <w:tcPr>
                  <w:tcW w:w="236" w:type="dxa"/>
                  <w:vAlign w:val="center"/>
                  <w:hideMark/>
                </w:tcPr>
                <w:p w14:paraId="4D39016C" w14:textId="77777777" w:rsidR="00DD346D" w:rsidRDefault="00DD346D" w:rsidP="00DD346D">
                  <w:pPr>
                    <w:rPr>
                      <w:sz w:val="20"/>
                      <w:szCs w:val="20"/>
                    </w:rPr>
                  </w:pPr>
                </w:p>
              </w:tc>
            </w:tr>
            <w:tr w:rsidR="00DD346D" w14:paraId="0F8D9916"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3D70360B" w14:textId="77777777" w:rsidR="00DD346D" w:rsidRDefault="00DD346D" w:rsidP="00DD346D">
                  <w:pPr>
                    <w:jc w:val="center"/>
                  </w:pPr>
                  <w:r>
                    <w:t>31</w:t>
                  </w:r>
                </w:p>
              </w:tc>
              <w:tc>
                <w:tcPr>
                  <w:tcW w:w="6744" w:type="dxa"/>
                  <w:tcBorders>
                    <w:top w:val="nil"/>
                    <w:left w:val="nil"/>
                    <w:bottom w:val="single" w:sz="4" w:space="0" w:color="auto"/>
                    <w:right w:val="single" w:sz="4" w:space="0" w:color="auto"/>
                  </w:tcBorders>
                  <w:noWrap/>
                  <w:vAlign w:val="bottom"/>
                  <w:hideMark/>
                </w:tcPr>
                <w:p w14:paraId="14D6299A" w14:textId="77777777" w:rsidR="00DD346D" w:rsidRDefault="00DD346D" w:rsidP="00DD346D">
                  <w:pPr>
                    <w:rPr>
                      <w:b/>
                      <w:bCs/>
                    </w:rPr>
                  </w:pPr>
                  <w:r>
                    <w:rPr>
                      <w:b/>
                      <w:bCs/>
                    </w:rPr>
                    <w:t xml:space="preserve">Бурение отверстия 70 коронкой и монтаж </w:t>
                  </w:r>
                  <w:proofErr w:type="spellStart"/>
                  <w:r>
                    <w:rPr>
                      <w:b/>
                      <w:bCs/>
                    </w:rPr>
                    <w:t>подрозетника</w:t>
                  </w:r>
                  <w:proofErr w:type="spellEnd"/>
                  <w:r>
                    <w:rPr>
                      <w:b/>
                      <w:bCs/>
                    </w:rPr>
                    <w:t xml:space="preserve"> в подготовленное место</w:t>
                  </w:r>
                </w:p>
              </w:tc>
              <w:tc>
                <w:tcPr>
                  <w:tcW w:w="1014" w:type="dxa"/>
                  <w:tcBorders>
                    <w:top w:val="nil"/>
                    <w:left w:val="nil"/>
                    <w:bottom w:val="single" w:sz="4" w:space="0" w:color="auto"/>
                    <w:right w:val="nil"/>
                  </w:tcBorders>
                  <w:noWrap/>
                  <w:vAlign w:val="bottom"/>
                  <w:hideMark/>
                </w:tcPr>
                <w:p w14:paraId="7706B81B" w14:textId="77777777" w:rsidR="00DD346D" w:rsidRDefault="00DD346D" w:rsidP="00DD346D">
                  <w:pPr>
                    <w:jc w:val="center"/>
                  </w:pPr>
                  <w:proofErr w:type="spellStart"/>
                  <w:r>
                    <w:t>шт</w:t>
                  </w:r>
                  <w:proofErr w:type="spellEnd"/>
                </w:p>
              </w:tc>
              <w:tc>
                <w:tcPr>
                  <w:tcW w:w="1199" w:type="dxa"/>
                  <w:tcBorders>
                    <w:top w:val="nil"/>
                    <w:left w:val="single" w:sz="4" w:space="0" w:color="auto"/>
                    <w:bottom w:val="single" w:sz="4" w:space="0" w:color="auto"/>
                    <w:right w:val="single" w:sz="4" w:space="0" w:color="auto"/>
                  </w:tcBorders>
                  <w:noWrap/>
                  <w:vAlign w:val="bottom"/>
                  <w:hideMark/>
                </w:tcPr>
                <w:p w14:paraId="57D1E8BB" w14:textId="77777777" w:rsidR="00DD346D" w:rsidRDefault="00DD346D" w:rsidP="00DD346D">
                  <w:pPr>
                    <w:jc w:val="center"/>
                    <w:rPr>
                      <w:rFonts w:ascii="Arial CYR" w:hAnsi="Arial CYR" w:cs="Arial CYR"/>
                      <w:sz w:val="20"/>
                      <w:szCs w:val="20"/>
                    </w:rPr>
                  </w:pPr>
                  <w:r>
                    <w:rPr>
                      <w:rFonts w:ascii="Arial CYR" w:hAnsi="Arial CYR" w:cs="Arial CYR"/>
                      <w:sz w:val="20"/>
                      <w:szCs w:val="20"/>
                    </w:rPr>
                    <w:t>1344,00</w:t>
                  </w:r>
                </w:p>
              </w:tc>
              <w:tc>
                <w:tcPr>
                  <w:tcW w:w="236" w:type="dxa"/>
                  <w:vAlign w:val="center"/>
                  <w:hideMark/>
                </w:tcPr>
                <w:p w14:paraId="2ADA30C4" w14:textId="77777777" w:rsidR="00DD346D" w:rsidRDefault="00DD346D" w:rsidP="00DD346D">
                  <w:pPr>
                    <w:rPr>
                      <w:sz w:val="20"/>
                      <w:szCs w:val="20"/>
                    </w:rPr>
                  </w:pPr>
                </w:p>
              </w:tc>
            </w:tr>
            <w:tr w:rsidR="00DD346D" w14:paraId="7874997E"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46369837" w14:textId="77777777" w:rsidR="00DD346D" w:rsidRDefault="00DD346D" w:rsidP="00DD346D">
                  <w:pPr>
                    <w:jc w:val="center"/>
                  </w:pPr>
                  <w:r>
                    <w:t>32</w:t>
                  </w:r>
                </w:p>
              </w:tc>
              <w:tc>
                <w:tcPr>
                  <w:tcW w:w="6744" w:type="dxa"/>
                  <w:tcBorders>
                    <w:top w:val="nil"/>
                    <w:left w:val="nil"/>
                    <w:bottom w:val="single" w:sz="4" w:space="0" w:color="auto"/>
                    <w:right w:val="single" w:sz="4" w:space="0" w:color="auto"/>
                  </w:tcBorders>
                  <w:noWrap/>
                  <w:vAlign w:val="bottom"/>
                  <w:hideMark/>
                </w:tcPr>
                <w:p w14:paraId="377A4ACD" w14:textId="77777777" w:rsidR="00DD346D" w:rsidRDefault="00DD346D" w:rsidP="00DD346D">
                  <w:pPr>
                    <w:jc w:val="right"/>
                    <w:rPr>
                      <w:i/>
                      <w:iCs/>
                    </w:rPr>
                  </w:pPr>
                  <w:proofErr w:type="spellStart"/>
                  <w:proofErr w:type="gramStart"/>
                  <w:r>
                    <w:rPr>
                      <w:i/>
                      <w:iCs/>
                    </w:rPr>
                    <w:t>Подрозетник</w:t>
                  </w:r>
                  <w:proofErr w:type="spellEnd"/>
                  <w:r>
                    <w:rPr>
                      <w:i/>
                      <w:iCs/>
                    </w:rPr>
                    <w:t xml:space="preserve">  бетон</w:t>
                  </w:r>
                  <w:proofErr w:type="gramEnd"/>
                  <w:r>
                    <w:rPr>
                      <w:i/>
                      <w:iCs/>
                    </w:rPr>
                    <w:t xml:space="preserve"> фирмы  Schneider</w:t>
                  </w:r>
                </w:p>
              </w:tc>
              <w:tc>
                <w:tcPr>
                  <w:tcW w:w="1014" w:type="dxa"/>
                  <w:tcBorders>
                    <w:top w:val="nil"/>
                    <w:left w:val="nil"/>
                    <w:bottom w:val="single" w:sz="4" w:space="0" w:color="auto"/>
                    <w:right w:val="nil"/>
                  </w:tcBorders>
                  <w:noWrap/>
                  <w:vAlign w:val="bottom"/>
                  <w:hideMark/>
                </w:tcPr>
                <w:p w14:paraId="699465A0" w14:textId="77777777" w:rsidR="00DD346D" w:rsidRDefault="00DD346D" w:rsidP="00DD346D">
                  <w:pPr>
                    <w:jc w:val="center"/>
                  </w:pPr>
                  <w:proofErr w:type="spellStart"/>
                  <w:r>
                    <w:t>шт</w:t>
                  </w:r>
                  <w:proofErr w:type="spellEnd"/>
                </w:p>
              </w:tc>
              <w:tc>
                <w:tcPr>
                  <w:tcW w:w="1199" w:type="dxa"/>
                  <w:tcBorders>
                    <w:top w:val="nil"/>
                    <w:left w:val="single" w:sz="4" w:space="0" w:color="auto"/>
                    <w:bottom w:val="single" w:sz="4" w:space="0" w:color="auto"/>
                    <w:right w:val="single" w:sz="4" w:space="0" w:color="auto"/>
                  </w:tcBorders>
                  <w:noWrap/>
                  <w:vAlign w:val="bottom"/>
                  <w:hideMark/>
                </w:tcPr>
                <w:p w14:paraId="7D0B8C14" w14:textId="77777777" w:rsidR="00DD346D" w:rsidRDefault="00DD346D" w:rsidP="00DD346D">
                  <w:pPr>
                    <w:jc w:val="center"/>
                    <w:rPr>
                      <w:rFonts w:ascii="Arial CYR" w:hAnsi="Arial CYR" w:cs="Arial CYR"/>
                      <w:sz w:val="20"/>
                      <w:szCs w:val="20"/>
                    </w:rPr>
                  </w:pPr>
                  <w:r>
                    <w:rPr>
                      <w:rFonts w:ascii="Arial CYR" w:hAnsi="Arial CYR" w:cs="Arial CYR"/>
                      <w:sz w:val="20"/>
                      <w:szCs w:val="20"/>
                    </w:rPr>
                    <w:t>900,00</w:t>
                  </w:r>
                </w:p>
              </w:tc>
              <w:tc>
                <w:tcPr>
                  <w:tcW w:w="236" w:type="dxa"/>
                  <w:vAlign w:val="center"/>
                  <w:hideMark/>
                </w:tcPr>
                <w:p w14:paraId="3F09DD1E" w14:textId="77777777" w:rsidR="00DD346D" w:rsidRDefault="00DD346D" w:rsidP="00DD346D">
                  <w:pPr>
                    <w:rPr>
                      <w:sz w:val="20"/>
                      <w:szCs w:val="20"/>
                    </w:rPr>
                  </w:pPr>
                </w:p>
              </w:tc>
            </w:tr>
            <w:tr w:rsidR="00DD346D" w14:paraId="4F73A67E"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2C316F8F" w14:textId="77777777" w:rsidR="00DD346D" w:rsidRDefault="00DD346D" w:rsidP="00DD346D">
                  <w:pPr>
                    <w:jc w:val="center"/>
                  </w:pPr>
                  <w:r>
                    <w:t>33</w:t>
                  </w:r>
                </w:p>
              </w:tc>
              <w:tc>
                <w:tcPr>
                  <w:tcW w:w="6744" w:type="dxa"/>
                  <w:tcBorders>
                    <w:top w:val="nil"/>
                    <w:left w:val="nil"/>
                    <w:bottom w:val="single" w:sz="4" w:space="0" w:color="auto"/>
                    <w:right w:val="single" w:sz="4" w:space="0" w:color="auto"/>
                  </w:tcBorders>
                  <w:noWrap/>
                  <w:vAlign w:val="bottom"/>
                  <w:hideMark/>
                </w:tcPr>
                <w:p w14:paraId="7F91934B" w14:textId="77777777" w:rsidR="00DD346D" w:rsidRDefault="00DD346D" w:rsidP="00DD346D">
                  <w:pPr>
                    <w:jc w:val="right"/>
                    <w:rPr>
                      <w:i/>
                      <w:iCs/>
                    </w:rPr>
                  </w:pPr>
                  <w:proofErr w:type="spellStart"/>
                  <w:r>
                    <w:rPr>
                      <w:i/>
                      <w:iCs/>
                    </w:rPr>
                    <w:t>Подрозетник</w:t>
                  </w:r>
                  <w:proofErr w:type="spellEnd"/>
                  <w:r>
                    <w:rPr>
                      <w:i/>
                      <w:iCs/>
                    </w:rPr>
                    <w:t xml:space="preserve"> гипс </w:t>
                  </w:r>
                  <w:proofErr w:type="gramStart"/>
                  <w:r>
                    <w:rPr>
                      <w:i/>
                      <w:iCs/>
                    </w:rPr>
                    <w:t>фирмы  Schneider</w:t>
                  </w:r>
                  <w:proofErr w:type="gramEnd"/>
                </w:p>
              </w:tc>
              <w:tc>
                <w:tcPr>
                  <w:tcW w:w="1014" w:type="dxa"/>
                  <w:tcBorders>
                    <w:top w:val="nil"/>
                    <w:left w:val="nil"/>
                    <w:bottom w:val="single" w:sz="4" w:space="0" w:color="auto"/>
                    <w:right w:val="nil"/>
                  </w:tcBorders>
                  <w:noWrap/>
                  <w:vAlign w:val="bottom"/>
                  <w:hideMark/>
                </w:tcPr>
                <w:p w14:paraId="0ECC95FE" w14:textId="77777777" w:rsidR="00DD346D" w:rsidRDefault="00DD346D" w:rsidP="00DD346D">
                  <w:pPr>
                    <w:jc w:val="center"/>
                  </w:pPr>
                  <w:proofErr w:type="spellStart"/>
                  <w:r>
                    <w:t>шт</w:t>
                  </w:r>
                  <w:proofErr w:type="spellEnd"/>
                </w:p>
              </w:tc>
              <w:tc>
                <w:tcPr>
                  <w:tcW w:w="1199" w:type="dxa"/>
                  <w:tcBorders>
                    <w:top w:val="nil"/>
                    <w:left w:val="single" w:sz="4" w:space="0" w:color="auto"/>
                    <w:bottom w:val="single" w:sz="4" w:space="0" w:color="auto"/>
                    <w:right w:val="single" w:sz="4" w:space="0" w:color="auto"/>
                  </w:tcBorders>
                  <w:noWrap/>
                  <w:vAlign w:val="bottom"/>
                  <w:hideMark/>
                </w:tcPr>
                <w:p w14:paraId="59A2DA8F" w14:textId="77777777" w:rsidR="00DD346D" w:rsidRDefault="00DD346D" w:rsidP="00DD346D">
                  <w:pPr>
                    <w:jc w:val="center"/>
                    <w:rPr>
                      <w:rFonts w:ascii="Arial CYR" w:hAnsi="Arial CYR" w:cs="Arial CYR"/>
                      <w:sz w:val="20"/>
                      <w:szCs w:val="20"/>
                    </w:rPr>
                  </w:pPr>
                  <w:r>
                    <w:rPr>
                      <w:rFonts w:ascii="Arial CYR" w:hAnsi="Arial CYR" w:cs="Arial CYR"/>
                      <w:sz w:val="20"/>
                      <w:szCs w:val="20"/>
                    </w:rPr>
                    <w:t>450,00</w:t>
                  </w:r>
                </w:p>
              </w:tc>
              <w:tc>
                <w:tcPr>
                  <w:tcW w:w="236" w:type="dxa"/>
                  <w:vAlign w:val="center"/>
                  <w:hideMark/>
                </w:tcPr>
                <w:p w14:paraId="57A77D02" w14:textId="77777777" w:rsidR="00DD346D" w:rsidRDefault="00DD346D" w:rsidP="00DD346D">
                  <w:pPr>
                    <w:rPr>
                      <w:sz w:val="20"/>
                      <w:szCs w:val="20"/>
                    </w:rPr>
                  </w:pPr>
                </w:p>
              </w:tc>
            </w:tr>
            <w:tr w:rsidR="00DD346D" w14:paraId="13E48CAC"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22C717C7" w14:textId="77777777" w:rsidR="00DD346D" w:rsidRDefault="00DD346D" w:rsidP="00DD346D">
                  <w:pPr>
                    <w:jc w:val="center"/>
                  </w:pPr>
                  <w:r>
                    <w:t>34</w:t>
                  </w:r>
                </w:p>
              </w:tc>
              <w:tc>
                <w:tcPr>
                  <w:tcW w:w="6744" w:type="dxa"/>
                  <w:tcBorders>
                    <w:top w:val="nil"/>
                    <w:left w:val="nil"/>
                    <w:bottom w:val="single" w:sz="4" w:space="0" w:color="auto"/>
                    <w:right w:val="single" w:sz="4" w:space="0" w:color="auto"/>
                  </w:tcBorders>
                  <w:noWrap/>
                  <w:vAlign w:val="bottom"/>
                  <w:hideMark/>
                </w:tcPr>
                <w:p w14:paraId="4AE7E544" w14:textId="77777777" w:rsidR="00DD346D" w:rsidRDefault="00DD346D" w:rsidP="00DD346D">
                  <w:pPr>
                    <w:rPr>
                      <w:b/>
                      <w:bCs/>
                    </w:rPr>
                  </w:pPr>
                  <w:r>
                    <w:rPr>
                      <w:b/>
                      <w:bCs/>
                    </w:rPr>
                    <w:t xml:space="preserve">Монтаж </w:t>
                  </w:r>
                  <w:proofErr w:type="spellStart"/>
                  <w:r>
                    <w:rPr>
                      <w:b/>
                      <w:bCs/>
                    </w:rPr>
                    <w:t>электрофурнитуры</w:t>
                  </w:r>
                  <w:proofErr w:type="spellEnd"/>
                </w:p>
              </w:tc>
              <w:tc>
                <w:tcPr>
                  <w:tcW w:w="1014" w:type="dxa"/>
                  <w:tcBorders>
                    <w:top w:val="nil"/>
                    <w:left w:val="nil"/>
                    <w:bottom w:val="single" w:sz="4" w:space="0" w:color="auto"/>
                    <w:right w:val="nil"/>
                  </w:tcBorders>
                  <w:noWrap/>
                  <w:vAlign w:val="bottom"/>
                  <w:hideMark/>
                </w:tcPr>
                <w:p w14:paraId="3D532F7B" w14:textId="77777777" w:rsidR="00DD346D" w:rsidRDefault="00DD346D" w:rsidP="00DD346D">
                  <w:pPr>
                    <w:jc w:val="center"/>
                  </w:pPr>
                  <w:proofErr w:type="spellStart"/>
                  <w:r>
                    <w:t>шт</w:t>
                  </w:r>
                  <w:proofErr w:type="spellEnd"/>
                </w:p>
              </w:tc>
              <w:tc>
                <w:tcPr>
                  <w:tcW w:w="1199" w:type="dxa"/>
                  <w:tcBorders>
                    <w:top w:val="nil"/>
                    <w:left w:val="single" w:sz="4" w:space="0" w:color="auto"/>
                    <w:bottom w:val="single" w:sz="4" w:space="0" w:color="auto"/>
                    <w:right w:val="single" w:sz="4" w:space="0" w:color="auto"/>
                  </w:tcBorders>
                  <w:noWrap/>
                  <w:vAlign w:val="bottom"/>
                  <w:hideMark/>
                </w:tcPr>
                <w:p w14:paraId="3B5149FD" w14:textId="77777777" w:rsidR="00DD346D" w:rsidRDefault="00DD346D" w:rsidP="00DD346D">
                  <w:pPr>
                    <w:jc w:val="center"/>
                    <w:rPr>
                      <w:rFonts w:ascii="Arial CYR" w:hAnsi="Arial CYR" w:cs="Arial CYR"/>
                      <w:sz w:val="20"/>
                      <w:szCs w:val="20"/>
                    </w:rPr>
                  </w:pPr>
                  <w:r>
                    <w:rPr>
                      <w:rFonts w:ascii="Arial CYR" w:hAnsi="Arial CYR" w:cs="Arial CYR"/>
                      <w:sz w:val="20"/>
                      <w:szCs w:val="20"/>
                    </w:rPr>
                    <w:t>1344,00</w:t>
                  </w:r>
                </w:p>
              </w:tc>
              <w:tc>
                <w:tcPr>
                  <w:tcW w:w="236" w:type="dxa"/>
                  <w:vAlign w:val="center"/>
                  <w:hideMark/>
                </w:tcPr>
                <w:p w14:paraId="3890539D" w14:textId="77777777" w:rsidR="00DD346D" w:rsidRDefault="00DD346D" w:rsidP="00DD346D">
                  <w:pPr>
                    <w:rPr>
                      <w:sz w:val="20"/>
                      <w:szCs w:val="20"/>
                    </w:rPr>
                  </w:pPr>
                </w:p>
              </w:tc>
            </w:tr>
            <w:tr w:rsidR="00DD346D" w14:paraId="281A5702"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41F565C5" w14:textId="77777777" w:rsidR="00DD346D" w:rsidRDefault="00DD346D" w:rsidP="00DD346D">
                  <w:pPr>
                    <w:jc w:val="center"/>
                  </w:pPr>
                  <w:r>
                    <w:t>35</w:t>
                  </w:r>
                </w:p>
              </w:tc>
              <w:tc>
                <w:tcPr>
                  <w:tcW w:w="6744" w:type="dxa"/>
                  <w:tcBorders>
                    <w:top w:val="nil"/>
                    <w:left w:val="nil"/>
                    <w:bottom w:val="single" w:sz="4" w:space="0" w:color="auto"/>
                    <w:right w:val="single" w:sz="4" w:space="0" w:color="auto"/>
                  </w:tcBorders>
                  <w:noWrap/>
                  <w:vAlign w:val="bottom"/>
                  <w:hideMark/>
                </w:tcPr>
                <w:p w14:paraId="7E4E14BF" w14:textId="77777777" w:rsidR="00DD346D" w:rsidRDefault="00DD346D" w:rsidP="00DD346D">
                  <w:pPr>
                    <w:jc w:val="right"/>
                    <w:rPr>
                      <w:i/>
                      <w:iCs/>
                    </w:rPr>
                  </w:pPr>
                  <w:r>
                    <w:rPr>
                      <w:i/>
                      <w:iCs/>
                    </w:rPr>
                    <w:t>Выключатель карточный</w:t>
                  </w:r>
                </w:p>
              </w:tc>
              <w:tc>
                <w:tcPr>
                  <w:tcW w:w="1014" w:type="dxa"/>
                  <w:tcBorders>
                    <w:top w:val="nil"/>
                    <w:left w:val="nil"/>
                    <w:bottom w:val="single" w:sz="4" w:space="0" w:color="auto"/>
                    <w:right w:val="nil"/>
                  </w:tcBorders>
                  <w:noWrap/>
                  <w:vAlign w:val="bottom"/>
                  <w:hideMark/>
                </w:tcPr>
                <w:p w14:paraId="147EEFF5" w14:textId="77777777" w:rsidR="00DD346D" w:rsidRDefault="00DD346D" w:rsidP="00DD346D">
                  <w:pPr>
                    <w:jc w:val="center"/>
                  </w:pPr>
                  <w:proofErr w:type="spellStart"/>
                  <w:r>
                    <w:t>шт</w:t>
                  </w:r>
                  <w:proofErr w:type="spellEnd"/>
                </w:p>
              </w:tc>
              <w:tc>
                <w:tcPr>
                  <w:tcW w:w="1199" w:type="dxa"/>
                  <w:tcBorders>
                    <w:top w:val="nil"/>
                    <w:left w:val="single" w:sz="4" w:space="0" w:color="auto"/>
                    <w:bottom w:val="single" w:sz="4" w:space="0" w:color="auto"/>
                    <w:right w:val="single" w:sz="4" w:space="0" w:color="auto"/>
                  </w:tcBorders>
                  <w:noWrap/>
                  <w:vAlign w:val="bottom"/>
                  <w:hideMark/>
                </w:tcPr>
                <w:p w14:paraId="64C83430" w14:textId="77777777" w:rsidR="00DD346D" w:rsidRDefault="00DD346D" w:rsidP="00DD346D">
                  <w:pPr>
                    <w:jc w:val="center"/>
                    <w:rPr>
                      <w:rFonts w:ascii="Arial CYR" w:hAnsi="Arial CYR" w:cs="Arial CYR"/>
                      <w:sz w:val="20"/>
                      <w:szCs w:val="20"/>
                    </w:rPr>
                  </w:pPr>
                  <w:r>
                    <w:rPr>
                      <w:rFonts w:ascii="Arial CYR" w:hAnsi="Arial CYR" w:cs="Arial CYR"/>
                      <w:sz w:val="20"/>
                      <w:szCs w:val="20"/>
                    </w:rPr>
                    <w:t>48,00</w:t>
                  </w:r>
                </w:p>
              </w:tc>
              <w:tc>
                <w:tcPr>
                  <w:tcW w:w="236" w:type="dxa"/>
                  <w:vAlign w:val="center"/>
                  <w:hideMark/>
                </w:tcPr>
                <w:p w14:paraId="6F86F964" w14:textId="77777777" w:rsidR="00DD346D" w:rsidRDefault="00DD346D" w:rsidP="00DD346D">
                  <w:pPr>
                    <w:rPr>
                      <w:sz w:val="20"/>
                      <w:szCs w:val="20"/>
                    </w:rPr>
                  </w:pPr>
                </w:p>
              </w:tc>
            </w:tr>
            <w:tr w:rsidR="00DD346D" w14:paraId="04032AC2"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1588ADF0" w14:textId="77777777" w:rsidR="00DD346D" w:rsidRDefault="00DD346D" w:rsidP="00DD346D">
                  <w:pPr>
                    <w:jc w:val="center"/>
                  </w:pPr>
                  <w:r>
                    <w:t>36</w:t>
                  </w:r>
                </w:p>
              </w:tc>
              <w:tc>
                <w:tcPr>
                  <w:tcW w:w="6744" w:type="dxa"/>
                  <w:tcBorders>
                    <w:top w:val="nil"/>
                    <w:left w:val="nil"/>
                    <w:bottom w:val="single" w:sz="4" w:space="0" w:color="auto"/>
                    <w:right w:val="single" w:sz="4" w:space="0" w:color="auto"/>
                  </w:tcBorders>
                  <w:noWrap/>
                  <w:vAlign w:val="bottom"/>
                  <w:hideMark/>
                </w:tcPr>
                <w:p w14:paraId="37858B3B" w14:textId="77777777" w:rsidR="00DD346D" w:rsidRDefault="00DD346D" w:rsidP="00DD346D">
                  <w:pPr>
                    <w:jc w:val="right"/>
                    <w:rPr>
                      <w:i/>
                      <w:iCs/>
                    </w:rPr>
                  </w:pPr>
                  <w:r>
                    <w:rPr>
                      <w:i/>
                      <w:iCs/>
                    </w:rPr>
                    <w:t xml:space="preserve">1кл </w:t>
                  </w:r>
                  <w:proofErr w:type="spellStart"/>
                  <w:proofErr w:type="gramStart"/>
                  <w:r>
                    <w:rPr>
                      <w:i/>
                      <w:iCs/>
                    </w:rPr>
                    <w:t>вкл</w:t>
                  </w:r>
                  <w:proofErr w:type="spellEnd"/>
                  <w:r>
                    <w:rPr>
                      <w:i/>
                      <w:iCs/>
                    </w:rPr>
                    <w:t>.,встроенный</w:t>
                  </w:r>
                  <w:proofErr w:type="gramEnd"/>
                  <w:r>
                    <w:rPr>
                      <w:i/>
                      <w:iCs/>
                    </w:rPr>
                    <w:t xml:space="preserve"> </w:t>
                  </w:r>
                </w:p>
              </w:tc>
              <w:tc>
                <w:tcPr>
                  <w:tcW w:w="1014" w:type="dxa"/>
                  <w:tcBorders>
                    <w:top w:val="nil"/>
                    <w:left w:val="nil"/>
                    <w:bottom w:val="single" w:sz="4" w:space="0" w:color="auto"/>
                    <w:right w:val="nil"/>
                  </w:tcBorders>
                  <w:noWrap/>
                  <w:vAlign w:val="bottom"/>
                  <w:hideMark/>
                </w:tcPr>
                <w:p w14:paraId="193B355F" w14:textId="77777777" w:rsidR="00DD346D" w:rsidRDefault="00DD346D" w:rsidP="00DD346D">
                  <w:pPr>
                    <w:jc w:val="center"/>
                  </w:pPr>
                  <w:proofErr w:type="spellStart"/>
                  <w:r>
                    <w:t>шт</w:t>
                  </w:r>
                  <w:proofErr w:type="spellEnd"/>
                </w:p>
              </w:tc>
              <w:tc>
                <w:tcPr>
                  <w:tcW w:w="1199" w:type="dxa"/>
                  <w:tcBorders>
                    <w:top w:val="nil"/>
                    <w:left w:val="single" w:sz="4" w:space="0" w:color="auto"/>
                    <w:bottom w:val="single" w:sz="4" w:space="0" w:color="auto"/>
                    <w:right w:val="single" w:sz="4" w:space="0" w:color="auto"/>
                  </w:tcBorders>
                  <w:noWrap/>
                  <w:vAlign w:val="bottom"/>
                  <w:hideMark/>
                </w:tcPr>
                <w:p w14:paraId="0F7B3650" w14:textId="77777777" w:rsidR="00DD346D" w:rsidRDefault="00DD346D" w:rsidP="00DD346D">
                  <w:pPr>
                    <w:jc w:val="center"/>
                    <w:rPr>
                      <w:rFonts w:ascii="Arial CYR" w:hAnsi="Arial CYR" w:cs="Arial CYR"/>
                      <w:sz w:val="20"/>
                      <w:szCs w:val="20"/>
                    </w:rPr>
                  </w:pPr>
                  <w:r>
                    <w:rPr>
                      <w:rFonts w:ascii="Arial CYR" w:hAnsi="Arial CYR" w:cs="Arial CYR"/>
                      <w:sz w:val="20"/>
                      <w:szCs w:val="20"/>
                    </w:rPr>
                    <w:t>255,00</w:t>
                  </w:r>
                </w:p>
              </w:tc>
              <w:tc>
                <w:tcPr>
                  <w:tcW w:w="236" w:type="dxa"/>
                  <w:vAlign w:val="center"/>
                  <w:hideMark/>
                </w:tcPr>
                <w:p w14:paraId="04DF4267" w14:textId="77777777" w:rsidR="00DD346D" w:rsidRDefault="00DD346D" w:rsidP="00DD346D">
                  <w:pPr>
                    <w:rPr>
                      <w:sz w:val="20"/>
                      <w:szCs w:val="20"/>
                    </w:rPr>
                  </w:pPr>
                </w:p>
              </w:tc>
            </w:tr>
            <w:tr w:rsidR="00DD346D" w14:paraId="0A4A9366"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088C16F1" w14:textId="77777777" w:rsidR="00DD346D" w:rsidRDefault="00DD346D" w:rsidP="00DD346D">
                  <w:pPr>
                    <w:jc w:val="center"/>
                  </w:pPr>
                  <w:r>
                    <w:t>37</w:t>
                  </w:r>
                </w:p>
              </w:tc>
              <w:tc>
                <w:tcPr>
                  <w:tcW w:w="6744" w:type="dxa"/>
                  <w:tcBorders>
                    <w:top w:val="nil"/>
                    <w:left w:val="nil"/>
                    <w:bottom w:val="single" w:sz="4" w:space="0" w:color="auto"/>
                    <w:right w:val="single" w:sz="4" w:space="0" w:color="auto"/>
                  </w:tcBorders>
                  <w:noWrap/>
                  <w:vAlign w:val="bottom"/>
                  <w:hideMark/>
                </w:tcPr>
                <w:p w14:paraId="0158D374" w14:textId="77777777" w:rsidR="00DD346D" w:rsidRDefault="00DD346D" w:rsidP="00DD346D">
                  <w:pPr>
                    <w:jc w:val="right"/>
                    <w:rPr>
                      <w:i/>
                      <w:iCs/>
                    </w:rPr>
                  </w:pPr>
                  <w:r>
                    <w:rPr>
                      <w:i/>
                      <w:iCs/>
                    </w:rPr>
                    <w:t xml:space="preserve">1кл </w:t>
                  </w:r>
                  <w:proofErr w:type="spellStart"/>
                  <w:proofErr w:type="gramStart"/>
                  <w:r>
                    <w:rPr>
                      <w:i/>
                      <w:iCs/>
                    </w:rPr>
                    <w:t>вкл</w:t>
                  </w:r>
                  <w:proofErr w:type="spellEnd"/>
                  <w:r>
                    <w:rPr>
                      <w:i/>
                      <w:iCs/>
                    </w:rPr>
                    <w:t>.,</w:t>
                  </w:r>
                  <w:proofErr w:type="spellStart"/>
                  <w:r>
                    <w:rPr>
                      <w:i/>
                      <w:iCs/>
                    </w:rPr>
                    <w:t>званковый</w:t>
                  </w:r>
                  <w:proofErr w:type="spellEnd"/>
                  <w:proofErr w:type="gramEnd"/>
                  <w:r>
                    <w:rPr>
                      <w:i/>
                      <w:iCs/>
                    </w:rPr>
                    <w:t xml:space="preserve"> </w:t>
                  </w:r>
                </w:p>
              </w:tc>
              <w:tc>
                <w:tcPr>
                  <w:tcW w:w="1014" w:type="dxa"/>
                  <w:tcBorders>
                    <w:top w:val="nil"/>
                    <w:left w:val="nil"/>
                    <w:bottom w:val="single" w:sz="4" w:space="0" w:color="auto"/>
                    <w:right w:val="nil"/>
                  </w:tcBorders>
                  <w:noWrap/>
                  <w:vAlign w:val="bottom"/>
                  <w:hideMark/>
                </w:tcPr>
                <w:p w14:paraId="47B4A996" w14:textId="77777777" w:rsidR="00DD346D" w:rsidRDefault="00DD346D" w:rsidP="00DD346D">
                  <w:pPr>
                    <w:jc w:val="center"/>
                  </w:pPr>
                  <w:proofErr w:type="spellStart"/>
                  <w:r>
                    <w:t>шт</w:t>
                  </w:r>
                  <w:proofErr w:type="spellEnd"/>
                </w:p>
              </w:tc>
              <w:tc>
                <w:tcPr>
                  <w:tcW w:w="1199" w:type="dxa"/>
                  <w:tcBorders>
                    <w:top w:val="nil"/>
                    <w:left w:val="single" w:sz="4" w:space="0" w:color="auto"/>
                    <w:bottom w:val="single" w:sz="4" w:space="0" w:color="auto"/>
                    <w:right w:val="single" w:sz="4" w:space="0" w:color="auto"/>
                  </w:tcBorders>
                  <w:noWrap/>
                  <w:vAlign w:val="bottom"/>
                  <w:hideMark/>
                </w:tcPr>
                <w:p w14:paraId="78DAABEB" w14:textId="77777777" w:rsidR="00DD346D" w:rsidRDefault="00DD346D" w:rsidP="00DD346D">
                  <w:pPr>
                    <w:jc w:val="center"/>
                    <w:rPr>
                      <w:rFonts w:ascii="Arial CYR" w:hAnsi="Arial CYR" w:cs="Arial CYR"/>
                      <w:sz w:val="20"/>
                      <w:szCs w:val="20"/>
                    </w:rPr>
                  </w:pPr>
                  <w:r>
                    <w:rPr>
                      <w:rFonts w:ascii="Arial CYR" w:hAnsi="Arial CYR" w:cs="Arial CYR"/>
                      <w:sz w:val="20"/>
                      <w:szCs w:val="20"/>
                    </w:rPr>
                    <w:t>108,00</w:t>
                  </w:r>
                </w:p>
              </w:tc>
              <w:tc>
                <w:tcPr>
                  <w:tcW w:w="236" w:type="dxa"/>
                  <w:vAlign w:val="center"/>
                  <w:hideMark/>
                </w:tcPr>
                <w:p w14:paraId="78024629" w14:textId="77777777" w:rsidR="00DD346D" w:rsidRDefault="00DD346D" w:rsidP="00DD346D">
                  <w:pPr>
                    <w:rPr>
                      <w:sz w:val="20"/>
                      <w:szCs w:val="20"/>
                    </w:rPr>
                  </w:pPr>
                </w:p>
              </w:tc>
            </w:tr>
            <w:tr w:rsidR="00DD346D" w14:paraId="3F9C631A"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6A05774F" w14:textId="77777777" w:rsidR="00DD346D" w:rsidRDefault="00DD346D" w:rsidP="00DD346D">
                  <w:pPr>
                    <w:jc w:val="center"/>
                  </w:pPr>
                  <w:r>
                    <w:t>38</w:t>
                  </w:r>
                </w:p>
              </w:tc>
              <w:tc>
                <w:tcPr>
                  <w:tcW w:w="6744" w:type="dxa"/>
                  <w:tcBorders>
                    <w:top w:val="nil"/>
                    <w:left w:val="nil"/>
                    <w:bottom w:val="single" w:sz="4" w:space="0" w:color="auto"/>
                    <w:right w:val="single" w:sz="4" w:space="0" w:color="auto"/>
                  </w:tcBorders>
                  <w:noWrap/>
                  <w:vAlign w:val="bottom"/>
                  <w:hideMark/>
                </w:tcPr>
                <w:p w14:paraId="6EBF07EF" w14:textId="77777777" w:rsidR="00DD346D" w:rsidRDefault="00DD346D" w:rsidP="00DD346D">
                  <w:pPr>
                    <w:jc w:val="right"/>
                    <w:rPr>
                      <w:i/>
                      <w:iCs/>
                    </w:rPr>
                  </w:pPr>
                  <w:r>
                    <w:rPr>
                      <w:i/>
                      <w:iCs/>
                    </w:rPr>
                    <w:t xml:space="preserve">2кл </w:t>
                  </w:r>
                  <w:proofErr w:type="spellStart"/>
                  <w:proofErr w:type="gramStart"/>
                  <w:r>
                    <w:rPr>
                      <w:i/>
                      <w:iCs/>
                    </w:rPr>
                    <w:t>вкл</w:t>
                  </w:r>
                  <w:proofErr w:type="spellEnd"/>
                  <w:r>
                    <w:rPr>
                      <w:i/>
                      <w:iCs/>
                    </w:rPr>
                    <w:t>.,встроенный</w:t>
                  </w:r>
                  <w:proofErr w:type="gramEnd"/>
                  <w:r>
                    <w:rPr>
                      <w:i/>
                      <w:iCs/>
                    </w:rPr>
                    <w:t xml:space="preserve">    </w:t>
                  </w:r>
                </w:p>
              </w:tc>
              <w:tc>
                <w:tcPr>
                  <w:tcW w:w="1014" w:type="dxa"/>
                  <w:tcBorders>
                    <w:top w:val="nil"/>
                    <w:left w:val="nil"/>
                    <w:bottom w:val="single" w:sz="4" w:space="0" w:color="auto"/>
                    <w:right w:val="nil"/>
                  </w:tcBorders>
                  <w:noWrap/>
                  <w:vAlign w:val="bottom"/>
                  <w:hideMark/>
                </w:tcPr>
                <w:p w14:paraId="31A04DCB" w14:textId="77777777" w:rsidR="00DD346D" w:rsidRDefault="00DD346D" w:rsidP="00DD346D">
                  <w:pPr>
                    <w:jc w:val="center"/>
                  </w:pPr>
                  <w:proofErr w:type="spellStart"/>
                  <w:r>
                    <w:t>шт</w:t>
                  </w:r>
                  <w:proofErr w:type="spellEnd"/>
                </w:p>
              </w:tc>
              <w:tc>
                <w:tcPr>
                  <w:tcW w:w="1199" w:type="dxa"/>
                  <w:tcBorders>
                    <w:top w:val="nil"/>
                    <w:left w:val="single" w:sz="4" w:space="0" w:color="auto"/>
                    <w:bottom w:val="single" w:sz="4" w:space="0" w:color="auto"/>
                    <w:right w:val="single" w:sz="4" w:space="0" w:color="auto"/>
                  </w:tcBorders>
                  <w:noWrap/>
                  <w:vAlign w:val="bottom"/>
                  <w:hideMark/>
                </w:tcPr>
                <w:p w14:paraId="6DD522DC" w14:textId="77777777" w:rsidR="00DD346D" w:rsidRDefault="00DD346D" w:rsidP="00DD346D">
                  <w:pPr>
                    <w:jc w:val="center"/>
                    <w:rPr>
                      <w:rFonts w:ascii="Arial CYR" w:hAnsi="Arial CYR" w:cs="Arial CYR"/>
                      <w:sz w:val="20"/>
                      <w:szCs w:val="20"/>
                    </w:rPr>
                  </w:pPr>
                  <w:r>
                    <w:rPr>
                      <w:rFonts w:ascii="Arial CYR" w:hAnsi="Arial CYR" w:cs="Arial CYR"/>
                      <w:sz w:val="20"/>
                      <w:szCs w:val="20"/>
                    </w:rPr>
                    <w:t>111,00</w:t>
                  </w:r>
                </w:p>
              </w:tc>
              <w:tc>
                <w:tcPr>
                  <w:tcW w:w="236" w:type="dxa"/>
                  <w:vAlign w:val="center"/>
                  <w:hideMark/>
                </w:tcPr>
                <w:p w14:paraId="24A74204" w14:textId="77777777" w:rsidR="00DD346D" w:rsidRDefault="00DD346D" w:rsidP="00DD346D">
                  <w:pPr>
                    <w:rPr>
                      <w:sz w:val="20"/>
                      <w:szCs w:val="20"/>
                    </w:rPr>
                  </w:pPr>
                </w:p>
              </w:tc>
            </w:tr>
            <w:tr w:rsidR="00DD346D" w14:paraId="2723DFC5"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6D92B981" w14:textId="77777777" w:rsidR="00DD346D" w:rsidRDefault="00DD346D" w:rsidP="00DD346D">
                  <w:pPr>
                    <w:jc w:val="center"/>
                  </w:pPr>
                  <w:r>
                    <w:t>39</w:t>
                  </w:r>
                </w:p>
              </w:tc>
              <w:tc>
                <w:tcPr>
                  <w:tcW w:w="6744" w:type="dxa"/>
                  <w:tcBorders>
                    <w:top w:val="nil"/>
                    <w:left w:val="nil"/>
                    <w:bottom w:val="single" w:sz="4" w:space="0" w:color="auto"/>
                    <w:right w:val="single" w:sz="4" w:space="0" w:color="auto"/>
                  </w:tcBorders>
                  <w:noWrap/>
                  <w:vAlign w:val="bottom"/>
                  <w:hideMark/>
                </w:tcPr>
                <w:p w14:paraId="30E37AA2" w14:textId="77777777" w:rsidR="00DD346D" w:rsidRDefault="00DD346D" w:rsidP="00DD346D">
                  <w:pPr>
                    <w:jc w:val="right"/>
                    <w:rPr>
                      <w:i/>
                      <w:iCs/>
                    </w:rPr>
                  </w:pPr>
                  <w:r>
                    <w:rPr>
                      <w:i/>
                      <w:iCs/>
                    </w:rPr>
                    <w:t xml:space="preserve">2кл проходной </w:t>
                  </w:r>
                  <w:proofErr w:type="spellStart"/>
                  <w:proofErr w:type="gramStart"/>
                  <w:r>
                    <w:rPr>
                      <w:i/>
                      <w:iCs/>
                    </w:rPr>
                    <w:t>вкл</w:t>
                  </w:r>
                  <w:proofErr w:type="spellEnd"/>
                  <w:r>
                    <w:rPr>
                      <w:i/>
                      <w:iCs/>
                    </w:rPr>
                    <w:t>.,встроенный</w:t>
                  </w:r>
                  <w:proofErr w:type="gramEnd"/>
                </w:p>
              </w:tc>
              <w:tc>
                <w:tcPr>
                  <w:tcW w:w="1014" w:type="dxa"/>
                  <w:tcBorders>
                    <w:top w:val="nil"/>
                    <w:left w:val="nil"/>
                    <w:bottom w:val="single" w:sz="4" w:space="0" w:color="auto"/>
                    <w:right w:val="nil"/>
                  </w:tcBorders>
                  <w:noWrap/>
                  <w:vAlign w:val="bottom"/>
                  <w:hideMark/>
                </w:tcPr>
                <w:p w14:paraId="21E45A91" w14:textId="77777777" w:rsidR="00DD346D" w:rsidRDefault="00DD346D" w:rsidP="00DD346D">
                  <w:pPr>
                    <w:jc w:val="center"/>
                  </w:pPr>
                  <w:proofErr w:type="spellStart"/>
                  <w:r>
                    <w:t>шт</w:t>
                  </w:r>
                  <w:proofErr w:type="spellEnd"/>
                </w:p>
              </w:tc>
              <w:tc>
                <w:tcPr>
                  <w:tcW w:w="1199" w:type="dxa"/>
                  <w:tcBorders>
                    <w:top w:val="nil"/>
                    <w:left w:val="single" w:sz="4" w:space="0" w:color="auto"/>
                    <w:bottom w:val="single" w:sz="4" w:space="0" w:color="auto"/>
                    <w:right w:val="single" w:sz="4" w:space="0" w:color="auto"/>
                  </w:tcBorders>
                  <w:noWrap/>
                  <w:vAlign w:val="bottom"/>
                  <w:hideMark/>
                </w:tcPr>
                <w:p w14:paraId="50732B9D" w14:textId="77777777" w:rsidR="00DD346D" w:rsidRDefault="00DD346D" w:rsidP="00DD346D">
                  <w:pPr>
                    <w:jc w:val="center"/>
                    <w:rPr>
                      <w:rFonts w:ascii="Arial CYR" w:hAnsi="Arial CYR" w:cs="Arial CYR"/>
                      <w:sz w:val="20"/>
                      <w:szCs w:val="20"/>
                    </w:rPr>
                  </w:pPr>
                  <w:r>
                    <w:rPr>
                      <w:rFonts w:ascii="Arial CYR" w:hAnsi="Arial CYR" w:cs="Arial CYR"/>
                      <w:sz w:val="20"/>
                      <w:szCs w:val="20"/>
                    </w:rPr>
                    <w:t>96,00</w:t>
                  </w:r>
                </w:p>
              </w:tc>
              <w:tc>
                <w:tcPr>
                  <w:tcW w:w="236" w:type="dxa"/>
                  <w:vAlign w:val="center"/>
                  <w:hideMark/>
                </w:tcPr>
                <w:p w14:paraId="6D5D160D" w14:textId="77777777" w:rsidR="00DD346D" w:rsidRDefault="00DD346D" w:rsidP="00DD346D">
                  <w:pPr>
                    <w:rPr>
                      <w:sz w:val="20"/>
                      <w:szCs w:val="20"/>
                    </w:rPr>
                  </w:pPr>
                </w:p>
              </w:tc>
            </w:tr>
            <w:tr w:rsidR="00DD346D" w14:paraId="3073C1E9"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264C4389" w14:textId="77777777" w:rsidR="00DD346D" w:rsidRDefault="00DD346D" w:rsidP="00DD346D">
                  <w:pPr>
                    <w:jc w:val="center"/>
                  </w:pPr>
                  <w:r>
                    <w:t>40</w:t>
                  </w:r>
                </w:p>
              </w:tc>
              <w:tc>
                <w:tcPr>
                  <w:tcW w:w="6744" w:type="dxa"/>
                  <w:tcBorders>
                    <w:top w:val="nil"/>
                    <w:left w:val="nil"/>
                    <w:bottom w:val="single" w:sz="4" w:space="0" w:color="auto"/>
                    <w:right w:val="single" w:sz="4" w:space="0" w:color="auto"/>
                  </w:tcBorders>
                  <w:noWrap/>
                  <w:vAlign w:val="bottom"/>
                  <w:hideMark/>
                </w:tcPr>
                <w:p w14:paraId="56C7B6BC" w14:textId="77777777" w:rsidR="00DD346D" w:rsidRDefault="00DD346D" w:rsidP="00DD346D">
                  <w:pPr>
                    <w:jc w:val="right"/>
                    <w:rPr>
                      <w:i/>
                      <w:iCs/>
                    </w:rPr>
                  </w:pPr>
                  <w:r>
                    <w:rPr>
                      <w:i/>
                      <w:iCs/>
                    </w:rPr>
                    <w:t>Розетка 220В встроенная штепсельная</w:t>
                  </w:r>
                </w:p>
              </w:tc>
              <w:tc>
                <w:tcPr>
                  <w:tcW w:w="1014" w:type="dxa"/>
                  <w:tcBorders>
                    <w:top w:val="nil"/>
                    <w:left w:val="nil"/>
                    <w:bottom w:val="single" w:sz="4" w:space="0" w:color="auto"/>
                    <w:right w:val="nil"/>
                  </w:tcBorders>
                  <w:noWrap/>
                  <w:vAlign w:val="bottom"/>
                  <w:hideMark/>
                </w:tcPr>
                <w:p w14:paraId="46BA2D94" w14:textId="77777777" w:rsidR="00DD346D" w:rsidRDefault="00DD346D" w:rsidP="00DD346D">
                  <w:pPr>
                    <w:jc w:val="center"/>
                  </w:pPr>
                  <w:proofErr w:type="spellStart"/>
                  <w:r>
                    <w:t>шт</w:t>
                  </w:r>
                  <w:proofErr w:type="spellEnd"/>
                </w:p>
              </w:tc>
              <w:tc>
                <w:tcPr>
                  <w:tcW w:w="1199" w:type="dxa"/>
                  <w:tcBorders>
                    <w:top w:val="nil"/>
                    <w:left w:val="single" w:sz="4" w:space="0" w:color="auto"/>
                    <w:bottom w:val="single" w:sz="4" w:space="0" w:color="auto"/>
                    <w:right w:val="single" w:sz="4" w:space="0" w:color="auto"/>
                  </w:tcBorders>
                  <w:noWrap/>
                  <w:vAlign w:val="bottom"/>
                  <w:hideMark/>
                </w:tcPr>
                <w:p w14:paraId="6F735417" w14:textId="77777777" w:rsidR="00DD346D" w:rsidRDefault="00DD346D" w:rsidP="00DD346D">
                  <w:pPr>
                    <w:jc w:val="center"/>
                    <w:rPr>
                      <w:rFonts w:ascii="Arial CYR" w:hAnsi="Arial CYR" w:cs="Arial CYR"/>
                      <w:sz w:val="20"/>
                      <w:szCs w:val="20"/>
                    </w:rPr>
                  </w:pPr>
                  <w:r>
                    <w:rPr>
                      <w:rFonts w:ascii="Arial CYR" w:hAnsi="Arial CYR" w:cs="Arial CYR"/>
                      <w:sz w:val="20"/>
                      <w:szCs w:val="20"/>
                    </w:rPr>
                    <w:t>480,00</w:t>
                  </w:r>
                </w:p>
              </w:tc>
              <w:tc>
                <w:tcPr>
                  <w:tcW w:w="236" w:type="dxa"/>
                  <w:vAlign w:val="center"/>
                  <w:hideMark/>
                </w:tcPr>
                <w:p w14:paraId="366DE194" w14:textId="77777777" w:rsidR="00DD346D" w:rsidRDefault="00DD346D" w:rsidP="00DD346D">
                  <w:pPr>
                    <w:rPr>
                      <w:sz w:val="20"/>
                      <w:szCs w:val="20"/>
                    </w:rPr>
                  </w:pPr>
                </w:p>
              </w:tc>
            </w:tr>
            <w:tr w:rsidR="00DD346D" w14:paraId="507B25D2"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63E2C4A2" w14:textId="77777777" w:rsidR="00DD346D" w:rsidRDefault="00DD346D" w:rsidP="00DD346D">
                  <w:pPr>
                    <w:jc w:val="center"/>
                  </w:pPr>
                  <w:r>
                    <w:t>41</w:t>
                  </w:r>
                </w:p>
              </w:tc>
              <w:tc>
                <w:tcPr>
                  <w:tcW w:w="6744" w:type="dxa"/>
                  <w:tcBorders>
                    <w:top w:val="nil"/>
                    <w:left w:val="nil"/>
                    <w:bottom w:val="single" w:sz="4" w:space="0" w:color="auto"/>
                    <w:right w:val="single" w:sz="4" w:space="0" w:color="auto"/>
                  </w:tcBorders>
                  <w:noWrap/>
                  <w:vAlign w:val="bottom"/>
                  <w:hideMark/>
                </w:tcPr>
                <w:p w14:paraId="0D9E7583" w14:textId="77777777" w:rsidR="00DD346D" w:rsidRDefault="00DD346D" w:rsidP="00DD346D">
                  <w:pPr>
                    <w:jc w:val="right"/>
                    <w:rPr>
                      <w:i/>
                      <w:iCs/>
                    </w:rPr>
                  </w:pPr>
                  <w:r>
                    <w:rPr>
                      <w:i/>
                      <w:iCs/>
                    </w:rPr>
                    <w:t xml:space="preserve">Розетка 220В встроенная штепсельная </w:t>
                  </w:r>
                  <w:proofErr w:type="spellStart"/>
                  <w:r>
                    <w:rPr>
                      <w:i/>
                      <w:iCs/>
                    </w:rPr>
                    <w:t>влагозащищеная</w:t>
                  </w:r>
                  <w:proofErr w:type="spellEnd"/>
                </w:p>
              </w:tc>
              <w:tc>
                <w:tcPr>
                  <w:tcW w:w="1014" w:type="dxa"/>
                  <w:tcBorders>
                    <w:top w:val="nil"/>
                    <w:left w:val="nil"/>
                    <w:bottom w:val="single" w:sz="4" w:space="0" w:color="auto"/>
                    <w:right w:val="nil"/>
                  </w:tcBorders>
                  <w:noWrap/>
                  <w:vAlign w:val="bottom"/>
                  <w:hideMark/>
                </w:tcPr>
                <w:p w14:paraId="130EE355" w14:textId="77777777" w:rsidR="00DD346D" w:rsidRDefault="00DD346D" w:rsidP="00DD346D">
                  <w:pPr>
                    <w:jc w:val="center"/>
                  </w:pPr>
                  <w:proofErr w:type="spellStart"/>
                  <w:r>
                    <w:t>шт</w:t>
                  </w:r>
                  <w:proofErr w:type="spellEnd"/>
                </w:p>
              </w:tc>
              <w:tc>
                <w:tcPr>
                  <w:tcW w:w="1199" w:type="dxa"/>
                  <w:tcBorders>
                    <w:top w:val="nil"/>
                    <w:left w:val="single" w:sz="4" w:space="0" w:color="auto"/>
                    <w:bottom w:val="single" w:sz="4" w:space="0" w:color="auto"/>
                    <w:right w:val="single" w:sz="4" w:space="0" w:color="auto"/>
                  </w:tcBorders>
                  <w:noWrap/>
                  <w:vAlign w:val="bottom"/>
                  <w:hideMark/>
                </w:tcPr>
                <w:p w14:paraId="3D33E4F5" w14:textId="77777777" w:rsidR="00DD346D" w:rsidRDefault="00DD346D" w:rsidP="00DD346D">
                  <w:pPr>
                    <w:jc w:val="center"/>
                    <w:rPr>
                      <w:rFonts w:ascii="Arial CYR" w:hAnsi="Arial CYR" w:cs="Arial CYR"/>
                      <w:sz w:val="20"/>
                      <w:szCs w:val="20"/>
                    </w:rPr>
                  </w:pPr>
                  <w:r>
                    <w:rPr>
                      <w:rFonts w:ascii="Arial CYR" w:hAnsi="Arial CYR" w:cs="Arial CYR"/>
                      <w:sz w:val="20"/>
                      <w:szCs w:val="20"/>
                    </w:rPr>
                    <w:t>150,00</w:t>
                  </w:r>
                </w:p>
              </w:tc>
              <w:tc>
                <w:tcPr>
                  <w:tcW w:w="236" w:type="dxa"/>
                  <w:vAlign w:val="center"/>
                  <w:hideMark/>
                </w:tcPr>
                <w:p w14:paraId="0AE363DF" w14:textId="77777777" w:rsidR="00DD346D" w:rsidRDefault="00DD346D" w:rsidP="00DD346D">
                  <w:pPr>
                    <w:rPr>
                      <w:sz w:val="20"/>
                      <w:szCs w:val="20"/>
                    </w:rPr>
                  </w:pPr>
                </w:p>
              </w:tc>
            </w:tr>
            <w:tr w:rsidR="00DD346D" w14:paraId="1EED32FF"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1F66D1E4" w14:textId="77777777" w:rsidR="00DD346D" w:rsidRDefault="00DD346D" w:rsidP="00DD346D">
                  <w:pPr>
                    <w:jc w:val="center"/>
                  </w:pPr>
                  <w:r>
                    <w:t>42</w:t>
                  </w:r>
                </w:p>
              </w:tc>
              <w:tc>
                <w:tcPr>
                  <w:tcW w:w="6744" w:type="dxa"/>
                  <w:tcBorders>
                    <w:top w:val="nil"/>
                    <w:left w:val="nil"/>
                    <w:bottom w:val="single" w:sz="4" w:space="0" w:color="auto"/>
                    <w:right w:val="single" w:sz="4" w:space="0" w:color="auto"/>
                  </w:tcBorders>
                  <w:noWrap/>
                  <w:vAlign w:val="bottom"/>
                  <w:hideMark/>
                </w:tcPr>
                <w:p w14:paraId="468EE12F" w14:textId="77777777" w:rsidR="00DD346D" w:rsidRDefault="00DD346D" w:rsidP="00DD346D">
                  <w:pPr>
                    <w:jc w:val="right"/>
                    <w:rPr>
                      <w:i/>
                      <w:iCs/>
                    </w:rPr>
                  </w:pPr>
                  <w:r>
                    <w:rPr>
                      <w:i/>
                      <w:iCs/>
                    </w:rPr>
                    <w:t xml:space="preserve">Розетка двойная компьютерная RJ 45+RJ 45 </w:t>
                  </w:r>
                </w:p>
              </w:tc>
              <w:tc>
                <w:tcPr>
                  <w:tcW w:w="1014" w:type="dxa"/>
                  <w:tcBorders>
                    <w:top w:val="nil"/>
                    <w:left w:val="nil"/>
                    <w:bottom w:val="single" w:sz="4" w:space="0" w:color="auto"/>
                    <w:right w:val="nil"/>
                  </w:tcBorders>
                  <w:noWrap/>
                  <w:vAlign w:val="bottom"/>
                  <w:hideMark/>
                </w:tcPr>
                <w:p w14:paraId="72619B3E" w14:textId="77777777" w:rsidR="00DD346D" w:rsidRDefault="00DD346D" w:rsidP="00DD346D">
                  <w:pPr>
                    <w:jc w:val="center"/>
                  </w:pPr>
                  <w:proofErr w:type="spellStart"/>
                  <w:r>
                    <w:t>шт</w:t>
                  </w:r>
                  <w:proofErr w:type="spellEnd"/>
                </w:p>
              </w:tc>
              <w:tc>
                <w:tcPr>
                  <w:tcW w:w="1199" w:type="dxa"/>
                  <w:tcBorders>
                    <w:top w:val="nil"/>
                    <w:left w:val="single" w:sz="4" w:space="0" w:color="auto"/>
                    <w:bottom w:val="single" w:sz="4" w:space="0" w:color="auto"/>
                    <w:right w:val="single" w:sz="4" w:space="0" w:color="auto"/>
                  </w:tcBorders>
                  <w:noWrap/>
                  <w:vAlign w:val="bottom"/>
                  <w:hideMark/>
                </w:tcPr>
                <w:p w14:paraId="258D8B31" w14:textId="77777777" w:rsidR="00DD346D" w:rsidRDefault="00DD346D" w:rsidP="00DD346D">
                  <w:pPr>
                    <w:jc w:val="center"/>
                    <w:rPr>
                      <w:rFonts w:ascii="Arial CYR" w:hAnsi="Arial CYR" w:cs="Arial CYR"/>
                      <w:sz w:val="20"/>
                      <w:szCs w:val="20"/>
                    </w:rPr>
                  </w:pPr>
                  <w:r>
                    <w:rPr>
                      <w:rFonts w:ascii="Arial CYR" w:hAnsi="Arial CYR" w:cs="Arial CYR"/>
                      <w:sz w:val="20"/>
                      <w:szCs w:val="20"/>
                    </w:rPr>
                    <w:t>96,00</w:t>
                  </w:r>
                </w:p>
              </w:tc>
              <w:tc>
                <w:tcPr>
                  <w:tcW w:w="236" w:type="dxa"/>
                  <w:vAlign w:val="center"/>
                  <w:hideMark/>
                </w:tcPr>
                <w:p w14:paraId="42219F68" w14:textId="77777777" w:rsidR="00DD346D" w:rsidRDefault="00DD346D" w:rsidP="00DD346D">
                  <w:pPr>
                    <w:rPr>
                      <w:sz w:val="20"/>
                      <w:szCs w:val="20"/>
                    </w:rPr>
                  </w:pPr>
                </w:p>
              </w:tc>
            </w:tr>
            <w:tr w:rsidR="00DD346D" w14:paraId="5220EA9F"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0CCA2ECA" w14:textId="77777777" w:rsidR="00DD346D" w:rsidRDefault="00DD346D" w:rsidP="00DD346D">
                  <w:pPr>
                    <w:jc w:val="center"/>
                  </w:pPr>
                  <w:r>
                    <w:t>43</w:t>
                  </w:r>
                </w:p>
              </w:tc>
              <w:tc>
                <w:tcPr>
                  <w:tcW w:w="6744" w:type="dxa"/>
                  <w:tcBorders>
                    <w:top w:val="nil"/>
                    <w:left w:val="nil"/>
                    <w:bottom w:val="single" w:sz="4" w:space="0" w:color="auto"/>
                    <w:right w:val="single" w:sz="4" w:space="0" w:color="auto"/>
                  </w:tcBorders>
                  <w:noWrap/>
                  <w:vAlign w:val="bottom"/>
                  <w:hideMark/>
                </w:tcPr>
                <w:p w14:paraId="4371C02B" w14:textId="77777777" w:rsidR="00DD346D" w:rsidRDefault="00DD346D" w:rsidP="00DD346D">
                  <w:pPr>
                    <w:jc w:val="right"/>
                    <w:rPr>
                      <w:i/>
                      <w:iCs/>
                    </w:rPr>
                  </w:pPr>
                  <w:r>
                    <w:rPr>
                      <w:i/>
                      <w:iCs/>
                    </w:rPr>
                    <w:t>Рамка 1 постовая</w:t>
                  </w:r>
                </w:p>
              </w:tc>
              <w:tc>
                <w:tcPr>
                  <w:tcW w:w="1014" w:type="dxa"/>
                  <w:tcBorders>
                    <w:top w:val="nil"/>
                    <w:left w:val="nil"/>
                    <w:bottom w:val="single" w:sz="4" w:space="0" w:color="auto"/>
                    <w:right w:val="single" w:sz="4" w:space="0" w:color="auto"/>
                  </w:tcBorders>
                  <w:noWrap/>
                  <w:vAlign w:val="bottom"/>
                  <w:hideMark/>
                </w:tcPr>
                <w:p w14:paraId="7DE601B7" w14:textId="77777777" w:rsidR="00DD346D" w:rsidRDefault="00DD346D" w:rsidP="00DD346D">
                  <w:pPr>
                    <w:jc w:val="center"/>
                  </w:pPr>
                  <w:proofErr w:type="spellStart"/>
                  <w:r>
                    <w:t>шт</w:t>
                  </w:r>
                  <w:proofErr w:type="spellEnd"/>
                </w:p>
              </w:tc>
              <w:tc>
                <w:tcPr>
                  <w:tcW w:w="1199" w:type="dxa"/>
                  <w:tcBorders>
                    <w:top w:val="nil"/>
                    <w:left w:val="nil"/>
                    <w:bottom w:val="single" w:sz="4" w:space="0" w:color="auto"/>
                    <w:right w:val="single" w:sz="4" w:space="0" w:color="auto"/>
                  </w:tcBorders>
                  <w:noWrap/>
                  <w:vAlign w:val="bottom"/>
                  <w:hideMark/>
                </w:tcPr>
                <w:p w14:paraId="7BDCD059" w14:textId="77777777" w:rsidR="00DD346D" w:rsidRDefault="00DD346D" w:rsidP="00DD346D">
                  <w:pPr>
                    <w:jc w:val="center"/>
                  </w:pPr>
                  <w:r>
                    <w:t>198</w:t>
                  </w:r>
                </w:p>
              </w:tc>
              <w:tc>
                <w:tcPr>
                  <w:tcW w:w="236" w:type="dxa"/>
                  <w:vAlign w:val="center"/>
                  <w:hideMark/>
                </w:tcPr>
                <w:p w14:paraId="6131E4BC" w14:textId="77777777" w:rsidR="00DD346D" w:rsidRDefault="00DD346D" w:rsidP="00DD346D">
                  <w:pPr>
                    <w:rPr>
                      <w:sz w:val="20"/>
                      <w:szCs w:val="20"/>
                    </w:rPr>
                  </w:pPr>
                </w:p>
              </w:tc>
            </w:tr>
            <w:tr w:rsidR="00DD346D" w14:paraId="6048E7A4"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53D5A5EF" w14:textId="77777777" w:rsidR="00DD346D" w:rsidRDefault="00DD346D" w:rsidP="00DD346D">
                  <w:pPr>
                    <w:jc w:val="center"/>
                  </w:pPr>
                  <w:r>
                    <w:t>44</w:t>
                  </w:r>
                </w:p>
              </w:tc>
              <w:tc>
                <w:tcPr>
                  <w:tcW w:w="6744" w:type="dxa"/>
                  <w:tcBorders>
                    <w:top w:val="nil"/>
                    <w:left w:val="nil"/>
                    <w:bottom w:val="single" w:sz="4" w:space="0" w:color="auto"/>
                    <w:right w:val="single" w:sz="4" w:space="0" w:color="auto"/>
                  </w:tcBorders>
                  <w:noWrap/>
                  <w:vAlign w:val="bottom"/>
                  <w:hideMark/>
                </w:tcPr>
                <w:p w14:paraId="464BA94D" w14:textId="77777777" w:rsidR="00DD346D" w:rsidRDefault="00DD346D" w:rsidP="00DD346D">
                  <w:pPr>
                    <w:jc w:val="right"/>
                    <w:rPr>
                      <w:i/>
                      <w:iCs/>
                    </w:rPr>
                  </w:pPr>
                  <w:r>
                    <w:rPr>
                      <w:i/>
                      <w:iCs/>
                    </w:rPr>
                    <w:t>Рамка 2 постовая</w:t>
                  </w:r>
                </w:p>
              </w:tc>
              <w:tc>
                <w:tcPr>
                  <w:tcW w:w="1014" w:type="dxa"/>
                  <w:tcBorders>
                    <w:top w:val="nil"/>
                    <w:left w:val="nil"/>
                    <w:bottom w:val="single" w:sz="4" w:space="0" w:color="auto"/>
                    <w:right w:val="single" w:sz="4" w:space="0" w:color="auto"/>
                  </w:tcBorders>
                  <w:noWrap/>
                  <w:vAlign w:val="bottom"/>
                  <w:hideMark/>
                </w:tcPr>
                <w:p w14:paraId="5FAAC2E4" w14:textId="77777777" w:rsidR="00DD346D" w:rsidRDefault="00DD346D" w:rsidP="00DD346D">
                  <w:pPr>
                    <w:jc w:val="center"/>
                  </w:pPr>
                  <w:proofErr w:type="spellStart"/>
                  <w:r>
                    <w:t>шт</w:t>
                  </w:r>
                  <w:proofErr w:type="spellEnd"/>
                </w:p>
              </w:tc>
              <w:tc>
                <w:tcPr>
                  <w:tcW w:w="1199" w:type="dxa"/>
                  <w:tcBorders>
                    <w:top w:val="nil"/>
                    <w:left w:val="nil"/>
                    <w:bottom w:val="single" w:sz="4" w:space="0" w:color="auto"/>
                    <w:right w:val="single" w:sz="4" w:space="0" w:color="auto"/>
                  </w:tcBorders>
                  <w:noWrap/>
                  <w:vAlign w:val="bottom"/>
                  <w:hideMark/>
                </w:tcPr>
                <w:p w14:paraId="35038F74" w14:textId="77777777" w:rsidR="00DD346D" w:rsidRDefault="00DD346D" w:rsidP="00DD346D">
                  <w:pPr>
                    <w:jc w:val="center"/>
                  </w:pPr>
                  <w:r>
                    <w:t>288</w:t>
                  </w:r>
                </w:p>
              </w:tc>
              <w:tc>
                <w:tcPr>
                  <w:tcW w:w="236" w:type="dxa"/>
                  <w:vAlign w:val="center"/>
                  <w:hideMark/>
                </w:tcPr>
                <w:p w14:paraId="64A31AD2" w14:textId="77777777" w:rsidR="00DD346D" w:rsidRDefault="00DD346D" w:rsidP="00DD346D">
                  <w:pPr>
                    <w:rPr>
                      <w:sz w:val="20"/>
                      <w:szCs w:val="20"/>
                    </w:rPr>
                  </w:pPr>
                </w:p>
              </w:tc>
            </w:tr>
            <w:tr w:rsidR="00DD346D" w14:paraId="47D9C8AE"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67EB7A5C" w14:textId="77777777" w:rsidR="00DD346D" w:rsidRDefault="00DD346D" w:rsidP="00DD346D">
                  <w:pPr>
                    <w:jc w:val="center"/>
                  </w:pPr>
                  <w:r>
                    <w:t>45</w:t>
                  </w:r>
                </w:p>
              </w:tc>
              <w:tc>
                <w:tcPr>
                  <w:tcW w:w="6744" w:type="dxa"/>
                  <w:tcBorders>
                    <w:top w:val="nil"/>
                    <w:left w:val="nil"/>
                    <w:bottom w:val="single" w:sz="4" w:space="0" w:color="auto"/>
                    <w:right w:val="single" w:sz="4" w:space="0" w:color="auto"/>
                  </w:tcBorders>
                  <w:noWrap/>
                  <w:vAlign w:val="bottom"/>
                  <w:hideMark/>
                </w:tcPr>
                <w:p w14:paraId="4FC1F7F5" w14:textId="77777777" w:rsidR="00DD346D" w:rsidRDefault="00DD346D" w:rsidP="00DD346D">
                  <w:pPr>
                    <w:jc w:val="right"/>
                    <w:rPr>
                      <w:i/>
                      <w:iCs/>
                    </w:rPr>
                  </w:pPr>
                  <w:r>
                    <w:rPr>
                      <w:i/>
                      <w:iCs/>
                    </w:rPr>
                    <w:t>Рамка 3 постовая</w:t>
                  </w:r>
                </w:p>
              </w:tc>
              <w:tc>
                <w:tcPr>
                  <w:tcW w:w="1014" w:type="dxa"/>
                  <w:tcBorders>
                    <w:top w:val="nil"/>
                    <w:left w:val="nil"/>
                    <w:bottom w:val="single" w:sz="4" w:space="0" w:color="auto"/>
                    <w:right w:val="single" w:sz="4" w:space="0" w:color="auto"/>
                  </w:tcBorders>
                  <w:noWrap/>
                  <w:vAlign w:val="bottom"/>
                  <w:hideMark/>
                </w:tcPr>
                <w:p w14:paraId="5F52585B" w14:textId="77777777" w:rsidR="00DD346D" w:rsidRDefault="00DD346D" w:rsidP="00DD346D">
                  <w:pPr>
                    <w:jc w:val="center"/>
                  </w:pPr>
                  <w:proofErr w:type="spellStart"/>
                  <w:r>
                    <w:t>шт</w:t>
                  </w:r>
                  <w:proofErr w:type="spellEnd"/>
                </w:p>
              </w:tc>
              <w:tc>
                <w:tcPr>
                  <w:tcW w:w="1199" w:type="dxa"/>
                  <w:tcBorders>
                    <w:top w:val="nil"/>
                    <w:left w:val="nil"/>
                    <w:bottom w:val="single" w:sz="4" w:space="0" w:color="auto"/>
                    <w:right w:val="single" w:sz="4" w:space="0" w:color="auto"/>
                  </w:tcBorders>
                  <w:noWrap/>
                  <w:vAlign w:val="bottom"/>
                  <w:hideMark/>
                </w:tcPr>
                <w:p w14:paraId="7514798A" w14:textId="77777777" w:rsidR="00DD346D" w:rsidRDefault="00DD346D" w:rsidP="00DD346D">
                  <w:pPr>
                    <w:jc w:val="center"/>
                  </w:pPr>
                  <w:r>
                    <w:t>144</w:t>
                  </w:r>
                </w:p>
              </w:tc>
              <w:tc>
                <w:tcPr>
                  <w:tcW w:w="236" w:type="dxa"/>
                  <w:vAlign w:val="center"/>
                  <w:hideMark/>
                </w:tcPr>
                <w:p w14:paraId="2D87A536" w14:textId="77777777" w:rsidR="00DD346D" w:rsidRDefault="00DD346D" w:rsidP="00DD346D">
                  <w:pPr>
                    <w:rPr>
                      <w:sz w:val="20"/>
                      <w:szCs w:val="20"/>
                    </w:rPr>
                  </w:pPr>
                </w:p>
              </w:tc>
            </w:tr>
            <w:tr w:rsidR="00DD346D" w14:paraId="3700008A"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08F4A0AB" w14:textId="77777777" w:rsidR="00DD346D" w:rsidRDefault="00DD346D" w:rsidP="00DD346D">
                  <w:pPr>
                    <w:jc w:val="center"/>
                  </w:pPr>
                  <w:r>
                    <w:t>46</w:t>
                  </w:r>
                </w:p>
              </w:tc>
              <w:tc>
                <w:tcPr>
                  <w:tcW w:w="6744" w:type="dxa"/>
                  <w:tcBorders>
                    <w:top w:val="nil"/>
                    <w:left w:val="nil"/>
                    <w:bottom w:val="single" w:sz="4" w:space="0" w:color="auto"/>
                    <w:right w:val="single" w:sz="4" w:space="0" w:color="auto"/>
                  </w:tcBorders>
                  <w:noWrap/>
                  <w:vAlign w:val="bottom"/>
                  <w:hideMark/>
                </w:tcPr>
                <w:p w14:paraId="2BC4715A" w14:textId="77777777" w:rsidR="00DD346D" w:rsidRDefault="00DD346D" w:rsidP="00DD346D">
                  <w:pPr>
                    <w:jc w:val="right"/>
                    <w:rPr>
                      <w:i/>
                      <w:iCs/>
                    </w:rPr>
                  </w:pPr>
                  <w:r>
                    <w:rPr>
                      <w:i/>
                      <w:iCs/>
                    </w:rPr>
                    <w:t>Рамка 4 постовая</w:t>
                  </w:r>
                </w:p>
              </w:tc>
              <w:tc>
                <w:tcPr>
                  <w:tcW w:w="1014" w:type="dxa"/>
                  <w:tcBorders>
                    <w:top w:val="nil"/>
                    <w:left w:val="nil"/>
                    <w:bottom w:val="single" w:sz="4" w:space="0" w:color="auto"/>
                    <w:right w:val="single" w:sz="4" w:space="0" w:color="auto"/>
                  </w:tcBorders>
                  <w:noWrap/>
                  <w:vAlign w:val="bottom"/>
                  <w:hideMark/>
                </w:tcPr>
                <w:p w14:paraId="2A3D4A23" w14:textId="77777777" w:rsidR="00DD346D" w:rsidRDefault="00DD346D" w:rsidP="00DD346D">
                  <w:pPr>
                    <w:jc w:val="center"/>
                  </w:pPr>
                  <w:proofErr w:type="spellStart"/>
                  <w:r>
                    <w:t>шт</w:t>
                  </w:r>
                  <w:proofErr w:type="spellEnd"/>
                </w:p>
              </w:tc>
              <w:tc>
                <w:tcPr>
                  <w:tcW w:w="1199" w:type="dxa"/>
                  <w:tcBorders>
                    <w:top w:val="nil"/>
                    <w:left w:val="nil"/>
                    <w:bottom w:val="single" w:sz="4" w:space="0" w:color="auto"/>
                    <w:right w:val="single" w:sz="4" w:space="0" w:color="auto"/>
                  </w:tcBorders>
                  <w:noWrap/>
                  <w:vAlign w:val="bottom"/>
                  <w:hideMark/>
                </w:tcPr>
                <w:p w14:paraId="0C51DC49" w14:textId="77777777" w:rsidR="00DD346D" w:rsidRDefault="00DD346D" w:rsidP="00DD346D">
                  <w:pPr>
                    <w:jc w:val="center"/>
                  </w:pPr>
                  <w:r>
                    <w:t>48</w:t>
                  </w:r>
                </w:p>
              </w:tc>
              <w:tc>
                <w:tcPr>
                  <w:tcW w:w="236" w:type="dxa"/>
                  <w:vAlign w:val="center"/>
                  <w:hideMark/>
                </w:tcPr>
                <w:p w14:paraId="3B7C9F82" w14:textId="77777777" w:rsidR="00DD346D" w:rsidRDefault="00DD346D" w:rsidP="00DD346D">
                  <w:pPr>
                    <w:rPr>
                      <w:sz w:val="20"/>
                      <w:szCs w:val="20"/>
                    </w:rPr>
                  </w:pPr>
                </w:p>
              </w:tc>
            </w:tr>
            <w:tr w:rsidR="00DD346D" w14:paraId="33C48168"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16217E75" w14:textId="77777777" w:rsidR="00DD346D" w:rsidRDefault="00DD346D" w:rsidP="00DD346D">
                  <w:pPr>
                    <w:jc w:val="center"/>
                  </w:pPr>
                  <w:r>
                    <w:t>47</w:t>
                  </w:r>
                </w:p>
              </w:tc>
              <w:tc>
                <w:tcPr>
                  <w:tcW w:w="6744" w:type="dxa"/>
                  <w:tcBorders>
                    <w:top w:val="nil"/>
                    <w:left w:val="nil"/>
                    <w:bottom w:val="single" w:sz="4" w:space="0" w:color="auto"/>
                    <w:right w:val="single" w:sz="4" w:space="0" w:color="auto"/>
                  </w:tcBorders>
                  <w:noWrap/>
                  <w:vAlign w:val="bottom"/>
                  <w:hideMark/>
                </w:tcPr>
                <w:p w14:paraId="1DFD1D8E" w14:textId="77777777" w:rsidR="00DD346D" w:rsidRDefault="00DD346D" w:rsidP="00DD346D">
                  <w:pPr>
                    <w:rPr>
                      <w:b/>
                      <w:bCs/>
                    </w:rPr>
                  </w:pPr>
                  <w:r>
                    <w:rPr>
                      <w:b/>
                      <w:bCs/>
                    </w:rPr>
                    <w:t>Монтаж Светильников</w:t>
                  </w:r>
                </w:p>
              </w:tc>
              <w:tc>
                <w:tcPr>
                  <w:tcW w:w="1014" w:type="dxa"/>
                  <w:tcBorders>
                    <w:top w:val="nil"/>
                    <w:left w:val="nil"/>
                    <w:bottom w:val="single" w:sz="4" w:space="0" w:color="auto"/>
                    <w:right w:val="nil"/>
                  </w:tcBorders>
                  <w:noWrap/>
                  <w:vAlign w:val="bottom"/>
                  <w:hideMark/>
                </w:tcPr>
                <w:p w14:paraId="12639C44" w14:textId="77777777" w:rsidR="00DD346D" w:rsidRDefault="00DD346D" w:rsidP="00DD346D">
                  <w:pPr>
                    <w:jc w:val="center"/>
                  </w:pPr>
                  <w:proofErr w:type="spellStart"/>
                  <w:r>
                    <w:t>шт</w:t>
                  </w:r>
                  <w:proofErr w:type="spellEnd"/>
                </w:p>
              </w:tc>
              <w:tc>
                <w:tcPr>
                  <w:tcW w:w="1199" w:type="dxa"/>
                  <w:tcBorders>
                    <w:top w:val="nil"/>
                    <w:left w:val="single" w:sz="4" w:space="0" w:color="auto"/>
                    <w:bottom w:val="single" w:sz="4" w:space="0" w:color="auto"/>
                    <w:right w:val="single" w:sz="4" w:space="0" w:color="auto"/>
                  </w:tcBorders>
                  <w:noWrap/>
                  <w:vAlign w:val="bottom"/>
                  <w:hideMark/>
                </w:tcPr>
                <w:p w14:paraId="126EA1B7" w14:textId="77777777" w:rsidR="00DD346D" w:rsidRDefault="00DD346D" w:rsidP="00DD346D">
                  <w:pPr>
                    <w:jc w:val="center"/>
                    <w:rPr>
                      <w:rFonts w:ascii="Arial CYR" w:hAnsi="Arial CYR" w:cs="Arial CYR"/>
                      <w:sz w:val="20"/>
                      <w:szCs w:val="20"/>
                    </w:rPr>
                  </w:pPr>
                  <w:r>
                    <w:rPr>
                      <w:rFonts w:ascii="Arial CYR" w:hAnsi="Arial CYR" w:cs="Arial CYR"/>
                      <w:sz w:val="20"/>
                      <w:szCs w:val="20"/>
                    </w:rPr>
                    <w:t>915,00</w:t>
                  </w:r>
                </w:p>
              </w:tc>
              <w:tc>
                <w:tcPr>
                  <w:tcW w:w="236" w:type="dxa"/>
                  <w:vAlign w:val="center"/>
                  <w:hideMark/>
                </w:tcPr>
                <w:p w14:paraId="393EA81F" w14:textId="77777777" w:rsidR="00DD346D" w:rsidRDefault="00DD346D" w:rsidP="00DD346D">
                  <w:pPr>
                    <w:rPr>
                      <w:sz w:val="20"/>
                      <w:szCs w:val="20"/>
                    </w:rPr>
                  </w:pPr>
                </w:p>
              </w:tc>
            </w:tr>
            <w:tr w:rsidR="00DD346D" w14:paraId="46252DEB"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14A54BF3" w14:textId="77777777" w:rsidR="00DD346D" w:rsidRDefault="00DD346D" w:rsidP="00DD346D">
                  <w:pPr>
                    <w:jc w:val="center"/>
                  </w:pPr>
                  <w:r>
                    <w:t>48</w:t>
                  </w:r>
                </w:p>
              </w:tc>
              <w:tc>
                <w:tcPr>
                  <w:tcW w:w="6744" w:type="dxa"/>
                  <w:tcBorders>
                    <w:top w:val="nil"/>
                    <w:left w:val="nil"/>
                    <w:bottom w:val="single" w:sz="4" w:space="0" w:color="auto"/>
                    <w:right w:val="single" w:sz="4" w:space="0" w:color="auto"/>
                  </w:tcBorders>
                  <w:noWrap/>
                  <w:vAlign w:val="bottom"/>
                  <w:hideMark/>
                </w:tcPr>
                <w:p w14:paraId="245F6299" w14:textId="77777777" w:rsidR="00DD346D" w:rsidRDefault="00DD346D" w:rsidP="00DD346D">
                  <w:pPr>
                    <w:jc w:val="right"/>
                    <w:rPr>
                      <w:i/>
                      <w:iCs/>
                    </w:rPr>
                  </w:pPr>
                  <w:proofErr w:type="spellStart"/>
                  <w:r>
                    <w:rPr>
                      <w:i/>
                      <w:iCs/>
                    </w:rPr>
                    <w:t>Клемник</w:t>
                  </w:r>
                  <w:proofErr w:type="spellEnd"/>
                  <w:r>
                    <w:rPr>
                      <w:i/>
                      <w:iCs/>
                    </w:rPr>
                    <w:t xml:space="preserve"> тройной </w:t>
                  </w:r>
                  <w:proofErr w:type="spellStart"/>
                  <w:r>
                    <w:rPr>
                      <w:i/>
                      <w:iCs/>
                    </w:rPr>
                    <w:t>Wago</w:t>
                  </w:r>
                  <w:proofErr w:type="spellEnd"/>
                </w:p>
              </w:tc>
              <w:tc>
                <w:tcPr>
                  <w:tcW w:w="1014" w:type="dxa"/>
                  <w:tcBorders>
                    <w:top w:val="nil"/>
                    <w:left w:val="nil"/>
                    <w:bottom w:val="single" w:sz="4" w:space="0" w:color="auto"/>
                    <w:right w:val="nil"/>
                  </w:tcBorders>
                  <w:noWrap/>
                  <w:vAlign w:val="bottom"/>
                  <w:hideMark/>
                </w:tcPr>
                <w:p w14:paraId="7A565FB2" w14:textId="77777777" w:rsidR="00DD346D" w:rsidRDefault="00DD346D" w:rsidP="00DD346D">
                  <w:pPr>
                    <w:jc w:val="center"/>
                  </w:pPr>
                  <w:proofErr w:type="spellStart"/>
                  <w:r>
                    <w:t>шт</w:t>
                  </w:r>
                  <w:proofErr w:type="spellEnd"/>
                </w:p>
              </w:tc>
              <w:tc>
                <w:tcPr>
                  <w:tcW w:w="1199" w:type="dxa"/>
                  <w:tcBorders>
                    <w:top w:val="nil"/>
                    <w:left w:val="single" w:sz="4" w:space="0" w:color="auto"/>
                    <w:bottom w:val="single" w:sz="4" w:space="0" w:color="auto"/>
                    <w:right w:val="single" w:sz="4" w:space="0" w:color="auto"/>
                  </w:tcBorders>
                  <w:noWrap/>
                  <w:vAlign w:val="bottom"/>
                  <w:hideMark/>
                </w:tcPr>
                <w:p w14:paraId="5EA220E1" w14:textId="77777777" w:rsidR="00DD346D" w:rsidRDefault="00DD346D" w:rsidP="00DD346D">
                  <w:pPr>
                    <w:jc w:val="center"/>
                    <w:rPr>
                      <w:rFonts w:ascii="Arial CYR" w:hAnsi="Arial CYR" w:cs="Arial CYR"/>
                      <w:sz w:val="20"/>
                      <w:szCs w:val="20"/>
                    </w:rPr>
                  </w:pPr>
                  <w:r>
                    <w:rPr>
                      <w:rFonts w:ascii="Arial CYR" w:hAnsi="Arial CYR" w:cs="Arial CYR"/>
                      <w:sz w:val="20"/>
                      <w:szCs w:val="20"/>
                    </w:rPr>
                    <w:t>2700,00</w:t>
                  </w:r>
                </w:p>
              </w:tc>
              <w:tc>
                <w:tcPr>
                  <w:tcW w:w="236" w:type="dxa"/>
                  <w:vAlign w:val="center"/>
                  <w:hideMark/>
                </w:tcPr>
                <w:p w14:paraId="0CD44344" w14:textId="77777777" w:rsidR="00DD346D" w:rsidRDefault="00DD346D" w:rsidP="00DD346D">
                  <w:pPr>
                    <w:rPr>
                      <w:sz w:val="20"/>
                      <w:szCs w:val="20"/>
                    </w:rPr>
                  </w:pPr>
                </w:p>
              </w:tc>
            </w:tr>
            <w:tr w:rsidR="00DD346D" w14:paraId="131E1425"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1B5F5C47" w14:textId="77777777" w:rsidR="00DD346D" w:rsidRDefault="00DD346D" w:rsidP="00DD346D">
                  <w:pPr>
                    <w:jc w:val="center"/>
                  </w:pPr>
                  <w:r>
                    <w:t>49</w:t>
                  </w:r>
                </w:p>
              </w:tc>
              <w:tc>
                <w:tcPr>
                  <w:tcW w:w="6744" w:type="dxa"/>
                  <w:tcBorders>
                    <w:top w:val="nil"/>
                    <w:left w:val="nil"/>
                    <w:bottom w:val="single" w:sz="4" w:space="0" w:color="auto"/>
                    <w:right w:val="single" w:sz="4" w:space="0" w:color="auto"/>
                  </w:tcBorders>
                  <w:noWrap/>
                  <w:vAlign w:val="bottom"/>
                  <w:hideMark/>
                </w:tcPr>
                <w:p w14:paraId="3463C358" w14:textId="77777777" w:rsidR="00DD346D" w:rsidRDefault="00DD346D" w:rsidP="00DD346D">
                  <w:pPr>
                    <w:rPr>
                      <w:b/>
                      <w:bCs/>
                    </w:rPr>
                  </w:pPr>
                  <w:r>
                    <w:rPr>
                      <w:b/>
                      <w:bCs/>
                    </w:rPr>
                    <w:t xml:space="preserve">Монтаж датчиков </w:t>
                  </w:r>
                  <w:proofErr w:type="spellStart"/>
                  <w:r>
                    <w:rPr>
                      <w:b/>
                      <w:bCs/>
                    </w:rPr>
                    <w:t>присуствия</w:t>
                  </w:r>
                  <w:proofErr w:type="spellEnd"/>
                  <w:r>
                    <w:rPr>
                      <w:b/>
                      <w:bCs/>
                    </w:rPr>
                    <w:t xml:space="preserve"> на потолке в коридорах</w:t>
                  </w:r>
                </w:p>
              </w:tc>
              <w:tc>
                <w:tcPr>
                  <w:tcW w:w="1014" w:type="dxa"/>
                  <w:tcBorders>
                    <w:top w:val="nil"/>
                    <w:left w:val="nil"/>
                    <w:bottom w:val="single" w:sz="4" w:space="0" w:color="auto"/>
                    <w:right w:val="nil"/>
                  </w:tcBorders>
                  <w:noWrap/>
                  <w:vAlign w:val="bottom"/>
                  <w:hideMark/>
                </w:tcPr>
                <w:p w14:paraId="7249DF9B" w14:textId="77777777" w:rsidR="00DD346D" w:rsidRDefault="00DD346D" w:rsidP="00DD346D">
                  <w:pPr>
                    <w:jc w:val="center"/>
                  </w:pPr>
                  <w:proofErr w:type="spellStart"/>
                  <w:r>
                    <w:t>шт</w:t>
                  </w:r>
                  <w:proofErr w:type="spellEnd"/>
                </w:p>
              </w:tc>
              <w:tc>
                <w:tcPr>
                  <w:tcW w:w="1199" w:type="dxa"/>
                  <w:tcBorders>
                    <w:top w:val="nil"/>
                    <w:left w:val="single" w:sz="4" w:space="0" w:color="auto"/>
                    <w:bottom w:val="single" w:sz="4" w:space="0" w:color="auto"/>
                    <w:right w:val="single" w:sz="4" w:space="0" w:color="auto"/>
                  </w:tcBorders>
                  <w:noWrap/>
                  <w:vAlign w:val="bottom"/>
                  <w:hideMark/>
                </w:tcPr>
                <w:p w14:paraId="171438F1" w14:textId="77777777" w:rsidR="00DD346D" w:rsidRDefault="00DD346D" w:rsidP="00DD346D">
                  <w:pPr>
                    <w:jc w:val="center"/>
                    <w:rPr>
                      <w:rFonts w:ascii="Arial CYR" w:hAnsi="Arial CYR" w:cs="Arial CYR"/>
                      <w:sz w:val="20"/>
                      <w:szCs w:val="20"/>
                    </w:rPr>
                  </w:pPr>
                  <w:r>
                    <w:rPr>
                      <w:rFonts w:ascii="Arial CYR" w:hAnsi="Arial CYR" w:cs="Arial CYR"/>
                      <w:sz w:val="20"/>
                      <w:szCs w:val="20"/>
                    </w:rPr>
                    <w:t>48,00</w:t>
                  </w:r>
                </w:p>
              </w:tc>
              <w:tc>
                <w:tcPr>
                  <w:tcW w:w="236" w:type="dxa"/>
                  <w:vAlign w:val="center"/>
                  <w:hideMark/>
                </w:tcPr>
                <w:p w14:paraId="7DD9444C" w14:textId="77777777" w:rsidR="00DD346D" w:rsidRDefault="00DD346D" w:rsidP="00DD346D">
                  <w:pPr>
                    <w:rPr>
                      <w:sz w:val="20"/>
                      <w:szCs w:val="20"/>
                    </w:rPr>
                  </w:pPr>
                </w:p>
              </w:tc>
            </w:tr>
            <w:tr w:rsidR="00DD346D" w14:paraId="1E0019E1"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03F77EBA" w14:textId="77777777" w:rsidR="00DD346D" w:rsidRDefault="00DD346D" w:rsidP="00DD346D">
                  <w:pPr>
                    <w:jc w:val="center"/>
                  </w:pPr>
                  <w:r>
                    <w:lastRenderedPageBreak/>
                    <w:t>50</w:t>
                  </w:r>
                </w:p>
              </w:tc>
              <w:tc>
                <w:tcPr>
                  <w:tcW w:w="6744" w:type="dxa"/>
                  <w:tcBorders>
                    <w:top w:val="nil"/>
                    <w:left w:val="nil"/>
                    <w:bottom w:val="single" w:sz="4" w:space="0" w:color="auto"/>
                    <w:right w:val="single" w:sz="4" w:space="0" w:color="auto"/>
                  </w:tcBorders>
                  <w:noWrap/>
                  <w:vAlign w:val="bottom"/>
                  <w:hideMark/>
                </w:tcPr>
                <w:p w14:paraId="48C54A49" w14:textId="77777777" w:rsidR="00DD346D" w:rsidRDefault="00DD346D" w:rsidP="00DD346D">
                  <w:pPr>
                    <w:jc w:val="right"/>
                    <w:rPr>
                      <w:i/>
                      <w:iCs/>
                    </w:rPr>
                  </w:pPr>
                  <w:r>
                    <w:rPr>
                      <w:i/>
                      <w:iCs/>
                    </w:rPr>
                    <w:t xml:space="preserve">Датчик </w:t>
                  </w:r>
                  <w:proofErr w:type="spellStart"/>
                  <w:r>
                    <w:rPr>
                      <w:i/>
                      <w:iCs/>
                    </w:rPr>
                    <w:t>присуствия</w:t>
                  </w:r>
                  <w:proofErr w:type="spellEnd"/>
                  <w:r>
                    <w:rPr>
                      <w:i/>
                      <w:iCs/>
                    </w:rPr>
                    <w:t xml:space="preserve"> потолок 360гр</w:t>
                  </w:r>
                </w:p>
              </w:tc>
              <w:tc>
                <w:tcPr>
                  <w:tcW w:w="1014" w:type="dxa"/>
                  <w:tcBorders>
                    <w:top w:val="nil"/>
                    <w:left w:val="nil"/>
                    <w:bottom w:val="single" w:sz="4" w:space="0" w:color="auto"/>
                    <w:right w:val="nil"/>
                  </w:tcBorders>
                  <w:noWrap/>
                  <w:vAlign w:val="bottom"/>
                  <w:hideMark/>
                </w:tcPr>
                <w:p w14:paraId="53BFAC82" w14:textId="77777777" w:rsidR="00DD346D" w:rsidRDefault="00DD346D" w:rsidP="00DD346D">
                  <w:pPr>
                    <w:jc w:val="center"/>
                  </w:pPr>
                  <w:proofErr w:type="spellStart"/>
                  <w:r>
                    <w:t>шт</w:t>
                  </w:r>
                  <w:proofErr w:type="spellEnd"/>
                </w:p>
              </w:tc>
              <w:tc>
                <w:tcPr>
                  <w:tcW w:w="1199" w:type="dxa"/>
                  <w:tcBorders>
                    <w:top w:val="nil"/>
                    <w:left w:val="single" w:sz="4" w:space="0" w:color="auto"/>
                    <w:bottom w:val="single" w:sz="4" w:space="0" w:color="auto"/>
                    <w:right w:val="single" w:sz="4" w:space="0" w:color="auto"/>
                  </w:tcBorders>
                  <w:noWrap/>
                  <w:vAlign w:val="bottom"/>
                  <w:hideMark/>
                </w:tcPr>
                <w:p w14:paraId="7B49D6D5" w14:textId="77777777" w:rsidR="00DD346D" w:rsidRDefault="00DD346D" w:rsidP="00DD346D">
                  <w:pPr>
                    <w:jc w:val="center"/>
                    <w:rPr>
                      <w:rFonts w:ascii="Arial CYR" w:hAnsi="Arial CYR" w:cs="Arial CYR"/>
                      <w:sz w:val="20"/>
                      <w:szCs w:val="20"/>
                    </w:rPr>
                  </w:pPr>
                  <w:r>
                    <w:rPr>
                      <w:rFonts w:ascii="Arial CYR" w:hAnsi="Arial CYR" w:cs="Arial CYR"/>
                      <w:sz w:val="20"/>
                      <w:szCs w:val="20"/>
                    </w:rPr>
                    <w:t>48,00</w:t>
                  </w:r>
                </w:p>
              </w:tc>
              <w:tc>
                <w:tcPr>
                  <w:tcW w:w="236" w:type="dxa"/>
                  <w:vAlign w:val="center"/>
                  <w:hideMark/>
                </w:tcPr>
                <w:p w14:paraId="5AC3A0E3" w14:textId="77777777" w:rsidR="00DD346D" w:rsidRDefault="00DD346D" w:rsidP="00DD346D">
                  <w:pPr>
                    <w:rPr>
                      <w:sz w:val="20"/>
                      <w:szCs w:val="20"/>
                    </w:rPr>
                  </w:pPr>
                </w:p>
              </w:tc>
            </w:tr>
            <w:tr w:rsidR="00DD346D" w14:paraId="4CCF5693"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04ED986B" w14:textId="77777777" w:rsidR="00DD346D" w:rsidRDefault="00DD346D" w:rsidP="00DD346D">
                  <w:pPr>
                    <w:jc w:val="center"/>
                  </w:pPr>
                  <w:r>
                    <w:t>51</w:t>
                  </w:r>
                </w:p>
              </w:tc>
              <w:tc>
                <w:tcPr>
                  <w:tcW w:w="6744" w:type="dxa"/>
                  <w:tcBorders>
                    <w:top w:val="nil"/>
                    <w:left w:val="nil"/>
                    <w:bottom w:val="single" w:sz="4" w:space="0" w:color="auto"/>
                    <w:right w:val="single" w:sz="4" w:space="0" w:color="auto"/>
                  </w:tcBorders>
                  <w:noWrap/>
                  <w:vAlign w:val="bottom"/>
                  <w:hideMark/>
                </w:tcPr>
                <w:p w14:paraId="29FD05E2" w14:textId="77777777" w:rsidR="00DD346D" w:rsidRDefault="00DD346D" w:rsidP="00DD346D">
                  <w:pPr>
                    <w:jc w:val="right"/>
                    <w:rPr>
                      <w:i/>
                      <w:iCs/>
                    </w:rPr>
                  </w:pPr>
                  <w:proofErr w:type="spellStart"/>
                  <w:r>
                    <w:rPr>
                      <w:i/>
                      <w:iCs/>
                    </w:rPr>
                    <w:t>Клемник</w:t>
                  </w:r>
                  <w:proofErr w:type="spellEnd"/>
                  <w:r>
                    <w:rPr>
                      <w:i/>
                      <w:iCs/>
                    </w:rPr>
                    <w:t xml:space="preserve"> тройной </w:t>
                  </w:r>
                  <w:proofErr w:type="spellStart"/>
                  <w:r>
                    <w:rPr>
                      <w:i/>
                      <w:iCs/>
                    </w:rPr>
                    <w:t>Wago</w:t>
                  </w:r>
                  <w:proofErr w:type="spellEnd"/>
                </w:p>
              </w:tc>
              <w:tc>
                <w:tcPr>
                  <w:tcW w:w="1014" w:type="dxa"/>
                  <w:tcBorders>
                    <w:top w:val="nil"/>
                    <w:left w:val="nil"/>
                    <w:bottom w:val="single" w:sz="4" w:space="0" w:color="auto"/>
                    <w:right w:val="nil"/>
                  </w:tcBorders>
                  <w:noWrap/>
                  <w:vAlign w:val="bottom"/>
                  <w:hideMark/>
                </w:tcPr>
                <w:p w14:paraId="6AD76DBD" w14:textId="77777777" w:rsidR="00DD346D" w:rsidRDefault="00DD346D" w:rsidP="00DD346D">
                  <w:pPr>
                    <w:jc w:val="center"/>
                  </w:pPr>
                  <w:proofErr w:type="spellStart"/>
                  <w:r>
                    <w:t>шт</w:t>
                  </w:r>
                  <w:proofErr w:type="spellEnd"/>
                </w:p>
              </w:tc>
              <w:tc>
                <w:tcPr>
                  <w:tcW w:w="1199" w:type="dxa"/>
                  <w:tcBorders>
                    <w:top w:val="nil"/>
                    <w:left w:val="single" w:sz="4" w:space="0" w:color="auto"/>
                    <w:bottom w:val="single" w:sz="4" w:space="0" w:color="auto"/>
                    <w:right w:val="single" w:sz="4" w:space="0" w:color="auto"/>
                  </w:tcBorders>
                  <w:noWrap/>
                  <w:vAlign w:val="bottom"/>
                  <w:hideMark/>
                </w:tcPr>
                <w:p w14:paraId="6599E62A" w14:textId="77777777" w:rsidR="00DD346D" w:rsidRDefault="00DD346D" w:rsidP="00DD346D">
                  <w:pPr>
                    <w:jc w:val="center"/>
                    <w:rPr>
                      <w:rFonts w:ascii="Arial CYR" w:hAnsi="Arial CYR" w:cs="Arial CYR"/>
                      <w:sz w:val="20"/>
                      <w:szCs w:val="20"/>
                    </w:rPr>
                  </w:pPr>
                  <w:r>
                    <w:rPr>
                      <w:rFonts w:ascii="Arial CYR" w:hAnsi="Arial CYR" w:cs="Arial CYR"/>
                      <w:sz w:val="20"/>
                      <w:szCs w:val="20"/>
                    </w:rPr>
                    <w:t>180,00</w:t>
                  </w:r>
                </w:p>
              </w:tc>
              <w:tc>
                <w:tcPr>
                  <w:tcW w:w="236" w:type="dxa"/>
                  <w:vAlign w:val="center"/>
                  <w:hideMark/>
                </w:tcPr>
                <w:p w14:paraId="5C1FD8DC" w14:textId="77777777" w:rsidR="00DD346D" w:rsidRDefault="00DD346D" w:rsidP="00DD346D">
                  <w:pPr>
                    <w:rPr>
                      <w:sz w:val="20"/>
                      <w:szCs w:val="20"/>
                    </w:rPr>
                  </w:pPr>
                </w:p>
              </w:tc>
            </w:tr>
            <w:tr w:rsidR="00DD346D" w14:paraId="0530C672"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49391966" w14:textId="77777777" w:rsidR="00DD346D" w:rsidRDefault="00DD346D" w:rsidP="00DD346D">
                  <w:pPr>
                    <w:jc w:val="center"/>
                  </w:pPr>
                  <w:r>
                    <w:t>52</w:t>
                  </w:r>
                </w:p>
              </w:tc>
              <w:tc>
                <w:tcPr>
                  <w:tcW w:w="6744" w:type="dxa"/>
                  <w:tcBorders>
                    <w:top w:val="nil"/>
                    <w:left w:val="nil"/>
                    <w:bottom w:val="single" w:sz="4" w:space="0" w:color="auto"/>
                    <w:right w:val="single" w:sz="4" w:space="0" w:color="auto"/>
                  </w:tcBorders>
                  <w:noWrap/>
                  <w:vAlign w:val="bottom"/>
                  <w:hideMark/>
                </w:tcPr>
                <w:p w14:paraId="2E902949" w14:textId="77777777" w:rsidR="00DD346D" w:rsidRDefault="00DD346D" w:rsidP="00DD346D">
                  <w:pPr>
                    <w:rPr>
                      <w:b/>
                      <w:bCs/>
                    </w:rPr>
                  </w:pPr>
                  <w:r>
                    <w:rPr>
                      <w:b/>
                      <w:bCs/>
                    </w:rPr>
                    <w:t xml:space="preserve">Отверстие 24 буром в стенах </w:t>
                  </w:r>
                </w:p>
              </w:tc>
              <w:tc>
                <w:tcPr>
                  <w:tcW w:w="1014" w:type="dxa"/>
                  <w:tcBorders>
                    <w:top w:val="nil"/>
                    <w:left w:val="nil"/>
                    <w:bottom w:val="single" w:sz="4" w:space="0" w:color="auto"/>
                    <w:right w:val="nil"/>
                  </w:tcBorders>
                  <w:noWrap/>
                  <w:vAlign w:val="bottom"/>
                  <w:hideMark/>
                </w:tcPr>
                <w:p w14:paraId="6B8C9714" w14:textId="77777777" w:rsidR="00DD346D" w:rsidRDefault="00DD346D" w:rsidP="00DD346D">
                  <w:pPr>
                    <w:jc w:val="center"/>
                  </w:pPr>
                  <w:proofErr w:type="spellStart"/>
                  <w:r>
                    <w:t>шт</w:t>
                  </w:r>
                  <w:proofErr w:type="spellEnd"/>
                </w:p>
              </w:tc>
              <w:tc>
                <w:tcPr>
                  <w:tcW w:w="1199" w:type="dxa"/>
                  <w:tcBorders>
                    <w:top w:val="nil"/>
                    <w:left w:val="single" w:sz="4" w:space="0" w:color="auto"/>
                    <w:bottom w:val="single" w:sz="4" w:space="0" w:color="auto"/>
                    <w:right w:val="single" w:sz="4" w:space="0" w:color="auto"/>
                  </w:tcBorders>
                  <w:noWrap/>
                  <w:vAlign w:val="bottom"/>
                  <w:hideMark/>
                </w:tcPr>
                <w:p w14:paraId="0B8CD800" w14:textId="77777777" w:rsidR="00DD346D" w:rsidRDefault="00DD346D" w:rsidP="00DD346D">
                  <w:pPr>
                    <w:jc w:val="center"/>
                    <w:rPr>
                      <w:rFonts w:ascii="Arial CYR" w:hAnsi="Arial CYR" w:cs="Arial CYR"/>
                      <w:sz w:val="20"/>
                      <w:szCs w:val="20"/>
                    </w:rPr>
                  </w:pPr>
                  <w:r>
                    <w:rPr>
                      <w:rFonts w:ascii="Arial CYR" w:hAnsi="Arial CYR" w:cs="Arial CYR"/>
                      <w:sz w:val="20"/>
                      <w:szCs w:val="20"/>
                    </w:rPr>
                    <w:t>96,00</w:t>
                  </w:r>
                </w:p>
              </w:tc>
              <w:tc>
                <w:tcPr>
                  <w:tcW w:w="236" w:type="dxa"/>
                  <w:vAlign w:val="center"/>
                  <w:hideMark/>
                </w:tcPr>
                <w:p w14:paraId="354723AF" w14:textId="77777777" w:rsidR="00DD346D" w:rsidRDefault="00DD346D" w:rsidP="00DD346D">
                  <w:pPr>
                    <w:rPr>
                      <w:sz w:val="20"/>
                      <w:szCs w:val="20"/>
                    </w:rPr>
                  </w:pPr>
                </w:p>
              </w:tc>
            </w:tr>
            <w:tr w:rsidR="00DD346D" w14:paraId="77D32468"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3B39BD09" w14:textId="77777777" w:rsidR="00DD346D" w:rsidRDefault="00DD346D" w:rsidP="00DD346D">
                  <w:pPr>
                    <w:jc w:val="center"/>
                  </w:pPr>
                  <w:r>
                    <w:t>53</w:t>
                  </w:r>
                </w:p>
              </w:tc>
              <w:tc>
                <w:tcPr>
                  <w:tcW w:w="6744" w:type="dxa"/>
                  <w:tcBorders>
                    <w:top w:val="nil"/>
                    <w:left w:val="nil"/>
                    <w:bottom w:val="single" w:sz="4" w:space="0" w:color="auto"/>
                    <w:right w:val="single" w:sz="4" w:space="0" w:color="auto"/>
                  </w:tcBorders>
                  <w:noWrap/>
                  <w:vAlign w:val="bottom"/>
                  <w:hideMark/>
                </w:tcPr>
                <w:p w14:paraId="3115CFE5" w14:textId="76CE1898" w:rsidR="00DD346D" w:rsidRDefault="00DD346D" w:rsidP="00DD346D">
                  <w:pPr>
                    <w:rPr>
                      <w:b/>
                      <w:bCs/>
                    </w:rPr>
                  </w:pPr>
                  <w:r>
                    <w:rPr>
                      <w:b/>
                      <w:bCs/>
                    </w:rPr>
                    <w:t>Монтаж и подключение эл.</w:t>
                  </w:r>
                  <w:r w:rsidR="000D3C00">
                    <w:rPr>
                      <w:b/>
                      <w:bCs/>
                    </w:rPr>
                    <w:t xml:space="preserve"> </w:t>
                  </w:r>
                  <w:r>
                    <w:rPr>
                      <w:b/>
                      <w:bCs/>
                    </w:rPr>
                    <w:t>полотенцесушителя</w:t>
                  </w:r>
                </w:p>
              </w:tc>
              <w:tc>
                <w:tcPr>
                  <w:tcW w:w="1014" w:type="dxa"/>
                  <w:tcBorders>
                    <w:top w:val="nil"/>
                    <w:left w:val="nil"/>
                    <w:bottom w:val="single" w:sz="4" w:space="0" w:color="auto"/>
                    <w:right w:val="nil"/>
                  </w:tcBorders>
                  <w:noWrap/>
                  <w:vAlign w:val="bottom"/>
                  <w:hideMark/>
                </w:tcPr>
                <w:p w14:paraId="2CD564ED" w14:textId="77777777" w:rsidR="00DD346D" w:rsidRDefault="00DD346D" w:rsidP="00DD346D">
                  <w:pPr>
                    <w:jc w:val="center"/>
                  </w:pPr>
                  <w:proofErr w:type="spellStart"/>
                  <w:r>
                    <w:t>шт</w:t>
                  </w:r>
                  <w:proofErr w:type="spellEnd"/>
                </w:p>
              </w:tc>
              <w:tc>
                <w:tcPr>
                  <w:tcW w:w="1199" w:type="dxa"/>
                  <w:tcBorders>
                    <w:top w:val="nil"/>
                    <w:left w:val="single" w:sz="4" w:space="0" w:color="auto"/>
                    <w:bottom w:val="single" w:sz="4" w:space="0" w:color="auto"/>
                    <w:right w:val="single" w:sz="4" w:space="0" w:color="auto"/>
                  </w:tcBorders>
                  <w:noWrap/>
                  <w:vAlign w:val="bottom"/>
                  <w:hideMark/>
                </w:tcPr>
                <w:p w14:paraId="118D9EAF" w14:textId="1E0F8555" w:rsidR="00DD346D" w:rsidRDefault="00DD346D" w:rsidP="00DD346D">
                  <w:pPr>
                    <w:jc w:val="center"/>
                    <w:rPr>
                      <w:rFonts w:ascii="Arial CYR" w:hAnsi="Arial CYR" w:cs="Arial CYR"/>
                      <w:sz w:val="20"/>
                      <w:szCs w:val="20"/>
                    </w:rPr>
                  </w:pPr>
                  <w:r>
                    <w:rPr>
                      <w:rFonts w:ascii="Arial CYR" w:hAnsi="Arial CYR" w:cs="Arial CYR"/>
                      <w:sz w:val="20"/>
                      <w:szCs w:val="20"/>
                    </w:rPr>
                    <w:t>4</w:t>
                  </w:r>
                  <w:r w:rsidR="000D3C00">
                    <w:rPr>
                      <w:rFonts w:ascii="Arial CYR" w:hAnsi="Arial CYR" w:cs="Arial CYR"/>
                      <w:sz w:val="20"/>
                      <w:szCs w:val="20"/>
                    </w:rPr>
                    <w:t>8</w:t>
                  </w:r>
                  <w:r>
                    <w:rPr>
                      <w:rFonts w:ascii="Arial CYR" w:hAnsi="Arial CYR" w:cs="Arial CYR"/>
                      <w:sz w:val="20"/>
                      <w:szCs w:val="20"/>
                    </w:rPr>
                    <w:t>,00</w:t>
                  </w:r>
                </w:p>
              </w:tc>
              <w:tc>
                <w:tcPr>
                  <w:tcW w:w="236" w:type="dxa"/>
                  <w:vAlign w:val="center"/>
                  <w:hideMark/>
                </w:tcPr>
                <w:p w14:paraId="010D571A" w14:textId="77777777" w:rsidR="00DD346D" w:rsidRDefault="00DD346D" w:rsidP="00DD346D">
                  <w:pPr>
                    <w:rPr>
                      <w:sz w:val="20"/>
                      <w:szCs w:val="20"/>
                    </w:rPr>
                  </w:pPr>
                </w:p>
              </w:tc>
            </w:tr>
            <w:tr w:rsidR="00DD346D" w14:paraId="042630B9"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7A28B12D" w14:textId="77777777" w:rsidR="00DD346D" w:rsidRDefault="00DD346D" w:rsidP="00DD346D">
                  <w:pPr>
                    <w:jc w:val="center"/>
                  </w:pPr>
                  <w:r>
                    <w:t>54</w:t>
                  </w:r>
                </w:p>
              </w:tc>
              <w:tc>
                <w:tcPr>
                  <w:tcW w:w="6744" w:type="dxa"/>
                  <w:tcBorders>
                    <w:top w:val="nil"/>
                    <w:left w:val="nil"/>
                    <w:bottom w:val="single" w:sz="4" w:space="0" w:color="auto"/>
                    <w:right w:val="single" w:sz="4" w:space="0" w:color="auto"/>
                  </w:tcBorders>
                  <w:noWrap/>
                  <w:vAlign w:val="bottom"/>
                  <w:hideMark/>
                </w:tcPr>
                <w:p w14:paraId="0621F96C" w14:textId="77777777" w:rsidR="00DD346D" w:rsidRDefault="00DD346D" w:rsidP="00DD346D">
                  <w:pPr>
                    <w:rPr>
                      <w:b/>
                      <w:bCs/>
                    </w:rPr>
                  </w:pPr>
                  <w:r>
                    <w:rPr>
                      <w:b/>
                      <w:bCs/>
                    </w:rPr>
                    <w:t>Монтаж и подключение зеркала с подсветкой</w:t>
                  </w:r>
                </w:p>
              </w:tc>
              <w:tc>
                <w:tcPr>
                  <w:tcW w:w="1014" w:type="dxa"/>
                  <w:tcBorders>
                    <w:top w:val="nil"/>
                    <w:left w:val="nil"/>
                    <w:bottom w:val="single" w:sz="4" w:space="0" w:color="auto"/>
                    <w:right w:val="nil"/>
                  </w:tcBorders>
                  <w:noWrap/>
                  <w:vAlign w:val="bottom"/>
                  <w:hideMark/>
                </w:tcPr>
                <w:p w14:paraId="606A5144" w14:textId="77777777" w:rsidR="00DD346D" w:rsidRDefault="00DD346D" w:rsidP="00DD346D">
                  <w:pPr>
                    <w:jc w:val="center"/>
                  </w:pPr>
                  <w:proofErr w:type="spellStart"/>
                  <w:r>
                    <w:t>шт</w:t>
                  </w:r>
                  <w:proofErr w:type="spellEnd"/>
                </w:p>
              </w:tc>
              <w:tc>
                <w:tcPr>
                  <w:tcW w:w="1199" w:type="dxa"/>
                  <w:tcBorders>
                    <w:top w:val="nil"/>
                    <w:left w:val="single" w:sz="4" w:space="0" w:color="auto"/>
                    <w:bottom w:val="single" w:sz="4" w:space="0" w:color="auto"/>
                    <w:right w:val="single" w:sz="4" w:space="0" w:color="auto"/>
                  </w:tcBorders>
                  <w:noWrap/>
                  <w:vAlign w:val="bottom"/>
                  <w:hideMark/>
                </w:tcPr>
                <w:p w14:paraId="69BC7DE9" w14:textId="0552A67C" w:rsidR="00DD346D" w:rsidRDefault="00DD346D" w:rsidP="00DD346D">
                  <w:pPr>
                    <w:jc w:val="center"/>
                    <w:rPr>
                      <w:rFonts w:ascii="Arial CYR" w:hAnsi="Arial CYR" w:cs="Arial CYR"/>
                      <w:sz w:val="20"/>
                      <w:szCs w:val="20"/>
                    </w:rPr>
                  </w:pPr>
                  <w:r>
                    <w:rPr>
                      <w:rFonts w:ascii="Arial CYR" w:hAnsi="Arial CYR" w:cs="Arial CYR"/>
                      <w:sz w:val="20"/>
                      <w:szCs w:val="20"/>
                    </w:rPr>
                    <w:t>4</w:t>
                  </w:r>
                  <w:r w:rsidR="000D3C00">
                    <w:rPr>
                      <w:rFonts w:ascii="Arial CYR" w:hAnsi="Arial CYR" w:cs="Arial CYR"/>
                      <w:sz w:val="20"/>
                      <w:szCs w:val="20"/>
                    </w:rPr>
                    <w:t>8</w:t>
                  </w:r>
                  <w:r>
                    <w:rPr>
                      <w:rFonts w:ascii="Arial CYR" w:hAnsi="Arial CYR" w:cs="Arial CYR"/>
                      <w:sz w:val="20"/>
                      <w:szCs w:val="20"/>
                    </w:rPr>
                    <w:t>,00</w:t>
                  </w:r>
                </w:p>
              </w:tc>
              <w:tc>
                <w:tcPr>
                  <w:tcW w:w="236" w:type="dxa"/>
                  <w:vAlign w:val="center"/>
                  <w:hideMark/>
                </w:tcPr>
                <w:p w14:paraId="7F37362C" w14:textId="77777777" w:rsidR="00DD346D" w:rsidRDefault="00DD346D" w:rsidP="00DD346D">
                  <w:pPr>
                    <w:rPr>
                      <w:sz w:val="20"/>
                      <w:szCs w:val="20"/>
                    </w:rPr>
                  </w:pPr>
                </w:p>
              </w:tc>
            </w:tr>
            <w:tr w:rsidR="00DD346D" w14:paraId="7E670D78"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4827CAB3" w14:textId="77777777" w:rsidR="00DD346D" w:rsidRDefault="00DD346D" w:rsidP="00DD346D">
                  <w:pPr>
                    <w:jc w:val="center"/>
                  </w:pPr>
                  <w:r>
                    <w:t>55</w:t>
                  </w:r>
                </w:p>
              </w:tc>
              <w:tc>
                <w:tcPr>
                  <w:tcW w:w="6744" w:type="dxa"/>
                  <w:tcBorders>
                    <w:top w:val="nil"/>
                    <w:left w:val="nil"/>
                    <w:bottom w:val="single" w:sz="4" w:space="0" w:color="auto"/>
                    <w:right w:val="single" w:sz="4" w:space="0" w:color="auto"/>
                  </w:tcBorders>
                  <w:noWrap/>
                  <w:vAlign w:val="bottom"/>
                  <w:hideMark/>
                </w:tcPr>
                <w:p w14:paraId="39981649" w14:textId="77777777" w:rsidR="00DD346D" w:rsidRDefault="00DD346D" w:rsidP="00DD346D">
                  <w:pPr>
                    <w:rPr>
                      <w:b/>
                      <w:bCs/>
                    </w:rPr>
                  </w:pPr>
                  <w:r>
                    <w:rPr>
                      <w:b/>
                      <w:bCs/>
                    </w:rPr>
                    <w:t xml:space="preserve">Штроба 30х20 </w:t>
                  </w:r>
                </w:p>
              </w:tc>
              <w:tc>
                <w:tcPr>
                  <w:tcW w:w="1014" w:type="dxa"/>
                  <w:tcBorders>
                    <w:top w:val="nil"/>
                    <w:left w:val="nil"/>
                    <w:bottom w:val="single" w:sz="4" w:space="0" w:color="auto"/>
                    <w:right w:val="nil"/>
                  </w:tcBorders>
                  <w:noWrap/>
                  <w:vAlign w:val="bottom"/>
                  <w:hideMark/>
                </w:tcPr>
                <w:p w14:paraId="1A9BBF85" w14:textId="77777777" w:rsidR="00DD346D" w:rsidRDefault="00DD346D" w:rsidP="00DD346D">
                  <w:pPr>
                    <w:jc w:val="center"/>
                  </w:pPr>
                  <w:r>
                    <w:t>м</w:t>
                  </w:r>
                </w:p>
              </w:tc>
              <w:tc>
                <w:tcPr>
                  <w:tcW w:w="1199" w:type="dxa"/>
                  <w:tcBorders>
                    <w:top w:val="nil"/>
                    <w:left w:val="single" w:sz="4" w:space="0" w:color="auto"/>
                    <w:bottom w:val="single" w:sz="4" w:space="0" w:color="auto"/>
                    <w:right w:val="single" w:sz="4" w:space="0" w:color="auto"/>
                  </w:tcBorders>
                  <w:noWrap/>
                  <w:vAlign w:val="bottom"/>
                  <w:hideMark/>
                </w:tcPr>
                <w:p w14:paraId="640F125A" w14:textId="77777777" w:rsidR="00DD346D" w:rsidRDefault="00DD346D" w:rsidP="00DD346D">
                  <w:pPr>
                    <w:jc w:val="center"/>
                    <w:rPr>
                      <w:rFonts w:ascii="Arial CYR" w:hAnsi="Arial CYR" w:cs="Arial CYR"/>
                      <w:sz w:val="20"/>
                      <w:szCs w:val="20"/>
                    </w:rPr>
                  </w:pPr>
                  <w:r>
                    <w:rPr>
                      <w:rFonts w:ascii="Arial CYR" w:hAnsi="Arial CYR" w:cs="Arial CYR"/>
                      <w:sz w:val="20"/>
                      <w:szCs w:val="20"/>
                    </w:rPr>
                    <w:t>588,00</w:t>
                  </w:r>
                </w:p>
              </w:tc>
              <w:tc>
                <w:tcPr>
                  <w:tcW w:w="236" w:type="dxa"/>
                  <w:vAlign w:val="center"/>
                  <w:hideMark/>
                </w:tcPr>
                <w:p w14:paraId="313FFA03" w14:textId="77777777" w:rsidR="00DD346D" w:rsidRDefault="00DD346D" w:rsidP="00DD346D">
                  <w:pPr>
                    <w:rPr>
                      <w:sz w:val="20"/>
                      <w:szCs w:val="20"/>
                    </w:rPr>
                  </w:pPr>
                </w:p>
              </w:tc>
            </w:tr>
            <w:tr w:rsidR="00DD346D" w14:paraId="076A60DF"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527CA044" w14:textId="77777777" w:rsidR="00DD346D" w:rsidRDefault="00DD346D" w:rsidP="00DD346D">
                  <w:pPr>
                    <w:jc w:val="center"/>
                  </w:pPr>
                  <w:r>
                    <w:t>56</w:t>
                  </w:r>
                </w:p>
              </w:tc>
              <w:tc>
                <w:tcPr>
                  <w:tcW w:w="6744" w:type="dxa"/>
                  <w:tcBorders>
                    <w:top w:val="nil"/>
                    <w:left w:val="nil"/>
                    <w:bottom w:val="single" w:sz="4" w:space="0" w:color="auto"/>
                    <w:right w:val="single" w:sz="4" w:space="0" w:color="auto"/>
                  </w:tcBorders>
                  <w:noWrap/>
                  <w:vAlign w:val="bottom"/>
                  <w:hideMark/>
                </w:tcPr>
                <w:p w14:paraId="121D2B4B" w14:textId="4EC988CF" w:rsidR="00DD346D" w:rsidRDefault="00DD346D" w:rsidP="00DD346D">
                  <w:pPr>
                    <w:rPr>
                      <w:b/>
                      <w:bCs/>
                    </w:rPr>
                  </w:pPr>
                  <w:r>
                    <w:rPr>
                      <w:b/>
                      <w:bCs/>
                    </w:rPr>
                    <w:t>Монтаж эл.</w:t>
                  </w:r>
                  <w:r w:rsidR="000D3C00">
                    <w:rPr>
                      <w:b/>
                      <w:bCs/>
                    </w:rPr>
                    <w:t xml:space="preserve"> </w:t>
                  </w:r>
                  <w:r>
                    <w:rPr>
                      <w:b/>
                      <w:bCs/>
                    </w:rPr>
                    <w:t xml:space="preserve">щита   встроенного </w:t>
                  </w:r>
                </w:p>
              </w:tc>
              <w:tc>
                <w:tcPr>
                  <w:tcW w:w="1014" w:type="dxa"/>
                  <w:tcBorders>
                    <w:top w:val="nil"/>
                    <w:left w:val="nil"/>
                    <w:bottom w:val="single" w:sz="4" w:space="0" w:color="auto"/>
                    <w:right w:val="nil"/>
                  </w:tcBorders>
                  <w:noWrap/>
                  <w:vAlign w:val="bottom"/>
                  <w:hideMark/>
                </w:tcPr>
                <w:p w14:paraId="0412A6E1" w14:textId="77777777" w:rsidR="00DD346D" w:rsidRDefault="00DD346D" w:rsidP="00DD346D">
                  <w:pPr>
                    <w:jc w:val="center"/>
                  </w:pPr>
                  <w:proofErr w:type="spellStart"/>
                  <w:r>
                    <w:t>шт</w:t>
                  </w:r>
                  <w:proofErr w:type="spellEnd"/>
                </w:p>
              </w:tc>
              <w:tc>
                <w:tcPr>
                  <w:tcW w:w="1199" w:type="dxa"/>
                  <w:tcBorders>
                    <w:top w:val="nil"/>
                    <w:left w:val="single" w:sz="4" w:space="0" w:color="auto"/>
                    <w:bottom w:val="single" w:sz="4" w:space="0" w:color="auto"/>
                    <w:right w:val="single" w:sz="4" w:space="0" w:color="auto"/>
                  </w:tcBorders>
                  <w:noWrap/>
                  <w:vAlign w:val="bottom"/>
                  <w:hideMark/>
                </w:tcPr>
                <w:p w14:paraId="5A98B5EA" w14:textId="753E2791" w:rsidR="00DD346D" w:rsidRDefault="000D3C00" w:rsidP="00DD346D">
                  <w:pPr>
                    <w:jc w:val="center"/>
                    <w:rPr>
                      <w:rFonts w:ascii="Arial CYR" w:hAnsi="Arial CYR" w:cs="Arial CYR"/>
                      <w:sz w:val="20"/>
                      <w:szCs w:val="20"/>
                    </w:rPr>
                  </w:pPr>
                  <w:r>
                    <w:rPr>
                      <w:rFonts w:ascii="Arial CYR" w:hAnsi="Arial CYR" w:cs="Arial CYR"/>
                      <w:sz w:val="20"/>
                      <w:szCs w:val="20"/>
                    </w:rPr>
                    <w:t>96</w:t>
                  </w:r>
                  <w:r w:rsidR="00DD346D">
                    <w:rPr>
                      <w:rFonts w:ascii="Arial CYR" w:hAnsi="Arial CYR" w:cs="Arial CYR"/>
                      <w:sz w:val="20"/>
                      <w:szCs w:val="20"/>
                    </w:rPr>
                    <w:t>,00</w:t>
                  </w:r>
                </w:p>
              </w:tc>
              <w:tc>
                <w:tcPr>
                  <w:tcW w:w="236" w:type="dxa"/>
                  <w:vAlign w:val="center"/>
                  <w:hideMark/>
                </w:tcPr>
                <w:p w14:paraId="2F87CA58" w14:textId="77777777" w:rsidR="00DD346D" w:rsidRDefault="00DD346D" w:rsidP="00DD346D">
                  <w:pPr>
                    <w:rPr>
                      <w:sz w:val="20"/>
                      <w:szCs w:val="20"/>
                    </w:rPr>
                  </w:pPr>
                </w:p>
              </w:tc>
            </w:tr>
            <w:tr w:rsidR="00DD346D" w14:paraId="218528EA"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171308C1" w14:textId="77777777" w:rsidR="00DD346D" w:rsidRDefault="00DD346D" w:rsidP="00DD346D">
                  <w:pPr>
                    <w:jc w:val="center"/>
                  </w:pPr>
                  <w:r>
                    <w:t>57</w:t>
                  </w:r>
                </w:p>
              </w:tc>
              <w:tc>
                <w:tcPr>
                  <w:tcW w:w="6744" w:type="dxa"/>
                  <w:tcBorders>
                    <w:top w:val="nil"/>
                    <w:left w:val="nil"/>
                    <w:bottom w:val="single" w:sz="4" w:space="0" w:color="auto"/>
                    <w:right w:val="single" w:sz="4" w:space="0" w:color="auto"/>
                  </w:tcBorders>
                  <w:noWrap/>
                  <w:vAlign w:val="bottom"/>
                  <w:hideMark/>
                </w:tcPr>
                <w:p w14:paraId="5043A15D" w14:textId="77777777" w:rsidR="00DD346D" w:rsidRDefault="00DD346D" w:rsidP="00DD346D">
                  <w:pPr>
                    <w:jc w:val="right"/>
                    <w:rPr>
                      <w:i/>
                      <w:iCs/>
                    </w:rPr>
                  </w:pPr>
                  <w:r>
                    <w:rPr>
                      <w:i/>
                      <w:iCs/>
                    </w:rPr>
                    <w:t xml:space="preserve">Встраиваемый </w:t>
                  </w:r>
                  <w:proofErr w:type="gramStart"/>
                  <w:r>
                    <w:rPr>
                      <w:i/>
                      <w:iCs/>
                    </w:rPr>
                    <w:t>щит  на</w:t>
                  </w:r>
                  <w:proofErr w:type="gramEnd"/>
                  <w:r>
                    <w:rPr>
                      <w:i/>
                      <w:iCs/>
                    </w:rPr>
                    <w:t xml:space="preserve"> 12 модулей ABB</w:t>
                  </w:r>
                </w:p>
              </w:tc>
              <w:tc>
                <w:tcPr>
                  <w:tcW w:w="1014" w:type="dxa"/>
                  <w:tcBorders>
                    <w:top w:val="nil"/>
                    <w:left w:val="nil"/>
                    <w:bottom w:val="single" w:sz="4" w:space="0" w:color="auto"/>
                    <w:right w:val="nil"/>
                  </w:tcBorders>
                  <w:noWrap/>
                  <w:vAlign w:val="bottom"/>
                  <w:hideMark/>
                </w:tcPr>
                <w:p w14:paraId="4D92510A" w14:textId="77777777" w:rsidR="00DD346D" w:rsidRDefault="00DD346D" w:rsidP="00DD346D">
                  <w:pPr>
                    <w:jc w:val="center"/>
                  </w:pPr>
                  <w:proofErr w:type="spellStart"/>
                  <w:r>
                    <w:t>шт</w:t>
                  </w:r>
                  <w:proofErr w:type="spellEnd"/>
                </w:p>
              </w:tc>
              <w:tc>
                <w:tcPr>
                  <w:tcW w:w="1199" w:type="dxa"/>
                  <w:tcBorders>
                    <w:top w:val="nil"/>
                    <w:left w:val="single" w:sz="4" w:space="0" w:color="auto"/>
                    <w:bottom w:val="single" w:sz="4" w:space="0" w:color="auto"/>
                    <w:right w:val="single" w:sz="4" w:space="0" w:color="auto"/>
                  </w:tcBorders>
                  <w:noWrap/>
                  <w:vAlign w:val="bottom"/>
                  <w:hideMark/>
                </w:tcPr>
                <w:p w14:paraId="013BC7D3" w14:textId="244A8375" w:rsidR="00DD346D" w:rsidRDefault="000D3C00" w:rsidP="00DD346D">
                  <w:pPr>
                    <w:jc w:val="center"/>
                    <w:rPr>
                      <w:rFonts w:ascii="Arial CYR" w:hAnsi="Arial CYR" w:cs="Arial CYR"/>
                      <w:sz w:val="20"/>
                      <w:szCs w:val="20"/>
                    </w:rPr>
                  </w:pPr>
                  <w:r>
                    <w:rPr>
                      <w:rFonts w:ascii="Arial CYR" w:hAnsi="Arial CYR" w:cs="Arial CYR"/>
                      <w:sz w:val="20"/>
                      <w:szCs w:val="20"/>
                    </w:rPr>
                    <w:t>96</w:t>
                  </w:r>
                  <w:r w:rsidR="00DD346D">
                    <w:rPr>
                      <w:rFonts w:ascii="Arial CYR" w:hAnsi="Arial CYR" w:cs="Arial CYR"/>
                      <w:sz w:val="20"/>
                      <w:szCs w:val="20"/>
                    </w:rPr>
                    <w:t>,00</w:t>
                  </w:r>
                </w:p>
              </w:tc>
              <w:tc>
                <w:tcPr>
                  <w:tcW w:w="236" w:type="dxa"/>
                  <w:vAlign w:val="center"/>
                  <w:hideMark/>
                </w:tcPr>
                <w:p w14:paraId="6D6D9F4C" w14:textId="77777777" w:rsidR="00DD346D" w:rsidRDefault="00DD346D" w:rsidP="00DD346D">
                  <w:pPr>
                    <w:rPr>
                      <w:sz w:val="20"/>
                      <w:szCs w:val="20"/>
                    </w:rPr>
                  </w:pPr>
                </w:p>
              </w:tc>
            </w:tr>
            <w:tr w:rsidR="00DD346D" w14:paraId="579C5961"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0C7F533B" w14:textId="77777777" w:rsidR="00DD346D" w:rsidRDefault="00DD346D" w:rsidP="00DD346D">
                  <w:pPr>
                    <w:jc w:val="center"/>
                  </w:pPr>
                  <w:r>
                    <w:t>58</w:t>
                  </w:r>
                </w:p>
              </w:tc>
              <w:tc>
                <w:tcPr>
                  <w:tcW w:w="6744" w:type="dxa"/>
                  <w:tcBorders>
                    <w:top w:val="nil"/>
                    <w:left w:val="nil"/>
                    <w:bottom w:val="single" w:sz="4" w:space="0" w:color="auto"/>
                    <w:right w:val="single" w:sz="4" w:space="0" w:color="auto"/>
                  </w:tcBorders>
                  <w:noWrap/>
                  <w:vAlign w:val="bottom"/>
                  <w:hideMark/>
                </w:tcPr>
                <w:p w14:paraId="0BA8B715" w14:textId="77777777" w:rsidR="00DD346D" w:rsidRDefault="00DD346D" w:rsidP="00DD346D">
                  <w:pPr>
                    <w:jc w:val="right"/>
                    <w:rPr>
                      <w:i/>
                      <w:iCs/>
                    </w:rPr>
                  </w:pPr>
                  <w:r>
                    <w:rPr>
                      <w:i/>
                      <w:iCs/>
                    </w:rPr>
                    <w:t>Кабель ПВ-3 6кв</w:t>
                  </w:r>
                </w:p>
              </w:tc>
              <w:tc>
                <w:tcPr>
                  <w:tcW w:w="1014" w:type="dxa"/>
                  <w:tcBorders>
                    <w:top w:val="nil"/>
                    <w:left w:val="nil"/>
                    <w:bottom w:val="single" w:sz="4" w:space="0" w:color="auto"/>
                    <w:right w:val="nil"/>
                  </w:tcBorders>
                  <w:noWrap/>
                  <w:vAlign w:val="bottom"/>
                  <w:hideMark/>
                </w:tcPr>
                <w:p w14:paraId="62846064" w14:textId="77777777" w:rsidR="00DD346D" w:rsidRDefault="00DD346D" w:rsidP="00DD346D">
                  <w:pPr>
                    <w:jc w:val="center"/>
                  </w:pPr>
                  <w:r>
                    <w:t>м</w:t>
                  </w:r>
                </w:p>
              </w:tc>
              <w:tc>
                <w:tcPr>
                  <w:tcW w:w="1199" w:type="dxa"/>
                  <w:tcBorders>
                    <w:top w:val="nil"/>
                    <w:left w:val="single" w:sz="4" w:space="0" w:color="auto"/>
                    <w:bottom w:val="single" w:sz="4" w:space="0" w:color="auto"/>
                    <w:right w:val="single" w:sz="4" w:space="0" w:color="auto"/>
                  </w:tcBorders>
                  <w:noWrap/>
                  <w:vAlign w:val="bottom"/>
                  <w:hideMark/>
                </w:tcPr>
                <w:p w14:paraId="0B72CC46" w14:textId="77777777" w:rsidR="00DD346D" w:rsidRDefault="00DD346D" w:rsidP="00DD346D">
                  <w:pPr>
                    <w:jc w:val="center"/>
                    <w:rPr>
                      <w:rFonts w:ascii="Arial CYR" w:hAnsi="Arial CYR" w:cs="Arial CYR"/>
                      <w:sz w:val="20"/>
                      <w:szCs w:val="20"/>
                    </w:rPr>
                  </w:pPr>
                  <w:r>
                    <w:rPr>
                      <w:rFonts w:ascii="Arial CYR" w:hAnsi="Arial CYR" w:cs="Arial CYR"/>
                      <w:sz w:val="20"/>
                      <w:szCs w:val="20"/>
                    </w:rPr>
                    <w:t>90,00</w:t>
                  </w:r>
                </w:p>
              </w:tc>
              <w:tc>
                <w:tcPr>
                  <w:tcW w:w="236" w:type="dxa"/>
                  <w:vAlign w:val="center"/>
                  <w:hideMark/>
                </w:tcPr>
                <w:p w14:paraId="4E135B24" w14:textId="77777777" w:rsidR="00DD346D" w:rsidRDefault="00DD346D" w:rsidP="00DD346D">
                  <w:pPr>
                    <w:rPr>
                      <w:sz w:val="20"/>
                      <w:szCs w:val="20"/>
                    </w:rPr>
                  </w:pPr>
                </w:p>
              </w:tc>
            </w:tr>
            <w:tr w:rsidR="00DD346D" w14:paraId="07E36BD5"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241DCE42" w14:textId="77777777" w:rsidR="00DD346D" w:rsidRDefault="00DD346D" w:rsidP="00DD346D">
                  <w:pPr>
                    <w:jc w:val="center"/>
                  </w:pPr>
                  <w:r>
                    <w:t>59</w:t>
                  </w:r>
                </w:p>
              </w:tc>
              <w:tc>
                <w:tcPr>
                  <w:tcW w:w="6744" w:type="dxa"/>
                  <w:tcBorders>
                    <w:top w:val="nil"/>
                    <w:left w:val="nil"/>
                    <w:bottom w:val="single" w:sz="4" w:space="0" w:color="auto"/>
                    <w:right w:val="single" w:sz="4" w:space="0" w:color="auto"/>
                  </w:tcBorders>
                  <w:noWrap/>
                  <w:vAlign w:val="bottom"/>
                  <w:hideMark/>
                </w:tcPr>
                <w:p w14:paraId="267E82A9" w14:textId="77777777" w:rsidR="00DD346D" w:rsidRDefault="00DD346D" w:rsidP="00DD346D">
                  <w:pPr>
                    <w:jc w:val="right"/>
                    <w:rPr>
                      <w:i/>
                      <w:iCs/>
                    </w:rPr>
                  </w:pPr>
                  <w:proofErr w:type="spellStart"/>
                  <w:r>
                    <w:rPr>
                      <w:i/>
                      <w:iCs/>
                    </w:rPr>
                    <w:t>Гребетка</w:t>
                  </w:r>
                  <w:proofErr w:type="spellEnd"/>
                  <w:r>
                    <w:rPr>
                      <w:i/>
                      <w:iCs/>
                    </w:rPr>
                    <w:t xml:space="preserve"> 1 фазная 10кв  </w:t>
                  </w:r>
                </w:p>
              </w:tc>
              <w:tc>
                <w:tcPr>
                  <w:tcW w:w="1014" w:type="dxa"/>
                  <w:tcBorders>
                    <w:top w:val="nil"/>
                    <w:left w:val="nil"/>
                    <w:bottom w:val="single" w:sz="4" w:space="0" w:color="auto"/>
                    <w:right w:val="nil"/>
                  </w:tcBorders>
                  <w:noWrap/>
                  <w:vAlign w:val="bottom"/>
                  <w:hideMark/>
                </w:tcPr>
                <w:p w14:paraId="5E674836" w14:textId="77777777" w:rsidR="00DD346D" w:rsidRDefault="00DD346D" w:rsidP="00DD346D">
                  <w:pPr>
                    <w:jc w:val="center"/>
                  </w:pPr>
                  <w:r>
                    <w:t>м</w:t>
                  </w:r>
                </w:p>
              </w:tc>
              <w:tc>
                <w:tcPr>
                  <w:tcW w:w="1199" w:type="dxa"/>
                  <w:tcBorders>
                    <w:top w:val="nil"/>
                    <w:left w:val="single" w:sz="4" w:space="0" w:color="auto"/>
                    <w:bottom w:val="single" w:sz="4" w:space="0" w:color="auto"/>
                    <w:right w:val="single" w:sz="4" w:space="0" w:color="auto"/>
                  </w:tcBorders>
                  <w:noWrap/>
                  <w:vAlign w:val="bottom"/>
                  <w:hideMark/>
                </w:tcPr>
                <w:p w14:paraId="3B4A3003" w14:textId="48DAE5A1" w:rsidR="00DD346D" w:rsidRDefault="000D3C00" w:rsidP="00DD346D">
                  <w:pPr>
                    <w:jc w:val="center"/>
                    <w:rPr>
                      <w:rFonts w:ascii="Arial CYR" w:hAnsi="Arial CYR" w:cs="Arial CYR"/>
                      <w:sz w:val="20"/>
                      <w:szCs w:val="20"/>
                    </w:rPr>
                  </w:pPr>
                  <w:r>
                    <w:rPr>
                      <w:rFonts w:ascii="Arial CYR" w:hAnsi="Arial CYR" w:cs="Arial CYR"/>
                      <w:sz w:val="20"/>
                      <w:szCs w:val="20"/>
                    </w:rPr>
                    <w:t>270</w:t>
                  </w:r>
                  <w:r w:rsidR="00DD346D">
                    <w:rPr>
                      <w:rFonts w:ascii="Arial CYR" w:hAnsi="Arial CYR" w:cs="Arial CYR"/>
                      <w:sz w:val="20"/>
                      <w:szCs w:val="20"/>
                    </w:rPr>
                    <w:t>,00</w:t>
                  </w:r>
                </w:p>
              </w:tc>
              <w:tc>
                <w:tcPr>
                  <w:tcW w:w="236" w:type="dxa"/>
                  <w:vAlign w:val="center"/>
                  <w:hideMark/>
                </w:tcPr>
                <w:p w14:paraId="2820A840" w14:textId="77777777" w:rsidR="00DD346D" w:rsidRDefault="00DD346D" w:rsidP="00DD346D">
                  <w:pPr>
                    <w:rPr>
                      <w:sz w:val="20"/>
                      <w:szCs w:val="20"/>
                    </w:rPr>
                  </w:pPr>
                </w:p>
              </w:tc>
            </w:tr>
            <w:tr w:rsidR="00DD346D" w14:paraId="6706B027"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3AAC6FEB" w14:textId="77777777" w:rsidR="00DD346D" w:rsidRDefault="00DD346D" w:rsidP="00DD346D">
                  <w:pPr>
                    <w:jc w:val="center"/>
                  </w:pPr>
                  <w:r>
                    <w:t>60</w:t>
                  </w:r>
                </w:p>
              </w:tc>
              <w:tc>
                <w:tcPr>
                  <w:tcW w:w="6744" w:type="dxa"/>
                  <w:tcBorders>
                    <w:top w:val="nil"/>
                    <w:left w:val="nil"/>
                    <w:bottom w:val="single" w:sz="4" w:space="0" w:color="auto"/>
                    <w:right w:val="single" w:sz="4" w:space="0" w:color="auto"/>
                  </w:tcBorders>
                  <w:noWrap/>
                  <w:vAlign w:val="bottom"/>
                  <w:hideMark/>
                </w:tcPr>
                <w:p w14:paraId="044E644A" w14:textId="77777777" w:rsidR="00DD346D" w:rsidRDefault="00DD346D" w:rsidP="00DD346D">
                  <w:pPr>
                    <w:rPr>
                      <w:b/>
                      <w:bCs/>
                    </w:rPr>
                  </w:pPr>
                  <w:r>
                    <w:rPr>
                      <w:b/>
                      <w:bCs/>
                    </w:rPr>
                    <w:t>Монтаж шита ГРЩ</w:t>
                  </w:r>
                </w:p>
              </w:tc>
              <w:tc>
                <w:tcPr>
                  <w:tcW w:w="1014" w:type="dxa"/>
                  <w:tcBorders>
                    <w:top w:val="nil"/>
                    <w:left w:val="nil"/>
                    <w:bottom w:val="single" w:sz="4" w:space="0" w:color="auto"/>
                    <w:right w:val="nil"/>
                  </w:tcBorders>
                  <w:noWrap/>
                  <w:vAlign w:val="bottom"/>
                  <w:hideMark/>
                </w:tcPr>
                <w:p w14:paraId="4E6A1D29" w14:textId="77777777" w:rsidR="00DD346D" w:rsidRDefault="00DD346D" w:rsidP="00DD346D">
                  <w:pPr>
                    <w:jc w:val="center"/>
                  </w:pPr>
                  <w:proofErr w:type="spellStart"/>
                  <w:r>
                    <w:t>шт</w:t>
                  </w:r>
                  <w:proofErr w:type="spellEnd"/>
                </w:p>
              </w:tc>
              <w:tc>
                <w:tcPr>
                  <w:tcW w:w="1199" w:type="dxa"/>
                  <w:tcBorders>
                    <w:top w:val="nil"/>
                    <w:left w:val="single" w:sz="4" w:space="0" w:color="auto"/>
                    <w:bottom w:val="single" w:sz="4" w:space="0" w:color="auto"/>
                    <w:right w:val="single" w:sz="4" w:space="0" w:color="auto"/>
                  </w:tcBorders>
                  <w:noWrap/>
                  <w:vAlign w:val="bottom"/>
                  <w:hideMark/>
                </w:tcPr>
                <w:p w14:paraId="57ED8329" w14:textId="77777777" w:rsidR="00DD346D" w:rsidRDefault="00DD346D" w:rsidP="00DD346D">
                  <w:pPr>
                    <w:jc w:val="center"/>
                    <w:rPr>
                      <w:rFonts w:ascii="Arial CYR" w:hAnsi="Arial CYR" w:cs="Arial CYR"/>
                      <w:sz w:val="20"/>
                      <w:szCs w:val="20"/>
                    </w:rPr>
                  </w:pPr>
                  <w:r>
                    <w:rPr>
                      <w:rFonts w:ascii="Arial CYR" w:hAnsi="Arial CYR" w:cs="Arial CYR"/>
                      <w:sz w:val="20"/>
                      <w:szCs w:val="20"/>
                    </w:rPr>
                    <w:t>3,00</w:t>
                  </w:r>
                </w:p>
              </w:tc>
              <w:tc>
                <w:tcPr>
                  <w:tcW w:w="236" w:type="dxa"/>
                  <w:vAlign w:val="center"/>
                  <w:hideMark/>
                </w:tcPr>
                <w:p w14:paraId="4DCDB0DB" w14:textId="77777777" w:rsidR="00DD346D" w:rsidRDefault="00DD346D" w:rsidP="00DD346D">
                  <w:pPr>
                    <w:rPr>
                      <w:sz w:val="20"/>
                      <w:szCs w:val="20"/>
                    </w:rPr>
                  </w:pPr>
                </w:p>
              </w:tc>
            </w:tr>
            <w:tr w:rsidR="00DD346D" w14:paraId="4B2CFFFE"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06A0A5E8" w14:textId="77777777" w:rsidR="00DD346D" w:rsidRDefault="00DD346D" w:rsidP="00DD346D">
                  <w:pPr>
                    <w:jc w:val="center"/>
                  </w:pPr>
                  <w:r>
                    <w:t>61</w:t>
                  </w:r>
                </w:p>
              </w:tc>
              <w:tc>
                <w:tcPr>
                  <w:tcW w:w="6744" w:type="dxa"/>
                  <w:tcBorders>
                    <w:top w:val="nil"/>
                    <w:left w:val="nil"/>
                    <w:bottom w:val="single" w:sz="4" w:space="0" w:color="auto"/>
                    <w:right w:val="single" w:sz="4" w:space="0" w:color="auto"/>
                  </w:tcBorders>
                  <w:noWrap/>
                  <w:vAlign w:val="bottom"/>
                  <w:hideMark/>
                </w:tcPr>
                <w:p w14:paraId="5C0971AC" w14:textId="77777777" w:rsidR="00DD346D" w:rsidRDefault="00DD346D" w:rsidP="00DD346D">
                  <w:pPr>
                    <w:rPr>
                      <w:b/>
                      <w:bCs/>
                    </w:rPr>
                  </w:pPr>
                  <w:r>
                    <w:rPr>
                      <w:b/>
                      <w:bCs/>
                    </w:rPr>
                    <w:t>Монтаж вводного автомата 100А</w:t>
                  </w:r>
                </w:p>
              </w:tc>
              <w:tc>
                <w:tcPr>
                  <w:tcW w:w="1014" w:type="dxa"/>
                  <w:tcBorders>
                    <w:top w:val="nil"/>
                    <w:left w:val="nil"/>
                    <w:bottom w:val="single" w:sz="4" w:space="0" w:color="auto"/>
                    <w:right w:val="nil"/>
                  </w:tcBorders>
                  <w:noWrap/>
                  <w:vAlign w:val="bottom"/>
                  <w:hideMark/>
                </w:tcPr>
                <w:p w14:paraId="715ABCC2" w14:textId="77777777" w:rsidR="00DD346D" w:rsidRDefault="00DD346D" w:rsidP="00DD346D">
                  <w:pPr>
                    <w:jc w:val="center"/>
                  </w:pPr>
                  <w:proofErr w:type="spellStart"/>
                  <w:r>
                    <w:t>шт</w:t>
                  </w:r>
                  <w:proofErr w:type="spellEnd"/>
                </w:p>
              </w:tc>
              <w:tc>
                <w:tcPr>
                  <w:tcW w:w="1199" w:type="dxa"/>
                  <w:tcBorders>
                    <w:top w:val="nil"/>
                    <w:left w:val="single" w:sz="4" w:space="0" w:color="auto"/>
                    <w:bottom w:val="single" w:sz="4" w:space="0" w:color="auto"/>
                    <w:right w:val="single" w:sz="4" w:space="0" w:color="auto"/>
                  </w:tcBorders>
                  <w:noWrap/>
                  <w:vAlign w:val="bottom"/>
                  <w:hideMark/>
                </w:tcPr>
                <w:p w14:paraId="4108402F" w14:textId="77777777" w:rsidR="00DD346D" w:rsidRDefault="00DD346D" w:rsidP="00DD346D">
                  <w:pPr>
                    <w:jc w:val="center"/>
                    <w:rPr>
                      <w:rFonts w:ascii="Arial CYR" w:hAnsi="Arial CYR" w:cs="Arial CYR"/>
                      <w:sz w:val="20"/>
                      <w:szCs w:val="20"/>
                    </w:rPr>
                  </w:pPr>
                  <w:r>
                    <w:rPr>
                      <w:rFonts w:ascii="Arial CYR" w:hAnsi="Arial CYR" w:cs="Arial CYR"/>
                      <w:sz w:val="20"/>
                      <w:szCs w:val="20"/>
                    </w:rPr>
                    <w:t>3,00</w:t>
                  </w:r>
                </w:p>
              </w:tc>
              <w:tc>
                <w:tcPr>
                  <w:tcW w:w="236" w:type="dxa"/>
                  <w:vAlign w:val="center"/>
                  <w:hideMark/>
                </w:tcPr>
                <w:p w14:paraId="74931F84" w14:textId="77777777" w:rsidR="00DD346D" w:rsidRDefault="00DD346D" w:rsidP="00DD346D">
                  <w:pPr>
                    <w:rPr>
                      <w:sz w:val="20"/>
                      <w:szCs w:val="20"/>
                    </w:rPr>
                  </w:pPr>
                </w:p>
              </w:tc>
            </w:tr>
            <w:tr w:rsidR="00DD346D" w14:paraId="35CA64F2"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186582A0" w14:textId="77777777" w:rsidR="00DD346D" w:rsidRDefault="00DD346D" w:rsidP="00DD346D">
                  <w:pPr>
                    <w:jc w:val="center"/>
                  </w:pPr>
                  <w:r>
                    <w:t>62</w:t>
                  </w:r>
                </w:p>
              </w:tc>
              <w:tc>
                <w:tcPr>
                  <w:tcW w:w="6744" w:type="dxa"/>
                  <w:tcBorders>
                    <w:top w:val="nil"/>
                    <w:left w:val="nil"/>
                    <w:bottom w:val="single" w:sz="4" w:space="0" w:color="auto"/>
                    <w:right w:val="single" w:sz="4" w:space="0" w:color="auto"/>
                  </w:tcBorders>
                  <w:noWrap/>
                  <w:vAlign w:val="bottom"/>
                  <w:hideMark/>
                </w:tcPr>
                <w:p w14:paraId="0950F551" w14:textId="77777777" w:rsidR="00DD346D" w:rsidRDefault="00DD346D" w:rsidP="00DD346D">
                  <w:pPr>
                    <w:jc w:val="right"/>
                    <w:rPr>
                      <w:i/>
                      <w:iCs/>
                    </w:rPr>
                  </w:pPr>
                  <w:r>
                    <w:rPr>
                      <w:i/>
                      <w:iCs/>
                    </w:rPr>
                    <w:t xml:space="preserve">ABB 3пол </w:t>
                  </w:r>
                  <w:proofErr w:type="spellStart"/>
                  <w:r>
                    <w:rPr>
                      <w:i/>
                      <w:iCs/>
                    </w:rPr>
                    <w:t>авт</w:t>
                  </w:r>
                  <w:proofErr w:type="spellEnd"/>
                  <w:r>
                    <w:rPr>
                      <w:i/>
                      <w:iCs/>
                    </w:rPr>
                    <w:t xml:space="preserve"> 100 А </w:t>
                  </w:r>
                </w:p>
              </w:tc>
              <w:tc>
                <w:tcPr>
                  <w:tcW w:w="1014" w:type="dxa"/>
                  <w:tcBorders>
                    <w:top w:val="nil"/>
                    <w:left w:val="nil"/>
                    <w:bottom w:val="single" w:sz="4" w:space="0" w:color="auto"/>
                    <w:right w:val="nil"/>
                  </w:tcBorders>
                  <w:noWrap/>
                  <w:vAlign w:val="bottom"/>
                  <w:hideMark/>
                </w:tcPr>
                <w:p w14:paraId="01DFD8F4" w14:textId="77777777" w:rsidR="00DD346D" w:rsidRDefault="00DD346D" w:rsidP="00DD346D">
                  <w:pPr>
                    <w:jc w:val="center"/>
                  </w:pPr>
                  <w:proofErr w:type="spellStart"/>
                  <w:r>
                    <w:t>шт</w:t>
                  </w:r>
                  <w:proofErr w:type="spellEnd"/>
                </w:p>
              </w:tc>
              <w:tc>
                <w:tcPr>
                  <w:tcW w:w="1199" w:type="dxa"/>
                  <w:tcBorders>
                    <w:top w:val="nil"/>
                    <w:left w:val="single" w:sz="4" w:space="0" w:color="auto"/>
                    <w:bottom w:val="single" w:sz="4" w:space="0" w:color="auto"/>
                    <w:right w:val="single" w:sz="4" w:space="0" w:color="auto"/>
                  </w:tcBorders>
                  <w:noWrap/>
                  <w:vAlign w:val="bottom"/>
                  <w:hideMark/>
                </w:tcPr>
                <w:p w14:paraId="0392C8C9" w14:textId="77777777" w:rsidR="00DD346D" w:rsidRDefault="00DD346D" w:rsidP="00DD346D">
                  <w:pPr>
                    <w:jc w:val="center"/>
                    <w:rPr>
                      <w:rFonts w:ascii="Arial CYR" w:hAnsi="Arial CYR" w:cs="Arial CYR"/>
                      <w:sz w:val="20"/>
                      <w:szCs w:val="20"/>
                    </w:rPr>
                  </w:pPr>
                  <w:r>
                    <w:rPr>
                      <w:rFonts w:ascii="Arial CYR" w:hAnsi="Arial CYR" w:cs="Arial CYR"/>
                      <w:sz w:val="20"/>
                      <w:szCs w:val="20"/>
                    </w:rPr>
                    <w:t>3,00</w:t>
                  </w:r>
                </w:p>
              </w:tc>
              <w:tc>
                <w:tcPr>
                  <w:tcW w:w="236" w:type="dxa"/>
                  <w:vAlign w:val="center"/>
                  <w:hideMark/>
                </w:tcPr>
                <w:p w14:paraId="312D66B8" w14:textId="77777777" w:rsidR="00DD346D" w:rsidRDefault="00DD346D" w:rsidP="00DD346D">
                  <w:pPr>
                    <w:rPr>
                      <w:sz w:val="20"/>
                      <w:szCs w:val="20"/>
                    </w:rPr>
                  </w:pPr>
                </w:p>
              </w:tc>
            </w:tr>
            <w:tr w:rsidR="00DD346D" w14:paraId="10AB2293"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308F66C7" w14:textId="77777777" w:rsidR="00DD346D" w:rsidRDefault="00DD346D" w:rsidP="00DD346D">
                  <w:pPr>
                    <w:jc w:val="center"/>
                  </w:pPr>
                  <w:r>
                    <w:t>63</w:t>
                  </w:r>
                </w:p>
              </w:tc>
              <w:tc>
                <w:tcPr>
                  <w:tcW w:w="6744" w:type="dxa"/>
                  <w:tcBorders>
                    <w:top w:val="nil"/>
                    <w:left w:val="nil"/>
                    <w:bottom w:val="single" w:sz="4" w:space="0" w:color="auto"/>
                    <w:right w:val="single" w:sz="4" w:space="0" w:color="auto"/>
                  </w:tcBorders>
                  <w:noWrap/>
                  <w:vAlign w:val="bottom"/>
                  <w:hideMark/>
                </w:tcPr>
                <w:p w14:paraId="0866ADC6" w14:textId="77777777" w:rsidR="00DD346D" w:rsidRDefault="00DD346D" w:rsidP="00DD346D">
                  <w:pPr>
                    <w:jc w:val="right"/>
                    <w:rPr>
                      <w:i/>
                      <w:iCs/>
                    </w:rPr>
                  </w:pPr>
                  <w:r>
                    <w:rPr>
                      <w:i/>
                      <w:iCs/>
                    </w:rPr>
                    <w:t>Кабель ПВ-3 16кв</w:t>
                  </w:r>
                </w:p>
              </w:tc>
              <w:tc>
                <w:tcPr>
                  <w:tcW w:w="1014" w:type="dxa"/>
                  <w:tcBorders>
                    <w:top w:val="nil"/>
                    <w:left w:val="nil"/>
                    <w:bottom w:val="single" w:sz="4" w:space="0" w:color="auto"/>
                    <w:right w:val="nil"/>
                  </w:tcBorders>
                  <w:noWrap/>
                  <w:vAlign w:val="bottom"/>
                  <w:hideMark/>
                </w:tcPr>
                <w:p w14:paraId="6625315C" w14:textId="77777777" w:rsidR="00DD346D" w:rsidRDefault="00DD346D" w:rsidP="00DD346D">
                  <w:pPr>
                    <w:jc w:val="center"/>
                  </w:pPr>
                  <w:r>
                    <w:t>м</w:t>
                  </w:r>
                </w:p>
              </w:tc>
              <w:tc>
                <w:tcPr>
                  <w:tcW w:w="1199" w:type="dxa"/>
                  <w:tcBorders>
                    <w:top w:val="nil"/>
                    <w:left w:val="single" w:sz="4" w:space="0" w:color="auto"/>
                    <w:bottom w:val="single" w:sz="4" w:space="0" w:color="auto"/>
                    <w:right w:val="single" w:sz="4" w:space="0" w:color="auto"/>
                  </w:tcBorders>
                  <w:noWrap/>
                  <w:vAlign w:val="bottom"/>
                  <w:hideMark/>
                </w:tcPr>
                <w:p w14:paraId="3BE38B9C" w14:textId="77777777" w:rsidR="00DD346D" w:rsidRDefault="00DD346D" w:rsidP="00DD346D">
                  <w:pPr>
                    <w:jc w:val="center"/>
                    <w:rPr>
                      <w:rFonts w:ascii="Arial CYR" w:hAnsi="Arial CYR" w:cs="Arial CYR"/>
                      <w:sz w:val="20"/>
                      <w:szCs w:val="20"/>
                    </w:rPr>
                  </w:pPr>
                  <w:r>
                    <w:rPr>
                      <w:rFonts w:ascii="Arial CYR" w:hAnsi="Arial CYR" w:cs="Arial CYR"/>
                      <w:sz w:val="20"/>
                      <w:szCs w:val="20"/>
                    </w:rPr>
                    <w:t>30,00</w:t>
                  </w:r>
                </w:p>
              </w:tc>
              <w:tc>
                <w:tcPr>
                  <w:tcW w:w="236" w:type="dxa"/>
                  <w:vAlign w:val="center"/>
                  <w:hideMark/>
                </w:tcPr>
                <w:p w14:paraId="236FBCCF" w14:textId="77777777" w:rsidR="00DD346D" w:rsidRDefault="00DD346D" w:rsidP="00DD346D">
                  <w:pPr>
                    <w:rPr>
                      <w:sz w:val="20"/>
                      <w:szCs w:val="20"/>
                    </w:rPr>
                  </w:pPr>
                </w:p>
              </w:tc>
            </w:tr>
            <w:tr w:rsidR="00DD346D" w14:paraId="4DD1F4A9"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105A1EEC" w14:textId="77777777" w:rsidR="00DD346D" w:rsidRDefault="00DD346D" w:rsidP="00DD346D">
                  <w:pPr>
                    <w:jc w:val="center"/>
                  </w:pPr>
                  <w:r>
                    <w:t>64</w:t>
                  </w:r>
                </w:p>
              </w:tc>
              <w:tc>
                <w:tcPr>
                  <w:tcW w:w="6744" w:type="dxa"/>
                  <w:tcBorders>
                    <w:top w:val="nil"/>
                    <w:left w:val="nil"/>
                    <w:bottom w:val="single" w:sz="4" w:space="0" w:color="auto"/>
                    <w:right w:val="single" w:sz="4" w:space="0" w:color="auto"/>
                  </w:tcBorders>
                  <w:noWrap/>
                  <w:vAlign w:val="bottom"/>
                  <w:hideMark/>
                </w:tcPr>
                <w:p w14:paraId="6C60FC14" w14:textId="77777777" w:rsidR="00DD346D" w:rsidRDefault="00DD346D" w:rsidP="00DD346D">
                  <w:pPr>
                    <w:rPr>
                      <w:b/>
                      <w:bCs/>
                    </w:rPr>
                  </w:pPr>
                  <w:r>
                    <w:rPr>
                      <w:b/>
                      <w:bCs/>
                    </w:rPr>
                    <w:t xml:space="preserve">Монтаж 4 </w:t>
                  </w:r>
                  <w:proofErr w:type="spellStart"/>
                  <w:r>
                    <w:rPr>
                      <w:b/>
                      <w:bCs/>
                    </w:rPr>
                    <w:t>полюстного</w:t>
                  </w:r>
                  <w:proofErr w:type="spellEnd"/>
                  <w:r>
                    <w:rPr>
                      <w:b/>
                      <w:bCs/>
                    </w:rPr>
                    <w:t xml:space="preserve"> контактора 100А </w:t>
                  </w:r>
                </w:p>
              </w:tc>
              <w:tc>
                <w:tcPr>
                  <w:tcW w:w="1014" w:type="dxa"/>
                  <w:tcBorders>
                    <w:top w:val="nil"/>
                    <w:left w:val="nil"/>
                    <w:bottom w:val="single" w:sz="4" w:space="0" w:color="auto"/>
                    <w:right w:val="nil"/>
                  </w:tcBorders>
                  <w:noWrap/>
                  <w:vAlign w:val="bottom"/>
                  <w:hideMark/>
                </w:tcPr>
                <w:p w14:paraId="5FB37BE2" w14:textId="77777777" w:rsidR="00DD346D" w:rsidRDefault="00DD346D" w:rsidP="00DD346D">
                  <w:pPr>
                    <w:jc w:val="center"/>
                  </w:pPr>
                  <w:proofErr w:type="spellStart"/>
                  <w:r>
                    <w:t>шт</w:t>
                  </w:r>
                  <w:proofErr w:type="spellEnd"/>
                </w:p>
              </w:tc>
              <w:tc>
                <w:tcPr>
                  <w:tcW w:w="1199" w:type="dxa"/>
                  <w:tcBorders>
                    <w:top w:val="nil"/>
                    <w:left w:val="single" w:sz="4" w:space="0" w:color="auto"/>
                    <w:bottom w:val="single" w:sz="4" w:space="0" w:color="auto"/>
                    <w:right w:val="single" w:sz="4" w:space="0" w:color="auto"/>
                  </w:tcBorders>
                  <w:noWrap/>
                  <w:vAlign w:val="bottom"/>
                  <w:hideMark/>
                </w:tcPr>
                <w:p w14:paraId="03A4673F" w14:textId="77777777" w:rsidR="00DD346D" w:rsidRDefault="00DD346D" w:rsidP="00DD346D">
                  <w:pPr>
                    <w:jc w:val="center"/>
                    <w:rPr>
                      <w:rFonts w:ascii="Arial CYR" w:hAnsi="Arial CYR" w:cs="Arial CYR"/>
                      <w:sz w:val="20"/>
                      <w:szCs w:val="20"/>
                    </w:rPr>
                  </w:pPr>
                  <w:r>
                    <w:rPr>
                      <w:rFonts w:ascii="Arial CYR" w:hAnsi="Arial CYR" w:cs="Arial CYR"/>
                      <w:sz w:val="20"/>
                      <w:szCs w:val="20"/>
                    </w:rPr>
                    <w:t>47,00</w:t>
                  </w:r>
                </w:p>
              </w:tc>
              <w:tc>
                <w:tcPr>
                  <w:tcW w:w="236" w:type="dxa"/>
                  <w:vAlign w:val="center"/>
                  <w:hideMark/>
                </w:tcPr>
                <w:p w14:paraId="55197CB4" w14:textId="77777777" w:rsidR="00DD346D" w:rsidRDefault="00DD346D" w:rsidP="00DD346D">
                  <w:pPr>
                    <w:rPr>
                      <w:sz w:val="20"/>
                      <w:szCs w:val="20"/>
                    </w:rPr>
                  </w:pPr>
                </w:p>
              </w:tc>
            </w:tr>
            <w:tr w:rsidR="00DD346D" w14:paraId="4987712F"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0AA3C71F" w14:textId="77777777" w:rsidR="00DD346D" w:rsidRDefault="00DD346D" w:rsidP="00DD346D">
                  <w:pPr>
                    <w:jc w:val="center"/>
                  </w:pPr>
                  <w:r>
                    <w:t>65</w:t>
                  </w:r>
                </w:p>
              </w:tc>
              <w:tc>
                <w:tcPr>
                  <w:tcW w:w="6744" w:type="dxa"/>
                  <w:tcBorders>
                    <w:top w:val="nil"/>
                    <w:left w:val="nil"/>
                    <w:bottom w:val="single" w:sz="4" w:space="0" w:color="auto"/>
                    <w:right w:val="single" w:sz="4" w:space="0" w:color="auto"/>
                  </w:tcBorders>
                  <w:noWrap/>
                  <w:vAlign w:val="bottom"/>
                  <w:hideMark/>
                </w:tcPr>
                <w:p w14:paraId="481AADED" w14:textId="77777777" w:rsidR="00DD346D" w:rsidRDefault="00DD346D" w:rsidP="00DD346D">
                  <w:pPr>
                    <w:jc w:val="right"/>
                    <w:rPr>
                      <w:i/>
                      <w:iCs/>
                    </w:rPr>
                  </w:pPr>
                  <w:r>
                    <w:rPr>
                      <w:i/>
                      <w:iCs/>
                    </w:rPr>
                    <w:t xml:space="preserve">ABB 4 </w:t>
                  </w:r>
                  <w:proofErr w:type="spellStart"/>
                  <w:r>
                    <w:rPr>
                      <w:i/>
                      <w:iCs/>
                    </w:rPr>
                    <w:t>полюстный</w:t>
                  </w:r>
                  <w:proofErr w:type="spellEnd"/>
                  <w:r>
                    <w:rPr>
                      <w:i/>
                      <w:iCs/>
                    </w:rPr>
                    <w:t xml:space="preserve"> контактор 100А все контакты НО</w:t>
                  </w:r>
                </w:p>
              </w:tc>
              <w:tc>
                <w:tcPr>
                  <w:tcW w:w="1014" w:type="dxa"/>
                  <w:tcBorders>
                    <w:top w:val="nil"/>
                    <w:left w:val="nil"/>
                    <w:bottom w:val="single" w:sz="4" w:space="0" w:color="auto"/>
                    <w:right w:val="nil"/>
                  </w:tcBorders>
                  <w:noWrap/>
                  <w:vAlign w:val="bottom"/>
                  <w:hideMark/>
                </w:tcPr>
                <w:p w14:paraId="428F49BE" w14:textId="77777777" w:rsidR="00DD346D" w:rsidRDefault="00DD346D" w:rsidP="00DD346D">
                  <w:pPr>
                    <w:jc w:val="center"/>
                  </w:pPr>
                  <w:proofErr w:type="spellStart"/>
                  <w:r>
                    <w:t>шт</w:t>
                  </w:r>
                  <w:proofErr w:type="spellEnd"/>
                </w:p>
              </w:tc>
              <w:tc>
                <w:tcPr>
                  <w:tcW w:w="1199" w:type="dxa"/>
                  <w:tcBorders>
                    <w:top w:val="nil"/>
                    <w:left w:val="single" w:sz="4" w:space="0" w:color="auto"/>
                    <w:bottom w:val="single" w:sz="4" w:space="0" w:color="auto"/>
                    <w:right w:val="single" w:sz="4" w:space="0" w:color="auto"/>
                  </w:tcBorders>
                  <w:noWrap/>
                  <w:vAlign w:val="bottom"/>
                  <w:hideMark/>
                </w:tcPr>
                <w:p w14:paraId="0E0CE667" w14:textId="77777777" w:rsidR="00DD346D" w:rsidRDefault="00DD346D" w:rsidP="00DD346D">
                  <w:pPr>
                    <w:jc w:val="center"/>
                    <w:rPr>
                      <w:rFonts w:ascii="Arial CYR" w:hAnsi="Arial CYR" w:cs="Arial CYR"/>
                      <w:sz w:val="20"/>
                      <w:szCs w:val="20"/>
                    </w:rPr>
                  </w:pPr>
                  <w:r>
                    <w:rPr>
                      <w:rFonts w:ascii="Arial CYR" w:hAnsi="Arial CYR" w:cs="Arial CYR"/>
                      <w:sz w:val="20"/>
                      <w:szCs w:val="20"/>
                    </w:rPr>
                    <w:t>47,00</w:t>
                  </w:r>
                </w:p>
              </w:tc>
              <w:tc>
                <w:tcPr>
                  <w:tcW w:w="236" w:type="dxa"/>
                  <w:vAlign w:val="center"/>
                  <w:hideMark/>
                </w:tcPr>
                <w:p w14:paraId="1FEFB1DF" w14:textId="77777777" w:rsidR="00DD346D" w:rsidRDefault="00DD346D" w:rsidP="00DD346D">
                  <w:pPr>
                    <w:rPr>
                      <w:sz w:val="20"/>
                      <w:szCs w:val="20"/>
                    </w:rPr>
                  </w:pPr>
                </w:p>
              </w:tc>
            </w:tr>
            <w:tr w:rsidR="00DD346D" w14:paraId="510EE8C8"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6C0DE240" w14:textId="77777777" w:rsidR="00DD346D" w:rsidRDefault="00DD346D" w:rsidP="00DD346D">
                  <w:pPr>
                    <w:jc w:val="center"/>
                  </w:pPr>
                  <w:r>
                    <w:t>66</w:t>
                  </w:r>
                </w:p>
              </w:tc>
              <w:tc>
                <w:tcPr>
                  <w:tcW w:w="6744" w:type="dxa"/>
                  <w:tcBorders>
                    <w:top w:val="nil"/>
                    <w:left w:val="nil"/>
                    <w:bottom w:val="single" w:sz="4" w:space="0" w:color="auto"/>
                    <w:right w:val="single" w:sz="4" w:space="0" w:color="auto"/>
                  </w:tcBorders>
                  <w:noWrap/>
                  <w:vAlign w:val="bottom"/>
                  <w:hideMark/>
                </w:tcPr>
                <w:p w14:paraId="6BADAAB5" w14:textId="77777777" w:rsidR="00DD346D" w:rsidRDefault="00DD346D" w:rsidP="00DD346D">
                  <w:pPr>
                    <w:rPr>
                      <w:b/>
                      <w:bCs/>
                    </w:rPr>
                  </w:pPr>
                  <w:r>
                    <w:rPr>
                      <w:b/>
                      <w:bCs/>
                    </w:rPr>
                    <w:t xml:space="preserve">Монтаж 1 пол </w:t>
                  </w:r>
                  <w:proofErr w:type="spellStart"/>
                  <w:r>
                    <w:rPr>
                      <w:b/>
                      <w:bCs/>
                    </w:rPr>
                    <w:t>авт</w:t>
                  </w:r>
                  <w:proofErr w:type="spellEnd"/>
                  <w:r>
                    <w:rPr>
                      <w:b/>
                      <w:bCs/>
                    </w:rPr>
                    <w:t xml:space="preserve"> 20А</w:t>
                  </w:r>
                </w:p>
              </w:tc>
              <w:tc>
                <w:tcPr>
                  <w:tcW w:w="1014" w:type="dxa"/>
                  <w:tcBorders>
                    <w:top w:val="nil"/>
                    <w:left w:val="nil"/>
                    <w:bottom w:val="single" w:sz="4" w:space="0" w:color="auto"/>
                    <w:right w:val="nil"/>
                  </w:tcBorders>
                  <w:noWrap/>
                  <w:vAlign w:val="bottom"/>
                  <w:hideMark/>
                </w:tcPr>
                <w:p w14:paraId="007ACC88" w14:textId="77777777" w:rsidR="00DD346D" w:rsidRDefault="00DD346D" w:rsidP="00DD346D">
                  <w:pPr>
                    <w:jc w:val="center"/>
                  </w:pPr>
                  <w:proofErr w:type="spellStart"/>
                  <w:r>
                    <w:t>шт</w:t>
                  </w:r>
                  <w:proofErr w:type="spellEnd"/>
                </w:p>
              </w:tc>
              <w:tc>
                <w:tcPr>
                  <w:tcW w:w="1199" w:type="dxa"/>
                  <w:tcBorders>
                    <w:top w:val="nil"/>
                    <w:left w:val="single" w:sz="4" w:space="0" w:color="auto"/>
                    <w:bottom w:val="single" w:sz="4" w:space="0" w:color="auto"/>
                    <w:right w:val="single" w:sz="4" w:space="0" w:color="auto"/>
                  </w:tcBorders>
                  <w:noWrap/>
                  <w:vAlign w:val="bottom"/>
                  <w:hideMark/>
                </w:tcPr>
                <w:p w14:paraId="02052ABE" w14:textId="77777777" w:rsidR="00DD346D" w:rsidRDefault="00DD346D" w:rsidP="00DD346D">
                  <w:pPr>
                    <w:jc w:val="center"/>
                    <w:rPr>
                      <w:rFonts w:ascii="Arial CYR" w:hAnsi="Arial CYR" w:cs="Arial CYR"/>
                      <w:sz w:val="20"/>
                      <w:szCs w:val="20"/>
                    </w:rPr>
                  </w:pPr>
                  <w:r>
                    <w:rPr>
                      <w:rFonts w:ascii="Arial CYR" w:hAnsi="Arial CYR" w:cs="Arial CYR"/>
                      <w:sz w:val="20"/>
                      <w:szCs w:val="20"/>
                    </w:rPr>
                    <w:t>243,00</w:t>
                  </w:r>
                </w:p>
              </w:tc>
              <w:tc>
                <w:tcPr>
                  <w:tcW w:w="236" w:type="dxa"/>
                  <w:vAlign w:val="center"/>
                  <w:hideMark/>
                </w:tcPr>
                <w:p w14:paraId="1B456A62" w14:textId="77777777" w:rsidR="00DD346D" w:rsidRDefault="00DD346D" w:rsidP="00DD346D">
                  <w:pPr>
                    <w:rPr>
                      <w:sz w:val="20"/>
                      <w:szCs w:val="20"/>
                    </w:rPr>
                  </w:pPr>
                </w:p>
              </w:tc>
            </w:tr>
            <w:tr w:rsidR="00DD346D" w14:paraId="2102BDFF"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44053488" w14:textId="77777777" w:rsidR="00DD346D" w:rsidRDefault="00DD346D" w:rsidP="00DD346D">
                  <w:pPr>
                    <w:jc w:val="center"/>
                  </w:pPr>
                  <w:r>
                    <w:t>67</w:t>
                  </w:r>
                </w:p>
              </w:tc>
              <w:tc>
                <w:tcPr>
                  <w:tcW w:w="6744" w:type="dxa"/>
                  <w:tcBorders>
                    <w:top w:val="nil"/>
                    <w:left w:val="nil"/>
                    <w:bottom w:val="single" w:sz="4" w:space="0" w:color="auto"/>
                    <w:right w:val="single" w:sz="4" w:space="0" w:color="auto"/>
                  </w:tcBorders>
                  <w:noWrap/>
                  <w:vAlign w:val="bottom"/>
                  <w:hideMark/>
                </w:tcPr>
                <w:p w14:paraId="16BD2EE8" w14:textId="77777777" w:rsidR="00DD346D" w:rsidRDefault="00DD346D" w:rsidP="00DD346D">
                  <w:pPr>
                    <w:jc w:val="right"/>
                    <w:rPr>
                      <w:i/>
                      <w:iCs/>
                    </w:rPr>
                  </w:pPr>
                  <w:r>
                    <w:rPr>
                      <w:i/>
                      <w:iCs/>
                    </w:rPr>
                    <w:t xml:space="preserve">ABB 1 пол </w:t>
                  </w:r>
                  <w:proofErr w:type="spellStart"/>
                  <w:r>
                    <w:rPr>
                      <w:i/>
                      <w:iCs/>
                    </w:rPr>
                    <w:t>авт</w:t>
                  </w:r>
                  <w:proofErr w:type="spellEnd"/>
                  <w:r>
                    <w:rPr>
                      <w:i/>
                      <w:iCs/>
                    </w:rPr>
                    <w:t xml:space="preserve"> 20А </w:t>
                  </w:r>
                </w:p>
              </w:tc>
              <w:tc>
                <w:tcPr>
                  <w:tcW w:w="1014" w:type="dxa"/>
                  <w:tcBorders>
                    <w:top w:val="nil"/>
                    <w:left w:val="nil"/>
                    <w:bottom w:val="single" w:sz="4" w:space="0" w:color="auto"/>
                    <w:right w:val="nil"/>
                  </w:tcBorders>
                  <w:noWrap/>
                  <w:vAlign w:val="bottom"/>
                  <w:hideMark/>
                </w:tcPr>
                <w:p w14:paraId="72BD4A87" w14:textId="77777777" w:rsidR="00DD346D" w:rsidRDefault="00DD346D" w:rsidP="00DD346D">
                  <w:pPr>
                    <w:jc w:val="center"/>
                  </w:pPr>
                  <w:proofErr w:type="spellStart"/>
                  <w:r>
                    <w:t>шт</w:t>
                  </w:r>
                  <w:proofErr w:type="spellEnd"/>
                </w:p>
              </w:tc>
              <w:tc>
                <w:tcPr>
                  <w:tcW w:w="1199" w:type="dxa"/>
                  <w:tcBorders>
                    <w:top w:val="nil"/>
                    <w:left w:val="single" w:sz="4" w:space="0" w:color="auto"/>
                    <w:bottom w:val="single" w:sz="4" w:space="0" w:color="auto"/>
                    <w:right w:val="single" w:sz="4" w:space="0" w:color="auto"/>
                  </w:tcBorders>
                  <w:noWrap/>
                  <w:vAlign w:val="bottom"/>
                  <w:hideMark/>
                </w:tcPr>
                <w:p w14:paraId="62E10B7C" w14:textId="77777777" w:rsidR="00DD346D" w:rsidRDefault="00DD346D" w:rsidP="00DD346D">
                  <w:pPr>
                    <w:jc w:val="center"/>
                    <w:rPr>
                      <w:rFonts w:ascii="Arial CYR" w:hAnsi="Arial CYR" w:cs="Arial CYR"/>
                      <w:sz w:val="20"/>
                      <w:szCs w:val="20"/>
                    </w:rPr>
                  </w:pPr>
                  <w:r>
                    <w:rPr>
                      <w:rFonts w:ascii="Arial CYR" w:hAnsi="Arial CYR" w:cs="Arial CYR"/>
                      <w:sz w:val="20"/>
                      <w:szCs w:val="20"/>
                    </w:rPr>
                    <w:t>243,00</w:t>
                  </w:r>
                </w:p>
              </w:tc>
              <w:tc>
                <w:tcPr>
                  <w:tcW w:w="236" w:type="dxa"/>
                  <w:vAlign w:val="center"/>
                  <w:hideMark/>
                </w:tcPr>
                <w:p w14:paraId="6E828A5B" w14:textId="77777777" w:rsidR="00DD346D" w:rsidRDefault="00DD346D" w:rsidP="00DD346D">
                  <w:pPr>
                    <w:rPr>
                      <w:sz w:val="20"/>
                      <w:szCs w:val="20"/>
                    </w:rPr>
                  </w:pPr>
                </w:p>
              </w:tc>
            </w:tr>
            <w:tr w:rsidR="00DD346D" w14:paraId="37C26F8B"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013F99B6" w14:textId="77777777" w:rsidR="00DD346D" w:rsidRDefault="00DD346D" w:rsidP="00DD346D">
                  <w:pPr>
                    <w:jc w:val="center"/>
                  </w:pPr>
                  <w:r>
                    <w:t>68</w:t>
                  </w:r>
                </w:p>
              </w:tc>
              <w:tc>
                <w:tcPr>
                  <w:tcW w:w="6744" w:type="dxa"/>
                  <w:tcBorders>
                    <w:top w:val="nil"/>
                    <w:left w:val="nil"/>
                    <w:bottom w:val="single" w:sz="4" w:space="0" w:color="auto"/>
                    <w:right w:val="single" w:sz="4" w:space="0" w:color="auto"/>
                  </w:tcBorders>
                  <w:noWrap/>
                  <w:vAlign w:val="bottom"/>
                  <w:hideMark/>
                </w:tcPr>
                <w:p w14:paraId="7FF885D3" w14:textId="77777777" w:rsidR="00DD346D" w:rsidRDefault="00DD346D" w:rsidP="00DD346D">
                  <w:pPr>
                    <w:rPr>
                      <w:b/>
                      <w:bCs/>
                    </w:rPr>
                  </w:pPr>
                  <w:r>
                    <w:rPr>
                      <w:b/>
                      <w:bCs/>
                    </w:rPr>
                    <w:t xml:space="preserve">Монтаж 1 пол </w:t>
                  </w:r>
                  <w:proofErr w:type="spellStart"/>
                  <w:r>
                    <w:rPr>
                      <w:b/>
                      <w:bCs/>
                    </w:rPr>
                    <w:t>авт</w:t>
                  </w:r>
                  <w:proofErr w:type="spellEnd"/>
                  <w:r>
                    <w:rPr>
                      <w:b/>
                      <w:bCs/>
                    </w:rPr>
                    <w:t xml:space="preserve"> 10А </w:t>
                  </w:r>
                </w:p>
              </w:tc>
              <w:tc>
                <w:tcPr>
                  <w:tcW w:w="1014" w:type="dxa"/>
                  <w:tcBorders>
                    <w:top w:val="nil"/>
                    <w:left w:val="nil"/>
                    <w:bottom w:val="single" w:sz="4" w:space="0" w:color="auto"/>
                    <w:right w:val="nil"/>
                  </w:tcBorders>
                  <w:noWrap/>
                  <w:vAlign w:val="bottom"/>
                  <w:hideMark/>
                </w:tcPr>
                <w:p w14:paraId="7C32DE05" w14:textId="77777777" w:rsidR="00DD346D" w:rsidRDefault="00DD346D" w:rsidP="00DD346D">
                  <w:pPr>
                    <w:jc w:val="center"/>
                  </w:pPr>
                  <w:proofErr w:type="spellStart"/>
                  <w:r>
                    <w:t>шт</w:t>
                  </w:r>
                  <w:proofErr w:type="spellEnd"/>
                </w:p>
              </w:tc>
              <w:tc>
                <w:tcPr>
                  <w:tcW w:w="1199" w:type="dxa"/>
                  <w:tcBorders>
                    <w:top w:val="nil"/>
                    <w:left w:val="single" w:sz="4" w:space="0" w:color="auto"/>
                    <w:bottom w:val="single" w:sz="4" w:space="0" w:color="auto"/>
                    <w:right w:val="single" w:sz="4" w:space="0" w:color="auto"/>
                  </w:tcBorders>
                  <w:noWrap/>
                  <w:vAlign w:val="bottom"/>
                  <w:hideMark/>
                </w:tcPr>
                <w:p w14:paraId="467C60A0" w14:textId="77777777" w:rsidR="00DD346D" w:rsidRDefault="00DD346D" w:rsidP="00DD346D">
                  <w:pPr>
                    <w:jc w:val="center"/>
                    <w:rPr>
                      <w:rFonts w:ascii="Arial CYR" w:hAnsi="Arial CYR" w:cs="Arial CYR"/>
                      <w:sz w:val="20"/>
                      <w:szCs w:val="20"/>
                    </w:rPr>
                  </w:pPr>
                  <w:r>
                    <w:rPr>
                      <w:rFonts w:ascii="Arial CYR" w:hAnsi="Arial CYR" w:cs="Arial CYR"/>
                      <w:sz w:val="20"/>
                      <w:szCs w:val="20"/>
                    </w:rPr>
                    <w:t>341,00</w:t>
                  </w:r>
                </w:p>
              </w:tc>
              <w:tc>
                <w:tcPr>
                  <w:tcW w:w="236" w:type="dxa"/>
                  <w:vAlign w:val="center"/>
                  <w:hideMark/>
                </w:tcPr>
                <w:p w14:paraId="2C93A8E0" w14:textId="77777777" w:rsidR="00DD346D" w:rsidRDefault="00DD346D" w:rsidP="00DD346D">
                  <w:pPr>
                    <w:rPr>
                      <w:sz w:val="20"/>
                      <w:szCs w:val="20"/>
                    </w:rPr>
                  </w:pPr>
                </w:p>
              </w:tc>
            </w:tr>
            <w:tr w:rsidR="00DD346D" w14:paraId="3C07310C"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393DFCFD" w14:textId="77777777" w:rsidR="00DD346D" w:rsidRDefault="00DD346D" w:rsidP="00DD346D">
                  <w:pPr>
                    <w:jc w:val="center"/>
                  </w:pPr>
                  <w:r>
                    <w:t>69</w:t>
                  </w:r>
                </w:p>
              </w:tc>
              <w:tc>
                <w:tcPr>
                  <w:tcW w:w="6744" w:type="dxa"/>
                  <w:tcBorders>
                    <w:top w:val="nil"/>
                    <w:left w:val="nil"/>
                    <w:bottom w:val="single" w:sz="4" w:space="0" w:color="auto"/>
                    <w:right w:val="single" w:sz="4" w:space="0" w:color="auto"/>
                  </w:tcBorders>
                  <w:noWrap/>
                  <w:vAlign w:val="bottom"/>
                  <w:hideMark/>
                </w:tcPr>
                <w:p w14:paraId="1A1F596B" w14:textId="77777777" w:rsidR="00DD346D" w:rsidRDefault="00DD346D" w:rsidP="00DD346D">
                  <w:pPr>
                    <w:jc w:val="right"/>
                    <w:rPr>
                      <w:i/>
                      <w:iCs/>
                    </w:rPr>
                  </w:pPr>
                  <w:r>
                    <w:rPr>
                      <w:i/>
                      <w:iCs/>
                    </w:rPr>
                    <w:t xml:space="preserve">ABB 1 пол </w:t>
                  </w:r>
                  <w:proofErr w:type="spellStart"/>
                  <w:r>
                    <w:rPr>
                      <w:i/>
                      <w:iCs/>
                    </w:rPr>
                    <w:t>авт</w:t>
                  </w:r>
                  <w:proofErr w:type="spellEnd"/>
                  <w:r>
                    <w:rPr>
                      <w:i/>
                      <w:iCs/>
                    </w:rPr>
                    <w:t xml:space="preserve"> 10А </w:t>
                  </w:r>
                </w:p>
              </w:tc>
              <w:tc>
                <w:tcPr>
                  <w:tcW w:w="1014" w:type="dxa"/>
                  <w:tcBorders>
                    <w:top w:val="nil"/>
                    <w:left w:val="nil"/>
                    <w:bottom w:val="single" w:sz="4" w:space="0" w:color="auto"/>
                    <w:right w:val="nil"/>
                  </w:tcBorders>
                  <w:noWrap/>
                  <w:vAlign w:val="bottom"/>
                  <w:hideMark/>
                </w:tcPr>
                <w:p w14:paraId="3FB619BD" w14:textId="77777777" w:rsidR="00DD346D" w:rsidRDefault="00DD346D" w:rsidP="00DD346D">
                  <w:pPr>
                    <w:jc w:val="center"/>
                  </w:pPr>
                  <w:proofErr w:type="spellStart"/>
                  <w:r>
                    <w:t>шт</w:t>
                  </w:r>
                  <w:proofErr w:type="spellEnd"/>
                </w:p>
              </w:tc>
              <w:tc>
                <w:tcPr>
                  <w:tcW w:w="1199" w:type="dxa"/>
                  <w:tcBorders>
                    <w:top w:val="nil"/>
                    <w:left w:val="single" w:sz="4" w:space="0" w:color="auto"/>
                    <w:bottom w:val="single" w:sz="4" w:space="0" w:color="auto"/>
                    <w:right w:val="single" w:sz="4" w:space="0" w:color="auto"/>
                  </w:tcBorders>
                  <w:noWrap/>
                  <w:vAlign w:val="bottom"/>
                  <w:hideMark/>
                </w:tcPr>
                <w:p w14:paraId="48064685" w14:textId="77777777" w:rsidR="00DD346D" w:rsidRDefault="00DD346D" w:rsidP="00DD346D">
                  <w:pPr>
                    <w:jc w:val="center"/>
                    <w:rPr>
                      <w:rFonts w:ascii="Arial CYR" w:hAnsi="Arial CYR" w:cs="Arial CYR"/>
                      <w:sz w:val="20"/>
                      <w:szCs w:val="20"/>
                    </w:rPr>
                  </w:pPr>
                  <w:r>
                    <w:rPr>
                      <w:rFonts w:ascii="Arial CYR" w:hAnsi="Arial CYR" w:cs="Arial CYR"/>
                      <w:sz w:val="20"/>
                      <w:szCs w:val="20"/>
                    </w:rPr>
                    <w:t>341,00</w:t>
                  </w:r>
                </w:p>
              </w:tc>
              <w:tc>
                <w:tcPr>
                  <w:tcW w:w="236" w:type="dxa"/>
                  <w:vAlign w:val="center"/>
                  <w:hideMark/>
                </w:tcPr>
                <w:p w14:paraId="33CC3482" w14:textId="77777777" w:rsidR="00DD346D" w:rsidRDefault="00DD346D" w:rsidP="00DD346D">
                  <w:pPr>
                    <w:rPr>
                      <w:sz w:val="20"/>
                      <w:szCs w:val="20"/>
                    </w:rPr>
                  </w:pPr>
                </w:p>
              </w:tc>
            </w:tr>
            <w:tr w:rsidR="00DD346D" w14:paraId="2DA6BAC9"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7AF180AF" w14:textId="77777777" w:rsidR="00DD346D" w:rsidRDefault="00DD346D" w:rsidP="00DD346D">
                  <w:pPr>
                    <w:jc w:val="center"/>
                  </w:pPr>
                  <w:r>
                    <w:t>70</w:t>
                  </w:r>
                </w:p>
              </w:tc>
              <w:tc>
                <w:tcPr>
                  <w:tcW w:w="6744" w:type="dxa"/>
                  <w:tcBorders>
                    <w:top w:val="nil"/>
                    <w:left w:val="nil"/>
                    <w:bottom w:val="single" w:sz="4" w:space="0" w:color="auto"/>
                    <w:right w:val="single" w:sz="4" w:space="0" w:color="auto"/>
                  </w:tcBorders>
                  <w:noWrap/>
                  <w:vAlign w:val="bottom"/>
                  <w:hideMark/>
                </w:tcPr>
                <w:p w14:paraId="1DE2A5EC" w14:textId="77777777" w:rsidR="00DD346D" w:rsidRDefault="00DD346D" w:rsidP="00DD346D">
                  <w:pPr>
                    <w:rPr>
                      <w:b/>
                      <w:bCs/>
                    </w:rPr>
                  </w:pPr>
                  <w:r>
                    <w:rPr>
                      <w:b/>
                      <w:bCs/>
                    </w:rPr>
                    <w:t xml:space="preserve">Монтаж 2 </w:t>
                  </w:r>
                  <w:proofErr w:type="spellStart"/>
                  <w:proofErr w:type="gramStart"/>
                  <w:r>
                    <w:rPr>
                      <w:b/>
                      <w:bCs/>
                    </w:rPr>
                    <w:t>пол.Диф</w:t>
                  </w:r>
                  <w:proofErr w:type="spellEnd"/>
                  <w:proofErr w:type="gramEnd"/>
                  <w:r>
                    <w:rPr>
                      <w:b/>
                      <w:bCs/>
                    </w:rPr>
                    <w:t xml:space="preserve"> </w:t>
                  </w:r>
                  <w:proofErr w:type="spellStart"/>
                  <w:r>
                    <w:rPr>
                      <w:b/>
                      <w:bCs/>
                    </w:rPr>
                    <w:t>авт</w:t>
                  </w:r>
                  <w:proofErr w:type="spellEnd"/>
                  <w:r>
                    <w:rPr>
                      <w:b/>
                      <w:bCs/>
                    </w:rPr>
                    <w:t xml:space="preserve"> 16А </w:t>
                  </w:r>
                </w:p>
              </w:tc>
              <w:tc>
                <w:tcPr>
                  <w:tcW w:w="1014" w:type="dxa"/>
                  <w:tcBorders>
                    <w:top w:val="nil"/>
                    <w:left w:val="nil"/>
                    <w:bottom w:val="single" w:sz="4" w:space="0" w:color="auto"/>
                    <w:right w:val="nil"/>
                  </w:tcBorders>
                  <w:noWrap/>
                  <w:vAlign w:val="bottom"/>
                  <w:hideMark/>
                </w:tcPr>
                <w:p w14:paraId="1B041B63" w14:textId="77777777" w:rsidR="00DD346D" w:rsidRDefault="00DD346D" w:rsidP="00DD346D">
                  <w:pPr>
                    <w:jc w:val="center"/>
                  </w:pPr>
                  <w:proofErr w:type="spellStart"/>
                  <w:r>
                    <w:t>шт</w:t>
                  </w:r>
                  <w:proofErr w:type="spellEnd"/>
                </w:p>
              </w:tc>
              <w:tc>
                <w:tcPr>
                  <w:tcW w:w="1199" w:type="dxa"/>
                  <w:tcBorders>
                    <w:top w:val="nil"/>
                    <w:left w:val="single" w:sz="4" w:space="0" w:color="auto"/>
                    <w:bottom w:val="single" w:sz="4" w:space="0" w:color="auto"/>
                    <w:right w:val="single" w:sz="4" w:space="0" w:color="auto"/>
                  </w:tcBorders>
                  <w:noWrap/>
                  <w:vAlign w:val="bottom"/>
                  <w:hideMark/>
                </w:tcPr>
                <w:p w14:paraId="079B77D7" w14:textId="77777777" w:rsidR="00DD346D" w:rsidRDefault="00DD346D" w:rsidP="00DD346D">
                  <w:pPr>
                    <w:jc w:val="center"/>
                    <w:rPr>
                      <w:rFonts w:ascii="Arial CYR" w:hAnsi="Arial CYR" w:cs="Arial CYR"/>
                      <w:sz w:val="20"/>
                      <w:szCs w:val="20"/>
                    </w:rPr>
                  </w:pPr>
                  <w:r>
                    <w:rPr>
                      <w:rFonts w:ascii="Arial CYR" w:hAnsi="Arial CYR" w:cs="Arial CYR"/>
                      <w:sz w:val="20"/>
                      <w:szCs w:val="20"/>
                    </w:rPr>
                    <w:t>48,00</w:t>
                  </w:r>
                </w:p>
              </w:tc>
              <w:tc>
                <w:tcPr>
                  <w:tcW w:w="236" w:type="dxa"/>
                  <w:vAlign w:val="center"/>
                  <w:hideMark/>
                </w:tcPr>
                <w:p w14:paraId="72512288" w14:textId="77777777" w:rsidR="00DD346D" w:rsidRDefault="00DD346D" w:rsidP="00DD346D">
                  <w:pPr>
                    <w:rPr>
                      <w:sz w:val="20"/>
                      <w:szCs w:val="20"/>
                    </w:rPr>
                  </w:pPr>
                </w:p>
              </w:tc>
            </w:tr>
            <w:tr w:rsidR="00DD346D" w14:paraId="1E4A7930"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705882C4" w14:textId="77777777" w:rsidR="00DD346D" w:rsidRDefault="00DD346D" w:rsidP="00DD346D">
                  <w:pPr>
                    <w:jc w:val="center"/>
                  </w:pPr>
                  <w:r>
                    <w:t>71</w:t>
                  </w:r>
                </w:p>
              </w:tc>
              <w:tc>
                <w:tcPr>
                  <w:tcW w:w="6744" w:type="dxa"/>
                  <w:tcBorders>
                    <w:top w:val="nil"/>
                    <w:left w:val="nil"/>
                    <w:bottom w:val="single" w:sz="4" w:space="0" w:color="auto"/>
                    <w:right w:val="single" w:sz="4" w:space="0" w:color="auto"/>
                  </w:tcBorders>
                  <w:noWrap/>
                  <w:vAlign w:val="bottom"/>
                  <w:hideMark/>
                </w:tcPr>
                <w:p w14:paraId="0E9D7990" w14:textId="77777777" w:rsidR="00DD346D" w:rsidRDefault="00DD346D" w:rsidP="00DD346D">
                  <w:pPr>
                    <w:jc w:val="right"/>
                    <w:rPr>
                      <w:i/>
                      <w:iCs/>
                    </w:rPr>
                  </w:pPr>
                  <w:r>
                    <w:rPr>
                      <w:i/>
                      <w:iCs/>
                    </w:rPr>
                    <w:t>ABB 2 пол</w:t>
                  </w:r>
                  <w:proofErr w:type="gramStart"/>
                  <w:r>
                    <w:rPr>
                      <w:i/>
                      <w:iCs/>
                    </w:rPr>
                    <w:t>.,</w:t>
                  </w:r>
                  <w:proofErr w:type="spellStart"/>
                  <w:r>
                    <w:rPr>
                      <w:i/>
                      <w:iCs/>
                    </w:rPr>
                    <w:t>Диф</w:t>
                  </w:r>
                  <w:proofErr w:type="spellEnd"/>
                  <w:proofErr w:type="gramEnd"/>
                  <w:r>
                    <w:rPr>
                      <w:i/>
                      <w:iCs/>
                    </w:rPr>
                    <w:t xml:space="preserve"> </w:t>
                  </w:r>
                  <w:proofErr w:type="spellStart"/>
                  <w:r>
                    <w:rPr>
                      <w:i/>
                      <w:iCs/>
                    </w:rPr>
                    <w:t>авт</w:t>
                  </w:r>
                  <w:proofErr w:type="spellEnd"/>
                  <w:r>
                    <w:rPr>
                      <w:i/>
                      <w:iCs/>
                    </w:rPr>
                    <w:t xml:space="preserve"> 25А 30Ма </w:t>
                  </w:r>
                </w:p>
              </w:tc>
              <w:tc>
                <w:tcPr>
                  <w:tcW w:w="1014" w:type="dxa"/>
                  <w:tcBorders>
                    <w:top w:val="nil"/>
                    <w:left w:val="nil"/>
                    <w:bottom w:val="single" w:sz="4" w:space="0" w:color="auto"/>
                    <w:right w:val="nil"/>
                  </w:tcBorders>
                  <w:noWrap/>
                  <w:vAlign w:val="bottom"/>
                  <w:hideMark/>
                </w:tcPr>
                <w:p w14:paraId="4A4D5391" w14:textId="77777777" w:rsidR="00DD346D" w:rsidRDefault="00DD346D" w:rsidP="00DD346D">
                  <w:pPr>
                    <w:jc w:val="center"/>
                  </w:pPr>
                  <w:proofErr w:type="spellStart"/>
                  <w:r>
                    <w:t>шт</w:t>
                  </w:r>
                  <w:proofErr w:type="spellEnd"/>
                </w:p>
              </w:tc>
              <w:tc>
                <w:tcPr>
                  <w:tcW w:w="1199" w:type="dxa"/>
                  <w:tcBorders>
                    <w:top w:val="nil"/>
                    <w:left w:val="single" w:sz="4" w:space="0" w:color="auto"/>
                    <w:bottom w:val="single" w:sz="4" w:space="0" w:color="auto"/>
                    <w:right w:val="single" w:sz="4" w:space="0" w:color="auto"/>
                  </w:tcBorders>
                  <w:noWrap/>
                  <w:vAlign w:val="bottom"/>
                  <w:hideMark/>
                </w:tcPr>
                <w:p w14:paraId="138BBBBE" w14:textId="77777777" w:rsidR="00DD346D" w:rsidRDefault="00DD346D" w:rsidP="00DD346D">
                  <w:pPr>
                    <w:jc w:val="center"/>
                    <w:rPr>
                      <w:rFonts w:ascii="Arial CYR" w:hAnsi="Arial CYR" w:cs="Arial CYR"/>
                      <w:sz w:val="20"/>
                      <w:szCs w:val="20"/>
                    </w:rPr>
                  </w:pPr>
                  <w:r>
                    <w:rPr>
                      <w:rFonts w:ascii="Arial CYR" w:hAnsi="Arial CYR" w:cs="Arial CYR"/>
                      <w:sz w:val="20"/>
                      <w:szCs w:val="20"/>
                    </w:rPr>
                    <w:t>48,00</w:t>
                  </w:r>
                </w:p>
              </w:tc>
              <w:tc>
                <w:tcPr>
                  <w:tcW w:w="236" w:type="dxa"/>
                  <w:vAlign w:val="center"/>
                  <w:hideMark/>
                </w:tcPr>
                <w:p w14:paraId="72AE283C" w14:textId="77777777" w:rsidR="00DD346D" w:rsidRDefault="00DD346D" w:rsidP="00DD346D">
                  <w:pPr>
                    <w:rPr>
                      <w:sz w:val="20"/>
                      <w:szCs w:val="20"/>
                    </w:rPr>
                  </w:pPr>
                </w:p>
              </w:tc>
            </w:tr>
            <w:tr w:rsidR="00DD346D" w14:paraId="03642DBA"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2A17F5CA" w14:textId="77777777" w:rsidR="00DD346D" w:rsidRDefault="00DD346D" w:rsidP="00DD346D">
                  <w:pPr>
                    <w:jc w:val="center"/>
                  </w:pPr>
                  <w:r>
                    <w:t>72</w:t>
                  </w:r>
                </w:p>
              </w:tc>
              <w:tc>
                <w:tcPr>
                  <w:tcW w:w="6744" w:type="dxa"/>
                  <w:tcBorders>
                    <w:top w:val="nil"/>
                    <w:left w:val="nil"/>
                    <w:bottom w:val="single" w:sz="4" w:space="0" w:color="auto"/>
                    <w:right w:val="single" w:sz="4" w:space="0" w:color="auto"/>
                  </w:tcBorders>
                  <w:noWrap/>
                  <w:vAlign w:val="bottom"/>
                  <w:hideMark/>
                </w:tcPr>
                <w:p w14:paraId="743D0791" w14:textId="77777777" w:rsidR="00DD346D" w:rsidRDefault="00DD346D" w:rsidP="00DD346D">
                  <w:pPr>
                    <w:rPr>
                      <w:b/>
                      <w:bCs/>
                    </w:rPr>
                  </w:pPr>
                  <w:r>
                    <w:rPr>
                      <w:b/>
                      <w:bCs/>
                    </w:rPr>
                    <w:t>Монтаж и подключение нулевой и земляной шины</w:t>
                  </w:r>
                </w:p>
              </w:tc>
              <w:tc>
                <w:tcPr>
                  <w:tcW w:w="1014" w:type="dxa"/>
                  <w:tcBorders>
                    <w:top w:val="nil"/>
                    <w:left w:val="nil"/>
                    <w:bottom w:val="single" w:sz="4" w:space="0" w:color="auto"/>
                    <w:right w:val="nil"/>
                  </w:tcBorders>
                  <w:noWrap/>
                  <w:vAlign w:val="bottom"/>
                  <w:hideMark/>
                </w:tcPr>
                <w:p w14:paraId="645846ED" w14:textId="77777777" w:rsidR="00DD346D" w:rsidRDefault="00DD346D" w:rsidP="00DD346D">
                  <w:pPr>
                    <w:jc w:val="center"/>
                  </w:pPr>
                  <w:proofErr w:type="spellStart"/>
                  <w:r>
                    <w:t>шт</w:t>
                  </w:r>
                  <w:proofErr w:type="spellEnd"/>
                </w:p>
              </w:tc>
              <w:tc>
                <w:tcPr>
                  <w:tcW w:w="1199" w:type="dxa"/>
                  <w:tcBorders>
                    <w:top w:val="nil"/>
                    <w:left w:val="single" w:sz="4" w:space="0" w:color="auto"/>
                    <w:bottom w:val="single" w:sz="4" w:space="0" w:color="auto"/>
                    <w:right w:val="single" w:sz="4" w:space="0" w:color="auto"/>
                  </w:tcBorders>
                  <w:noWrap/>
                  <w:vAlign w:val="bottom"/>
                  <w:hideMark/>
                </w:tcPr>
                <w:p w14:paraId="29A5D8AD" w14:textId="77777777" w:rsidR="00DD346D" w:rsidRDefault="00DD346D" w:rsidP="00DD346D">
                  <w:pPr>
                    <w:jc w:val="center"/>
                    <w:rPr>
                      <w:rFonts w:ascii="Arial CYR" w:hAnsi="Arial CYR" w:cs="Arial CYR"/>
                      <w:sz w:val="20"/>
                      <w:szCs w:val="20"/>
                    </w:rPr>
                  </w:pPr>
                  <w:r>
                    <w:rPr>
                      <w:rFonts w:ascii="Arial CYR" w:hAnsi="Arial CYR" w:cs="Arial CYR"/>
                      <w:sz w:val="20"/>
                      <w:szCs w:val="20"/>
                    </w:rPr>
                    <w:t>48,00</w:t>
                  </w:r>
                </w:p>
              </w:tc>
              <w:tc>
                <w:tcPr>
                  <w:tcW w:w="236" w:type="dxa"/>
                  <w:vAlign w:val="center"/>
                  <w:hideMark/>
                </w:tcPr>
                <w:p w14:paraId="5A7631DF" w14:textId="77777777" w:rsidR="00DD346D" w:rsidRDefault="00DD346D" w:rsidP="00DD346D">
                  <w:pPr>
                    <w:rPr>
                      <w:sz w:val="20"/>
                      <w:szCs w:val="20"/>
                    </w:rPr>
                  </w:pPr>
                </w:p>
              </w:tc>
            </w:tr>
            <w:tr w:rsidR="00DD346D" w14:paraId="27831FFF"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353AF9C2" w14:textId="77777777" w:rsidR="00DD346D" w:rsidRDefault="00DD346D" w:rsidP="00DD346D">
                  <w:pPr>
                    <w:jc w:val="center"/>
                  </w:pPr>
                  <w:r>
                    <w:t>73</w:t>
                  </w:r>
                </w:p>
              </w:tc>
              <w:tc>
                <w:tcPr>
                  <w:tcW w:w="6744" w:type="dxa"/>
                  <w:tcBorders>
                    <w:top w:val="nil"/>
                    <w:left w:val="nil"/>
                    <w:bottom w:val="single" w:sz="4" w:space="0" w:color="auto"/>
                    <w:right w:val="single" w:sz="4" w:space="0" w:color="auto"/>
                  </w:tcBorders>
                  <w:noWrap/>
                  <w:vAlign w:val="bottom"/>
                  <w:hideMark/>
                </w:tcPr>
                <w:p w14:paraId="328C625E" w14:textId="77777777" w:rsidR="00DD346D" w:rsidRDefault="00DD346D" w:rsidP="00DD346D">
                  <w:pPr>
                    <w:rPr>
                      <w:b/>
                      <w:bCs/>
                    </w:rPr>
                  </w:pPr>
                  <w:r>
                    <w:rPr>
                      <w:b/>
                      <w:bCs/>
                    </w:rPr>
                    <w:t>Монтаж временного электроснабжения, освещения</w:t>
                  </w:r>
                </w:p>
              </w:tc>
              <w:tc>
                <w:tcPr>
                  <w:tcW w:w="1014" w:type="dxa"/>
                  <w:tcBorders>
                    <w:top w:val="nil"/>
                    <w:left w:val="nil"/>
                    <w:bottom w:val="single" w:sz="4" w:space="0" w:color="auto"/>
                    <w:right w:val="nil"/>
                  </w:tcBorders>
                  <w:noWrap/>
                  <w:vAlign w:val="bottom"/>
                  <w:hideMark/>
                </w:tcPr>
                <w:p w14:paraId="4EA67049" w14:textId="77777777" w:rsidR="00DD346D" w:rsidRDefault="00DD346D" w:rsidP="00DD346D">
                  <w:pPr>
                    <w:jc w:val="center"/>
                  </w:pPr>
                  <w:proofErr w:type="spellStart"/>
                  <w:r>
                    <w:t>компл</w:t>
                  </w:r>
                  <w:proofErr w:type="spellEnd"/>
                </w:p>
              </w:tc>
              <w:tc>
                <w:tcPr>
                  <w:tcW w:w="1199" w:type="dxa"/>
                  <w:tcBorders>
                    <w:top w:val="nil"/>
                    <w:left w:val="single" w:sz="4" w:space="0" w:color="auto"/>
                    <w:bottom w:val="single" w:sz="4" w:space="0" w:color="auto"/>
                    <w:right w:val="single" w:sz="4" w:space="0" w:color="auto"/>
                  </w:tcBorders>
                  <w:noWrap/>
                  <w:vAlign w:val="bottom"/>
                  <w:hideMark/>
                </w:tcPr>
                <w:p w14:paraId="622E8CF0" w14:textId="77777777" w:rsidR="00DD346D" w:rsidRDefault="00DD346D" w:rsidP="00DD346D">
                  <w:pPr>
                    <w:jc w:val="center"/>
                    <w:rPr>
                      <w:rFonts w:ascii="Arial CYR" w:hAnsi="Arial CYR" w:cs="Arial CYR"/>
                      <w:sz w:val="20"/>
                      <w:szCs w:val="20"/>
                    </w:rPr>
                  </w:pPr>
                  <w:r>
                    <w:rPr>
                      <w:rFonts w:ascii="Arial CYR" w:hAnsi="Arial CYR" w:cs="Arial CYR"/>
                      <w:sz w:val="20"/>
                      <w:szCs w:val="20"/>
                    </w:rPr>
                    <w:t>3,00</w:t>
                  </w:r>
                </w:p>
              </w:tc>
              <w:tc>
                <w:tcPr>
                  <w:tcW w:w="236" w:type="dxa"/>
                  <w:vAlign w:val="center"/>
                  <w:hideMark/>
                </w:tcPr>
                <w:p w14:paraId="2EE1CD06" w14:textId="77777777" w:rsidR="00DD346D" w:rsidRDefault="00DD346D" w:rsidP="00DD346D">
                  <w:pPr>
                    <w:rPr>
                      <w:sz w:val="20"/>
                      <w:szCs w:val="20"/>
                    </w:rPr>
                  </w:pPr>
                </w:p>
              </w:tc>
            </w:tr>
            <w:tr w:rsidR="00DD346D" w14:paraId="3183827F"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6C6F31AE" w14:textId="77777777" w:rsidR="00DD346D" w:rsidRDefault="00DD346D" w:rsidP="00DD346D">
                  <w:pPr>
                    <w:jc w:val="center"/>
                  </w:pPr>
                  <w:r>
                    <w:t>74</w:t>
                  </w:r>
                </w:p>
              </w:tc>
              <w:tc>
                <w:tcPr>
                  <w:tcW w:w="6744" w:type="dxa"/>
                  <w:tcBorders>
                    <w:top w:val="nil"/>
                    <w:left w:val="nil"/>
                    <w:bottom w:val="single" w:sz="4" w:space="0" w:color="auto"/>
                    <w:right w:val="single" w:sz="4" w:space="0" w:color="auto"/>
                  </w:tcBorders>
                  <w:noWrap/>
                  <w:vAlign w:val="bottom"/>
                  <w:hideMark/>
                </w:tcPr>
                <w:p w14:paraId="00D1DB53" w14:textId="77777777" w:rsidR="00DD346D" w:rsidRDefault="00DD346D" w:rsidP="00DD346D">
                  <w:pPr>
                    <w:rPr>
                      <w:b/>
                      <w:bCs/>
                    </w:rPr>
                  </w:pPr>
                  <w:r>
                    <w:rPr>
                      <w:b/>
                      <w:bCs/>
                    </w:rPr>
                    <w:t>Лабораторные работы</w:t>
                  </w:r>
                </w:p>
              </w:tc>
              <w:tc>
                <w:tcPr>
                  <w:tcW w:w="1014" w:type="dxa"/>
                  <w:tcBorders>
                    <w:top w:val="nil"/>
                    <w:left w:val="nil"/>
                    <w:bottom w:val="single" w:sz="4" w:space="0" w:color="auto"/>
                    <w:right w:val="nil"/>
                  </w:tcBorders>
                  <w:noWrap/>
                  <w:vAlign w:val="bottom"/>
                  <w:hideMark/>
                </w:tcPr>
                <w:p w14:paraId="0DD79D0D" w14:textId="77777777" w:rsidR="00DD346D" w:rsidRDefault="00DD346D" w:rsidP="00DD346D">
                  <w:pPr>
                    <w:jc w:val="center"/>
                  </w:pPr>
                  <w:r>
                    <w:t>этаж</w:t>
                  </w:r>
                </w:p>
              </w:tc>
              <w:tc>
                <w:tcPr>
                  <w:tcW w:w="1199" w:type="dxa"/>
                  <w:tcBorders>
                    <w:top w:val="nil"/>
                    <w:left w:val="single" w:sz="4" w:space="0" w:color="auto"/>
                    <w:bottom w:val="single" w:sz="4" w:space="0" w:color="auto"/>
                    <w:right w:val="single" w:sz="4" w:space="0" w:color="auto"/>
                  </w:tcBorders>
                  <w:noWrap/>
                  <w:vAlign w:val="bottom"/>
                  <w:hideMark/>
                </w:tcPr>
                <w:p w14:paraId="23B0C169" w14:textId="77777777" w:rsidR="00DD346D" w:rsidRDefault="00DD346D" w:rsidP="00DD346D">
                  <w:pPr>
                    <w:jc w:val="center"/>
                    <w:rPr>
                      <w:rFonts w:ascii="Arial CYR" w:hAnsi="Arial CYR" w:cs="Arial CYR"/>
                      <w:sz w:val="20"/>
                      <w:szCs w:val="20"/>
                    </w:rPr>
                  </w:pPr>
                  <w:r>
                    <w:rPr>
                      <w:rFonts w:ascii="Arial CYR" w:hAnsi="Arial CYR" w:cs="Arial CYR"/>
                      <w:sz w:val="20"/>
                      <w:szCs w:val="20"/>
                    </w:rPr>
                    <w:t>3,00</w:t>
                  </w:r>
                </w:p>
              </w:tc>
              <w:tc>
                <w:tcPr>
                  <w:tcW w:w="236" w:type="dxa"/>
                  <w:vAlign w:val="center"/>
                  <w:hideMark/>
                </w:tcPr>
                <w:p w14:paraId="4EF89546" w14:textId="77777777" w:rsidR="00DD346D" w:rsidRDefault="00DD346D" w:rsidP="00DD346D">
                  <w:pPr>
                    <w:rPr>
                      <w:sz w:val="20"/>
                      <w:szCs w:val="20"/>
                    </w:rPr>
                  </w:pPr>
                </w:p>
              </w:tc>
            </w:tr>
            <w:tr w:rsidR="00DD346D" w14:paraId="47982A9D"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1D321F0D" w14:textId="77777777" w:rsidR="00DD346D" w:rsidRDefault="00DD346D" w:rsidP="00DD346D">
                  <w:pPr>
                    <w:jc w:val="center"/>
                  </w:pPr>
                  <w:r>
                    <w:t>75</w:t>
                  </w:r>
                </w:p>
              </w:tc>
              <w:tc>
                <w:tcPr>
                  <w:tcW w:w="6744" w:type="dxa"/>
                  <w:tcBorders>
                    <w:top w:val="nil"/>
                    <w:left w:val="nil"/>
                    <w:bottom w:val="single" w:sz="4" w:space="0" w:color="auto"/>
                    <w:right w:val="single" w:sz="4" w:space="0" w:color="auto"/>
                  </w:tcBorders>
                  <w:noWrap/>
                  <w:vAlign w:val="bottom"/>
                  <w:hideMark/>
                </w:tcPr>
                <w:p w14:paraId="26DDF231" w14:textId="77777777" w:rsidR="00DD346D" w:rsidRDefault="00DD346D" w:rsidP="00DD346D">
                  <w:pPr>
                    <w:rPr>
                      <w:b/>
                      <w:bCs/>
                      <w:color w:val="000000"/>
                    </w:rPr>
                  </w:pPr>
                  <w:r>
                    <w:rPr>
                      <w:b/>
                      <w:bCs/>
                      <w:color w:val="000000"/>
                    </w:rPr>
                    <w:t>Монтаж и подключение датчика день-ночь</w:t>
                  </w:r>
                </w:p>
              </w:tc>
              <w:tc>
                <w:tcPr>
                  <w:tcW w:w="1014" w:type="dxa"/>
                  <w:tcBorders>
                    <w:top w:val="nil"/>
                    <w:left w:val="nil"/>
                    <w:bottom w:val="single" w:sz="4" w:space="0" w:color="auto"/>
                    <w:right w:val="nil"/>
                  </w:tcBorders>
                  <w:noWrap/>
                  <w:vAlign w:val="bottom"/>
                  <w:hideMark/>
                </w:tcPr>
                <w:p w14:paraId="2BA10BAF" w14:textId="77777777" w:rsidR="00DD346D" w:rsidRDefault="00DD346D" w:rsidP="00DD346D">
                  <w:pPr>
                    <w:jc w:val="center"/>
                  </w:pPr>
                  <w:proofErr w:type="spellStart"/>
                  <w:r>
                    <w:t>шт</w:t>
                  </w:r>
                  <w:proofErr w:type="spellEnd"/>
                </w:p>
              </w:tc>
              <w:tc>
                <w:tcPr>
                  <w:tcW w:w="1199" w:type="dxa"/>
                  <w:tcBorders>
                    <w:top w:val="nil"/>
                    <w:left w:val="single" w:sz="4" w:space="0" w:color="auto"/>
                    <w:bottom w:val="single" w:sz="4" w:space="0" w:color="auto"/>
                    <w:right w:val="single" w:sz="4" w:space="0" w:color="auto"/>
                  </w:tcBorders>
                  <w:noWrap/>
                  <w:vAlign w:val="bottom"/>
                  <w:hideMark/>
                </w:tcPr>
                <w:p w14:paraId="5C49EFCC" w14:textId="77777777" w:rsidR="00DD346D" w:rsidRDefault="00DD346D" w:rsidP="00DD346D">
                  <w:pPr>
                    <w:jc w:val="center"/>
                    <w:rPr>
                      <w:rFonts w:ascii="Arial CYR" w:hAnsi="Arial CYR" w:cs="Arial CYR"/>
                      <w:sz w:val="20"/>
                      <w:szCs w:val="20"/>
                    </w:rPr>
                  </w:pPr>
                  <w:r>
                    <w:rPr>
                      <w:rFonts w:ascii="Arial CYR" w:hAnsi="Arial CYR" w:cs="Arial CYR"/>
                      <w:sz w:val="20"/>
                      <w:szCs w:val="20"/>
                    </w:rPr>
                    <w:t>3,00</w:t>
                  </w:r>
                </w:p>
              </w:tc>
              <w:tc>
                <w:tcPr>
                  <w:tcW w:w="236" w:type="dxa"/>
                  <w:vAlign w:val="center"/>
                  <w:hideMark/>
                </w:tcPr>
                <w:p w14:paraId="1B8139EE" w14:textId="77777777" w:rsidR="00DD346D" w:rsidRDefault="00DD346D" w:rsidP="00DD346D">
                  <w:pPr>
                    <w:rPr>
                      <w:sz w:val="20"/>
                      <w:szCs w:val="20"/>
                    </w:rPr>
                  </w:pPr>
                </w:p>
              </w:tc>
            </w:tr>
            <w:tr w:rsidR="00DD346D" w14:paraId="3D5FF25D"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33A7A9FE" w14:textId="77777777" w:rsidR="00DD346D" w:rsidRDefault="00DD346D" w:rsidP="00DD346D">
                  <w:pPr>
                    <w:jc w:val="center"/>
                  </w:pPr>
                  <w:r>
                    <w:t>76</w:t>
                  </w:r>
                </w:p>
              </w:tc>
              <w:tc>
                <w:tcPr>
                  <w:tcW w:w="6744" w:type="dxa"/>
                  <w:tcBorders>
                    <w:top w:val="nil"/>
                    <w:left w:val="nil"/>
                    <w:bottom w:val="single" w:sz="4" w:space="0" w:color="auto"/>
                    <w:right w:val="single" w:sz="4" w:space="0" w:color="auto"/>
                  </w:tcBorders>
                  <w:noWrap/>
                  <w:vAlign w:val="bottom"/>
                  <w:hideMark/>
                </w:tcPr>
                <w:p w14:paraId="423150C3" w14:textId="77777777" w:rsidR="00DD346D" w:rsidRDefault="00DD346D" w:rsidP="00DD346D">
                  <w:pPr>
                    <w:rPr>
                      <w:b/>
                      <w:bCs/>
                      <w:color w:val="000000"/>
                    </w:rPr>
                  </w:pPr>
                  <w:r>
                    <w:rPr>
                      <w:b/>
                      <w:bCs/>
                      <w:color w:val="000000"/>
                    </w:rPr>
                    <w:t>Алмазное сверление коронкой 200мм</w:t>
                  </w:r>
                </w:p>
              </w:tc>
              <w:tc>
                <w:tcPr>
                  <w:tcW w:w="1014" w:type="dxa"/>
                  <w:tcBorders>
                    <w:top w:val="nil"/>
                    <w:left w:val="nil"/>
                    <w:bottom w:val="single" w:sz="4" w:space="0" w:color="auto"/>
                    <w:right w:val="nil"/>
                  </w:tcBorders>
                  <w:noWrap/>
                  <w:vAlign w:val="bottom"/>
                  <w:hideMark/>
                </w:tcPr>
                <w:p w14:paraId="78F41A5C" w14:textId="77777777" w:rsidR="00DD346D" w:rsidRDefault="00DD346D" w:rsidP="00DD346D">
                  <w:pPr>
                    <w:jc w:val="center"/>
                  </w:pPr>
                  <w:proofErr w:type="spellStart"/>
                  <w:r>
                    <w:t>шт</w:t>
                  </w:r>
                  <w:proofErr w:type="spellEnd"/>
                </w:p>
              </w:tc>
              <w:tc>
                <w:tcPr>
                  <w:tcW w:w="1199" w:type="dxa"/>
                  <w:tcBorders>
                    <w:top w:val="nil"/>
                    <w:left w:val="single" w:sz="4" w:space="0" w:color="auto"/>
                    <w:bottom w:val="single" w:sz="4" w:space="0" w:color="auto"/>
                    <w:right w:val="single" w:sz="4" w:space="0" w:color="auto"/>
                  </w:tcBorders>
                  <w:noWrap/>
                  <w:vAlign w:val="bottom"/>
                  <w:hideMark/>
                </w:tcPr>
                <w:p w14:paraId="47A42D3D" w14:textId="77777777" w:rsidR="00DD346D" w:rsidRDefault="00DD346D" w:rsidP="00DD346D">
                  <w:pPr>
                    <w:jc w:val="center"/>
                    <w:rPr>
                      <w:rFonts w:ascii="Arial CYR" w:hAnsi="Arial CYR" w:cs="Arial CYR"/>
                      <w:sz w:val="20"/>
                      <w:szCs w:val="20"/>
                    </w:rPr>
                  </w:pPr>
                  <w:r>
                    <w:rPr>
                      <w:rFonts w:ascii="Arial CYR" w:hAnsi="Arial CYR" w:cs="Arial CYR"/>
                      <w:sz w:val="20"/>
                      <w:szCs w:val="20"/>
                    </w:rPr>
                    <w:t>24,00</w:t>
                  </w:r>
                </w:p>
              </w:tc>
              <w:tc>
                <w:tcPr>
                  <w:tcW w:w="236" w:type="dxa"/>
                  <w:vAlign w:val="center"/>
                  <w:hideMark/>
                </w:tcPr>
                <w:p w14:paraId="006853B5" w14:textId="77777777" w:rsidR="00DD346D" w:rsidRDefault="00DD346D" w:rsidP="00DD346D">
                  <w:pPr>
                    <w:rPr>
                      <w:sz w:val="20"/>
                      <w:szCs w:val="20"/>
                    </w:rPr>
                  </w:pPr>
                </w:p>
              </w:tc>
            </w:tr>
            <w:tr w:rsidR="00DD346D" w14:paraId="2953471A"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24E1A8B0" w14:textId="77777777" w:rsidR="00DD346D" w:rsidRDefault="00DD346D" w:rsidP="00DD346D">
                  <w:pPr>
                    <w:jc w:val="center"/>
                  </w:pPr>
                  <w:r>
                    <w:t>77</w:t>
                  </w:r>
                </w:p>
              </w:tc>
              <w:tc>
                <w:tcPr>
                  <w:tcW w:w="6744" w:type="dxa"/>
                  <w:tcBorders>
                    <w:top w:val="nil"/>
                    <w:left w:val="nil"/>
                    <w:bottom w:val="single" w:sz="4" w:space="0" w:color="auto"/>
                    <w:right w:val="single" w:sz="4" w:space="0" w:color="auto"/>
                  </w:tcBorders>
                  <w:noWrap/>
                  <w:vAlign w:val="bottom"/>
                  <w:hideMark/>
                </w:tcPr>
                <w:p w14:paraId="00113412" w14:textId="77777777" w:rsidR="00DD346D" w:rsidRDefault="00DD346D" w:rsidP="00DD346D">
                  <w:pPr>
                    <w:rPr>
                      <w:b/>
                      <w:bCs/>
                      <w:color w:val="000000"/>
                    </w:rPr>
                  </w:pPr>
                  <w:r>
                    <w:rPr>
                      <w:b/>
                      <w:bCs/>
                      <w:color w:val="000000"/>
                    </w:rPr>
                    <w:t xml:space="preserve">Монтаж и подключение расцепителя по пожарной </w:t>
                  </w:r>
                  <w:proofErr w:type="spellStart"/>
                  <w:r>
                    <w:rPr>
                      <w:b/>
                      <w:bCs/>
                      <w:color w:val="000000"/>
                    </w:rPr>
                    <w:t>бзопасности</w:t>
                  </w:r>
                  <w:proofErr w:type="spellEnd"/>
                </w:p>
              </w:tc>
              <w:tc>
                <w:tcPr>
                  <w:tcW w:w="1014" w:type="dxa"/>
                  <w:tcBorders>
                    <w:top w:val="nil"/>
                    <w:left w:val="nil"/>
                    <w:bottom w:val="single" w:sz="4" w:space="0" w:color="auto"/>
                    <w:right w:val="nil"/>
                  </w:tcBorders>
                  <w:noWrap/>
                  <w:vAlign w:val="bottom"/>
                  <w:hideMark/>
                </w:tcPr>
                <w:p w14:paraId="2F0738A2" w14:textId="77777777" w:rsidR="00DD346D" w:rsidRDefault="00DD346D" w:rsidP="00DD346D">
                  <w:pPr>
                    <w:jc w:val="center"/>
                  </w:pPr>
                  <w:proofErr w:type="spellStart"/>
                  <w:r>
                    <w:t>шт</w:t>
                  </w:r>
                  <w:proofErr w:type="spellEnd"/>
                </w:p>
              </w:tc>
              <w:tc>
                <w:tcPr>
                  <w:tcW w:w="1199" w:type="dxa"/>
                  <w:tcBorders>
                    <w:top w:val="nil"/>
                    <w:left w:val="single" w:sz="4" w:space="0" w:color="auto"/>
                    <w:bottom w:val="single" w:sz="4" w:space="0" w:color="auto"/>
                    <w:right w:val="single" w:sz="4" w:space="0" w:color="auto"/>
                  </w:tcBorders>
                  <w:noWrap/>
                  <w:vAlign w:val="bottom"/>
                  <w:hideMark/>
                </w:tcPr>
                <w:p w14:paraId="43146B21" w14:textId="77777777" w:rsidR="00DD346D" w:rsidRDefault="00DD346D" w:rsidP="00DD346D">
                  <w:pPr>
                    <w:jc w:val="center"/>
                    <w:rPr>
                      <w:rFonts w:ascii="Arial CYR" w:hAnsi="Arial CYR" w:cs="Arial CYR"/>
                      <w:sz w:val="20"/>
                      <w:szCs w:val="20"/>
                    </w:rPr>
                  </w:pPr>
                  <w:r>
                    <w:rPr>
                      <w:rFonts w:ascii="Arial CYR" w:hAnsi="Arial CYR" w:cs="Arial CYR"/>
                      <w:sz w:val="20"/>
                      <w:szCs w:val="20"/>
                    </w:rPr>
                    <w:t>3,00</w:t>
                  </w:r>
                </w:p>
              </w:tc>
              <w:tc>
                <w:tcPr>
                  <w:tcW w:w="236" w:type="dxa"/>
                  <w:vAlign w:val="center"/>
                  <w:hideMark/>
                </w:tcPr>
                <w:p w14:paraId="015EB506" w14:textId="77777777" w:rsidR="00DD346D" w:rsidRDefault="00DD346D" w:rsidP="00DD346D">
                  <w:pPr>
                    <w:rPr>
                      <w:sz w:val="20"/>
                      <w:szCs w:val="20"/>
                    </w:rPr>
                  </w:pPr>
                </w:p>
              </w:tc>
            </w:tr>
            <w:tr w:rsidR="00DD346D" w14:paraId="26D6D116"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7ADB7274" w14:textId="77777777" w:rsidR="00DD346D" w:rsidRDefault="00DD346D" w:rsidP="00DD346D">
                  <w:pPr>
                    <w:jc w:val="center"/>
                  </w:pPr>
                  <w:r>
                    <w:t>78</w:t>
                  </w:r>
                </w:p>
              </w:tc>
              <w:tc>
                <w:tcPr>
                  <w:tcW w:w="6744" w:type="dxa"/>
                  <w:tcBorders>
                    <w:top w:val="nil"/>
                    <w:left w:val="nil"/>
                    <w:bottom w:val="single" w:sz="4" w:space="0" w:color="auto"/>
                    <w:right w:val="single" w:sz="4" w:space="0" w:color="auto"/>
                  </w:tcBorders>
                  <w:noWrap/>
                  <w:vAlign w:val="bottom"/>
                  <w:hideMark/>
                </w:tcPr>
                <w:p w14:paraId="4FC2D8D1" w14:textId="77777777" w:rsidR="00DD346D" w:rsidRDefault="00DD346D" w:rsidP="00DD346D">
                  <w:pPr>
                    <w:rPr>
                      <w:b/>
                      <w:bCs/>
                      <w:color w:val="000000"/>
                    </w:rPr>
                  </w:pPr>
                  <w:r>
                    <w:rPr>
                      <w:b/>
                      <w:bCs/>
                      <w:color w:val="000000"/>
                    </w:rPr>
                    <w:t xml:space="preserve">Монтаж 3пол </w:t>
                  </w:r>
                  <w:proofErr w:type="spellStart"/>
                  <w:r>
                    <w:rPr>
                      <w:b/>
                      <w:bCs/>
                      <w:color w:val="000000"/>
                    </w:rPr>
                    <w:t>авт</w:t>
                  </w:r>
                  <w:proofErr w:type="spellEnd"/>
                  <w:r>
                    <w:rPr>
                      <w:b/>
                      <w:bCs/>
                      <w:color w:val="000000"/>
                    </w:rPr>
                    <w:t xml:space="preserve"> 32А </w:t>
                  </w:r>
                </w:p>
              </w:tc>
              <w:tc>
                <w:tcPr>
                  <w:tcW w:w="1014" w:type="dxa"/>
                  <w:tcBorders>
                    <w:top w:val="nil"/>
                    <w:left w:val="nil"/>
                    <w:bottom w:val="single" w:sz="4" w:space="0" w:color="auto"/>
                    <w:right w:val="nil"/>
                  </w:tcBorders>
                  <w:noWrap/>
                  <w:vAlign w:val="bottom"/>
                  <w:hideMark/>
                </w:tcPr>
                <w:p w14:paraId="0104B826" w14:textId="77777777" w:rsidR="00DD346D" w:rsidRDefault="00DD346D" w:rsidP="00DD346D">
                  <w:pPr>
                    <w:jc w:val="center"/>
                  </w:pPr>
                  <w:proofErr w:type="spellStart"/>
                  <w:r>
                    <w:t>шт</w:t>
                  </w:r>
                  <w:proofErr w:type="spellEnd"/>
                </w:p>
              </w:tc>
              <w:tc>
                <w:tcPr>
                  <w:tcW w:w="1199" w:type="dxa"/>
                  <w:tcBorders>
                    <w:top w:val="nil"/>
                    <w:left w:val="single" w:sz="4" w:space="0" w:color="auto"/>
                    <w:bottom w:val="single" w:sz="4" w:space="0" w:color="auto"/>
                    <w:right w:val="single" w:sz="4" w:space="0" w:color="auto"/>
                  </w:tcBorders>
                  <w:noWrap/>
                  <w:vAlign w:val="bottom"/>
                  <w:hideMark/>
                </w:tcPr>
                <w:p w14:paraId="2D1944B3" w14:textId="77777777" w:rsidR="00DD346D" w:rsidRDefault="00DD346D" w:rsidP="00DD346D">
                  <w:pPr>
                    <w:jc w:val="center"/>
                    <w:rPr>
                      <w:rFonts w:ascii="Arial CYR" w:hAnsi="Arial CYR" w:cs="Arial CYR"/>
                      <w:sz w:val="20"/>
                      <w:szCs w:val="20"/>
                    </w:rPr>
                  </w:pPr>
                  <w:r>
                    <w:rPr>
                      <w:rFonts w:ascii="Arial CYR" w:hAnsi="Arial CYR" w:cs="Arial CYR"/>
                      <w:sz w:val="20"/>
                      <w:szCs w:val="20"/>
                    </w:rPr>
                    <w:t>32,00</w:t>
                  </w:r>
                </w:p>
              </w:tc>
              <w:tc>
                <w:tcPr>
                  <w:tcW w:w="236" w:type="dxa"/>
                  <w:vAlign w:val="center"/>
                  <w:hideMark/>
                </w:tcPr>
                <w:p w14:paraId="3D6D5807" w14:textId="77777777" w:rsidR="00DD346D" w:rsidRDefault="00DD346D" w:rsidP="00DD346D">
                  <w:pPr>
                    <w:rPr>
                      <w:sz w:val="20"/>
                      <w:szCs w:val="20"/>
                    </w:rPr>
                  </w:pPr>
                </w:p>
              </w:tc>
            </w:tr>
            <w:tr w:rsidR="00DD346D" w14:paraId="315202F3"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1A1FEE32" w14:textId="77777777" w:rsidR="00DD346D" w:rsidRDefault="00DD346D" w:rsidP="00DD346D">
                  <w:pPr>
                    <w:jc w:val="center"/>
                  </w:pPr>
                  <w:r>
                    <w:t>79</w:t>
                  </w:r>
                </w:p>
              </w:tc>
              <w:tc>
                <w:tcPr>
                  <w:tcW w:w="6744" w:type="dxa"/>
                  <w:vAlign w:val="center"/>
                  <w:hideMark/>
                </w:tcPr>
                <w:p w14:paraId="5601A64A" w14:textId="77777777" w:rsidR="00DD346D" w:rsidRDefault="00DD346D" w:rsidP="00DD346D">
                  <w:pPr>
                    <w:jc w:val="right"/>
                    <w:rPr>
                      <w:i/>
                      <w:iCs/>
                      <w:color w:val="000000"/>
                    </w:rPr>
                  </w:pPr>
                  <w:r>
                    <w:rPr>
                      <w:i/>
                      <w:iCs/>
                      <w:color w:val="000000"/>
                    </w:rPr>
                    <w:t>Автоматический выключатель ABB SH203 32A 6kA </w:t>
                  </w:r>
                </w:p>
              </w:tc>
              <w:tc>
                <w:tcPr>
                  <w:tcW w:w="1014" w:type="dxa"/>
                  <w:tcBorders>
                    <w:top w:val="nil"/>
                    <w:left w:val="single" w:sz="4" w:space="0" w:color="auto"/>
                    <w:bottom w:val="single" w:sz="4" w:space="0" w:color="auto"/>
                    <w:right w:val="nil"/>
                  </w:tcBorders>
                  <w:noWrap/>
                  <w:vAlign w:val="bottom"/>
                  <w:hideMark/>
                </w:tcPr>
                <w:p w14:paraId="18555295" w14:textId="77777777" w:rsidR="00DD346D" w:rsidRDefault="00DD346D" w:rsidP="00DD346D">
                  <w:pPr>
                    <w:jc w:val="center"/>
                  </w:pPr>
                  <w:proofErr w:type="spellStart"/>
                  <w:r>
                    <w:t>шт</w:t>
                  </w:r>
                  <w:proofErr w:type="spellEnd"/>
                </w:p>
              </w:tc>
              <w:tc>
                <w:tcPr>
                  <w:tcW w:w="1199" w:type="dxa"/>
                  <w:tcBorders>
                    <w:top w:val="nil"/>
                    <w:left w:val="single" w:sz="4" w:space="0" w:color="auto"/>
                    <w:bottom w:val="single" w:sz="4" w:space="0" w:color="auto"/>
                    <w:right w:val="single" w:sz="4" w:space="0" w:color="auto"/>
                  </w:tcBorders>
                  <w:noWrap/>
                  <w:vAlign w:val="bottom"/>
                  <w:hideMark/>
                </w:tcPr>
                <w:p w14:paraId="1C4DCE9C" w14:textId="77777777" w:rsidR="00DD346D" w:rsidRDefault="00DD346D" w:rsidP="00DD346D">
                  <w:pPr>
                    <w:jc w:val="center"/>
                    <w:rPr>
                      <w:rFonts w:ascii="Arial CYR" w:hAnsi="Arial CYR" w:cs="Arial CYR"/>
                      <w:sz w:val="20"/>
                      <w:szCs w:val="20"/>
                    </w:rPr>
                  </w:pPr>
                  <w:r>
                    <w:rPr>
                      <w:rFonts w:ascii="Arial CYR" w:hAnsi="Arial CYR" w:cs="Arial CYR"/>
                      <w:sz w:val="20"/>
                      <w:szCs w:val="20"/>
                    </w:rPr>
                    <w:t>32,00</w:t>
                  </w:r>
                </w:p>
              </w:tc>
              <w:tc>
                <w:tcPr>
                  <w:tcW w:w="236" w:type="dxa"/>
                  <w:vAlign w:val="center"/>
                  <w:hideMark/>
                </w:tcPr>
                <w:p w14:paraId="6FFBFE27" w14:textId="77777777" w:rsidR="00DD346D" w:rsidRDefault="00DD346D" w:rsidP="00DD346D">
                  <w:pPr>
                    <w:rPr>
                      <w:sz w:val="20"/>
                      <w:szCs w:val="20"/>
                    </w:rPr>
                  </w:pPr>
                </w:p>
              </w:tc>
            </w:tr>
            <w:tr w:rsidR="00DD346D" w14:paraId="019BB9E7"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3247E398" w14:textId="77777777" w:rsidR="00DD346D" w:rsidRDefault="00DD346D" w:rsidP="00DD346D">
                  <w:pPr>
                    <w:jc w:val="center"/>
                  </w:pPr>
                  <w:r>
                    <w:t>80</w:t>
                  </w:r>
                </w:p>
              </w:tc>
              <w:tc>
                <w:tcPr>
                  <w:tcW w:w="6744" w:type="dxa"/>
                  <w:tcBorders>
                    <w:top w:val="single" w:sz="4" w:space="0" w:color="auto"/>
                    <w:left w:val="nil"/>
                    <w:bottom w:val="single" w:sz="4" w:space="0" w:color="auto"/>
                    <w:right w:val="single" w:sz="4" w:space="0" w:color="auto"/>
                  </w:tcBorders>
                  <w:noWrap/>
                  <w:vAlign w:val="bottom"/>
                  <w:hideMark/>
                </w:tcPr>
                <w:p w14:paraId="0AF3045B" w14:textId="77777777" w:rsidR="00DD346D" w:rsidRDefault="00DD346D" w:rsidP="00DD346D">
                  <w:pPr>
                    <w:rPr>
                      <w:b/>
                      <w:bCs/>
                      <w:color w:val="000000"/>
                    </w:rPr>
                  </w:pPr>
                  <w:r>
                    <w:rPr>
                      <w:b/>
                      <w:bCs/>
                      <w:color w:val="000000"/>
                    </w:rPr>
                    <w:t xml:space="preserve">Монтаж 1 пол </w:t>
                  </w:r>
                  <w:proofErr w:type="spellStart"/>
                  <w:r>
                    <w:rPr>
                      <w:b/>
                      <w:bCs/>
                      <w:color w:val="000000"/>
                    </w:rPr>
                    <w:t>авт</w:t>
                  </w:r>
                  <w:proofErr w:type="spellEnd"/>
                  <w:r>
                    <w:rPr>
                      <w:b/>
                      <w:bCs/>
                      <w:color w:val="000000"/>
                    </w:rPr>
                    <w:t xml:space="preserve"> 25А</w:t>
                  </w:r>
                </w:p>
              </w:tc>
              <w:tc>
                <w:tcPr>
                  <w:tcW w:w="1014" w:type="dxa"/>
                  <w:tcBorders>
                    <w:top w:val="nil"/>
                    <w:left w:val="nil"/>
                    <w:bottom w:val="single" w:sz="4" w:space="0" w:color="auto"/>
                    <w:right w:val="nil"/>
                  </w:tcBorders>
                  <w:noWrap/>
                  <w:vAlign w:val="bottom"/>
                  <w:hideMark/>
                </w:tcPr>
                <w:p w14:paraId="27FACB23" w14:textId="77777777" w:rsidR="00DD346D" w:rsidRDefault="00DD346D" w:rsidP="00DD346D">
                  <w:pPr>
                    <w:jc w:val="center"/>
                  </w:pPr>
                  <w:proofErr w:type="spellStart"/>
                  <w:r>
                    <w:t>шт</w:t>
                  </w:r>
                  <w:proofErr w:type="spellEnd"/>
                </w:p>
              </w:tc>
              <w:tc>
                <w:tcPr>
                  <w:tcW w:w="1199" w:type="dxa"/>
                  <w:tcBorders>
                    <w:top w:val="nil"/>
                    <w:left w:val="single" w:sz="4" w:space="0" w:color="auto"/>
                    <w:bottom w:val="single" w:sz="4" w:space="0" w:color="auto"/>
                    <w:right w:val="single" w:sz="4" w:space="0" w:color="auto"/>
                  </w:tcBorders>
                  <w:noWrap/>
                  <w:vAlign w:val="bottom"/>
                  <w:hideMark/>
                </w:tcPr>
                <w:p w14:paraId="5B4FBA68" w14:textId="77777777" w:rsidR="00DD346D" w:rsidRDefault="00DD346D" w:rsidP="00DD346D">
                  <w:pPr>
                    <w:jc w:val="center"/>
                    <w:rPr>
                      <w:rFonts w:ascii="Arial CYR" w:hAnsi="Arial CYR" w:cs="Arial CYR"/>
                      <w:sz w:val="20"/>
                      <w:szCs w:val="20"/>
                    </w:rPr>
                  </w:pPr>
                  <w:r>
                    <w:rPr>
                      <w:rFonts w:ascii="Arial CYR" w:hAnsi="Arial CYR" w:cs="Arial CYR"/>
                      <w:sz w:val="20"/>
                      <w:szCs w:val="20"/>
                    </w:rPr>
                    <w:t>26,00</w:t>
                  </w:r>
                </w:p>
              </w:tc>
              <w:tc>
                <w:tcPr>
                  <w:tcW w:w="236" w:type="dxa"/>
                  <w:vAlign w:val="center"/>
                  <w:hideMark/>
                </w:tcPr>
                <w:p w14:paraId="1CAF0691" w14:textId="77777777" w:rsidR="00DD346D" w:rsidRDefault="00DD346D" w:rsidP="00DD346D">
                  <w:pPr>
                    <w:rPr>
                      <w:sz w:val="20"/>
                      <w:szCs w:val="20"/>
                    </w:rPr>
                  </w:pPr>
                </w:p>
              </w:tc>
            </w:tr>
            <w:tr w:rsidR="00DD346D" w14:paraId="4EF1E465"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4E37827F" w14:textId="77777777" w:rsidR="00DD346D" w:rsidRDefault="00DD346D" w:rsidP="00DD346D">
                  <w:pPr>
                    <w:jc w:val="center"/>
                  </w:pPr>
                  <w:r>
                    <w:t>81</w:t>
                  </w:r>
                </w:p>
              </w:tc>
              <w:tc>
                <w:tcPr>
                  <w:tcW w:w="6744" w:type="dxa"/>
                  <w:tcBorders>
                    <w:top w:val="nil"/>
                    <w:left w:val="nil"/>
                    <w:bottom w:val="single" w:sz="4" w:space="0" w:color="auto"/>
                    <w:right w:val="single" w:sz="4" w:space="0" w:color="auto"/>
                  </w:tcBorders>
                  <w:noWrap/>
                  <w:vAlign w:val="center"/>
                  <w:hideMark/>
                </w:tcPr>
                <w:p w14:paraId="42962917" w14:textId="77777777" w:rsidR="00DD346D" w:rsidRDefault="00DD346D" w:rsidP="00DD346D">
                  <w:pPr>
                    <w:jc w:val="right"/>
                    <w:rPr>
                      <w:i/>
                      <w:iCs/>
                    </w:rPr>
                  </w:pPr>
                  <w:r>
                    <w:rPr>
                      <w:i/>
                      <w:iCs/>
                    </w:rPr>
                    <w:t xml:space="preserve">ABB 1 пол </w:t>
                  </w:r>
                  <w:proofErr w:type="spellStart"/>
                  <w:r>
                    <w:rPr>
                      <w:i/>
                      <w:iCs/>
                    </w:rPr>
                    <w:t>авт</w:t>
                  </w:r>
                  <w:proofErr w:type="spellEnd"/>
                  <w:r>
                    <w:rPr>
                      <w:i/>
                      <w:iCs/>
                    </w:rPr>
                    <w:t xml:space="preserve"> 20А </w:t>
                  </w:r>
                </w:p>
              </w:tc>
              <w:tc>
                <w:tcPr>
                  <w:tcW w:w="1014" w:type="dxa"/>
                  <w:tcBorders>
                    <w:top w:val="nil"/>
                    <w:left w:val="nil"/>
                    <w:bottom w:val="single" w:sz="4" w:space="0" w:color="auto"/>
                    <w:right w:val="nil"/>
                  </w:tcBorders>
                  <w:noWrap/>
                  <w:vAlign w:val="bottom"/>
                  <w:hideMark/>
                </w:tcPr>
                <w:p w14:paraId="15B32C54" w14:textId="77777777" w:rsidR="00DD346D" w:rsidRDefault="00DD346D" w:rsidP="00DD346D">
                  <w:pPr>
                    <w:jc w:val="center"/>
                  </w:pPr>
                  <w:proofErr w:type="spellStart"/>
                  <w:r>
                    <w:t>шт</w:t>
                  </w:r>
                  <w:proofErr w:type="spellEnd"/>
                </w:p>
              </w:tc>
              <w:tc>
                <w:tcPr>
                  <w:tcW w:w="1199" w:type="dxa"/>
                  <w:tcBorders>
                    <w:top w:val="nil"/>
                    <w:left w:val="single" w:sz="4" w:space="0" w:color="auto"/>
                    <w:bottom w:val="single" w:sz="4" w:space="0" w:color="auto"/>
                    <w:right w:val="single" w:sz="4" w:space="0" w:color="auto"/>
                  </w:tcBorders>
                  <w:noWrap/>
                  <w:vAlign w:val="bottom"/>
                  <w:hideMark/>
                </w:tcPr>
                <w:p w14:paraId="15B8453F" w14:textId="77777777" w:rsidR="00DD346D" w:rsidRDefault="00DD346D" w:rsidP="00DD346D">
                  <w:pPr>
                    <w:jc w:val="center"/>
                    <w:rPr>
                      <w:rFonts w:ascii="Arial CYR" w:hAnsi="Arial CYR" w:cs="Arial CYR"/>
                      <w:sz w:val="20"/>
                      <w:szCs w:val="20"/>
                    </w:rPr>
                  </w:pPr>
                  <w:r>
                    <w:rPr>
                      <w:rFonts w:ascii="Arial CYR" w:hAnsi="Arial CYR" w:cs="Arial CYR"/>
                      <w:sz w:val="20"/>
                      <w:szCs w:val="20"/>
                    </w:rPr>
                    <w:t>26,00</w:t>
                  </w:r>
                </w:p>
              </w:tc>
              <w:tc>
                <w:tcPr>
                  <w:tcW w:w="236" w:type="dxa"/>
                  <w:vAlign w:val="center"/>
                  <w:hideMark/>
                </w:tcPr>
                <w:p w14:paraId="5945343D" w14:textId="77777777" w:rsidR="00DD346D" w:rsidRDefault="00DD346D" w:rsidP="00DD346D">
                  <w:pPr>
                    <w:rPr>
                      <w:sz w:val="20"/>
                      <w:szCs w:val="20"/>
                    </w:rPr>
                  </w:pPr>
                </w:p>
              </w:tc>
            </w:tr>
            <w:tr w:rsidR="00DD346D" w14:paraId="35AA1F57"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30D3E789" w14:textId="77777777" w:rsidR="00DD346D" w:rsidRDefault="00DD346D" w:rsidP="00DD346D">
                  <w:pPr>
                    <w:jc w:val="center"/>
                  </w:pPr>
                  <w:r>
                    <w:t>82</w:t>
                  </w:r>
                </w:p>
              </w:tc>
              <w:tc>
                <w:tcPr>
                  <w:tcW w:w="6744" w:type="dxa"/>
                  <w:tcBorders>
                    <w:top w:val="nil"/>
                    <w:left w:val="nil"/>
                    <w:bottom w:val="single" w:sz="4" w:space="0" w:color="auto"/>
                    <w:right w:val="single" w:sz="4" w:space="0" w:color="auto"/>
                  </w:tcBorders>
                  <w:noWrap/>
                  <w:vAlign w:val="bottom"/>
                  <w:hideMark/>
                </w:tcPr>
                <w:p w14:paraId="4C663B60" w14:textId="77777777" w:rsidR="00DD346D" w:rsidRDefault="00DD346D" w:rsidP="00DD346D">
                  <w:pPr>
                    <w:rPr>
                      <w:b/>
                      <w:bCs/>
                      <w:color w:val="000000"/>
                    </w:rPr>
                  </w:pPr>
                  <w:r>
                    <w:rPr>
                      <w:b/>
                      <w:bCs/>
                      <w:color w:val="000000"/>
                    </w:rPr>
                    <w:t xml:space="preserve">Монтаж 1 пол </w:t>
                  </w:r>
                  <w:proofErr w:type="spellStart"/>
                  <w:r>
                    <w:rPr>
                      <w:b/>
                      <w:bCs/>
                      <w:color w:val="000000"/>
                    </w:rPr>
                    <w:t>авт</w:t>
                  </w:r>
                  <w:proofErr w:type="spellEnd"/>
                  <w:r>
                    <w:rPr>
                      <w:b/>
                      <w:bCs/>
                      <w:color w:val="000000"/>
                    </w:rPr>
                    <w:t xml:space="preserve"> 16А </w:t>
                  </w:r>
                </w:p>
              </w:tc>
              <w:tc>
                <w:tcPr>
                  <w:tcW w:w="1014" w:type="dxa"/>
                  <w:tcBorders>
                    <w:top w:val="nil"/>
                    <w:left w:val="nil"/>
                    <w:bottom w:val="single" w:sz="4" w:space="0" w:color="auto"/>
                    <w:right w:val="nil"/>
                  </w:tcBorders>
                  <w:noWrap/>
                  <w:vAlign w:val="bottom"/>
                  <w:hideMark/>
                </w:tcPr>
                <w:p w14:paraId="0900AC18" w14:textId="77777777" w:rsidR="00DD346D" w:rsidRDefault="00DD346D" w:rsidP="00DD346D">
                  <w:pPr>
                    <w:jc w:val="center"/>
                  </w:pPr>
                  <w:proofErr w:type="spellStart"/>
                  <w:r>
                    <w:t>шт</w:t>
                  </w:r>
                  <w:proofErr w:type="spellEnd"/>
                </w:p>
              </w:tc>
              <w:tc>
                <w:tcPr>
                  <w:tcW w:w="1199" w:type="dxa"/>
                  <w:tcBorders>
                    <w:top w:val="nil"/>
                    <w:left w:val="single" w:sz="4" w:space="0" w:color="auto"/>
                    <w:bottom w:val="single" w:sz="4" w:space="0" w:color="auto"/>
                    <w:right w:val="single" w:sz="4" w:space="0" w:color="auto"/>
                  </w:tcBorders>
                  <w:noWrap/>
                  <w:vAlign w:val="bottom"/>
                  <w:hideMark/>
                </w:tcPr>
                <w:p w14:paraId="79D6BC81" w14:textId="77777777" w:rsidR="00DD346D" w:rsidRDefault="00DD346D" w:rsidP="00DD346D">
                  <w:pPr>
                    <w:jc w:val="center"/>
                    <w:rPr>
                      <w:rFonts w:ascii="Arial CYR" w:hAnsi="Arial CYR" w:cs="Arial CYR"/>
                      <w:sz w:val="20"/>
                      <w:szCs w:val="20"/>
                    </w:rPr>
                  </w:pPr>
                  <w:r>
                    <w:rPr>
                      <w:rFonts w:ascii="Arial CYR" w:hAnsi="Arial CYR" w:cs="Arial CYR"/>
                      <w:sz w:val="20"/>
                      <w:szCs w:val="20"/>
                    </w:rPr>
                    <w:t>54,00</w:t>
                  </w:r>
                </w:p>
              </w:tc>
              <w:tc>
                <w:tcPr>
                  <w:tcW w:w="236" w:type="dxa"/>
                  <w:vAlign w:val="center"/>
                  <w:hideMark/>
                </w:tcPr>
                <w:p w14:paraId="3E0A8C03" w14:textId="77777777" w:rsidR="00DD346D" w:rsidRDefault="00DD346D" w:rsidP="00DD346D">
                  <w:pPr>
                    <w:rPr>
                      <w:sz w:val="20"/>
                      <w:szCs w:val="20"/>
                    </w:rPr>
                  </w:pPr>
                </w:p>
              </w:tc>
            </w:tr>
            <w:tr w:rsidR="00DD346D" w14:paraId="0BF853DF"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5A8114AF" w14:textId="77777777" w:rsidR="00DD346D" w:rsidRDefault="00DD346D" w:rsidP="00DD346D">
                  <w:pPr>
                    <w:jc w:val="center"/>
                  </w:pPr>
                  <w:r>
                    <w:t>83</w:t>
                  </w:r>
                </w:p>
              </w:tc>
              <w:tc>
                <w:tcPr>
                  <w:tcW w:w="6744" w:type="dxa"/>
                  <w:tcBorders>
                    <w:top w:val="nil"/>
                    <w:left w:val="nil"/>
                    <w:bottom w:val="single" w:sz="4" w:space="0" w:color="auto"/>
                    <w:right w:val="single" w:sz="4" w:space="0" w:color="auto"/>
                  </w:tcBorders>
                  <w:noWrap/>
                  <w:vAlign w:val="center"/>
                  <w:hideMark/>
                </w:tcPr>
                <w:p w14:paraId="250373BD" w14:textId="77777777" w:rsidR="00DD346D" w:rsidRDefault="00DD346D" w:rsidP="00DD346D">
                  <w:pPr>
                    <w:jc w:val="right"/>
                    <w:rPr>
                      <w:i/>
                      <w:iCs/>
                    </w:rPr>
                  </w:pPr>
                  <w:r>
                    <w:rPr>
                      <w:i/>
                      <w:iCs/>
                    </w:rPr>
                    <w:t xml:space="preserve">ABB 1 пол </w:t>
                  </w:r>
                  <w:proofErr w:type="spellStart"/>
                  <w:r>
                    <w:rPr>
                      <w:i/>
                      <w:iCs/>
                    </w:rPr>
                    <w:t>авт</w:t>
                  </w:r>
                  <w:proofErr w:type="spellEnd"/>
                  <w:r>
                    <w:rPr>
                      <w:i/>
                      <w:iCs/>
                    </w:rPr>
                    <w:t xml:space="preserve"> 20А </w:t>
                  </w:r>
                </w:p>
              </w:tc>
              <w:tc>
                <w:tcPr>
                  <w:tcW w:w="1014" w:type="dxa"/>
                  <w:tcBorders>
                    <w:top w:val="nil"/>
                    <w:left w:val="nil"/>
                    <w:bottom w:val="single" w:sz="4" w:space="0" w:color="auto"/>
                    <w:right w:val="nil"/>
                  </w:tcBorders>
                  <w:noWrap/>
                  <w:vAlign w:val="bottom"/>
                  <w:hideMark/>
                </w:tcPr>
                <w:p w14:paraId="107BDE4C" w14:textId="77777777" w:rsidR="00DD346D" w:rsidRDefault="00DD346D" w:rsidP="00DD346D">
                  <w:pPr>
                    <w:jc w:val="center"/>
                  </w:pPr>
                  <w:proofErr w:type="spellStart"/>
                  <w:r>
                    <w:t>шт</w:t>
                  </w:r>
                  <w:proofErr w:type="spellEnd"/>
                </w:p>
              </w:tc>
              <w:tc>
                <w:tcPr>
                  <w:tcW w:w="1199" w:type="dxa"/>
                  <w:tcBorders>
                    <w:top w:val="nil"/>
                    <w:left w:val="single" w:sz="4" w:space="0" w:color="auto"/>
                    <w:bottom w:val="single" w:sz="4" w:space="0" w:color="auto"/>
                    <w:right w:val="single" w:sz="4" w:space="0" w:color="auto"/>
                  </w:tcBorders>
                  <w:noWrap/>
                  <w:vAlign w:val="bottom"/>
                  <w:hideMark/>
                </w:tcPr>
                <w:p w14:paraId="7B0BCBC5" w14:textId="77777777" w:rsidR="00DD346D" w:rsidRDefault="00DD346D" w:rsidP="00DD346D">
                  <w:pPr>
                    <w:jc w:val="center"/>
                    <w:rPr>
                      <w:rFonts w:ascii="Arial CYR" w:hAnsi="Arial CYR" w:cs="Arial CYR"/>
                      <w:sz w:val="20"/>
                      <w:szCs w:val="20"/>
                    </w:rPr>
                  </w:pPr>
                  <w:r>
                    <w:rPr>
                      <w:rFonts w:ascii="Arial CYR" w:hAnsi="Arial CYR" w:cs="Arial CYR"/>
                      <w:sz w:val="20"/>
                      <w:szCs w:val="20"/>
                    </w:rPr>
                    <w:t>54,00</w:t>
                  </w:r>
                </w:p>
              </w:tc>
              <w:tc>
                <w:tcPr>
                  <w:tcW w:w="236" w:type="dxa"/>
                  <w:vAlign w:val="center"/>
                  <w:hideMark/>
                </w:tcPr>
                <w:p w14:paraId="0E952D52" w14:textId="77777777" w:rsidR="00DD346D" w:rsidRDefault="00DD346D" w:rsidP="00DD346D">
                  <w:pPr>
                    <w:rPr>
                      <w:sz w:val="20"/>
                      <w:szCs w:val="20"/>
                    </w:rPr>
                  </w:pPr>
                </w:p>
              </w:tc>
            </w:tr>
            <w:tr w:rsidR="00DD346D" w14:paraId="3BE98FD1"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50B64483" w14:textId="77777777" w:rsidR="00DD346D" w:rsidRDefault="00DD346D" w:rsidP="00DD346D">
                  <w:pPr>
                    <w:jc w:val="center"/>
                  </w:pPr>
                  <w:r>
                    <w:t>84</w:t>
                  </w:r>
                </w:p>
              </w:tc>
              <w:tc>
                <w:tcPr>
                  <w:tcW w:w="6744" w:type="dxa"/>
                  <w:tcBorders>
                    <w:top w:val="nil"/>
                    <w:left w:val="nil"/>
                    <w:bottom w:val="single" w:sz="4" w:space="0" w:color="auto"/>
                    <w:right w:val="single" w:sz="4" w:space="0" w:color="auto"/>
                  </w:tcBorders>
                  <w:noWrap/>
                  <w:vAlign w:val="bottom"/>
                  <w:hideMark/>
                </w:tcPr>
                <w:p w14:paraId="7B6F3FC3" w14:textId="77777777" w:rsidR="00DD346D" w:rsidRDefault="00DD346D" w:rsidP="00DD346D">
                  <w:pPr>
                    <w:rPr>
                      <w:b/>
                      <w:bCs/>
                      <w:color w:val="000000"/>
                    </w:rPr>
                  </w:pPr>
                  <w:r>
                    <w:rPr>
                      <w:b/>
                      <w:bCs/>
                      <w:color w:val="000000"/>
                    </w:rPr>
                    <w:t>Монтаж светодиодной ленты</w:t>
                  </w:r>
                </w:p>
              </w:tc>
              <w:tc>
                <w:tcPr>
                  <w:tcW w:w="1014" w:type="dxa"/>
                  <w:tcBorders>
                    <w:top w:val="nil"/>
                    <w:left w:val="nil"/>
                    <w:bottom w:val="single" w:sz="4" w:space="0" w:color="auto"/>
                    <w:right w:val="nil"/>
                  </w:tcBorders>
                  <w:noWrap/>
                  <w:vAlign w:val="bottom"/>
                  <w:hideMark/>
                </w:tcPr>
                <w:p w14:paraId="75EE0470" w14:textId="77777777" w:rsidR="00DD346D" w:rsidRDefault="00DD346D" w:rsidP="00DD346D">
                  <w:pPr>
                    <w:jc w:val="center"/>
                  </w:pPr>
                  <w:proofErr w:type="spellStart"/>
                  <w:proofErr w:type="gramStart"/>
                  <w:r>
                    <w:t>м.п</w:t>
                  </w:r>
                  <w:proofErr w:type="spellEnd"/>
                  <w:proofErr w:type="gramEnd"/>
                </w:p>
              </w:tc>
              <w:tc>
                <w:tcPr>
                  <w:tcW w:w="1199" w:type="dxa"/>
                  <w:tcBorders>
                    <w:top w:val="nil"/>
                    <w:left w:val="single" w:sz="4" w:space="0" w:color="auto"/>
                    <w:bottom w:val="single" w:sz="4" w:space="0" w:color="auto"/>
                    <w:right w:val="single" w:sz="4" w:space="0" w:color="auto"/>
                  </w:tcBorders>
                  <w:noWrap/>
                  <w:vAlign w:val="bottom"/>
                  <w:hideMark/>
                </w:tcPr>
                <w:p w14:paraId="472D2C68" w14:textId="77777777" w:rsidR="00DD346D" w:rsidRDefault="00DD346D" w:rsidP="00DD346D">
                  <w:pPr>
                    <w:jc w:val="center"/>
                    <w:rPr>
                      <w:rFonts w:ascii="Arial CYR" w:hAnsi="Arial CYR" w:cs="Arial CYR"/>
                      <w:sz w:val="20"/>
                      <w:szCs w:val="20"/>
                    </w:rPr>
                  </w:pPr>
                  <w:r>
                    <w:rPr>
                      <w:rFonts w:ascii="Arial CYR" w:hAnsi="Arial CYR" w:cs="Arial CYR"/>
                      <w:sz w:val="20"/>
                      <w:szCs w:val="20"/>
                    </w:rPr>
                    <w:t>420,00</w:t>
                  </w:r>
                </w:p>
              </w:tc>
              <w:tc>
                <w:tcPr>
                  <w:tcW w:w="236" w:type="dxa"/>
                  <w:vAlign w:val="center"/>
                  <w:hideMark/>
                </w:tcPr>
                <w:p w14:paraId="2B0D6507" w14:textId="77777777" w:rsidR="00DD346D" w:rsidRDefault="00DD346D" w:rsidP="00DD346D">
                  <w:pPr>
                    <w:rPr>
                      <w:sz w:val="20"/>
                      <w:szCs w:val="20"/>
                    </w:rPr>
                  </w:pPr>
                </w:p>
              </w:tc>
            </w:tr>
            <w:tr w:rsidR="00DD346D" w14:paraId="7F5CA136"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0A3F0957" w14:textId="77777777" w:rsidR="00DD346D" w:rsidRDefault="00DD346D" w:rsidP="00DD346D">
                  <w:pPr>
                    <w:jc w:val="center"/>
                  </w:pPr>
                  <w:r>
                    <w:t>85</w:t>
                  </w:r>
                </w:p>
              </w:tc>
              <w:tc>
                <w:tcPr>
                  <w:tcW w:w="6744" w:type="dxa"/>
                  <w:tcBorders>
                    <w:top w:val="nil"/>
                    <w:left w:val="nil"/>
                    <w:bottom w:val="single" w:sz="4" w:space="0" w:color="auto"/>
                    <w:right w:val="single" w:sz="4" w:space="0" w:color="auto"/>
                  </w:tcBorders>
                  <w:noWrap/>
                  <w:vAlign w:val="center"/>
                  <w:hideMark/>
                </w:tcPr>
                <w:p w14:paraId="2F55FBDD" w14:textId="77777777" w:rsidR="00DD346D" w:rsidRDefault="00DD346D" w:rsidP="00DD346D">
                  <w:pPr>
                    <w:jc w:val="right"/>
                    <w:rPr>
                      <w:i/>
                      <w:iCs/>
                    </w:rPr>
                  </w:pPr>
                  <w:r>
                    <w:rPr>
                      <w:i/>
                      <w:iCs/>
                    </w:rPr>
                    <w:t>Светодиодная лента</w:t>
                  </w:r>
                </w:p>
              </w:tc>
              <w:tc>
                <w:tcPr>
                  <w:tcW w:w="1014" w:type="dxa"/>
                  <w:tcBorders>
                    <w:top w:val="nil"/>
                    <w:left w:val="nil"/>
                    <w:bottom w:val="single" w:sz="4" w:space="0" w:color="auto"/>
                    <w:right w:val="nil"/>
                  </w:tcBorders>
                  <w:noWrap/>
                  <w:vAlign w:val="bottom"/>
                  <w:hideMark/>
                </w:tcPr>
                <w:p w14:paraId="10AC1C0A" w14:textId="77777777" w:rsidR="00DD346D" w:rsidRDefault="00DD346D" w:rsidP="00DD346D">
                  <w:pPr>
                    <w:jc w:val="center"/>
                  </w:pPr>
                  <w:proofErr w:type="spellStart"/>
                  <w:proofErr w:type="gramStart"/>
                  <w:r>
                    <w:t>м.п</w:t>
                  </w:r>
                  <w:proofErr w:type="spellEnd"/>
                  <w:proofErr w:type="gramEnd"/>
                </w:p>
              </w:tc>
              <w:tc>
                <w:tcPr>
                  <w:tcW w:w="1199" w:type="dxa"/>
                  <w:tcBorders>
                    <w:top w:val="nil"/>
                    <w:left w:val="single" w:sz="4" w:space="0" w:color="auto"/>
                    <w:bottom w:val="single" w:sz="4" w:space="0" w:color="auto"/>
                    <w:right w:val="single" w:sz="4" w:space="0" w:color="auto"/>
                  </w:tcBorders>
                  <w:noWrap/>
                  <w:vAlign w:val="bottom"/>
                  <w:hideMark/>
                </w:tcPr>
                <w:p w14:paraId="35BC5B70" w14:textId="77777777" w:rsidR="00DD346D" w:rsidRDefault="00DD346D" w:rsidP="00DD346D">
                  <w:pPr>
                    <w:jc w:val="center"/>
                    <w:rPr>
                      <w:rFonts w:ascii="Arial CYR" w:hAnsi="Arial CYR" w:cs="Arial CYR"/>
                      <w:sz w:val="20"/>
                      <w:szCs w:val="20"/>
                    </w:rPr>
                  </w:pPr>
                  <w:r>
                    <w:rPr>
                      <w:rFonts w:ascii="Arial CYR" w:hAnsi="Arial CYR" w:cs="Arial CYR"/>
                      <w:sz w:val="20"/>
                      <w:szCs w:val="20"/>
                    </w:rPr>
                    <w:t>441,00</w:t>
                  </w:r>
                </w:p>
              </w:tc>
              <w:tc>
                <w:tcPr>
                  <w:tcW w:w="236" w:type="dxa"/>
                  <w:vAlign w:val="center"/>
                  <w:hideMark/>
                </w:tcPr>
                <w:p w14:paraId="160CAD2F" w14:textId="77777777" w:rsidR="00DD346D" w:rsidRDefault="00DD346D" w:rsidP="00DD346D">
                  <w:pPr>
                    <w:rPr>
                      <w:sz w:val="20"/>
                      <w:szCs w:val="20"/>
                    </w:rPr>
                  </w:pPr>
                </w:p>
              </w:tc>
            </w:tr>
            <w:tr w:rsidR="00DD346D" w14:paraId="7B57104E"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1FA19D37" w14:textId="77777777" w:rsidR="00DD346D" w:rsidRDefault="00DD346D" w:rsidP="00DD346D">
                  <w:pPr>
                    <w:jc w:val="center"/>
                  </w:pPr>
                  <w:r>
                    <w:t>86</w:t>
                  </w:r>
                </w:p>
              </w:tc>
              <w:tc>
                <w:tcPr>
                  <w:tcW w:w="6744" w:type="dxa"/>
                  <w:tcBorders>
                    <w:top w:val="nil"/>
                    <w:left w:val="nil"/>
                    <w:bottom w:val="single" w:sz="4" w:space="0" w:color="auto"/>
                    <w:right w:val="single" w:sz="4" w:space="0" w:color="auto"/>
                  </w:tcBorders>
                  <w:noWrap/>
                  <w:vAlign w:val="bottom"/>
                  <w:hideMark/>
                </w:tcPr>
                <w:p w14:paraId="1618FF8E" w14:textId="77777777" w:rsidR="00DD346D" w:rsidRDefault="00DD346D" w:rsidP="00DD346D">
                  <w:pPr>
                    <w:rPr>
                      <w:b/>
                      <w:bCs/>
                      <w:color w:val="000000"/>
                    </w:rPr>
                  </w:pPr>
                  <w:r>
                    <w:rPr>
                      <w:b/>
                      <w:bCs/>
                      <w:color w:val="000000"/>
                    </w:rPr>
                    <w:t xml:space="preserve">Монтаж </w:t>
                  </w:r>
                  <w:proofErr w:type="spellStart"/>
                  <w:r>
                    <w:rPr>
                      <w:b/>
                      <w:bCs/>
                      <w:color w:val="000000"/>
                    </w:rPr>
                    <w:t>алюминеевого</w:t>
                  </w:r>
                  <w:proofErr w:type="spellEnd"/>
                  <w:r>
                    <w:rPr>
                      <w:b/>
                      <w:bCs/>
                      <w:color w:val="000000"/>
                    </w:rPr>
                    <w:t xml:space="preserve"> профиля под ленту</w:t>
                  </w:r>
                </w:p>
              </w:tc>
              <w:tc>
                <w:tcPr>
                  <w:tcW w:w="1014" w:type="dxa"/>
                  <w:tcBorders>
                    <w:top w:val="nil"/>
                    <w:left w:val="nil"/>
                    <w:bottom w:val="single" w:sz="4" w:space="0" w:color="auto"/>
                    <w:right w:val="nil"/>
                  </w:tcBorders>
                  <w:noWrap/>
                  <w:vAlign w:val="bottom"/>
                  <w:hideMark/>
                </w:tcPr>
                <w:p w14:paraId="5810A361" w14:textId="77777777" w:rsidR="00DD346D" w:rsidRDefault="00DD346D" w:rsidP="00DD346D">
                  <w:pPr>
                    <w:jc w:val="center"/>
                  </w:pPr>
                  <w:proofErr w:type="spellStart"/>
                  <w:proofErr w:type="gramStart"/>
                  <w:r>
                    <w:t>м.п</w:t>
                  </w:r>
                  <w:proofErr w:type="spellEnd"/>
                  <w:proofErr w:type="gramEnd"/>
                </w:p>
              </w:tc>
              <w:tc>
                <w:tcPr>
                  <w:tcW w:w="1199" w:type="dxa"/>
                  <w:tcBorders>
                    <w:top w:val="nil"/>
                    <w:left w:val="single" w:sz="4" w:space="0" w:color="auto"/>
                    <w:bottom w:val="single" w:sz="4" w:space="0" w:color="auto"/>
                    <w:right w:val="single" w:sz="4" w:space="0" w:color="auto"/>
                  </w:tcBorders>
                  <w:noWrap/>
                  <w:vAlign w:val="bottom"/>
                  <w:hideMark/>
                </w:tcPr>
                <w:p w14:paraId="1158B44E" w14:textId="77777777" w:rsidR="00DD346D" w:rsidRDefault="00DD346D" w:rsidP="00DD346D">
                  <w:pPr>
                    <w:jc w:val="center"/>
                    <w:rPr>
                      <w:rFonts w:ascii="Arial CYR" w:hAnsi="Arial CYR" w:cs="Arial CYR"/>
                      <w:sz w:val="20"/>
                      <w:szCs w:val="20"/>
                    </w:rPr>
                  </w:pPr>
                  <w:r>
                    <w:rPr>
                      <w:rFonts w:ascii="Arial CYR" w:hAnsi="Arial CYR" w:cs="Arial CYR"/>
                      <w:sz w:val="20"/>
                      <w:szCs w:val="20"/>
                    </w:rPr>
                    <w:t>48,00</w:t>
                  </w:r>
                </w:p>
              </w:tc>
              <w:tc>
                <w:tcPr>
                  <w:tcW w:w="236" w:type="dxa"/>
                  <w:vAlign w:val="center"/>
                  <w:hideMark/>
                </w:tcPr>
                <w:p w14:paraId="1309D5AD" w14:textId="77777777" w:rsidR="00DD346D" w:rsidRDefault="00DD346D" w:rsidP="00DD346D">
                  <w:pPr>
                    <w:rPr>
                      <w:sz w:val="20"/>
                      <w:szCs w:val="20"/>
                    </w:rPr>
                  </w:pPr>
                </w:p>
              </w:tc>
            </w:tr>
            <w:tr w:rsidR="00DD346D" w14:paraId="71FC66FA"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561984F5" w14:textId="77777777" w:rsidR="00DD346D" w:rsidRDefault="00DD346D" w:rsidP="00DD346D">
                  <w:pPr>
                    <w:jc w:val="center"/>
                  </w:pPr>
                  <w:r>
                    <w:t>87</w:t>
                  </w:r>
                </w:p>
              </w:tc>
              <w:tc>
                <w:tcPr>
                  <w:tcW w:w="6744" w:type="dxa"/>
                  <w:tcBorders>
                    <w:top w:val="nil"/>
                    <w:left w:val="nil"/>
                    <w:bottom w:val="single" w:sz="4" w:space="0" w:color="auto"/>
                    <w:right w:val="single" w:sz="4" w:space="0" w:color="auto"/>
                  </w:tcBorders>
                  <w:noWrap/>
                  <w:vAlign w:val="center"/>
                  <w:hideMark/>
                </w:tcPr>
                <w:p w14:paraId="2C0E9853" w14:textId="77777777" w:rsidR="00DD346D" w:rsidRDefault="00DD346D" w:rsidP="00DD346D">
                  <w:pPr>
                    <w:jc w:val="right"/>
                    <w:rPr>
                      <w:i/>
                      <w:iCs/>
                    </w:rPr>
                  </w:pPr>
                  <w:r>
                    <w:rPr>
                      <w:i/>
                      <w:iCs/>
                    </w:rPr>
                    <w:t xml:space="preserve"> </w:t>
                  </w:r>
                  <w:proofErr w:type="spellStart"/>
                  <w:r>
                    <w:rPr>
                      <w:i/>
                      <w:iCs/>
                    </w:rPr>
                    <w:t>Алюминеевый</w:t>
                  </w:r>
                  <w:proofErr w:type="spellEnd"/>
                  <w:r>
                    <w:rPr>
                      <w:i/>
                      <w:iCs/>
                    </w:rPr>
                    <w:t xml:space="preserve"> профиль под ленту</w:t>
                  </w:r>
                </w:p>
              </w:tc>
              <w:tc>
                <w:tcPr>
                  <w:tcW w:w="1014" w:type="dxa"/>
                  <w:tcBorders>
                    <w:top w:val="nil"/>
                    <w:left w:val="nil"/>
                    <w:bottom w:val="single" w:sz="4" w:space="0" w:color="auto"/>
                    <w:right w:val="nil"/>
                  </w:tcBorders>
                  <w:noWrap/>
                  <w:vAlign w:val="bottom"/>
                  <w:hideMark/>
                </w:tcPr>
                <w:p w14:paraId="46F68284" w14:textId="77777777" w:rsidR="00DD346D" w:rsidRDefault="00DD346D" w:rsidP="00DD346D">
                  <w:pPr>
                    <w:jc w:val="center"/>
                  </w:pPr>
                  <w:proofErr w:type="spellStart"/>
                  <w:proofErr w:type="gramStart"/>
                  <w:r>
                    <w:t>м.п</w:t>
                  </w:r>
                  <w:proofErr w:type="spellEnd"/>
                  <w:proofErr w:type="gramEnd"/>
                </w:p>
              </w:tc>
              <w:tc>
                <w:tcPr>
                  <w:tcW w:w="1199" w:type="dxa"/>
                  <w:tcBorders>
                    <w:top w:val="nil"/>
                    <w:left w:val="single" w:sz="4" w:space="0" w:color="auto"/>
                    <w:bottom w:val="single" w:sz="4" w:space="0" w:color="auto"/>
                    <w:right w:val="single" w:sz="4" w:space="0" w:color="auto"/>
                  </w:tcBorders>
                  <w:noWrap/>
                  <w:vAlign w:val="bottom"/>
                  <w:hideMark/>
                </w:tcPr>
                <w:p w14:paraId="79F9DE09" w14:textId="77777777" w:rsidR="00DD346D" w:rsidRDefault="00DD346D" w:rsidP="00DD346D">
                  <w:pPr>
                    <w:jc w:val="center"/>
                    <w:rPr>
                      <w:rFonts w:ascii="Arial CYR" w:hAnsi="Arial CYR" w:cs="Arial CYR"/>
                      <w:sz w:val="20"/>
                      <w:szCs w:val="20"/>
                    </w:rPr>
                  </w:pPr>
                  <w:r>
                    <w:rPr>
                      <w:rFonts w:ascii="Arial CYR" w:hAnsi="Arial CYR" w:cs="Arial CYR"/>
                      <w:sz w:val="20"/>
                      <w:szCs w:val="20"/>
                    </w:rPr>
                    <w:t>51,00</w:t>
                  </w:r>
                </w:p>
              </w:tc>
              <w:tc>
                <w:tcPr>
                  <w:tcW w:w="236" w:type="dxa"/>
                  <w:vAlign w:val="center"/>
                  <w:hideMark/>
                </w:tcPr>
                <w:p w14:paraId="01C8088B" w14:textId="77777777" w:rsidR="00DD346D" w:rsidRDefault="00DD346D" w:rsidP="00DD346D">
                  <w:pPr>
                    <w:rPr>
                      <w:sz w:val="20"/>
                      <w:szCs w:val="20"/>
                    </w:rPr>
                  </w:pPr>
                </w:p>
              </w:tc>
            </w:tr>
            <w:tr w:rsidR="00DD346D" w14:paraId="4BE6A2E1"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7B0784A6" w14:textId="77777777" w:rsidR="00DD346D" w:rsidRDefault="00DD346D" w:rsidP="00DD346D">
                  <w:pPr>
                    <w:jc w:val="center"/>
                  </w:pPr>
                  <w:r>
                    <w:t>88</w:t>
                  </w:r>
                </w:p>
              </w:tc>
              <w:tc>
                <w:tcPr>
                  <w:tcW w:w="6744" w:type="dxa"/>
                  <w:tcBorders>
                    <w:top w:val="nil"/>
                    <w:left w:val="nil"/>
                    <w:bottom w:val="single" w:sz="4" w:space="0" w:color="auto"/>
                    <w:right w:val="single" w:sz="4" w:space="0" w:color="auto"/>
                  </w:tcBorders>
                  <w:noWrap/>
                  <w:vAlign w:val="bottom"/>
                  <w:hideMark/>
                </w:tcPr>
                <w:p w14:paraId="6A78C093" w14:textId="77777777" w:rsidR="00DD346D" w:rsidRDefault="00DD346D" w:rsidP="00DD346D">
                  <w:pPr>
                    <w:rPr>
                      <w:b/>
                      <w:bCs/>
                      <w:color w:val="000000"/>
                    </w:rPr>
                  </w:pPr>
                  <w:r>
                    <w:rPr>
                      <w:b/>
                      <w:bCs/>
                      <w:color w:val="000000"/>
                    </w:rPr>
                    <w:t>Монтаж блока питания 220/</w:t>
                  </w:r>
                  <w:proofErr w:type="gramStart"/>
                  <w:r>
                    <w:rPr>
                      <w:b/>
                      <w:bCs/>
                      <w:color w:val="000000"/>
                    </w:rPr>
                    <w:t>24  на</w:t>
                  </w:r>
                  <w:proofErr w:type="gramEnd"/>
                  <w:r>
                    <w:rPr>
                      <w:b/>
                      <w:bCs/>
                      <w:color w:val="000000"/>
                    </w:rPr>
                    <w:t xml:space="preserve"> подсветку </w:t>
                  </w:r>
                </w:p>
              </w:tc>
              <w:tc>
                <w:tcPr>
                  <w:tcW w:w="1014" w:type="dxa"/>
                  <w:tcBorders>
                    <w:top w:val="nil"/>
                    <w:left w:val="nil"/>
                    <w:bottom w:val="single" w:sz="4" w:space="0" w:color="auto"/>
                    <w:right w:val="nil"/>
                  </w:tcBorders>
                  <w:noWrap/>
                  <w:vAlign w:val="bottom"/>
                  <w:hideMark/>
                </w:tcPr>
                <w:p w14:paraId="3580B360" w14:textId="77777777" w:rsidR="00DD346D" w:rsidRDefault="00DD346D" w:rsidP="00DD346D">
                  <w:pPr>
                    <w:jc w:val="center"/>
                  </w:pPr>
                  <w:proofErr w:type="spellStart"/>
                  <w:r>
                    <w:t>шт</w:t>
                  </w:r>
                  <w:proofErr w:type="spellEnd"/>
                </w:p>
              </w:tc>
              <w:tc>
                <w:tcPr>
                  <w:tcW w:w="1199" w:type="dxa"/>
                  <w:tcBorders>
                    <w:top w:val="nil"/>
                    <w:left w:val="single" w:sz="4" w:space="0" w:color="auto"/>
                    <w:bottom w:val="single" w:sz="4" w:space="0" w:color="auto"/>
                    <w:right w:val="single" w:sz="4" w:space="0" w:color="auto"/>
                  </w:tcBorders>
                  <w:noWrap/>
                  <w:vAlign w:val="bottom"/>
                  <w:hideMark/>
                </w:tcPr>
                <w:p w14:paraId="256E39E6" w14:textId="77777777" w:rsidR="00DD346D" w:rsidRDefault="00DD346D" w:rsidP="00DD346D">
                  <w:pPr>
                    <w:jc w:val="center"/>
                    <w:rPr>
                      <w:rFonts w:ascii="Arial CYR" w:hAnsi="Arial CYR" w:cs="Arial CYR"/>
                      <w:sz w:val="20"/>
                      <w:szCs w:val="20"/>
                    </w:rPr>
                  </w:pPr>
                  <w:r>
                    <w:rPr>
                      <w:rFonts w:ascii="Arial CYR" w:hAnsi="Arial CYR" w:cs="Arial CYR"/>
                      <w:sz w:val="20"/>
                      <w:szCs w:val="20"/>
                    </w:rPr>
                    <w:t>117,00</w:t>
                  </w:r>
                </w:p>
              </w:tc>
              <w:tc>
                <w:tcPr>
                  <w:tcW w:w="236" w:type="dxa"/>
                  <w:vAlign w:val="center"/>
                  <w:hideMark/>
                </w:tcPr>
                <w:p w14:paraId="10B00619" w14:textId="77777777" w:rsidR="00DD346D" w:rsidRDefault="00DD346D" w:rsidP="00DD346D">
                  <w:pPr>
                    <w:rPr>
                      <w:sz w:val="20"/>
                      <w:szCs w:val="20"/>
                    </w:rPr>
                  </w:pPr>
                </w:p>
              </w:tc>
            </w:tr>
            <w:tr w:rsidR="00DD346D" w14:paraId="3DA0EAD1" w14:textId="77777777" w:rsidTr="00CB715F">
              <w:trPr>
                <w:trHeight w:val="315"/>
              </w:trPr>
              <w:tc>
                <w:tcPr>
                  <w:tcW w:w="551" w:type="dxa"/>
                  <w:tcBorders>
                    <w:top w:val="nil"/>
                    <w:left w:val="single" w:sz="8" w:space="0" w:color="auto"/>
                    <w:bottom w:val="single" w:sz="4" w:space="0" w:color="auto"/>
                    <w:right w:val="single" w:sz="4" w:space="0" w:color="auto"/>
                  </w:tcBorders>
                  <w:noWrap/>
                  <w:vAlign w:val="bottom"/>
                  <w:hideMark/>
                </w:tcPr>
                <w:p w14:paraId="6A037B9C" w14:textId="77777777" w:rsidR="00DD346D" w:rsidRDefault="00DD346D" w:rsidP="00DD346D">
                  <w:pPr>
                    <w:jc w:val="center"/>
                  </w:pPr>
                  <w:r>
                    <w:t>89</w:t>
                  </w:r>
                </w:p>
              </w:tc>
              <w:tc>
                <w:tcPr>
                  <w:tcW w:w="6744" w:type="dxa"/>
                  <w:tcBorders>
                    <w:top w:val="nil"/>
                    <w:left w:val="nil"/>
                    <w:bottom w:val="single" w:sz="4" w:space="0" w:color="auto"/>
                    <w:right w:val="single" w:sz="4" w:space="0" w:color="auto"/>
                  </w:tcBorders>
                  <w:noWrap/>
                  <w:vAlign w:val="center"/>
                  <w:hideMark/>
                </w:tcPr>
                <w:p w14:paraId="22AA02C4" w14:textId="77777777" w:rsidR="00DD346D" w:rsidRDefault="00DD346D" w:rsidP="00DD346D">
                  <w:pPr>
                    <w:jc w:val="right"/>
                    <w:rPr>
                      <w:i/>
                      <w:iCs/>
                    </w:rPr>
                  </w:pPr>
                  <w:r>
                    <w:rPr>
                      <w:i/>
                      <w:iCs/>
                    </w:rPr>
                    <w:t>Блок питания 220/24</w:t>
                  </w:r>
                </w:p>
              </w:tc>
              <w:tc>
                <w:tcPr>
                  <w:tcW w:w="1014" w:type="dxa"/>
                  <w:tcBorders>
                    <w:top w:val="nil"/>
                    <w:left w:val="nil"/>
                    <w:bottom w:val="single" w:sz="4" w:space="0" w:color="auto"/>
                    <w:right w:val="nil"/>
                  </w:tcBorders>
                  <w:noWrap/>
                  <w:vAlign w:val="bottom"/>
                  <w:hideMark/>
                </w:tcPr>
                <w:p w14:paraId="6F38CCAD" w14:textId="77777777" w:rsidR="00DD346D" w:rsidRDefault="00DD346D" w:rsidP="00DD346D">
                  <w:pPr>
                    <w:jc w:val="center"/>
                  </w:pPr>
                  <w:proofErr w:type="spellStart"/>
                  <w:r>
                    <w:t>шт</w:t>
                  </w:r>
                  <w:proofErr w:type="spellEnd"/>
                </w:p>
              </w:tc>
              <w:tc>
                <w:tcPr>
                  <w:tcW w:w="1199" w:type="dxa"/>
                  <w:tcBorders>
                    <w:top w:val="nil"/>
                    <w:left w:val="single" w:sz="4" w:space="0" w:color="auto"/>
                    <w:bottom w:val="single" w:sz="4" w:space="0" w:color="auto"/>
                    <w:right w:val="single" w:sz="4" w:space="0" w:color="auto"/>
                  </w:tcBorders>
                  <w:noWrap/>
                  <w:vAlign w:val="bottom"/>
                  <w:hideMark/>
                </w:tcPr>
                <w:p w14:paraId="711100E1" w14:textId="77777777" w:rsidR="00DD346D" w:rsidRDefault="00DD346D" w:rsidP="00DD346D">
                  <w:pPr>
                    <w:jc w:val="center"/>
                    <w:rPr>
                      <w:rFonts w:ascii="Arial CYR" w:hAnsi="Arial CYR" w:cs="Arial CYR"/>
                      <w:sz w:val="20"/>
                      <w:szCs w:val="20"/>
                    </w:rPr>
                  </w:pPr>
                  <w:r>
                    <w:rPr>
                      <w:rFonts w:ascii="Arial CYR" w:hAnsi="Arial CYR" w:cs="Arial CYR"/>
                      <w:sz w:val="20"/>
                      <w:szCs w:val="20"/>
                    </w:rPr>
                    <w:t>117,00</w:t>
                  </w:r>
                </w:p>
              </w:tc>
              <w:tc>
                <w:tcPr>
                  <w:tcW w:w="236" w:type="dxa"/>
                  <w:vAlign w:val="center"/>
                  <w:hideMark/>
                </w:tcPr>
                <w:p w14:paraId="345BB7A4" w14:textId="77777777" w:rsidR="00DD346D" w:rsidRDefault="00DD346D" w:rsidP="00DD346D">
                  <w:pPr>
                    <w:rPr>
                      <w:sz w:val="20"/>
                      <w:szCs w:val="20"/>
                    </w:rPr>
                  </w:pPr>
                </w:p>
              </w:tc>
            </w:tr>
            <w:tr w:rsidR="00800862" w14:paraId="538FAFA3" w14:textId="77777777" w:rsidTr="00CB715F">
              <w:trPr>
                <w:trHeight w:val="315"/>
              </w:trPr>
              <w:tc>
                <w:tcPr>
                  <w:tcW w:w="551" w:type="dxa"/>
                  <w:tcBorders>
                    <w:top w:val="single" w:sz="8" w:space="0" w:color="auto"/>
                    <w:left w:val="single" w:sz="8" w:space="0" w:color="auto"/>
                    <w:bottom w:val="single" w:sz="8" w:space="0" w:color="auto"/>
                    <w:right w:val="nil"/>
                  </w:tcBorders>
                  <w:shd w:val="clear" w:color="auto" w:fill="E7E6E6" w:themeFill="background2"/>
                  <w:noWrap/>
                  <w:vAlign w:val="bottom"/>
                  <w:hideMark/>
                </w:tcPr>
                <w:p w14:paraId="615D1E67" w14:textId="77777777" w:rsidR="00DD346D" w:rsidRDefault="00DD346D" w:rsidP="00DD346D">
                  <w:pPr>
                    <w:jc w:val="center"/>
                    <w:rPr>
                      <w:color w:val="0070C0"/>
                    </w:rPr>
                  </w:pPr>
                  <w:r>
                    <w:rPr>
                      <w:color w:val="0070C0"/>
                    </w:rPr>
                    <w:t> </w:t>
                  </w:r>
                </w:p>
              </w:tc>
              <w:tc>
                <w:tcPr>
                  <w:tcW w:w="6744" w:type="dxa"/>
                  <w:tcBorders>
                    <w:top w:val="single" w:sz="8" w:space="0" w:color="auto"/>
                    <w:left w:val="nil"/>
                    <w:bottom w:val="single" w:sz="8" w:space="0" w:color="auto"/>
                    <w:right w:val="nil"/>
                  </w:tcBorders>
                  <w:shd w:val="clear" w:color="auto" w:fill="E7E6E6" w:themeFill="background2"/>
                  <w:vAlign w:val="center"/>
                  <w:hideMark/>
                </w:tcPr>
                <w:p w14:paraId="4C644463" w14:textId="0987AE39" w:rsidR="00DD346D" w:rsidRDefault="00500A6C" w:rsidP="00DD346D">
                  <w:pPr>
                    <w:jc w:val="center"/>
                    <w:rPr>
                      <w:b/>
                      <w:bCs/>
                    </w:rPr>
                  </w:pPr>
                  <w:r>
                    <w:rPr>
                      <w:b/>
                      <w:bCs/>
                    </w:rPr>
                    <w:t>ХВС, ГВС, отопление</w:t>
                  </w:r>
                </w:p>
              </w:tc>
              <w:tc>
                <w:tcPr>
                  <w:tcW w:w="1014" w:type="dxa"/>
                  <w:tcBorders>
                    <w:top w:val="single" w:sz="8" w:space="0" w:color="auto"/>
                    <w:left w:val="nil"/>
                    <w:bottom w:val="single" w:sz="8" w:space="0" w:color="auto"/>
                    <w:right w:val="nil"/>
                  </w:tcBorders>
                  <w:shd w:val="clear" w:color="auto" w:fill="E7E6E6" w:themeFill="background2"/>
                  <w:noWrap/>
                  <w:vAlign w:val="center"/>
                  <w:hideMark/>
                </w:tcPr>
                <w:p w14:paraId="3DA0642E" w14:textId="77777777" w:rsidR="00DD346D" w:rsidRDefault="00DD346D" w:rsidP="00DD346D">
                  <w:pPr>
                    <w:jc w:val="center"/>
                    <w:rPr>
                      <w:b/>
                      <w:bCs/>
                      <w:color w:val="0070C0"/>
                    </w:rPr>
                  </w:pPr>
                  <w:r>
                    <w:rPr>
                      <w:b/>
                      <w:bCs/>
                      <w:color w:val="0070C0"/>
                    </w:rPr>
                    <w:t> </w:t>
                  </w:r>
                </w:p>
              </w:tc>
              <w:tc>
                <w:tcPr>
                  <w:tcW w:w="1199" w:type="dxa"/>
                  <w:tcBorders>
                    <w:top w:val="nil"/>
                    <w:left w:val="single" w:sz="4" w:space="0" w:color="auto"/>
                    <w:bottom w:val="single" w:sz="4" w:space="0" w:color="auto"/>
                    <w:right w:val="single" w:sz="4" w:space="0" w:color="auto"/>
                  </w:tcBorders>
                  <w:shd w:val="clear" w:color="auto" w:fill="E7E6E6" w:themeFill="background2"/>
                  <w:noWrap/>
                  <w:vAlign w:val="bottom"/>
                  <w:hideMark/>
                </w:tcPr>
                <w:p w14:paraId="4D3006DC" w14:textId="77777777" w:rsidR="00DD346D" w:rsidRDefault="00DD346D" w:rsidP="00DD346D">
                  <w:pPr>
                    <w:jc w:val="center"/>
                    <w:rPr>
                      <w:rFonts w:ascii="Arial CYR" w:hAnsi="Arial CYR" w:cs="Arial CYR"/>
                      <w:sz w:val="20"/>
                      <w:szCs w:val="20"/>
                    </w:rPr>
                  </w:pPr>
                  <w:r>
                    <w:rPr>
                      <w:rFonts w:ascii="Arial CYR" w:hAnsi="Arial CYR" w:cs="Arial CYR"/>
                      <w:sz w:val="20"/>
                      <w:szCs w:val="20"/>
                    </w:rPr>
                    <w:t> </w:t>
                  </w:r>
                </w:p>
              </w:tc>
              <w:tc>
                <w:tcPr>
                  <w:tcW w:w="236" w:type="dxa"/>
                  <w:vAlign w:val="center"/>
                  <w:hideMark/>
                </w:tcPr>
                <w:p w14:paraId="46841112" w14:textId="77777777" w:rsidR="00DD346D" w:rsidRDefault="00DD346D" w:rsidP="00DD346D">
                  <w:pPr>
                    <w:rPr>
                      <w:sz w:val="20"/>
                      <w:szCs w:val="20"/>
                    </w:rPr>
                  </w:pPr>
                </w:p>
              </w:tc>
            </w:tr>
            <w:tr w:rsidR="00800862" w14:paraId="36593E83" w14:textId="77777777" w:rsidTr="00CB715F">
              <w:trPr>
                <w:trHeight w:val="315"/>
              </w:trPr>
              <w:tc>
                <w:tcPr>
                  <w:tcW w:w="551" w:type="dxa"/>
                  <w:tcBorders>
                    <w:top w:val="nil"/>
                    <w:left w:val="single" w:sz="8" w:space="0" w:color="auto"/>
                    <w:bottom w:val="single" w:sz="8" w:space="0" w:color="auto"/>
                    <w:right w:val="nil"/>
                  </w:tcBorders>
                  <w:shd w:val="clear" w:color="auto" w:fill="D0CECE" w:themeFill="background2" w:themeFillShade="E6"/>
                  <w:noWrap/>
                  <w:vAlign w:val="bottom"/>
                  <w:hideMark/>
                </w:tcPr>
                <w:p w14:paraId="4A51E0B9" w14:textId="77777777" w:rsidR="00DD346D" w:rsidRDefault="00DD346D" w:rsidP="00DD346D">
                  <w:pPr>
                    <w:jc w:val="center"/>
                    <w:rPr>
                      <w:color w:val="0070C0"/>
                    </w:rPr>
                  </w:pPr>
                  <w:r>
                    <w:rPr>
                      <w:color w:val="0070C0"/>
                    </w:rPr>
                    <w:t> </w:t>
                  </w:r>
                </w:p>
              </w:tc>
              <w:tc>
                <w:tcPr>
                  <w:tcW w:w="6744" w:type="dxa"/>
                  <w:tcBorders>
                    <w:top w:val="nil"/>
                    <w:left w:val="nil"/>
                    <w:bottom w:val="single" w:sz="8" w:space="0" w:color="auto"/>
                    <w:right w:val="nil"/>
                  </w:tcBorders>
                  <w:shd w:val="clear" w:color="auto" w:fill="D0CECE" w:themeFill="background2" w:themeFillShade="E6"/>
                  <w:vAlign w:val="center"/>
                  <w:hideMark/>
                </w:tcPr>
                <w:p w14:paraId="4226F13F" w14:textId="77777777" w:rsidR="00DD346D" w:rsidRDefault="00DD346D" w:rsidP="00DD346D">
                  <w:pPr>
                    <w:jc w:val="center"/>
                    <w:rPr>
                      <w:b/>
                      <w:bCs/>
                    </w:rPr>
                  </w:pPr>
                  <w:r>
                    <w:rPr>
                      <w:b/>
                      <w:bCs/>
                    </w:rPr>
                    <w:t>ХГ водоснабжение</w:t>
                  </w:r>
                </w:p>
              </w:tc>
              <w:tc>
                <w:tcPr>
                  <w:tcW w:w="1014" w:type="dxa"/>
                  <w:tcBorders>
                    <w:top w:val="nil"/>
                    <w:left w:val="nil"/>
                    <w:bottom w:val="single" w:sz="8" w:space="0" w:color="auto"/>
                    <w:right w:val="nil"/>
                  </w:tcBorders>
                  <w:shd w:val="clear" w:color="auto" w:fill="D0CECE" w:themeFill="background2" w:themeFillShade="E6"/>
                  <w:noWrap/>
                  <w:vAlign w:val="center"/>
                  <w:hideMark/>
                </w:tcPr>
                <w:p w14:paraId="6B01E822" w14:textId="77777777" w:rsidR="00DD346D" w:rsidRDefault="00DD346D" w:rsidP="00DD346D">
                  <w:pPr>
                    <w:jc w:val="center"/>
                    <w:rPr>
                      <w:b/>
                      <w:bCs/>
                      <w:color w:val="0070C0"/>
                    </w:rPr>
                  </w:pPr>
                  <w:r>
                    <w:rPr>
                      <w:b/>
                      <w:bCs/>
                      <w:color w:val="0070C0"/>
                    </w:rPr>
                    <w:t> </w:t>
                  </w:r>
                </w:p>
              </w:tc>
              <w:tc>
                <w:tcPr>
                  <w:tcW w:w="1199" w:type="dxa"/>
                  <w:tcBorders>
                    <w:top w:val="nil"/>
                    <w:left w:val="single" w:sz="4" w:space="0" w:color="auto"/>
                    <w:bottom w:val="single" w:sz="4" w:space="0" w:color="auto"/>
                    <w:right w:val="single" w:sz="4" w:space="0" w:color="auto"/>
                  </w:tcBorders>
                  <w:shd w:val="clear" w:color="auto" w:fill="D0CECE" w:themeFill="background2" w:themeFillShade="E6"/>
                  <w:noWrap/>
                  <w:vAlign w:val="bottom"/>
                  <w:hideMark/>
                </w:tcPr>
                <w:p w14:paraId="43334FEC" w14:textId="77777777" w:rsidR="00DD346D" w:rsidRDefault="00DD346D" w:rsidP="00DD346D">
                  <w:pPr>
                    <w:jc w:val="center"/>
                    <w:rPr>
                      <w:rFonts w:ascii="Arial CYR" w:hAnsi="Arial CYR" w:cs="Arial CYR"/>
                      <w:sz w:val="20"/>
                      <w:szCs w:val="20"/>
                    </w:rPr>
                  </w:pPr>
                  <w:r>
                    <w:rPr>
                      <w:rFonts w:ascii="Arial CYR" w:hAnsi="Arial CYR" w:cs="Arial CYR"/>
                      <w:sz w:val="20"/>
                      <w:szCs w:val="20"/>
                    </w:rPr>
                    <w:t> </w:t>
                  </w:r>
                </w:p>
              </w:tc>
              <w:tc>
                <w:tcPr>
                  <w:tcW w:w="236" w:type="dxa"/>
                  <w:vAlign w:val="center"/>
                  <w:hideMark/>
                </w:tcPr>
                <w:p w14:paraId="228DD60C" w14:textId="77777777" w:rsidR="00DD346D" w:rsidRDefault="00DD346D" w:rsidP="00DD346D">
                  <w:pPr>
                    <w:rPr>
                      <w:sz w:val="20"/>
                      <w:szCs w:val="20"/>
                    </w:rPr>
                  </w:pPr>
                </w:p>
              </w:tc>
            </w:tr>
            <w:tr w:rsidR="00DD346D" w14:paraId="78B0B388"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18BFEB41" w14:textId="77777777" w:rsidR="00DD346D" w:rsidRDefault="00DD346D" w:rsidP="00DD346D">
                  <w:pPr>
                    <w:jc w:val="center"/>
                  </w:pPr>
                  <w:r>
                    <w:t>1</w:t>
                  </w:r>
                </w:p>
              </w:tc>
              <w:tc>
                <w:tcPr>
                  <w:tcW w:w="6744" w:type="dxa"/>
                  <w:tcBorders>
                    <w:top w:val="nil"/>
                    <w:left w:val="nil"/>
                    <w:bottom w:val="single" w:sz="4" w:space="0" w:color="auto"/>
                    <w:right w:val="single" w:sz="4" w:space="0" w:color="auto"/>
                  </w:tcBorders>
                  <w:noWrap/>
                  <w:vAlign w:val="bottom"/>
                  <w:hideMark/>
                </w:tcPr>
                <w:p w14:paraId="15B0D0EB" w14:textId="77777777" w:rsidR="00DD346D" w:rsidRDefault="00DD346D" w:rsidP="00DD346D">
                  <w:pPr>
                    <w:rPr>
                      <w:b/>
                      <w:bCs/>
                    </w:rPr>
                  </w:pPr>
                  <w:r>
                    <w:rPr>
                      <w:b/>
                      <w:bCs/>
                    </w:rPr>
                    <w:t>Демонтажные работы</w:t>
                  </w:r>
                </w:p>
              </w:tc>
              <w:tc>
                <w:tcPr>
                  <w:tcW w:w="1014" w:type="dxa"/>
                  <w:tcBorders>
                    <w:top w:val="nil"/>
                    <w:left w:val="nil"/>
                    <w:bottom w:val="single" w:sz="4" w:space="0" w:color="auto"/>
                    <w:right w:val="nil"/>
                  </w:tcBorders>
                  <w:noWrap/>
                  <w:vAlign w:val="bottom"/>
                  <w:hideMark/>
                </w:tcPr>
                <w:p w14:paraId="3B4B729B" w14:textId="77777777" w:rsidR="00DD346D" w:rsidRDefault="00DD346D" w:rsidP="00DD346D">
                  <w:pPr>
                    <w:jc w:val="center"/>
                  </w:pPr>
                  <w:proofErr w:type="spellStart"/>
                  <w:r>
                    <w:t>компл</w:t>
                  </w:r>
                  <w:proofErr w:type="spellEnd"/>
                </w:p>
              </w:tc>
              <w:tc>
                <w:tcPr>
                  <w:tcW w:w="1199" w:type="dxa"/>
                  <w:tcBorders>
                    <w:top w:val="nil"/>
                    <w:left w:val="single" w:sz="4" w:space="0" w:color="auto"/>
                    <w:bottom w:val="single" w:sz="4" w:space="0" w:color="auto"/>
                    <w:right w:val="single" w:sz="4" w:space="0" w:color="auto"/>
                  </w:tcBorders>
                  <w:noWrap/>
                  <w:vAlign w:val="bottom"/>
                  <w:hideMark/>
                </w:tcPr>
                <w:p w14:paraId="587876BB" w14:textId="77777777" w:rsidR="00DD346D" w:rsidRDefault="00DD346D" w:rsidP="00DD346D">
                  <w:pPr>
                    <w:jc w:val="center"/>
                    <w:rPr>
                      <w:rFonts w:ascii="Arial CYR" w:hAnsi="Arial CYR" w:cs="Arial CYR"/>
                      <w:sz w:val="20"/>
                      <w:szCs w:val="20"/>
                    </w:rPr>
                  </w:pPr>
                  <w:r>
                    <w:rPr>
                      <w:rFonts w:ascii="Arial CYR" w:hAnsi="Arial CYR" w:cs="Arial CYR"/>
                      <w:sz w:val="20"/>
                      <w:szCs w:val="20"/>
                    </w:rPr>
                    <w:t>51,00</w:t>
                  </w:r>
                </w:p>
              </w:tc>
              <w:tc>
                <w:tcPr>
                  <w:tcW w:w="236" w:type="dxa"/>
                  <w:vAlign w:val="center"/>
                  <w:hideMark/>
                </w:tcPr>
                <w:p w14:paraId="206FB648" w14:textId="77777777" w:rsidR="00DD346D" w:rsidRDefault="00DD346D" w:rsidP="00DD346D">
                  <w:pPr>
                    <w:rPr>
                      <w:sz w:val="20"/>
                      <w:szCs w:val="20"/>
                    </w:rPr>
                  </w:pPr>
                </w:p>
              </w:tc>
            </w:tr>
            <w:tr w:rsidR="00DD346D" w14:paraId="4C2C23B5"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2DE45E45" w14:textId="77777777" w:rsidR="00DD346D" w:rsidRDefault="00DD346D" w:rsidP="00DD346D">
                  <w:pPr>
                    <w:jc w:val="center"/>
                  </w:pPr>
                  <w:r>
                    <w:t>2</w:t>
                  </w:r>
                </w:p>
              </w:tc>
              <w:tc>
                <w:tcPr>
                  <w:tcW w:w="6744" w:type="dxa"/>
                  <w:tcBorders>
                    <w:top w:val="nil"/>
                    <w:left w:val="nil"/>
                    <w:bottom w:val="single" w:sz="4" w:space="0" w:color="auto"/>
                    <w:right w:val="single" w:sz="4" w:space="0" w:color="auto"/>
                  </w:tcBorders>
                  <w:noWrap/>
                  <w:vAlign w:val="bottom"/>
                  <w:hideMark/>
                </w:tcPr>
                <w:p w14:paraId="2D014C44" w14:textId="77777777" w:rsidR="00DD346D" w:rsidRDefault="00DD346D" w:rsidP="00DD346D">
                  <w:pPr>
                    <w:rPr>
                      <w:b/>
                      <w:bCs/>
                    </w:rPr>
                  </w:pPr>
                  <w:r>
                    <w:rPr>
                      <w:b/>
                      <w:bCs/>
                    </w:rPr>
                    <w:t>Монтажные работы</w:t>
                  </w:r>
                </w:p>
              </w:tc>
              <w:tc>
                <w:tcPr>
                  <w:tcW w:w="1014" w:type="dxa"/>
                  <w:tcBorders>
                    <w:top w:val="nil"/>
                    <w:left w:val="nil"/>
                    <w:bottom w:val="single" w:sz="4" w:space="0" w:color="auto"/>
                    <w:right w:val="nil"/>
                  </w:tcBorders>
                  <w:noWrap/>
                  <w:vAlign w:val="bottom"/>
                  <w:hideMark/>
                </w:tcPr>
                <w:p w14:paraId="25D7A652" w14:textId="77777777" w:rsidR="00DD346D" w:rsidRDefault="00DD346D" w:rsidP="00DD346D">
                  <w:pPr>
                    <w:jc w:val="center"/>
                  </w:pPr>
                  <w:proofErr w:type="spellStart"/>
                  <w:r>
                    <w:t>компл</w:t>
                  </w:r>
                  <w:proofErr w:type="spellEnd"/>
                </w:p>
              </w:tc>
              <w:tc>
                <w:tcPr>
                  <w:tcW w:w="1199" w:type="dxa"/>
                  <w:tcBorders>
                    <w:top w:val="nil"/>
                    <w:left w:val="single" w:sz="4" w:space="0" w:color="auto"/>
                    <w:bottom w:val="single" w:sz="4" w:space="0" w:color="auto"/>
                    <w:right w:val="single" w:sz="4" w:space="0" w:color="auto"/>
                  </w:tcBorders>
                  <w:noWrap/>
                  <w:vAlign w:val="bottom"/>
                  <w:hideMark/>
                </w:tcPr>
                <w:p w14:paraId="5D14548E" w14:textId="77777777" w:rsidR="00DD346D" w:rsidRDefault="00DD346D" w:rsidP="00DD346D">
                  <w:pPr>
                    <w:jc w:val="center"/>
                    <w:rPr>
                      <w:rFonts w:ascii="Arial CYR" w:hAnsi="Arial CYR" w:cs="Arial CYR"/>
                      <w:sz w:val="20"/>
                      <w:szCs w:val="20"/>
                    </w:rPr>
                  </w:pPr>
                  <w:r>
                    <w:rPr>
                      <w:rFonts w:ascii="Arial CYR" w:hAnsi="Arial CYR" w:cs="Arial CYR"/>
                      <w:sz w:val="20"/>
                      <w:szCs w:val="20"/>
                    </w:rPr>
                    <w:t>48,00</w:t>
                  </w:r>
                </w:p>
              </w:tc>
              <w:tc>
                <w:tcPr>
                  <w:tcW w:w="236" w:type="dxa"/>
                  <w:vAlign w:val="center"/>
                  <w:hideMark/>
                </w:tcPr>
                <w:p w14:paraId="6FFCB156" w14:textId="77777777" w:rsidR="00DD346D" w:rsidRDefault="00DD346D" w:rsidP="00DD346D">
                  <w:pPr>
                    <w:rPr>
                      <w:sz w:val="20"/>
                      <w:szCs w:val="20"/>
                    </w:rPr>
                  </w:pPr>
                </w:p>
              </w:tc>
            </w:tr>
            <w:tr w:rsidR="00DD346D" w14:paraId="13590C08"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5462AD25" w14:textId="77777777" w:rsidR="00DD346D" w:rsidRDefault="00DD346D" w:rsidP="00DD346D">
                  <w:pPr>
                    <w:jc w:val="center"/>
                  </w:pPr>
                  <w:r>
                    <w:lastRenderedPageBreak/>
                    <w:t>3</w:t>
                  </w:r>
                </w:p>
              </w:tc>
              <w:tc>
                <w:tcPr>
                  <w:tcW w:w="6744" w:type="dxa"/>
                  <w:tcBorders>
                    <w:top w:val="nil"/>
                    <w:left w:val="nil"/>
                    <w:bottom w:val="single" w:sz="4" w:space="0" w:color="auto"/>
                    <w:right w:val="single" w:sz="4" w:space="0" w:color="auto"/>
                  </w:tcBorders>
                  <w:noWrap/>
                  <w:vAlign w:val="bottom"/>
                  <w:hideMark/>
                </w:tcPr>
                <w:p w14:paraId="68994ED6" w14:textId="77777777" w:rsidR="00DD346D" w:rsidRDefault="00DD346D" w:rsidP="00DD346D">
                  <w:pPr>
                    <w:jc w:val="right"/>
                    <w:rPr>
                      <w:i/>
                      <w:iCs/>
                    </w:rPr>
                  </w:pPr>
                  <w:r>
                    <w:rPr>
                      <w:i/>
                      <w:iCs/>
                    </w:rPr>
                    <w:t xml:space="preserve">STOUT Кран шаровой </w:t>
                  </w:r>
                  <w:proofErr w:type="spellStart"/>
                  <w:r>
                    <w:rPr>
                      <w:i/>
                      <w:iCs/>
                    </w:rPr>
                    <w:t>полнопроходной</w:t>
                  </w:r>
                  <w:proofErr w:type="spellEnd"/>
                  <w:r>
                    <w:rPr>
                      <w:i/>
                      <w:iCs/>
                    </w:rPr>
                    <w:t>, ВР/НР, ручка бабочка 1/2, американка</w:t>
                  </w:r>
                </w:p>
              </w:tc>
              <w:tc>
                <w:tcPr>
                  <w:tcW w:w="1014" w:type="dxa"/>
                  <w:tcBorders>
                    <w:top w:val="nil"/>
                    <w:left w:val="nil"/>
                    <w:bottom w:val="single" w:sz="4" w:space="0" w:color="auto"/>
                    <w:right w:val="nil"/>
                  </w:tcBorders>
                  <w:noWrap/>
                  <w:vAlign w:val="bottom"/>
                  <w:hideMark/>
                </w:tcPr>
                <w:p w14:paraId="5C72653F" w14:textId="77777777" w:rsidR="00DD346D" w:rsidRDefault="00DD346D" w:rsidP="00DD346D">
                  <w:pPr>
                    <w:jc w:val="center"/>
                  </w:pPr>
                  <w:r>
                    <w:t>шт.</w:t>
                  </w:r>
                </w:p>
              </w:tc>
              <w:tc>
                <w:tcPr>
                  <w:tcW w:w="1199" w:type="dxa"/>
                  <w:tcBorders>
                    <w:top w:val="nil"/>
                    <w:left w:val="single" w:sz="4" w:space="0" w:color="auto"/>
                    <w:bottom w:val="single" w:sz="4" w:space="0" w:color="auto"/>
                    <w:right w:val="single" w:sz="4" w:space="0" w:color="auto"/>
                  </w:tcBorders>
                  <w:noWrap/>
                  <w:vAlign w:val="bottom"/>
                  <w:hideMark/>
                </w:tcPr>
                <w:p w14:paraId="2BA3053E" w14:textId="77777777" w:rsidR="00DD346D" w:rsidRDefault="00DD346D" w:rsidP="00DD346D">
                  <w:pPr>
                    <w:jc w:val="center"/>
                    <w:rPr>
                      <w:rFonts w:ascii="Arial CYR" w:hAnsi="Arial CYR" w:cs="Arial CYR"/>
                      <w:sz w:val="20"/>
                      <w:szCs w:val="20"/>
                    </w:rPr>
                  </w:pPr>
                  <w:r>
                    <w:rPr>
                      <w:rFonts w:ascii="Arial CYR" w:hAnsi="Arial CYR" w:cs="Arial CYR"/>
                      <w:sz w:val="20"/>
                      <w:szCs w:val="20"/>
                    </w:rPr>
                    <w:t>93,00</w:t>
                  </w:r>
                </w:p>
              </w:tc>
              <w:tc>
                <w:tcPr>
                  <w:tcW w:w="236" w:type="dxa"/>
                  <w:vAlign w:val="center"/>
                  <w:hideMark/>
                </w:tcPr>
                <w:p w14:paraId="280CEFD2" w14:textId="77777777" w:rsidR="00DD346D" w:rsidRDefault="00DD346D" w:rsidP="00DD346D">
                  <w:pPr>
                    <w:rPr>
                      <w:sz w:val="20"/>
                      <w:szCs w:val="20"/>
                    </w:rPr>
                  </w:pPr>
                </w:p>
              </w:tc>
            </w:tr>
            <w:tr w:rsidR="00DD346D" w14:paraId="03B004BB"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5A2F3FFC" w14:textId="77777777" w:rsidR="00DD346D" w:rsidRDefault="00DD346D" w:rsidP="00DD346D">
                  <w:pPr>
                    <w:jc w:val="center"/>
                  </w:pPr>
                  <w:r>
                    <w:t>4</w:t>
                  </w:r>
                </w:p>
              </w:tc>
              <w:tc>
                <w:tcPr>
                  <w:tcW w:w="6744" w:type="dxa"/>
                  <w:tcBorders>
                    <w:top w:val="nil"/>
                    <w:left w:val="nil"/>
                    <w:bottom w:val="single" w:sz="4" w:space="0" w:color="auto"/>
                    <w:right w:val="single" w:sz="4" w:space="0" w:color="auto"/>
                  </w:tcBorders>
                  <w:noWrap/>
                  <w:vAlign w:val="bottom"/>
                  <w:hideMark/>
                </w:tcPr>
                <w:p w14:paraId="61B67F69" w14:textId="77777777" w:rsidR="00DD346D" w:rsidRDefault="00DD346D" w:rsidP="00DD346D">
                  <w:pPr>
                    <w:jc w:val="right"/>
                    <w:rPr>
                      <w:i/>
                      <w:iCs/>
                      <w:lang w:val="en-US"/>
                    </w:rPr>
                  </w:pPr>
                  <w:r>
                    <w:rPr>
                      <w:i/>
                      <w:iCs/>
                    </w:rPr>
                    <w:t>ШЭП</w:t>
                  </w:r>
                  <w:r>
                    <w:rPr>
                      <w:i/>
                      <w:iCs/>
                      <w:lang w:val="en-US"/>
                    </w:rPr>
                    <w:t xml:space="preserve"> PROFESSIONAL 220V G-Lock 1/2” BS</w:t>
                  </w:r>
                </w:p>
              </w:tc>
              <w:tc>
                <w:tcPr>
                  <w:tcW w:w="1014" w:type="dxa"/>
                  <w:tcBorders>
                    <w:top w:val="nil"/>
                    <w:left w:val="nil"/>
                    <w:bottom w:val="single" w:sz="4" w:space="0" w:color="auto"/>
                    <w:right w:val="nil"/>
                  </w:tcBorders>
                  <w:noWrap/>
                  <w:vAlign w:val="bottom"/>
                  <w:hideMark/>
                </w:tcPr>
                <w:p w14:paraId="3142C952" w14:textId="77777777" w:rsidR="00DD346D" w:rsidRDefault="00DD346D" w:rsidP="00DD346D">
                  <w:pPr>
                    <w:jc w:val="center"/>
                  </w:pPr>
                  <w:r>
                    <w:t>шт.</w:t>
                  </w:r>
                </w:p>
              </w:tc>
              <w:tc>
                <w:tcPr>
                  <w:tcW w:w="1199" w:type="dxa"/>
                  <w:tcBorders>
                    <w:top w:val="nil"/>
                    <w:left w:val="single" w:sz="4" w:space="0" w:color="auto"/>
                    <w:bottom w:val="single" w:sz="4" w:space="0" w:color="auto"/>
                    <w:right w:val="single" w:sz="4" w:space="0" w:color="auto"/>
                  </w:tcBorders>
                  <w:noWrap/>
                  <w:vAlign w:val="bottom"/>
                  <w:hideMark/>
                </w:tcPr>
                <w:p w14:paraId="6A321106" w14:textId="77777777" w:rsidR="00DD346D" w:rsidRDefault="00DD346D" w:rsidP="00DD346D">
                  <w:pPr>
                    <w:jc w:val="center"/>
                    <w:rPr>
                      <w:rFonts w:ascii="Arial CYR" w:hAnsi="Arial CYR" w:cs="Arial CYR"/>
                      <w:sz w:val="20"/>
                      <w:szCs w:val="20"/>
                    </w:rPr>
                  </w:pPr>
                  <w:r>
                    <w:rPr>
                      <w:rFonts w:ascii="Arial CYR" w:hAnsi="Arial CYR" w:cs="Arial CYR"/>
                      <w:sz w:val="20"/>
                      <w:szCs w:val="20"/>
                    </w:rPr>
                    <w:t>93,00</w:t>
                  </w:r>
                </w:p>
              </w:tc>
              <w:tc>
                <w:tcPr>
                  <w:tcW w:w="236" w:type="dxa"/>
                  <w:vAlign w:val="center"/>
                  <w:hideMark/>
                </w:tcPr>
                <w:p w14:paraId="1DC402E6" w14:textId="77777777" w:rsidR="00DD346D" w:rsidRDefault="00DD346D" w:rsidP="00DD346D">
                  <w:pPr>
                    <w:rPr>
                      <w:sz w:val="20"/>
                      <w:szCs w:val="20"/>
                    </w:rPr>
                  </w:pPr>
                </w:p>
              </w:tc>
            </w:tr>
            <w:tr w:rsidR="00DD346D" w14:paraId="2E8E271B"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12B21EE0" w14:textId="77777777" w:rsidR="00DD346D" w:rsidRDefault="00DD346D" w:rsidP="00DD346D">
                  <w:pPr>
                    <w:jc w:val="center"/>
                  </w:pPr>
                  <w:r>
                    <w:t>5</w:t>
                  </w:r>
                </w:p>
              </w:tc>
              <w:tc>
                <w:tcPr>
                  <w:tcW w:w="6744" w:type="dxa"/>
                  <w:tcBorders>
                    <w:top w:val="nil"/>
                    <w:left w:val="nil"/>
                    <w:bottom w:val="single" w:sz="4" w:space="0" w:color="auto"/>
                    <w:right w:val="single" w:sz="4" w:space="0" w:color="auto"/>
                  </w:tcBorders>
                  <w:noWrap/>
                  <w:vAlign w:val="bottom"/>
                  <w:hideMark/>
                </w:tcPr>
                <w:p w14:paraId="56573FE8" w14:textId="77777777" w:rsidR="00DD346D" w:rsidRDefault="00DD346D" w:rsidP="00DD346D">
                  <w:pPr>
                    <w:jc w:val="right"/>
                    <w:rPr>
                      <w:i/>
                      <w:iCs/>
                    </w:rPr>
                  </w:pPr>
                  <w:r>
                    <w:rPr>
                      <w:i/>
                      <w:iCs/>
                    </w:rPr>
                    <w:t xml:space="preserve">Труба 32 со стекловолокном белая VTp.700.FB20.32 </w:t>
                  </w:r>
                  <w:proofErr w:type="spellStart"/>
                  <w:r>
                    <w:rPr>
                      <w:i/>
                      <w:iCs/>
                    </w:rPr>
                    <w:t>Valtec</w:t>
                  </w:r>
                  <w:proofErr w:type="spellEnd"/>
                </w:p>
              </w:tc>
              <w:tc>
                <w:tcPr>
                  <w:tcW w:w="1014" w:type="dxa"/>
                  <w:tcBorders>
                    <w:top w:val="nil"/>
                    <w:left w:val="nil"/>
                    <w:bottom w:val="single" w:sz="4" w:space="0" w:color="auto"/>
                    <w:right w:val="nil"/>
                  </w:tcBorders>
                  <w:noWrap/>
                  <w:vAlign w:val="bottom"/>
                  <w:hideMark/>
                </w:tcPr>
                <w:p w14:paraId="6C3B7A86" w14:textId="77777777" w:rsidR="00DD346D" w:rsidRDefault="00DD346D" w:rsidP="00DD346D">
                  <w:pPr>
                    <w:jc w:val="center"/>
                  </w:pPr>
                  <w:r>
                    <w:t>шт.</w:t>
                  </w:r>
                </w:p>
              </w:tc>
              <w:tc>
                <w:tcPr>
                  <w:tcW w:w="1199" w:type="dxa"/>
                  <w:tcBorders>
                    <w:top w:val="nil"/>
                    <w:left w:val="single" w:sz="4" w:space="0" w:color="auto"/>
                    <w:bottom w:val="single" w:sz="4" w:space="0" w:color="auto"/>
                    <w:right w:val="single" w:sz="4" w:space="0" w:color="auto"/>
                  </w:tcBorders>
                  <w:noWrap/>
                  <w:vAlign w:val="bottom"/>
                  <w:hideMark/>
                </w:tcPr>
                <w:p w14:paraId="40D85F51" w14:textId="77777777" w:rsidR="00DD346D" w:rsidRDefault="00DD346D" w:rsidP="00DD346D">
                  <w:pPr>
                    <w:jc w:val="center"/>
                    <w:rPr>
                      <w:rFonts w:ascii="Arial CYR" w:hAnsi="Arial CYR" w:cs="Arial CYR"/>
                      <w:sz w:val="20"/>
                      <w:szCs w:val="20"/>
                    </w:rPr>
                  </w:pPr>
                  <w:r>
                    <w:rPr>
                      <w:rFonts w:ascii="Arial CYR" w:hAnsi="Arial CYR" w:cs="Arial CYR"/>
                      <w:sz w:val="20"/>
                      <w:szCs w:val="20"/>
                    </w:rPr>
                    <w:t>171,00</w:t>
                  </w:r>
                </w:p>
              </w:tc>
              <w:tc>
                <w:tcPr>
                  <w:tcW w:w="236" w:type="dxa"/>
                  <w:vAlign w:val="center"/>
                  <w:hideMark/>
                </w:tcPr>
                <w:p w14:paraId="47CD6AFC" w14:textId="77777777" w:rsidR="00DD346D" w:rsidRDefault="00DD346D" w:rsidP="00DD346D">
                  <w:pPr>
                    <w:rPr>
                      <w:sz w:val="20"/>
                      <w:szCs w:val="20"/>
                    </w:rPr>
                  </w:pPr>
                </w:p>
              </w:tc>
            </w:tr>
            <w:tr w:rsidR="00DD346D" w14:paraId="68FCD8D2"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1E7EFD52" w14:textId="77777777" w:rsidR="00DD346D" w:rsidRDefault="00DD346D" w:rsidP="00DD346D">
                  <w:pPr>
                    <w:jc w:val="center"/>
                  </w:pPr>
                  <w:r>
                    <w:t>6</w:t>
                  </w:r>
                </w:p>
              </w:tc>
              <w:tc>
                <w:tcPr>
                  <w:tcW w:w="6744" w:type="dxa"/>
                  <w:tcBorders>
                    <w:top w:val="nil"/>
                    <w:left w:val="nil"/>
                    <w:bottom w:val="single" w:sz="4" w:space="0" w:color="auto"/>
                    <w:right w:val="single" w:sz="4" w:space="0" w:color="auto"/>
                  </w:tcBorders>
                  <w:noWrap/>
                  <w:vAlign w:val="bottom"/>
                  <w:hideMark/>
                </w:tcPr>
                <w:p w14:paraId="08C8E359" w14:textId="77777777" w:rsidR="00DD346D" w:rsidRDefault="00DD346D" w:rsidP="00DD346D">
                  <w:pPr>
                    <w:jc w:val="right"/>
                    <w:rPr>
                      <w:i/>
                      <w:iCs/>
                    </w:rPr>
                  </w:pPr>
                  <w:r>
                    <w:rPr>
                      <w:i/>
                      <w:iCs/>
                    </w:rPr>
                    <w:t xml:space="preserve">Труба 20 со стекловолокном белая VTp.700.FB20.20 </w:t>
                  </w:r>
                  <w:proofErr w:type="spellStart"/>
                  <w:r>
                    <w:rPr>
                      <w:i/>
                      <w:iCs/>
                    </w:rPr>
                    <w:t>Valtec</w:t>
                  </w:r>
                  <w:proofErr w:type="spellEnd"/>
                </w:p>
              </w:tc>
              <w:tc>
                <w:tcPr>
                  <w:tcW w:w="1014" w:type="dxa"/>
                  <w:tcBorders>
                    <w:top w:val="nil"/>
                    <w:left w:val="nil"/>
                    <w:bottom w:val="single" w:sz="4" w:space="0" w:color="auto"/>
                    <w:right w:val="nil"/>
                  </w:tcBorders>
                  <w:noWrap/>
                  <w:vAlign w:val="bottom"/>
                  <w:hideMark/>
                </w:tcPr>
                <w:p w14:paraId="1DC6756C" w14:textId="77777777" w:rsidR="00DD346D" w:rsidRDefault="00DD346D" w:rsidP="00DD346D">
                  <w:pPr>
                    <w:jc w:val="center"/>
                  </w:pPr>
                  <w:r>
                    <w:t>шт.</w:t>
                  </w:r>
                </w:p>
              </w:tc>
              <w:tc>
                <w:tcPr>
                  <w:tcW w:w="1199" w:type="dxa"/>
                  <w:tcBorders>
                    <w:top w:val="nil"/>
                    <w:left w:val="single" w:sz="4" w:space="0" w:color="auto"/>
                    <w:bottom w:val="single" w:sz="4" w:space="0" w:color="auto"/>
                    <w:right w:val="single" w:sz="4" w:space="0" w:color="auto"/>
                  </w:tcBorders>
                  <w:noWrap/>
                  <w:vAlign w:val="bottom"/>
                  <w:hideMark/>
                </w:tcPr>
                <w:p w14:paraId="61936A87" w14:textId="77777777" w:rsidR="00DD346D" w:rsidRDefault="00DD346D" w:rsidP="00DD346D">
                  <w:pPr>
                    <w:jc w:val="center"/>
                    <w:rPr>
                      <w:rFonts w:ascii="Arial CYR" w:hAnsi="Arial CYR" w:cs="Arial CYR"/>
                      <w:sz w:val="20"/>
                      <w:szCs w:val="20"/>
                    </w:rPr>
                  </w:pPr>
                  <w:r>
                    <w:rPr>
                      <w:rFonts w:ascii="Arial CYR" w:hAnsi="Arial CYR" w:cs="Arial CYR"/>
                      <w:sz w:val="20"/>
                      <w:szCs w:val="20"/>
                    </w:rPr>
                    <w:t>945,00</w:t>
                  </w:r>
                </w:p>
              </w:tc>
              <w:tc>
                <w:tcPr>
                  <w:tcW w:w="236" w:type="dxa"/>
                  <w:vAlign w:val="center"/>
                  <w:hideMark/>
                </w:tcPr>
                <w:p w14:paraId="6F6AA305" w14:textId="77777777" w:rsidR="00DD346D" w:rsidRDefault="00DD346D" w:rsidP="00DD346D">
                  <w:pPr>
                    <w:rPr>
                      <w:sz w:val="20"/>
                      <w:szCs w:val="20"/>
                    </w:rPr>
                  </w:pPr>
                </w:p>
              </w:tc>
            </w:tr>
            <w:tr w:rsidR="00DD346D" w14:paraId="0529B97E"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4716E09B" w14:textId="77777777" w:rsidR="00DD346D" w:rsidRDefault="00DD346D" w:rsidP="00DD346D">
                  <w:pPr>
                    <w:jc w:val="center"/>
                  </w:pPr>
                  <w:r>
                    <w:t>7</w:t>
                  </w:r>
                </w:p>
              </w:tc>
              <w:tc>
                <w:tcPr>
                  <w:tcW w:w="6744" w:type="dxa"/>
                  <w:tcBorders>
                    <w:top w:val="nil"/>
                    <w:left w:val="nil"/>
                    <w:bottom w:val="single" w:sz="4" w:space="0" w:color="auto"/>
                    <w:right w:val="single" w:sz="4" w:space="0" w:color="auto"/>
                  </w:tcBorders>
                  <w:noWrap/>
                  <w:vAlign w:val="bottom"/>
                  <w:hideMark/>
                </w:tcPr>
                <w:p w14:paraId="53B37EDD" w14:textId="77777777" w:rsidR="00DD346D" w:rsidRDefault="00DD346D" w:rsidP="00DD346D">
                  <w:pPr>
                    <w:jc w:val="right"/>
                    <w:rPr>
                      <w:i/>
                      <w:iCs/>
                    </w:rPr>
                  </w:pPr>
                  <w:r>
                    <w:rPr>
                      <w:i/>
                      <w:iCs/>
                    </w:rPr>
                    <w:t xml:space="preserve">Кран шаровый 20 VTp.743.0.020 </w:t>
                  </w:r>
                  <w:proofErr w:type="spellStart"/>
                  <w:r>
                    <w:rPr>
                      <w:i/>
                      <w:iCs/>
                    </w:rPr>
                    <w:t>Valtec</w:t>
                  </w:r>
                  <w:proofErr w:type="spellEnd"/>
                </w:p>
              </w:tc>
              <w:tc>
                <w:tcPr>
                  <w:tcW w:w="1014" w:type="dxa"/>
                  <w:tcBorders>
                    <w:top w:val="nil"/>
                    <w:left w:val="nil"/>
                    <w:bottom w:val="single" w:sz="4" w:space="0" w:color="auto"/>
                    <w:right w:val="nil"/>
                  </w:tcBorders>
                  <w:noWrap/>
                  <w:vAlign w:val="bottom"/>
                  <w:hideMark/>
                </w:tcPr>
                <w:p w14:paraId="2816B4FC" w14:textId="77777777" w:rsidR="00DD346D" w:rsidRDefault="00DD346D" w:rsidP="00DD346D">
                  <w:pPr>
                    <w:jc w:val="center"/>
                  </w:pPr>
                  <w:r>
                    <w:t>шт.</w:t>
                  </w:r>
                </w:p>
              </w:tc>
              <w:tc>
                <w:tcPr>
                  <w:tcW w:w="1199" w:type="dxa"/>
                  <w:tcBorders>
                    <w:top w:val="nil"/>
                    <w:left w:val="single" w:sz="4" w:space="0" w:color="auto"/>
                    <w:bottom w:val="single" w:sz="4" w:space="0" w:color="auto"/>
                    <w:right w:val="single" w:sz="4" w:space="0" w:color="auto"/>
                  </w:tcBorders>
                  <w:noWrap/>
                  <w:vAlign w:val="bottom"/>
                  <w:hideMark/>
                </w:tcPr>
                <w:p w14:paraId="0A29F314" w14:textId="77777777" w:rsidR="00DD346D" w:rsidRDefault="00DD346D" w:rsidP="00DD346D">
                  <w:pPr>
                    <w:jc w:val="center"/>
                    <w:rPr>
                      <w:rFonts w:ascii="Arial CYR" w:hAnsi="Arial CYR" w:cs="Arial CYR"/>
                      <w:sz w:val="20"/>
                      <w:szCs w:val="20"/>
                    </w:rPr>
                  </w:pPr>
                  <w:r>
                    <w:rPr>
                      <w:rFonts w:ascii="Arial CYR" w:hAnsi="Arial CYR" w:cs="Arial CYR"/>
                      <w:sz w:val="20"/>
                      <w:szCs w:val="20"/>
                    </w:rPr>
                    <w:t>48,00</w:t>
                  </w:r>
                </w:p>
              </w:tc>
              <w:tc>
                <w:tcPr>
                  <w:tcW w:w="236" w:type="dxa"/>
                  <w:vAlign w:val="center"/>
                  <w:hideMark/>
                </w:tcPr>
                <w:p w14:paraId="065EFD57" w14:textId="77777777" w:rsidR="00DD346D" w:rsidRDefault="00DD346D" w:rsidP="00DD346D">
                  <w:pPr>
                    <w:rPr>
                      <w:sz w:val="20"/>
                      <w:szCs w:val="20"/>
                    </w:rPr>
                  </w:pPr>
                </w:p>
              </w:tc>
            </w:tr>
            <w:tr w:rsidR="00DD346D" w14:paraId="0EBCB84E"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2CBDC3CF" w14:textId="77777777" w:rsidR="00DD346D" w:rsidRDefault="00DD346D" w:rsidP="00DD346D">
                  <w:pPr>
                    <w:jc w:val="center"/>
                  </w:pPr>
                  <w:r>
                    <w:t>8</w:t>
                  </w:r>
                </w:p>
              </w:tc>
              <w:tc>
                <w:tcPr>
                  <w:tcW w:w="6744" w:type="dxa"/>
                  <w:tcBorders>
                    <w:top w:val="nil"/>
                    <w:left w:val="nil"/>
                    <w:bottom w:val="single" w:sz="4" w:space="0" w:color="auto"/>
                    <w:right w:val="single" w:sz="4" w:space="0" w:color="auto"/>
                  </w:tcBorders>
                  <w:noWrap/>
                  <w:vAlign w:val="bottom"/>
                  <w:hideMark/>
                </w:tcPr>
                <w:p w14:paraId="070D960C" w14:textId="77777777" w:rsidR="00DD346D" w:rsidRDefault="00DD346D" w:rsidP="00DD346D">
                  <w:pPr>
                    <w:jc w:val="right"/>
                    <w:rPr>
                      <w:i/>
                      <w:iCs/>
                    </w:rPr>
                  </w:pPr>
                  <w:proofErr w:type="spellStart"/>
                  <w:r>
                    <w:rPr>
                      <w:i/>
                      <w:iCs/>
                    </w:rPr>
                    <w:t>Энергофлекс</w:t>
                  </w:r>
                  <w:proofErr w:type="spellEnd"/>
                  <w:r>
                    <w:rPr>
                      <w:i/>
                      <w:iCs/>
                    </w:rPr>
                    <w:t xml:space="preserve"> трубка СУПЕР ПРОТЕКТ - К 22/6 (2м)</w:t>
                  </w:r>
                </w:p>
              </w:tc>
              <w:tc>
                <w:tcPr>
                  <w:tcW w:w="1014" w:type="dxa"/>
                  <w:tcBorders>
                    <w:top w:val="nil"/>
                    <w:left w:val="nil"/>
                    <w:bottom w:val="single" w:sz="4" w:space="0" w:color="auto"/>
                    <w:right w:val="nil"/>
                  </w:tcBorders>
                  <w:noWrap/>
                  <w:vAlign w:val="bottom"/>
                  <w:hideMark/>
                </w:tcPr>
                <w:p w14:paraId="2F420687" w14:textId="77777777" w:rsidR="00DD346D" w:rsidRDefault="00DD346D" w:rsidP="00DD346D">
                  <w:pPr>
                    <w:jc w:val="center"/>
                  </w:pPr>
                  <w:r>
                    <w:t>м</w:t>
                  </w:r>
                </w:p>
              </w:tc>
              <w:tc>
                <w:tcPr>
                  <w:tcW w:w="1199" w:type="dxa"/>
                  <w:tcBorders>
                    <w:top w:val="nil"/>
                    <w:left w:val="single" w:sz="4" w:space="0" w:color="auto"/>
                    <w:bottom w:val="single" w:sz="4" w:space="0" w:color="auto"/>
                    <w:right w:val="single" w:sz="4" w:space="0" w:color="auto"/>
                  </w:tcBorders>
                  <w:noWrap/>
                  <w:vAlign w:val="bottom"/>
                  <w:hideMark/>
                </w:tcPr>
                <w:p w14:paraId="13013D6A" w14:textId="77777777" w:rsidR="00DD346D" w:rsidRDefault="00DD346D" w:rsidP="00DD346D">
                  <w:pPr>
                    <w:jc w:val="center"/>
                    <w:rPr>
                      <w:rFonts w:ascii="Arial CYR" w:hAnsi="Arial CYR" w:cs="Arial CYR"/>
                      <w:sz w:val="20"/>
                      <w:szCs w:val="20"/>
                    </w:rPr>
                  </w:pPr>
                  <w:r>
                    <w:rPr>
                      <w:rFonts w:ascii="Arial CYR" w:hAnsi="Arial CYR" w:cs="Arial CYR"/>
                      <w:sz w:val="20"/>
                      <w:szCs w:val="20"/>
                    </w:rPr>
                    <w:t>945,00</w:t>
                  </w:r>
                </w:p>
              </w:tc>
              <w:tc>
                <w:tcPr>
                  <w:tcW w:w="236" w:type="dxa"/>
                  <w:vAlign w:val="center"/>
                  <w:hideMark/>
                </w:tcPr>
                <w:p w14:paraId="319DD337" w14:textId="77777777" w:rsidR="00DD346D" w:rsidRDefault="00DD346D" w:rsidP="00DD346D">
                  <w:pPr>
                    <w:rPr>
                      <w:sz w:val="20"/>
                      <w:szCs w:val="20"/>
                    </w:rPr>
                  </w:pPr>
                </w:p>
              </w:tc>
            </w:tr>
            <w:tr w:rsidR="00DD346D" w14:paraId="24F19DB9"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78F73B36" w14:textId="77777777" w:rsidR="00DD346D" w:rsidRDefault="00DD346D" w:rsidP="00DD346D">
                  <w:pPr>
                    <w:jc w:val="center"/>
                  </w:pPr>
                  <w:r>
                    <w:t>9</w:t>
                  </w:r>
                </w:p>
              </w:tc>
              <w:tc>
                <w:tcPr>
                  <w:tcW w:w="6744" w:type="dxa"/>
                  <w:tcBorders>
                    <w:top w:val="nil"/>
                    <w:left w:val="nil"/>
                    <w:bottom w:val="single" w:sz="4" w:space="0" w:color="auto"/>
                    <w:right w:val="single" w:sz="4" w:space="0" w:color="auto"/>
                  </w:tcBorders>
                  <w:noWrap/>
                  <w:vAlign w:val="bottom"/>
                  <w:hideMark/>
                </w:tcPr>
                <w:p w14:paraId="3FA76D45" w14:textId="77777777" w:rsidR="00DD346D" w:rsidRDefault="00DD346D" w:rsidP="00DD346D">
                  <w:pPr>
                    <w:jc w:val="right"/>
                    <w:rPr>
                      <w:i/>
                      <w:iCs/>
                    </w:rPr>
                  </w:pPr>
                  <w:proofErr w:type="spellStart"/>
                  <w:r>
                    <w:rPr>
                      <w:i/>
                      <w:iCs/>
                    </w:rPr>
                    <w:t>Энергофлекс</w:t>
                  </w:r>
                  <w:proofErr w:type="spellEnd"/>
                  <w:r>
                    <w:rPr>
                      <w:i/>
                      <w:iCs/>
                    </w:rPr>
                    <w:t xml:space="preserve"> трубка СУПЕР ПРОТЕКТ - С 35/6</w:t>
                  </w:r>
                </w:p>
              </w:tc>
              <w:tc>
                <w:tcPr>
                  <w:tcW w:w="1014" w:type="dxa"/>
                  <w:tcBorders>
                    <w:top w:val="nil"/>
                    <w:left w:val="nil"/>
                    <w:bottom w:val="single" w:sz="4" w:space="0" w:color="auto"/>
                    <w:right w:val="nil"/>
                  </w:tcBorders>
                  <w:noWrap/>
                  <w:vAlign w:val="bottom"/>
                  <w:hideMark/>
                </w:tcPr>
                <w:p w14:paraId="1517C437" w14:textId="77777777" w:rsidR="00DD346D" w:rsidRDefault="00DD346D" w:rsidP="00DD346D">
                  <w:pPr>
                    <w:jc w:val="center"/>
                  </w:pPr>
                  <w:r>
                    <w:t>м.</w:t>
                  </w:r>
                </w:p>
              </w:tc>
              <w:tc>
                <w:tcPr>
                  <w:tcW w:w="1199" w:type="dxa"/>
                  <w:tcBorders>
                    <w:top w:val="nil"/>
                    <w:left w:val="single" w:sz="4" w:space="0" w:color="auto"/>
                    <w:bottom w:val="single" w:sz="4" w:space="0" w:color="auto"/>
                    <w:right w:val="single" w:sz="4" w:space="0" w:color="auto"/>
                  </w:tcBorders>
                  <w:noWrap/>
                  <w:vAlign w:val="bottom"/>
                  <w:hideMark/>
                </w:tcPr>
                <w:p w14:paraId="4BCF24C8" w14:textId="77777777" w:rsidR="00DD346D" w:rsidRDefault="00DD346D" w:rsidP="00DD346D">
                  <w:pPr>
                    <w:jc w:val="center"/>
                    <w:rPr>
                      <w:rFonts w:ascii="Arial CYR" w:hAnsi="Arial CYR" w:cs="Arial CYR"/>
                      <w:sz w:val="20"/>
                      <w:szCs w:val="20"/>
                    </w:rPr>
                  </w:pPr>
                  <w:r>
                    <w:rPr>
                      <w:rFonts w:ascii="Arial CYR" w:hAnsi="Arial CYR" w:cs="Arial CYR"/>
                      <w:sz w:val="20"/>
                      <w:szCs w:val="20"/>
                    </w:rPr>
                    <w:t>171,00</w:t>
                  </w:r>
                </w:p>
              </w:tc>
              <w:tc>
                <w:tcPr>
                  <w:tcW w:w="236" w:type="dxa"/>
                  <w:vAlign w:val="center"/>
                  <w:hideMark/>
                </w:tcPr>
                <w:p w14:paraId="64C2EC56" w14:textId="77777777" w:rsidR="00DD346D" w:rsidRDefault="00DD346D" w:rsidP="00DD346D">
                  <w:pPr>
                    <w:rPr>
                      <w:sz w:val="20"/>
                      <w:szCs w:val="20"/>
                    </w:rPr>
                  </w:pPr>
                </w:p>
              </w:tc>
            </w:tr>
            <w:tr w:rsidR="00DD346D" w14:paraId="3BC76F20"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643C8D0F" w14:textId="77777777" w:rsidR="00DD346D" w:rsidRDefault="00DD346D" w:rsidP="00DD346D">
                  <w:pPr>
                    <w:jc w:val="center"/>
                  </w:pPr>
                  <w:r>
                    <w:t>10</w:t>
                  </w:r>
                </w:p>
              </w:tc>
              <w:tc>
                <w:tcPr>
                  <w:tcW w:w="6744" w:type="dxa"/>
                  <w:tcBorders>
                    <w:top w:val="nil"/>
                    <w:left w:val="nil"/>
                    <w:bottom w:val="single" w:sz="4" w:space="0" w:color="auto"/>
                    <w:right w:val="single" w:sz="4" w:space="0" w:color="auto"/>
                  </w:tcBorders>
                  <w:noWrap/>
                  <w:vAlign w:val="bottom"/>
                  <w:hideMark/>
                </w:tcPr>
                <w:p w14:paraId="01FC63E7" w14:textId="77777777" w:rsidR="00DD346D" w:rsidRDefault="00DD346D" w:rsidP="00DD346D">
                  <w:pPr>
                    <w:jc w:val="right"/>
                    <w:rPr>
                      <w:i/>
                      <w:iCs/>
                    </w:rPr>
                  </w:pPr>
                  <w:r>
                    <w:rPr>
                      <w:i/>
                      <w:iCs/>
                    </w:rPr>
                    <w:t>Скотч армированный ТПЛ 25м</w:t>
                  </w:r>
                </w:p>
              </w:tc>
              <w:tc>
                <w:tcPr>
                  <w:tcW w:w="1014" w:type="dxa"/>
                  <w:tcBorders>
                    <w:top w:val="nil"/>
                    <w:left w:val="nil"/>
                    <w:bottom w:val="single" w:sz="4" w:space="0" w:color="auto"/>
                    <w:right w:val="nil"/>
                  </w:tcBorders>
                  <w:noWrap/>
                  <w:vAlign w:val="bottom"/>
                  <w:hideMark/>
                </w:tcPr>
                <w:p w14:paraId="4A91342A" w14:textId="77777777" w:rsidR="00DD346D" w:rsidRDefault="00DD346D" w:rsidP="00DD346D">
                  <w:pPr>
                    <w:jc w:val="center"/>
                  </w:pPr>
                  <w:r>
                    <w:t>м.</w:t>
                  </w:r>
                </w:p>
              </w:tc>
              <w:tc>
                <w:tcPr>
                  <w:tcW w:w="1199" w:type="dxa"/>
                  <w:tcBorders>
                    <w:top w:val="nil"/>
                    <w:left w:val="single" w:sz="4" w:space="0" w:color="auto"/>
                    <w:bottom w:val="single" w:sz="4" w:space="0" w:color="auto"/>
                    <w:right w:val="single" w:sz="4" w:space="0" w:color="auto"/>
                  </w:tcBorders>
                  <w:noWrap/>
                  <w:vAlign w:val="bottom"/>
                  <w:hideMark/>
                </w:tcPr>
                <w:p w14:paraId="3F8AFF49" w14:textId="77777777" w:rsidR="00DD346D" w:rsidRDefault="00DD346D" w:rsidP="00DD346D">
                  <w:pPr>
                    <w:jc w:val="center"/>
                    <w:rPr>
                      <w:rFonts w:ascii="Arial CYR" w:hAnsi="Arial CYR" w:cs="Arial CYR"/>
                      <w:sz w:val="20"/>
                      <w:szCs w:val="20"/>
                    </w:rPr>
                  </w:pPr>
                  <w:r>
                    <w:rPr>
                      <w:rFonts w:ascii="Arial CYR" w:hAnsi="Arial CYR" w:cs="Arial CYR"/>
                      <w:sz w:val="20"/>
                      <w:szCs w:val="20"/>
                    </w:rPr>
                    <w:t>3,00</w:t>
                  </w:r>
                </w:p>
              </w:tc>
              <w:tc>
                <w:tcPr>
                  <w:tcW w:w="236" w:type="dxa"/>
                  <w:vAlign w:val="center"/>
                  <w:hideMark/>
                </w:tcPr>
                <w:p w14:paraId="52705DB3" w14:textId="77777777" w:rsidR="00DD346D" w:rsidRDefault="00DD346D" w:rsidP="00DD346D">
                  <w:pPr>
                    <w:rPr>
                      <w:sz w:val="20"/>
                      <w:szCs w:val="20"/>
                    </w:rPr>
                  </w:pPr>
                </w:p>
              </w:tc>
            </w:tr>
            <w:tr w:rsidR="00DD346D" w14:paraId="7468AD39" w14:textId="77777777" w:rsidTr="00CB715F">
              <w:trPr>
                <w:trHeight w:val="308"/>
              </w:trPr>
              <w:tc>
                <w:tcPr>
                  <w:tcW w:w="551" w:type="dxa"/>
                  <w:tcBorders>
                    <w:top w:val="nil"/>
                    <w:left w:val="single" w:sz="8" w:space="0" w:color="auto"/>
                    <w:bottom w:val="single" w:sz="4" w:space="0" w:color="auto"/>
                    <w:right w:val="single" w:sz="4" w:space="0" w:color="auto"/>
                  </w:tcBorders>
                  <w:vAlign w:val="bottom"/>
                  <w:hideMark/>
                </w:tcPr>
                <w:p w14:paraId="6CFEE2F5" w14:textId="77777777" w:rsidR="00DD346D" w:rsidRDefault="00DD346D" w:rsidP="00DD346D">
                  <w:pPr>
                    <w:jc w:val="center"/>
                  </w:pPr>
                  <w:r>
                    <w:t>11</w:t>
                  </w:r>
                </w:p>
              </w:tc>
              <w:tc>
                <w:tcPr>
                  <w:tcW w:w="6744" w:type="dxa"/>
                  <w:tcBorders>
                    <w:top w:val="nil"/>
                    <w:left w:val="nil"/>
                    <w:bottom w:val="single" w:sz="4" w:space="0" w:color="auto"/>
                    <w:right w:val="single" w:sz="4" w:space="0" w:color="auto"/>
                  </w:tcBorders>
                  <w:vAlign w:val="center"/>
                  <w:hideMark/>
                </w:tcPr>
                <w:p w14:paraId="0955C406" w14:textId="77777777" w:rsidR="00DD346D" w:rsidRDefault="00DD346D" w:rsidP="00DD346D">
                  <w:pPr>
                    <w:rPr>
                      <w:i/>
                      <w:iCs/>
                    </w:rPr>
                  </w:pPr>
                  <w:r>
                    <w:rPr>
                      <w:i/>
                      <w:iCs/>
                    </w:rPr>
                    <w:t xml:space="preserve">STOUT SAC-0020-Комплекты Хомут для труб, комплект: </w:t>
                  </w:r>
                  <w:proofErr w:type="spellStart"/>
                  <w:r>
                    <w:rPr>
                      <w:i/>
                      <w:iCs/>
                    </w:rPr>
                    <w:t>хомут+шпилька</w:t>
                  </w:r>
                  <w:proofErr w:type="spellEnd"/>
                  <w:r>
                    <w:rPr>
                      <w:i/>
                      <w:iCs/>
                    </w:rPr>
                    <w:t xml:space="preserve"> шуруп +дюбель пластиковый 1 (32-37)</w:t>
                  </w:r>
                </w:p>
              </w:tc>
              <w:tc>
                <w:tcPr>
                  <w:tcW w:w="1014" w:type="dxa"/>
                  <w:tcBorders>
                    <w:top w:val="nil"/>
                    <w:left w:val="nil"/>
                    <w:bottom w:val="single" w:sz="4" w:space="0" w:color="auto"/>
                    <w:right w:val="nil"/>
                  </w:tcBorders>
                  <w:vAlign w:val="center"/>
                  <w:hideMark/>
                </w:tcPr>
                <w:p w14:paraId="3A4DC6C3" w14:textId="77777777" w:rsidR="00DD346D" w:rsidRDefault="00DD346D" w:rsidP="00DD346D">
                  <w:pPr>
                    <w:jc w:val="center"/>
                  </w:pPr>
                  <w:r>
                    <w:t>шт.</w:t>
                  </w:r>
                </w:p>
              </w:tc>
              <w:tc>
                <w:tcPr>
                  <w:tcW w:w="1199" w:type="dxa"/>
                  <w:tcBorders>
                    <w:top w:val="nil"/>
                    <w:left w:val="single" w:sz="4" w:space="0" w:color="auto"/>
                    <w:bottom w:val="single" w:sz="4" w:space="0" w:color="auto"/>
                    <w:right w:val="single" w:sz="4" w:space="0" w:color="auto"/>
                  </w:tcBorders>
                  <w:vAlign w:val="center"/>
                  <w:hideMark/>
                </w:tcPr>
                <w:p w14:paraId="54CF039A" w14:textId="77777777" w:rsidR="00DD346D" w:rsidRDefault="00DD346D" w:rsidP="00DD346D">
                  <w:pPr>
                    <w:jc w:val="center"/>
                    <w:rPr>
                      <w:rFonts w:ascii="Arial CYR" w:hAnsi="Arial CYR" w:cs="Arial CYR"/>
                      <w:sz w:val="20"/>
                      <w:szCs w:val="20"/>
                    </w:rPr>
                  </w:pPr>
                  <w:r>
                    <w:rPr>
                      <w:rFonts w:ascii="Arial CYR" w:hAnsi="Arial CYR" w:cs="Arial CYR"/>
                      <w:sz w:val="20"/>
                      <w:szCs w:val="20"/>
                    </w:rPr>
                    <w:t>120,00</w:t>
                  </w:r>
                </w:p>
              </w:tc>
              <w:tc>
                <w:tcPr>
                  <w:tcW w:w="236" w:type="dxa"/>
                  <w:vAlign w:val="center"/>
                  <w:hideMark/>
                </w:tcPr>
                <w:p w14:paraId="24C9FFD7" w14:textId="77777777" w:rsidR="00DD346D" w:rsidRDefault="00DD346D" w:rsidP="00DD346D">
                  <w:pPr>
                    <w:rPr>
                      <w:sz w:val="20"/>
                      <w:szCs w:val="20"/>
                    </w:rPr>
                  </w:pPr>
                </w:p>
              </w:tc>
            </w:tr>
            <w:tr w:rsidR="00DD346D" w14:paraId="7B5F2B8A" w14:textId="77777777" w:rsidTr="00CB715F">
              <w:trPr>
                <w:trHeight w:val="308"/>
              </w:trPr>
              <w:tc>
                <w:tcPr>
                  <w:tcW w:w="551" w:type="dxa"/>
                  <w:tcBorders>
                    <w:top w:val="nil"/>
                    <w:left w:val="single" w:sz="8" w:space="0" w:color="auto"/>
                    <w:bottom w:val="single" w:sz="4" w:space="0" w:color="auto"/>
                    <w:right w:val="single" w:sz="4" w:space="0" w:color="auto"/>
                  </w:tcBorders>
                  <w:vAlign w:val="bottom"/>
                  <w:hideMark/>
                </w:tcPr>
                <w:p w14:paraId="6ECA66E7" w14:textId="77777777" w:rsidR="00DD346D" w:rsidRDefault="00DD346D" w:rsidP="00DD346D">
                  <w:pPr>
                    <w:jc w:val="center"/>
                  </w:pPr>
                  <w:r>
                    <w:t>12</w:t>
                  </w:r>
                </w:p>
              </w:tc>
              <w:tc>
                <w:tcPr>
                  <w:tcW w:w="6744" w:type="dxa"/>
                  <w:tcBorders>
                    <w:top w:val="nil"/>
                    <w:left w:val="nil"/>
                    <w:bottom w:val="single" w:sz="4" w:space="0" w:color="auto"/>
                    <w:right w:val="single" w:sz="4" w:space="0" w:color="auto"/>
                  </w:tcBorders>
                  <w:vAlign w:val="center"/>
                  <w:hideMark/>
                </w:tcPr>
                <w:p w14:paraId="65DAAE37" w14:textId="77777777" w:rsidR="00DD346D" w:rsidRDefault="00DD346D" w:rsidP="00DD346D">
                  <w:pPr>
                    <w:rPr>
                      <w:i/>
                      <w:iCs/>
                    </w:rPr>
                  </w:pPr>
                  <w:r>
                    <w:rPr>
                      <w:i/>
                      <w:iCs/>
                    </w:rPr>
                    <w:t xml:space="preserve">STOUT SAC-0020-Комплекты Хомут для труб, комплект: </w:t>
                  </w:r>
                  <w:proofErr w:type="spellStart"/>
                  <w:r>
                    <w:rPr>
                      <w:i/>
                      <w:iCs/>
                    </w:rPr>
                    <w:t>хомут+шпилька</w:t>
                  </w:r>
                  <w:proofErr w:type="spellEnd"/>
                  <w:r>
                    <w:rPr>
                      <w:i/>
                      <w:iCs/>
                    </w:rPr>
                    <w:t xml:space="preserve"> шуруп +дюбель пластиковый 1/2 (20-24)</w:t>
                  </w:r>
                </w:p>
              </w:tc>
              <w:tc>
                <w:tcPr>
                  <w:tcW w:w="1014" w:type="dxa"/>
                  <w:tcBorders>
                    <w:top w:val="nil"/>
                    <w:left w:val="nil"/>
                    <w:bottom w:val="single" w:sz="4" w:space="0" w:color="auto"/>
                    <w:right w:val="nil"/>
                  </w:tcBorders>
                  <w:vAlign w:val="center"/>
                  <w:hideMark/>
                </w:tcPr>
                <w:p w14:paraId="115A6F64" w14:textId="77777777" w:rsidR="00DD346D" w:rsidRDefault="00DD346D" w:rsidP="00DD346D">
                  <w:pPr>
                    <w:jc w:val="center"/>
                  </w:pPr>
                  <w:r>
                    <w:t>шт.</w:t>
                  </w:r>
                </w:p>
              </w:tc>
              <w:tc>
                <w:tcPr>
                  <w:tcW w:w="1199" w:type="dxa"/>
                  <w:tcBorders>
                    <w:top w:val="nil"/>
                    <w:left w:val="single" w:sz="4" w:space="0" w:color="auto"/>
                    <w:bottom w:val="single" w:sz="4" w:space="0" w:color="auto"/>
                    <w:right w:val="single" w:sz="4" w:space="0" w:color="auto"/>
                  </w:tcBorders>
                  <w:vAlign w:val="center"/>
                  <w:hideMark/>
                </w:tcPr>
                <w:p w14:paraId="55700906" w14:textId="77777777" w:rsidR="00DD346D" w:rsidRDefault="00DD346D" w:rsidP="00DD346D">
                  <w:pPr>
                    <w:jc w:val="center"/>
                    <w:rPr>
                      <w:rFonts w:ascii="Arial CYR" w:hAnsi="Arial CYR" w:cs="Arial CYR"/>
                      <w:sz w:val="20"/>
                      <w:szCs w:val="20"/>
                    </w:rPr>
                  </w:pPr>
                  <w:r>
                    <w:rPr>
                      <w:rFonts w:ascii="Arial CYR" w:hAnsi="Arial CYR" w:cs="Arial CYR"/>
                      <w:sz w:val="20"/>
                      <w:szCs w:val="20"/>
                    </w:rPr>
                    <w:t>120,00</w:t>
                  </w:r>
                </w:p>
              </w:tc>
              <w:tc>
                <w:tcPr>
                  <w:tcW w:w="236" w:type="dxa"/>
                  <w:vAlign w:val="center"/>
                  <w:hideMark/>
                </w:tcPr>
                <w:p w14:paraId="4616FFC6" w14:textId="77777777" w:rsidR="00DD346D" w:rsidRDefault="00DD346D" w:rsidP="00DD346D">
                  <w:pPr>
                    <w:rPr>
                      <w:sz w:val="20"/>
                      <w:szCs w:val="20"/>
                    </w:rPr>
                  </w:pPr>
                </w:p>
              </w:tc>
            </w:tr>
            <w:tr w:rsidR="00DD346D" w14:paraId="0437B092"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0D163A75" w14:textId="77777777" w:rsidR="00DD346D" w:rsidRDefault="00DD346D" w:rsidP="00DD346D">
                  <w:pPr>
                    <w:jc w:val="center"/>
                  </w:pPr>
                  <w:r>
                    <w:t>13</w:t>
                  </w:r>
                </w:p>
              </w:tc>
              <w:tc>
                <w:tcPr>
                  <w:tcW w:w="6744" w:type="dxa"/>
                  <w:tcBorders>
                    <w:top w:val="nil"/>
                    <w:left w:val="nil"/>
                    <w:bottom w:val="single" w:sz="4" w:space="0" w:color="auto"/>
                    <w:right w:val="single" w:sz="4" w:space="0" w:color="auto"/>
                  </w:tcBorders>
                  <w:noWrap/>
                  <w:vAlign w:val="bottom"/>
                  <w:hideMark/>
                </w:tcPr>
                <w:p w14:paraId="28CD4E95" w14:textId="77777777" w:rsidR="00DD346D" w:rsidRDefault="00DD346D" w:rsidP="00DD346D">
                  <w:pPr>
                    <w:jc w:val="right"/>
                    <w:rPr>
                      <w:i/>
                      <w:iCs/>
                    </w:rPr>
                  </w:pPr>
                  <w:r>
                    <w:rPr>
                      <w:i/>
                      <w:iCs/>
                    </w:rPr>
                    <w:t xml:space="preserve">Угол 90° 32 VTp.751.0.032 </w:t>
                  </w:r>
                  <w:proofErr w:type="spellStart"/>
                  <w:r>
                    <w:rPr>
                      <w:i/>
                      <w:iCs/>
                    </w:rPr>
                    <w:t>Valtec</w:t>
                  </w:r>
                  <w:proofErr w:type="spellEnd"/>
                </w:p>
              </w:tc>
              <w:tc>
                <w:tcPr>
                  <w:tcW w:w="1014" w:type="dxa"/>
                  <w:tcBorders>
                    <w:top w:val="nil"/>
                    <w:left w:val="nil"/>
                    <w:bottom w:val="single" w:sz="4" w:space="0" w:color="auto"/>
                    <w:right w:val="nil"/>
                  </w:tcBorders>
                  <w:noWrap/>
                  <w:vAlign w:val="bottom"/>
                  <w:hideMark/>
                </w:tcPr>
                <w:p w14:paraId="674C66D2" w14:textId="77777777" w:rsidR="00DD346D" w:rsidRDefault="00DD346D" w:rsidP="00DD346D">
                  <w:pPr>
                    <w:jc w:val="center"/>
                  </w:pPr>
                  <w:r>
                    <w:t>шт.</w:t>
                  </w:r>
                </w:p>
              </w:tc>
              <w:tc>
                <w:tcPr>
                  <w:tcW w:w="1199" w:type="dxa"/>
                  <w:tcBorders>
                    <w:top w:val="nil"/>
                    <w:left w:val="single" w:sz="4" w:space="0" w:color="auto"/>
                    <w:bottom w:val="single" w:sz="4" w:space="0" w:color="auto"/>
                    <w:right w:val="single" w:sz="4" w:space="0" w:color="auto"/>
                  </w:tcBorders>
                  <w:noWrap/>
                  <w:vAlign w:val="bottom"/>
                  <w:hideMark/>
                </w:tcPr>
                <w:p w14:paraId="79116512" w14:textId="77777777" w:rsidR="00DD346D" w:rsidRDefault="00DD346D" w:rsidP="00DD346D">
                  <w:pPr>
                    <w:jc w:val="center"/>
                    <w:rPr>
                      <w:rFonts w:ascii="Arial CYR" w:hAnsi="Arial CYR" w:cs="Arial CYR"/>
                      <w:sz w:val="20"/>
                      <w:szCs w:val="20"/>
                    </w:rPr>
                  </w:pPr>
                  <w:r>
                    <w:rPr>
                      <w:rFonts w:ascii="Arial CYR" w:hAnsi="Arial CYR" w:cs="Arial CYR"/>
                      <w:sz w:val="20"/>
                      <w:szCs w:val="20"/>
                    </w:rPr>
                    <w:t>48,00</w:t>
                  </w:r>
                </w:p>
              </w:tc>
              <w:tc>
                <w:tcPr>
                  <w:tcW w:w="236" w:type="dxa"/>
                  <w:vAlign w:val="center"/>
                  <w:hideMark/>
                </w:tcPr>
                <w:p w14:paraId="2B5F5B20" w14:textId="77777777" w:rsidR="00DD346D" w:rsidRDefault="00DD346D" w:rsidP="00DD346D">
                  <w:pPr>
                    <w:rPr>
                      <w:sz w:val="20"/>
                      <w:szCs w:val="20"/>
                    </w:rPr>
                  </w:pPr>
                </w:p>
              </w:tc>
            </w:tr>
            <w:tr w:rsidR="00DD346D" w14:paraId="6D804FD5"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677D91A0" w14:textId="77777777" w:rsidR="00DD346D" w:rsidRDefault="00DD346D" w:rsidP="00DD346D">
                  <w:pPr>
                    <w:jc w:val="center"/>
                  </w:pPr>
                  <w:r>
                    <w:t>14</w:t>
                  </w:r>
                </w:p>
              </w:tc>
              <w:tc>
                <w:tcPr>
                  <w:tcW w:w="6744" w:type="dxa"/>
                  <w:tcBorders>
                    <w:top w:val="nil"/>
                    <w:left w:val="nil"/>
                    <w:bottom w:val="single" w:sz="4" w:space="0" w:color="auto"/>
                    <w:right w:val="single" w:sz="4" w:space="0" w:color="auto"/>
                  </w:tcBorders>
                  <w:noWrap/>
                  <w:vAlign w:val="bottom"/>
                  <w:hideMark/>
                </w:tcPr>
                <w:p w14:paraId="574896FE" w14:textId="77777777" w:rsidR="00DD346D" w:rsidRDefault="00DD346D" w:rsidP="00DD346D">
                  <w:pPr>
                    <w:jc w:val="right"/>
                    <w:rPr>
                      <w:i/>
                      <w:iCs/>
                    </w:rPr>
                  </w:pPr>
                  <w:r>
                    <w:rPr>
                      <w:i/>
                      <w:iCs/>
                    </w:rPr>
                    <w:t xml:space="preserve">Угол 90° 20 VTp.751.0.020 </w:t>
                  </w:r>
                  <w:proofErr w:type="spellStart"/>
                  <w:r>
                    <w:rPr>
                      <w:i/>
                      <w:iCs/>
                    </w:rPr>
                    <w:t>Valtec</w:t>
                  </w:r>
                  <w:proofErr w:type="spellEnd"/>
                </w:p>
              </w:tc>
              <w:tc>
                <w:tcPr>
                  <w:tcW w:w="1014" w:type="dxa"/>
                  <w:tcBorders>
                    <w:top w:val="nil"/>
                    <w:left w:val="nil"/>
                    <w:bottom w:val="single" w:sz="4" w:space="0" w:color="auto"/>
                    <w:right w:val="nil"/>
                  </w:tcBorders>
                  <w:noWrap/>
                  <w:vAlign w:val="bottom"/>
                  <w:hideMark/>
                </w:tcPr>
                <w:p w14:paraId="16D56F62" w14:textId="77777777" w:rsidR="00DD346D" w:rsidRDefault="00DD346D" w:rsidP="00DD346D">
                  <w:pPr>
                    <w:jc w:val="center"/>
                  </w:pPr>
                  <w:r>
                    <w:t>шт.</w:t>
                  </w:r>
                </w:p>
              </w:tc>
              <w:tc>
                <w:tcPr>
                  <w:tcW w:w="1199" w:type="dxa"/>
                  <w:tcBorders>
                    <w:top w:val="nil"/>
                    <w:left w:val="single" w:sz="4" w:space="0" w:color="auto"/>
                    <w:bottom w:val="single" w:sz="4" w:space="0" w:color="auto"/>
                    <w:right w:val="single" w:sz="4" w:space="0" w:color="auto"/>
                  </w:tcBorders>
                  <w:noWrap/>
                  <w:vAlign w:val="bottom"/>
                  <w:hideMark/>
                </w:tcPr>
                <w:p w14:paraId="151EC5AA" w14:textId="77777777" w:rsidR="00DD346D" w:rsidRDefault="00DD346D" w:rsidP="00DD346D">
                  <w:pPr>
                    <w:jc w:val="center"/>
                    <w:rPr>
                      <w:rFonts w:ascii="Arial CYR" w:hAnsi="Arial CYR" w:cs="Arial CYR"/>
                      <w:sz w:val="20"/>
                      <w:szCs w:val="20"/>
                    </w:rPr>
                  </w:pPr>
                  <w:r>
                    <w:rPr>
                      <w:rFonts w:ascii="Arial CYR" w:hAnsi="Arial CYR" w:cs="Arial CYR"/>
                      <w:sz w:val="20"/>
                      <w:szCs w:val="20"/>
                    </w:rPr>
                    <w:t>94,50</w:t>
                  </w:r>
                </w:p>
              </w:tc>
              <w:tc>
                <w:tcPr>
                  <w:tcW w:w="236" w:type="dxa"/>
                  <w:vAlign w:val="center"/>
                  <w:hideMark/>
                </w:tcPr>
                <w:p w14:paraId="5891D409" w14:textId="77777777" w:rsidR="00DD346D" w:rsidRDefault="00DD346D" w:rsidP="00DD346D">
                  <w:pPr>
                    <w:rPr>
                      <w:sz w:val="20"/>
                      <w:szCs w:val="20"/>
                    </w:rPr>
                  </w:pPr>
                </w:p>
              </w:tc>
            </w:tr>
            <w:tr w:rsidR="00DD346D" w14:paraId="27B72D28"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6E83942A" w14:textId="77777777" w:rsidR="00DD346D" w:rsidRDefault="00DD346D" w:rsidP="00DD346D">
                  <w:pPr>
                    <w:jc w:val="center"/>
                  </w:pPr>
                  <w:r>
                    <w:t>15</w:t>
                  </w:r>
                </w:p>
              </w:tc>
              <w:tc>
                <w:tcPr>
                  <w:tcW w:w="6744" w:type="dxa"/>
                  <w:tcBorders>
                    <w:top w:val="nil"/>
                    <w:left w:val="nil"/>
                    <w:bottom w:val="single" w:sz="4" w:space="0" w:color="auto"/>
                    <w:right w:val="single" w:sz="4" w:space="0" w:color="auto"/>
                  </w:tcBorders>
                  <w:noWrap/>
                  <w:vAlign w:val="bottom"/>
                  <w:hideMark/>
                </w:tcPr>
                <w:p w14:paraId="48D7FDC7" w14:textId="77777777" w:rsidR="00DD346D" w:rsidRDefault="00DD346D" w:rsidP="00DD346D">
                  <w:pPr>
                    <w:jc w:val="right"/>
                    <w:rPr>
                      <w:i/>
                      <w:iCs/>
                    </w:rPr>
                  </w:pPr>
                  <w:r>
                    <w:rPr>
                      <w:i/>
                      <w:iCs/>
                    </w:rPr>
                    <w:t xml:space="preserve">Угол 45° 32 VTp.759.0.032 </w:t>
                  </w:r>
                  <w:proofErr w:type="spellStart"/>
                  <w:r>
                    <w:rPr>
                      <w:i/>
                      <w:iCs/>
                    </w:rPr>
                    <w:t>Valtec</w:t>
                  </w:r>
                  <w:proofErr w:type="spellEnd"/>
                </w:p>
              </w:tc>
              <w:tc>
                <w:tcPr>
                  <w:tcW w:w="1014" w:type="dxa"/>
                  <w:tcBorders>
                    <w:top w:val="nil"/>
                    <w:left w:val="nil"/>
                    <w:bottom w:val="single" w:sz="4" w:space="0" w:color="auto"/>
                    <w:right w:val="nil"/>
                  </w:tcBorders>
                  <w:noWrap/>
                  <w:vAlign w:val="bottom"/>
                  <w:hideMark/>
                </w:tcPr>
                <w:p w14:paraId="212F9223" w14:textId="77777777" w:rsidR="00DD346D" w:rsidRDefault="00DD346D" w:rsidP="00DD346D">
                  <w:pPr>
                    <w:jc w:val="center"/>
                  </w:pPr>
                  <w:r>
                    <w:t>шт.</w:t>
                  </w:r>
                </w:p>
              </w:tc>
              <w:tc>
                <w:tcPr>
                  <w:tcW w:w="1199" w:type="dxa"/>
                  <w:tcBorders>
                    <w:top w:val="nil"/>
                    <w:left w:val="single" w:sz="4" w:space="0" w:color="auto"/>
                    <w:bottom w:val="single" w:sz="4" w:space="0" w:color="auto"/>
                    <w:right w:val="single" w:sz="4" w:space="0" w:color="auto"/>
                  </w:tcBorders>
                  <w:noWrap/>
                  <w:vAlign w:val="bottom"/>
                  <w:hideMark/>
                </w:tcPr>
                <w:p w14:paraId="39061032" w14:textId="77777777" w:rsidR="00DD346D" w:rsidRDefault="00DD346D" w:rsidP="00DD346D">
                  <w:pPr>
                    <w:jc w:val="center"/>
                    <w:rPr>
                      <w:rFonts w:ascii="Arial CYR" w:hAnsi="Arial CYR" w:cs="Arial CYR"/>
                      <w:sz w:val="20"/>
                      <w:szCs w:val="20"/>
                    </w:rPr>
                  </w:pPr>
                  <w:r>
                    <w:rPr>
                      <w:rFonts w:ascii="Arial CYR" w:hAnsi="Arial CYR" w:cs="Arial CYR"/>
                      <w:sz w:val="20"/>
                      <w:szCs w:val="20"/>
                    </w:rPr>
                    <w:t>180,00</w:t>
                  </w:r>
                </w:p>
              </w:tc>
              <w:tc>
                <w:tcPr>
                  <w:tcW w:w="236" w:type="dxa"/>
                  <w:vAlign w:val="center"/>
                  <w:hideMark/>
                </w:tcPr>
                <w:p w14:paraId="38A832F2" w14:textId="77777777" w:rsidR="00DD346D" w:rsidRDefault="00DD346D" w:rsidP="00DD346D">
                  <w:pPr>
                    <w:rPr>
                      <w:sz w:val="20"/>
                      <w:szCs w:val="20"/>
                    </w:rPr>
                  </w:pPr>
                </w:p>
              </w:tc>
            </w:tr>
            <w:tr w:rsidR="00DD346D" w14:paraId="5C846342"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394C16B2" w14:textId="77777777" w:rsidR="00DD346D" w:rsidRDefault="00DD346D" w:rsidP="00DD346D">
                  <w:pPr>
                    <w:jc w:val="center"/>
                  </w:pPr>
                  <w:r>
                    <w:t>16</w:t>
                  </w:r>
                </w:p>
              </w:tc>
              <w:tc>
                <w:tcPr>
                  <w:tcW w:w="6744" w:type="dxa"/>
                  <w:tcBorders>
                    <w:top w:val="nil"/>
                    <w:left w:val="nil"/>
                    <w:bottom w:val="single" w:sz="4" w:space="0" w:color="auto"/>
                    <w:right w:val="single" w:sz="4" w:space="0" w:color="auto"/>
                  </w:tcBorders>
                  <w:noWrap/>
                  <w:vAlign w:val="bottom"/>
                  <w:hideMark/>
                </w:tcPr>
                <w:p w14:paraId="370F8939" w14:textId="77777777" w:rsidR="00DD346D" w:rsidRDefault="00DD346D" w:rsidP="00DD346D">
                  <w:pPr>
                    <w:jc w:val="right"/>
                    <w:rPr>
                      <w:i/>
                      <w:iCs/>
                    </w:rPr>
                  </w:pPr>
                  <w:r>
                    <w:rPr>
                      <w:i/>
                      <w:iCs/>
                    </w:rPr>
                    <w:t xml:space="preserve">Угол 45° 20 VTp.759.0.020 </w:t>
                  </w:r>
                  <w:proofErr w:type="spellStart"/>
                  <w:r>
                    <w:rPr>
                      <w:i/>
                      <w:iCs/>
                    </w:rPr>
                    <w:t>Valtec</w:t>
                  </w:r>
                  <w:proofErr w:type="spellEnd"/>
                </w:p>
              </w:tc>
              <w:tc>
                <w:tcPr>
                  <w:tcW w:w="1014" w:type="dxa"/>
                  <w:tcBorders>
                    <w:top w:val="nil"/>
                    <w:left w:val="nil"/>
                    <w:bottom w:val="single" w:sz="4" w:space="0" w:color="auto"/>
                    <w:right w:val="nil"/>
                  </w:tcBorders>
                  <w:noWrap/>
                  <w:vAlign w:val="bottom"/>
                  <w:hideMark/>
                </w:tcPr>
                <w:p w14:paraId="6A103263" w14:textId="77777777" w:rsidR="00DD346D" w:rsidRDefault="00DD346D" w:rsidP="00DD346D">
                  <w:pPr>
                    <w:jc w:val="center"/>
                  </w:pPr>
                  <w:r>
                    <w:t>шт.</w:t>
                  </w:r>
                </w:p>
              </w:tc>
              <w:tc>
                <w:tcPr>
                  <w:tcW w:w="1199" w:type="dxa"/>
                  <w:tcBorders>
                    <w:top w:val="nil"/>
                    <w:left w:val="single" w:sz="4" w:space="0" w:color="auto"/>
                    <w:bottom w:val="single" w:sz="4" w:space="0" w:color="auto"/>
                    <w:right w:val="single" w:sz="4" w:space="0" w:color="auto"/>
                  </w:tcBorders>
                  <w:noWrap/>
                  <w:vAlign w:val="bottom"/>
                  <w:hideMark/>
                </w:tcPr>
                <w:p w14:paraId="0A69E246" w14:textId="77777777" w:rsidR="00DD346D" w:rsidRDefault="00DD346D" w:rsidP="00DD346D">
                  <w:pPr>
                    <w:jc w:val="center"/>
                    <w:rPr>
                      <w:rFonts w:ascii="Arial CYR" w:hAnsi="Arial CYR" w:cs="Arial CYR"/>
                      <w:sz w:val="20"/>
                      <w:szCs w:val="20"/>
                    </w:rPr>
                  </w:pPr>
                  <w:r>
                    <w:rPr>
                      <w:rFonts w:ascii="Arial CYR" w:hAnsi="Arial CYR" w:cs="Arial CYR"/>
                      <w:sz w:val="20"/>
                      <w:szCs w:val="20"/>
                    </w:rPr>
                    <w:t>210,00</w:t>
                  </w:r>
                </w:p>
              </w:tc>
              <w:tc>
                <w:tcPr>
                  <w:tcW w:w="236" w:type="dxa"/>
                  <w:vAlign w:val="center"/>
                  <w:hideMark/>
                </w:tcPr>
                <w:p w14:paraId="1B1A56E6" w14:textId="77777777" w:rsidR="00DD346D" w:rsidRDefault="00DD346D" w:rsidP="00DD346D">
                  <w:pPr>
                    <w:rPr>
                      <w:sz w:val="20"/>
                      <w:szCs w:val="20"/>
                    </w:rPr>
                  </w:pPr>
                </w:p>
              </w:tc>
            </w:tr>
            <w:tr w:rsidR="00DD346D" w14:paraId="3601FE22"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5DE0D389" w14:textId="77777777" w:rsidR="00DD346D" w:rsidRDefault="00DD346D" w:rsidP="00DD346D">
                  <w:pPr>
                    <w:jc w:val="center"/>
                  </w:pPr>
                  <w:r>
                    <w:t>17</w:t>
                  </w:r>
                </w:p>
              </w:tc>
              <w:tc>
                <w:tcPr>
                  <w:tcW w:w="6744" w:type="dxa"/>
                  <w:tcBorders>
                    <w:top w:val="nil"/>
                    <w:left w:val="nil"/>
                    <w:bottom w:val="single" w:sz="4" w:space="0" w:color="auto"/>
                    <w:right w:val="single" w:sz="4" w:space="0" w:color="auto"/>
                  </w:tcBorders>
                  <w:noWrap/>
                  <w:vAlign w:val="bottom"/>
                  <w:hideMark/>
                </w:tcPr>
                <w:p w14:paraId="15201294" w14:textId="77777777" w:rsidR="00DD346D" w:rsidRDefault="00DD346D" w:rsidP="00DD346D">
                  <w:pPr>
                    <w:jc w:val="right"/>
                    <w:rPr>
                      <w:i/>
                      <w:iCs/>
                    </w:rPr>
                  </w:pPr>
                  <w:r>
                    <w:rPr>
                      <w:i/>
                      <w:iCs/>
                    </w:rPr>
                    <w:t xml:space="preserve">Тройник 32*20*32 VTp.735.0.032020032 </w:t>
                  </w:r>
                  <w:proofErr w:type="spellStart"/>
                  <w:r>
                    <w:rPr>
                      <w:i/>
                      <w:iCs/>
                    </w:rPr>
                    <w:t>Valtec</w:t>
                  </w:r>
                  <w:proofErr w:type="spellEnd"/>
                </w:p>
              </w:tc>
              <w:tc>
                <w:tcPr>
                  <w:tcW w:w="1014" w:type="dxa"/>
                  <w:tcBorders>
                    <w:top w:val="nil"/>
                    <w:left w:val="nil"/>
                    <w:bottom w:val="single" w:sz="4" w:space="0" w:color="auto"/>
                    <w:right w:val="nil"/>
                  </w:tcBorders>
                  <w:noWrap/>
                  <w:vAlign w:val="bottom"/>
                  <w:hideMark/>
                </w:tcPr>
                <w:p w14:paraId="0A756926" w14:textId="77777777" w:rsidR="00DD346D" w:rsidRDefault="00DD346D" w:rsidP="00DD346D">
                  <w:pPr>
                    <w:jc w:val="center"/>
                  </w:pPr>
                  <w:r>
                    <w:t>шт.</w:t>
                  </w:r>
                </w:p>
              </w:tc>
              <w:tc>
                <w:tcPr>
                  <w:tcW w:w="1199" w:type="dxa"/>
                  <w:tcBorders>
                    <w:top w:val="nil"/>
                    <w:left w:val="single" w:sz="4" w:space="0" w:color="auto"/>
                    <w:bottom w:val="single" w:sz="4" w:space="0" w:color="auto"/>
                    <w:right w:val="single" w:sz="4" w:space="0" w:color="auto"/>
                  </w:tcBorders>
                  <w:noWrap/>
                  <w:vAlign w:val="bottom"/>
                  <w:hideMark/>
                </w:tcPr>
                <w:p w14:paraId="554F7ED1" w14:textId="77777777" w:rsidR="00DD346D" w:rsidRDefault="00DD346D" w:rsidP="00DD346D">
                  <w:pPr>
                    <w:jc w:val="center"/>
                    <w:rPr>
                      <w:rFonts w:ascii="Arial CYR" w:hAnsi="Arial CYR" w:cs="Arial CYR"/>
                      <w:sz w:val="20"/>
                      <w:szCs w:val="20"/>
                    </w:rPr>
                  </w:pPr>
                  <w:r>
                    <w:rPr>
                      <w:rFonts w:ascii="Arial CYR" w:hAnsi="Arial CYR" w:cs="Arial CYR"/>
                      <w:sz w:val="20"/>
                      <w:szCs w:val="20"/>
                    </w:rPr>
                    <w:t>60,00</w:t>
                  </w:r>
                </w:p>
              </w:tc>
              <w:tc>
                <w:tcPr>
                  <w:tcW w:w="236" w:type="dxa"/>
                  <w:vAlign w:val="center"/>
                  <w:hideMark/>
                </w:tcPr>
                <w:p w14:paraId="65C0F19D" w14:textId="77777777" w:rsidR="00DD346D" w:rsidRDefault="00DD346D" w:rsidP="00DD346D">
                  <w:pPr>
                    <w:rPr>
                      <w:sz w:val="20"/>
                      <w:szCs w:val="20"/>
                    </w:rPr>
                  </w:pPr>
                </w:p>
              </w:tc>
            </w:tr>
            <w:tr w:rsidR="00DD346D" w14:paraId="5B868E87"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057F3FFD" w14:textId="77777777" w:rsidR="00DD346D" w:rsidRDefault="00DD346D" w:rsidP="00DD346D">
                  <w:pPr>
                    <w:jc w:val="center"/>
                  </w:pPr>
                  <w:r>
                    <w:t>18</w:t>
                  </w:r>
                </w:p>
              </w:tc>
              <w:tc>
                <w:tcPr>
                  <w:tcW w:w="6744" w:type="dxa"/>
                  <w:tcBorders>
                    <w:top w:val="nil"/>
                    <w:left w:val="nil"/>
                    <w:bottom w:val="single" w:sz="4" w:space="0" w:color="auto"/>
                    <w:right w:val="single" w:sz="4" w:space="0" w:color="auto"/>
                  </w:tcBorders>
                  <w:noWrap/>
                  <w:vAlign w:val="bottom"/>
                  <w:hideMark/>
                </w:tcPr>
                <w:p w14:paraId="7DC67405" w14:textId="77777777" w:rsidR="00DD346D" w:rsidRDefault="00DD346D" w:rsidP="00DD346D">
                  <w:pPr>
                    <w:jc w:val="right"/>
                    <w:rPr>
                      <w:i/>
                      <w:iCs/>
                    </w:rPr>
                  </w:pPr>
                  <w:r>
                    <w:rPr>
                      <w:i/>
                      <w:iCs/>
                    </w:rPr>
                    <w:t xml:space="preserve">Тройник 20 VTp.731.0.020 </w:t>
                  </w:r>
                  <w:proofErr w:type="spellStart"/>
                  <w:r>
                    <w:rPr>
                      <w:i/>
                      <w:iCs/>
                    </w:rPr>
                    <w:t>Valtec</w:t>
                  </w:r>
                  <w:proofErr w:type="spellEnd"/>
                </w:p>
              </w:tc>
              <w:tc>
                <w:tcPr>
                  <w:tcW w:w="1014" w:type="dxa"/>
                  <w:tcBorders>
                    <w:top w:val="nil"/>
                    <w:left w:val="nil"/>
                    <w:bottom w:val="single" w:sz="4" w:space="0" w:color="auto"/>
                    <w:right w:val="nil"/>
                  </w:tcBorders>
                  <w:noWrap/>
                  <w:vAlign w:val="bottom"/>
                  <w:hideMark/>
                </w:tcPr>
                <w:p w14:paraId="415DDCFA" w14:textId="77777777" w:rsidR="00DD346D" w:rsidRDefault="00DD346D" w:rsidP="00DD346D">
                  <w:pPr>
                    <w:jc w:val="center"/>
                  </w:pPr>
                  <w:r>
                    <w:t>шт.</w:t>
                  </w:r>
                </w:p>
              </w:tc>
              <w:tc>
                <w:tcPr>
                  <w:tcW w:w="1199" w:type="dxa"/>
                  <w:tcBorders>
                    <w:top w:val="nil"/>
                    <w:left w:val="single" w:sz="4" w:space="0" w:color="auto"/>
                    <w:bottom w:val="single" w:sz="4" w:space="0" w:color="auto"/>
                    <w:right w:val="single" w:sz="4" w:space="0" w:color="auto"/>
                  </w:tcBorders>
                  <w:noWrap/>
                  <w:vAlign w:val="bottom"/>
                  <w:hideMark/>
                </w:tcPr>
                <w:p w14:paraId="48F331B8" w14:textId="77777777" w:rsidR="00DD346D" w:rsidRDefault="00DD346D" w:rsidP="00DD346D">
                  <w:pPr>
                    <w:jc w:val="center"/>
                    <w:rPr>
                      <w:rFonts w:ascii="Arial CYR" w:hAnsi="Arial CYR" w:cs="Arial CYR"/>
                      <w:sz w:val="20"/>
                      <w:szCs w:val="20"/>
                    </w:rPr>
                  </w:pPr>
                  <w:r>
                    <w:rPr>
                      <w:rFonts w:ascii="Arial CYR" w:hAnsi="Arial CYR" w:cs="Arial CYR"/>
                      <w:sz w:val="20"/>
                      <w:szCs w:val="20"/>
                    </w:rPr>
                    <w:t>330,00</w:t>
                  </w:r>
                </w:p>
              </w:tc>
              <w:tc>
                <w:tcPr>
                  <w:tcW w:w="236" w:type="dxa"/>
                  <w:vAlign w:val="center"/>
                  <w:hideMark/>
                </w:tcPr>
                <w:p w14:paraId="34C743F3" w14:textId="77777777" w:rsidR="00DD346D" w:rsidRDefault="00DD346D" w:rsidP="00DD346D">
                  <w:pPr>
                    <w:rPr>
                      <w:sz w:val="20"/>
                      <w:szCs w:val="20"/>
                    </w:rPr>
                  </w:pPr>
                </w:p>
              </w:tc>
            </w:tr>
            <w:tr w:rsidR="00DD346D" w14:paraId="32F87461"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5416B54C" w14:textId="77777777" w:rsidR="00DD346D" w:rsidRDefault="00DD346D" w:rsidP="00DD346D">
                  <w:pPr>
                    <w:jc w:val="center"/>
                  </w:pPr>
                  <w:r>
                    <w:t>19</w:t>
                  </w:r>
                </w:p>
              </w:tc>
              <w:tc>
                <w:tcPr>
                  <w:tcW w:w="6744" w:type="dxa"/>
                  <w:tcBorders>
                    <w:top w:val="nil"/>
                    <w:left w:val="nil"/>
                    <w:bottom w:val="single" w:sz="4" w:space="0" w:color="auto"/>
                    <w:right w:val="single" w:sz="4" w:space="0" w:color="auto"/>
                  </w:tcBorders>
                  <w:noWrap/>
                  <w:vAlign w:val="bottom"/>
                  <w:hideMark/>
                </w:tcPr>
                <w:p w14:paraId="0635FFCD" w14:textId="77777777" w:rsidR="00DD346D" w:rsidRDefault="00DD346D" w:rsidP="00DD346D">
                  <w:pPr>
                    <w:jc w:val="right"/>
                    <w:rPr>
                      <w:i/>
                      <w:iCs/>
                    </w:rPr>
                  </w:pPr>
                  <w:r>
                    <w:rPr>
                      <w:i/>
                      <w:iCs/>
                    </w:rPr>
                    <w:t xml:space="preserve">Угол настенный 20*1/2" в VTp.754.0.02004 </w:t>
                  </w:r>
                  <w:proofErr w:type="spellStart"/>
                  <w:r>
                    <w:rPr>
                      <w:i/>
                      <w:iCs/>
                    </w:rPr>
                    <w:t>Valtec</w:t>
                  </w:r>
                  <w:proofErr w:type="spellEnd"/>
                </w:p>
              </w:tc>
              <w:tc>
                <w:tcPr>
                  <w:tcW w:w="1014" w:type="dxa"/>
                  <w:tcBorders>
                    <w:top w:val="nil"/>
                    <w:left w:val="nil"/>
                    <w:bottom w:val="single" w:sz="4" w:space="0" w:color="auto"/>
                    <w:right w:val="nil"/>
                  </w:tcBorders>
                  <w:noWrap/>
                  <w:vAlign w:val="bottom"/>
                  <w:hideMark/>
                </w:tcPr>
                <w:p w14:paraId="60A3111F" w14:textId="77777777" w:rsidR="00DD346D" w:rsidRDefault="00DD346D" w:rsidP="00DD346D">
                  <w:pPr>
                    <w:jc w:val="center"/>
                  </w:pPr>
                  <w:r>
                    <w:t>шт.</w:t>
                  </w:r>
                </w:p>
              </w:tc>
              <w:tc>
                <w:tcPr>
                  <w:tcW w:w="1199" w:type="dxa"/>
                  <w:tcBorders>
                    <w:top w:val="nil"/>
                    <w:left w:val="single" w:sz="4" w:space="0" w:color="auto"/>
                    <w:bottom w:val="single" w:sz="4" w:space="0" w:color="auto"/>
                    <w:right w:val="single" w:sz="4" w:space="0" w:color="auto"/>
                  </w:tcBorders>
                  <w:noWrap/>
                  <w:vAlign w:val="bottom"/>
                  <w:hideMark/>
                </w:tcPr>
                <w:p w14:paraId="6AD4AE32" w14:textId="77777777" w:rsidR="00DD346D" w:rsidRDefault="00DD346D" w:rsidP="00DD346D">
                  <w:pPr>
                    <w:jc w:val="center"/>
                    <w:rPr>
                      <w:rFonts w:ascii="Arial CYR" w:hAnsi="Arial CYR" w:cs="Arial CYR"/>
                      <w:sz w:val="20"/>
                      <w:szCs w:val="20"/>
                    </w:rPr>
                  </w:pPr>
                  <w:r>
                    <w:rPr>
                      <w:rFonts w:ascii="Arial CYR" w:hAnsi="Arial CYR" w:cs="Arial CYR"/>
                      <w:sz w:val="20"/>
                      <w:szCs w:val="20"/>
                    </w:rPr>
                    <w:t>180,00</w:t>
                  </w:r>
                </w:p>
              </w:tc>
              <w:tc>
                <w:tcPr>
                  <w:tcW w:w="236" w:type="dxa"/>
                  <w:vAlign w:val="center"/>
                  <w:hideMark/>
                </w:tcPr>
                <w:p w14:paraId="7C2BAF7E" w14:textId="77777777" w:rsidR="00DD346D" w:rsidRDefault="00DD346D" w:rsidP="00DD346D">
                  <w:pPr>
                    <w:rPr>
                      <w:sz w:val="20"/>
                      <w:szCs w:val="20"/>
                    </w:rPr>
                  </w:pPr>
                </w:p>
              </w:tc>
            </w:tr>
            <w:tr w:rsidR="00DD346D" w14:paraId="3765F362"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00956D9B" w14:textId="77777777" w:rsidR="00DD346D" w:rsidRDefault="00DD346D" w:rsidP="00DD346D">
                  <w:pPr>
                    <w:jc w:val="center"/>
                  </w:pPr>
                  <w:r>
                    <w:t>20</w:t>
                  </w:r>
                </w:p>
              </w:tc>
              <w:tc>
                <w:tcPr>
                  <w:tcW w:w="6744" w:type="dxa"/>
                  <w:tcBorders>
                    <w:top w:val="nil"/>
                    <w:left w:val="nil"/>
                    <w:bottom w:val="single" w:sz="4" w:space="0" w:color="auto"/>
                    <w:right w:val="single" w:sz="4" w:space="0" w:color="auto"/>
                  </w:tcBorders>
                  <w:noWrap/>
                  <w:vAlign w:val="bottom"/>
                  <w:hideMark/>
                </w:tcPr>
                <w:p w14:paraId="7F9A87E8" w14:textId="77777777" w:rsidR="00DD346D" w:rsidRDefault="00DD346D" w:rsidP="00DD346D">
                  <w:pPr>
                    <w:jc w:val="right"/>
                    <w:rPr>
                      <w:i/>
                      <w:iCs/>
                    </w:rPr>
                  </w:pPr>
                  <w:r>
                    <w:rPr>
                      <w:i/>
                      <w:iCs/>
                    </w:rPr>
                    <w:t xml:space="preserve">Угол настенный 20*1/2" с планкой VTp.724.0.02004 </w:t>
                  </w:r>
                  <w:proofErr w:type="spellStart"/>
                  <w:r>
                    <w:rPr>
                      <w:i/>
                      <w:iCs/>
                    </w:rPr>
                    <w:t>Valtec</w:t>
                  </w:r>
                  <w:proofErr w:type="spellEnd"/>
                </w:p>
              </w:tc>
              <w:tc>
                <w:tcPr>
                  <w:tcW w:w="1014" w:type="dxa"/>
                  <w:tcBorders>
                    <w:top w:val="nil"/>
                    <w:left w:val="nil"/>
                    <w:bottom w:val="single" w:sz="4" w:space="0" w:color="auto"/>
                    <w:right w:val="nil"/>
                  </w:tcBorders>
                  <w:noWrap/>
                  <w:vAlign w:val="bottom"/>
                  <w:hideMark/>
                </w:tcPr>
                <w:p w14:paraId="665CBCC0" w14:textId="77777777" w:rsidR="00DD346D" w:rsidRDefault="00DD346D" w:rsidP="00DD346D">
                  <w:pPr>
                    <w:jc w:val="center"/>
                  </w:pPr>
                  <w:r>
                    <w:t>шт.</w:t>
                  </w:r>
                </w:p>
              </w:tc>
              <w:tc>
                <w:tcPr>
                  <w:tcW w:w="1199" w:type="dxa"/>
                  <w:tcBorders>
                    <w:top w:val="nil"/>
                    <w:left w:val="single" w:sz="4" w:space="0" w:color="auto"/>
                    <w:bottom w:val="single" w:sz="4" w:space="0" w:color="auto"/>
                    <w:right w:val="single" w:sz="4" w:space="0" w:color="auto"/>
                  </w:tcBorders>
                  <w:noWrap/>
                  <w:vAlign w:val="bottom"/>
                  <w:hideMark/>
                </w:tcPr>
                <w:p w14:paraId="0EC205AB" w14:textId="77777777" w:rsidR="00DD346D" w:rsidRDefault="00DD346D" w:rsidP="00DD346D">
                  <w:pPr>
                    <w:jc w:val="center"/>
                    <w:rPr>
                      <w:rFonts w:ascii="Arial CYR" w:hAnsi="Arial CYR" w:cs="Arial CYR"/>
                      <w:sz w:val="20"/>
                      <w:szCs w:val="20"/>
                    </w:rPr>
                  </w:pPr>
                  <w:r>
                    <w:rPr>
                      <w:rFonts w:ascii="Arial CYR" w:hAnsi="Arial CYR" w:cs="Arial CYR"/>
                      <w:sz w:val="20"/>
                      <w:szCs w:val="20"/>
                    </w:rPr>
                    <w:t>51,00</w:t>
                  </w:r>
                </w:p>
              </w:tc>
              <w:tc>
                <w:tcPr>
                  <w:tcW w:w="236" w:type="dxa"/>
                  <w:vAlign w:val="center"/>
                  <w:hideMark/>
                </w:tcPr>
                <w:p w14:paraId="44602486" w14:textId="77777777" w:rsidR="00DD346D" w:rsidRDefault="00DD346D" w:rsidP="00DD346D">
                  <w:pPr>
                    <w:rPr>
                      <w:sz w:val="20"/>
                      <w:szCs w:val="20"/>
                    </w:rPr>
                  </w:pPr>
                </w:p>
              </w:tc>
            </w:tr>
            <w:tr w:rsidR="00DD346D" w14:paraId="238EB809"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5D36D41C" w14:textId="77777777" w:rsidR="00DD346D" w:rsidRDefault="00DD346D" w:rsidP="00DD346D">
                  <w:pPr>
                    <w:jc w:val="center"/>
                  </w:pPr>
                  <w:r>
                    <w:t>21</w:t>
                  </w:r>
                </w:p>
              </w:tc>
              <w:tc>
                <w:tcPr>
                  <w:tcW w:w="6744" w:type="dxa"/>
                  <w:tcBorders>
                    <w:top w:val="nil"/>
                    <w:left w:val="nil"/>
                    <w:bottom w:val="single" w:sz="4" w:space="0" w:color="auto"/>
                    <w:right w:val="single" w:sz="4" w:space="0" w:color="auto"/>
                  </w:tcBorders>
                  <w:noWrap/>
                  <w:vAlign w:val="bottom"/>
                  <w:hideMark/>
                </w:tcPr>
                <w:p w14:paraId="1B742A63" w14:textId="77777777" w:rsidR="00DD346D" w:rsidRDefault="00DD346D" w:rsidP="00DD346D">
                  <w:pPr>
                    <w:jc w:val="right"/>
                    <w:rPr>
                      <w:i/>
                      <w:iCs/>
                    </w:rPr>
                  </w:pPr>
                  <w:r>
                    <w:rPr>
                      <w:i/>
                      <w:iCs/>
                    </w:rPr>
                    <w:t xml:space="preserve">Муфта 20*1/2" в VTp.702.0.02004 </w:t>
                  </w:r>
                  <w:proofErr w:type="spellStart"/>
                  <w:r>
                    <w:rPr>
                      <w:i/>
                      <w:iCs/>
                    </w:rPr>
                    <w:t>Valtec</w:t>
                  </w:r>
                  <w:proofErr w:type="spellEnd"/>
                </w:p>
              </w:tc>
              <w:tc>
                <w:tcPr>
                  <w:tcW w:w="1014" w:type="dxa"/>
                  <w:tcBorders>
                    <w:top w:val="nil"/>
                    <w:left w:val="nil"/>
                    <w:bottom w:val="single" w:sz="4" w:space="0" w:color="auto"/>
                    <w:right w:val="nil"/>
                  </w:tcBorders>
                  <w:noWrap/>
                  <w:vAlign w:val="bottom"/>
                  <w:hideMark/>
                </w:tcPr>
                <w:p w14:paraId="528AE73D" w14:textId="77777777" w:rsidR="00DD346D" w:rsidRDefault="00DD346D" w:rsidP="00DD346D">
                  <w:pPr>
                    <w:jc w:val="center"/>
                  </w:pPr>
                  <w:r>
                    <w:t>шт.</w:t>
                  </w:r>
                </w:p>
              </w:tc>
              <w:tc>
                <w:tcPr>
                  <w:tcW w:w="1199" w:type="dxa"/>
                  <w:tcBorders>
                    <w:top w:val="nil"/>
                    <w:left w:val="single" w:sz="4" w:space="0" w:color="auto"/>
                    <w:bottom w:val="single" w:sz="4" w:space="0" w:color="auto"/>
                    <w:right w:val="single" w:sz="4" w:space="0" w:color="auto"/>
                  </w:tcBorders>
                  <w:noWrap/>
                  <w:vAlign w:val="bottom"/>
                  <w:hideMark/>
                </w:tcPr>
                <w:p w14:paraId="35D5EFBE" w14:textId="77777777" w:rsidR="00DD346D" w:rsidRDefault="00DD346D" w:rsidP="00DD346D">
                  <w:pPr>
                    <w:jc w:val="center"/>
                    <w:rPr>
                      <w:rFonts w:ascii="Arial CYR" w:hAnsi="Arial CYR" w:cs="Arial CYR"/>
                      <w:sz w:val="20"/>
                      <w:szCs w:val="20"/>
                    </w:rPr>
                  </w:pPr>
                  <w:r>
                    <w:rPr>
                      <w:rFonts w:ascii="Arial CYR" w:hAnsi="Arial CYR" w:cs="Arial CYR"/>
                      <w:sz w:val="20"/>
                      <w:szCs w:val="20"/>
                    </w:rPr>
                    <w:t>108,00</w:t>
                  </w:r>
                </w:p>
              </w:tc>
              <w:tc>
                <w:tcPr>
                  <w:tcW w:w="236" w:type="dxa"/>
                  <w:vAlign w:val="center"/>
                  <w:hideMark/>
                </w:tcPr>
                <w:p w14:paraId="6B5B2B08" w14:textId="77777777" w:rsidR="00DD346D" w:rsidRDefault="00DD346D" w:rsidP="00DD346D">
                  <w:pPr>
                    <w:rPr>
                      <w:sz w:val="20"/>
                      <w:szCs w:val="20"/>
                    </w:rPr>
                  </w:pPr>
                </w:p>
              </w:tc>
            </w:tr>
            <w:tr w:rsidR="00DD346D" w14:paraId="20395A23"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3536FAED" w14:textId="77777777" w:rsidR="00DD346D" w:rsidRDefault="00DD346D" w:rsidP="00DD346D">
                  <w:pPr>
                    <w:jc w:val="center"/>
                  </w:pPr>
                  <w:r>
                    <w:t>22</w:t>
                  </w:r>
                </w:p>
              </w:tc>
              <w:tc>
                <w:tcPr>
                  <w:tcW w:w="6744" w:type="dxa"/>
                  <w:tcBorders>
                    <w:top w:val="nil"/>
                    <w:left w:val="nil"/>
                    <w:bottom w:val="single" w:sz="4" w:space="0" w:color="auto"/>
                    <w:right w:val="single" w:sz="4" w:space="0" w:color="auto"/>
                  </w:tcBorders>
                  <w:noWrap/>
                  <w:vAlign w:val="bottom"/>
                  <w:hideMark/>
                </w:tcPr>
                <w:p w14:paraId="19451EC8" w14:textId="77777777" w:rsidR="00DD346D" w:rsidRDefault="00DD346D" w:rsidP="00DD346D">
                  <w:pPr>
                    <w:jc w:val="right"/>
                    <w:rPr>
                      <w:i/>
                      <w:iCs/>
                    </w:rPr>
                  </w:pPr>
                  <w:r>
                    <w:rPr>
                      <w:i/>
                      <w:iCs/>
                    </w:rPr>
                    <w:t xml:space="preserve">Муфта 20*1/2" н VTp.701.0.02004 </w:t>
                  </w:r>
                  <w:proofErr w:type="spellStart"/>
                  <w:r>
                    <w:rPr>
                      <w:i/>
                      <w:iCs/>
                    </w:rPr>
                    <w:t>Valtec</w:t>
                  </w:r>
                  <w:proofErr w:type="spellEnd"/>
                </w:p>
              </w:tc>
              <w:tc>
                <w:tcPr>
                  <w:tcW w:w="1014" w:type="dxa"/>
                  <w:tcBorders>
                    <w:top w:val="nil"/>
                    <w:left w:val="nil"/>
                    <w:bottom w:val="single" w:sz="4" w:space="0" w:color="auto"/>
                    <w:right w:val="nil"/>
                  </w:tcBorders>
                  <w:noWrap/>
                  <w:vAlign w:val="bottom"/>
                  <w:hideMark/>
                </w:tcPr>
                <w:p w14:paraId="0BBA997A" w14:textId="77777777" w:rsidR="00DD346D" w:rsidRDefault="00DD346D" w:rsidP="00DD346D">
                  <w:pPr>
                    <w:jc w:val="center"/>
                  </w:pPr>
                  <w:r>
                    <w:t>шт.</w:t>
                  </w:r>
                </w:p>
              </w:tc>
              <w:tc>
                <w:tcPr>
                  <w:tcW w:w="1199" w:type="dxa"/>
                  <w:tcBorders>
                    <w:top w:val="nil"/>
                    <w:left w:val="single" w:sz="4" w:space="0" w:color="auto"/>
                    <w:bottom w:val="single" w:sz="4" w:space="0" w:color="auto"/>
                    <w:right w:val="single" w:sz="4" w:space="0" w:color="auto"/>
                  </w:tcBorders>
                  <w:noWrap/>
                  <w:vAlign w:val="bottom"/>
                  <w:hideMark/>
                </w:tcPr>
                <w:p w14:paraId="109EA75A" w14:textId="77777777" w:rsidR="00DD346D" w:rsidRDefault="00DD346D" w:rsidP="00DD346D">
                  <w:pPr>
                    <w:jc w:val="center"/>
                    <w:rPr>
                      <w:rFonts w:ascii="Arial CYR" w:hAnsi="Arial CYR" w:cs="Arial CYR"/>
                      <w:sz w:val="20"/>
                      <w:szCs w:val="20"/>
                    </w:rPr>
                  </w:pPr>
                  <w:r>
                    <w:rPr>
                      <w:rFonts w:ascii="Arial CYR" w:hAnsi="Arial CYR" w:cs="Arial CYR"/>
                      <w:sz w:val="20"/>
                      <w:szCs w:val="20"/>
                    </w:rPr>
                    <w:t>81,00</w:t>
                  </w:r>
                </w:p>
              </w:tc>
              <w:tc>
                <w:tcPr>
                  <w:tcW w:w="236" w:type="dxa"/>
                  <w:vAlign w:val="center"/>
                  <w:hideMark/>
                </w:tcPr>
                <w:p w14:paraId="3186ECDB" w14:textId="77777777" w:rsidR="00DD346D" w:rsidRDefault="00DD346D" w:rsidP="00DD346D">
                  <w:pPr>
                    <w:rPr>
                      <w:sz w:val="20"/>
                      <w:szCs w:val="20"/>
                    </w:rPr>
                  </w:pPr>
                </w:p>
              </w:tc>
            </w:tr>
            <w:tr w:rsidR="00DD346D" w14:paraId="5C1625DE"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5343BC9E" w14:textId="77777777" w:rsidR="00DD346D" w:rsidRDefault="00DD346D" w:rsidP="00DD346D">
                  <w:pPr>
                    <w:jc w:val="center"/>
                  </w:pPr>
                  <w:r>
                    <w:t>23</w:t>
                  </w:r>
                </w:p>
              </w:tc>
              <w:tc>
                <w:tcPr>
                  <w:tcW w:w="6744" w:type="dxa"/>
                  <w:tcBorders>
                    <w:top w:val="nil"/>
                    <w:left w:val="nil"/>
                    <w:bottom w:val="single" w:sz="4" w:space="0" w:color="auto"/>
                    <w:right w:val="single" w:sz="4" w:space="0" w:color="auto"/>
                  </w:tcBorders>
                  <w:noWrap/>
                  <w:vAlign w:val="bottom"/>
                  <w:hideMark/>
                </w:tcPr>
                <w:p w14:paraId="68A7D34F" w14:textId="77777777" w:rsidR="00DD346D" w:rsidRDefault="00DD346D" w:rsidP="00DD346D">
                  <w:pPr>
                    <w:jc w:val="right"/>
                    <w:rPr>
                      <w:i/>
                      <w:iCs/>
                    </w:rPr>
                  </w:pPr>
                  <w:r>
                    <w:rPr>
                      <w:i/>
                      <w:iCs/>
                    </w:rPr>
                    <w:t xml:space="preserve">Разборное соединение 32*1" в VTp.762.0.03206 </w:t>
                  </w:r>
                  <w:proofErr w:type="spellStart"/>
                  <w:r>
                    <w:rPr>
                      <w:i/>
                      <w:iCs/>
                    </w:rPr>
                    <w:t>Valtec</w:t>
                  </w:r>
                  <w:proofErr w:type="spellEnd"/>
                </w:p>
              </w:tc>
              <w:tc>
                <w:tcPr>
                  <w:tcW w:w="1014" w:type="dxa"/>
                  <w:tcBorders>
                    <w:top w:val="nil"/>
                    <w:left w:val="nil"/>
                    <w:bottom w:val="single" w:sz="4" w:space="0" w:color="auto"/>
                    <w:right w:val="nil"/>
                  </w:tcBorders>
                  <w:noWrap/>
                  <w:vAlign w:val="bottom"/>
                  <w:hideMark/>
                </w:tcPr>
                <w:p w14:paraId="09627CB5" w14:textId="77777777" w:rsidR="00DD346D" w:rsidRDefault="00DD346D" w:rsidP="00DD346D">
                  <w:pPr>
                    <w:jc w:val="center"/>
                  </w:pPr>
                  <w:r>
                    <w:t>шт.</w:t>
                  </w:r>
                </w:p>
              </w:tc>
              <w:tc>
                <w:tcPr>
                  <w:tcW w:w="1199" w:type="dxa"/>
                  <w:tcBorders>
                    <w:top w:val="nil"/>
                    <w:left w:val="single" w:sz="4" w:space="0" w:color="auto"/>
                    <w:bottom w:val="single" w:sz="4" w:space="0" w:color="auto"/>
                    <w:right w:val="single" w:sz="4" w:space="0" w:color="auto"/>
                  </w:tcBorders>
                  <w:noWrap/>
                  <w:vAlign w:val="bottom"/>
                  <w:hideMark/>
                </w:tcPr>
                <w:p w14:paraId="2256DAA9" w14:textId="77777777" w:rsidR="00DD346D" w:rsidRDefault="00DD346D" w:rsidP="00DD346D">
                  <w:pPr>
                    <w:jc w:val="center"/>
                    <w:rPr>
                      <w:rFonts w:ascii="Arial CYR" w:hAnsi="Arial CYR" w:cs="Arial CYR"/>
                      <w:sz w:val="20"/>
                      <w:szCs w:val="20"/>
                    </w:rPr>
                  </w:pPr>
                  <w:r>
                    <w:rPr>
                      <w:rFonts w:ascii="Arial CYR" w:hAnsi="Arial CYR" w:cs="Arial CYR"/>
                      <w:sz w:val="20"/>
                      <w:szCs w:val="20"/>
                    </w:rPr>
                    <w:t>54,00</w:t>
                  </w:r>
                </w:p>
              </w:tc>
              <w:tc>
                <w:tcPr>
                  <w:tcW w:w="236" w:type="dxa"/>
                  <w:vAlign w:val="center"/>
                  <w:hideMark/>
                </w:tcPr>
                <w:p w14:paraId="790F53FE" w14:textId="77777777" w:rsidR="00DD346D" w:rsidRDefault="00DD346D" w:rsidP="00DD346D">
                  <w:pPr>
                    <w:rPr>
                      <w:sz w:val="20"/>
                      <w:szCs w:val="20"/>
                    </w:rPr>
                  </w:pPr>
                </w:p>
              </w:tc>
            </w:tr>
            <w:tr w:rsidR="00DD346D" w14:paraId="45672EDD"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58B79362" w14:textId="77777777" w:rsidR="00DD346D" w:rsidRDefault="00DD346D" w:rsidP="00DD346D">
                  <w:pPr>
                    <w:jc w:val="center"/>
                  </w:pPr>
                  <w:r>
                    <w:t>24</w:t>
                  </w:r>
                </w:p>
              </w:tc>
              <w:tc>
                <w:tcPr>
                  <w:tcW w:w="6744" w:type="dxa"/>
                  <w:tcBorders>
                    <w:top w:val="nil"/>
                    <w:left w:val="nil"/>
                    <w:bottom w:val="single" w:sz="4" w:space="0" w:color="auto"/>
                    <w:right w:val="single" w:sz="4" w:space="0" w:color="auto"/>
                  </w:tcBorders>
                  <w:noWrap/>
                  <w:vAlign w:val="bottom"/>
                  <w:hideMark/>
                </w:tcPr>
                <w:p w14:paraId="159DF95C" w14:textId="77777777" w:rsidR="00DD346D" w:rsidRDefault="00DD346D" w:rsidP="00DD346D">
                  <w:pPr>
                    <w:jc w:val="right"/>
                    <w:rPr>
                      <w:i/>
                      <w:iCs/>
                    </w:rPr>
                  </w:pPr>
                  <w:r>
                    <w:rPr>
                      <w:i/>
                      <w:iCs/>
                    </w:rPr>
                    <w:t xml:space="preserve">Муфта переходная 32*20 VTp.705.0.032020 </w:t>
                  </w:r>
                  <w:proofErr w:type="spellStart"/>
                  <w:r>
                    <w:rPr>
                      <w:i/>
                      <w:iCs/>
                    </w:rPr>
                    <w:t>Valtec</w:t>
                  </w:r>
                  <w:proofErr w:type="spellEnd"/>
                </w:p>
              </w:tc>
              <w:tc>
                <w:tcPr>
                  <w:tcW w:w="1014" w:type="dxa"/>
                  <w:tcBorders>
                    <w:top w:val="nil"/>
                    <w:left w:val="nil"/>
                    <w:bottom w:val="single" w:sz="4" w:space="0" w:color="auto"/>
                    <w:right w:val="nil"/>
                  </w:tcBorders>
                  <w:noWrap/>
                  <w:vAlign w:val="bottom"/>
                  <w:hideMark/>
                </w:tcPr>
                <w:p w14:paraId="68740155" w14:textId="77777777" w:rsidR="00DD346D" w:rsidRDefault="00DD346D" w:rsidP="00DD346D">
                  <w:pPr>
                    <w:jc w:val="center"/>
                  </w:pPr>
                  <w:r>
                    <w:t>шт.</w:t>
                  </w:r>
                </w:p>
              </w:tc>
              <w:tc>
                <w:tcPr>
                  <w:tcW w:w="1199" w:type="dxa"/>
                  <w:tcBorders>
                    <w:top w:val="nil"/>
                    <w:left w:val="single" w:sz="4" w:space="0" w:color="auto"/>
                    <w:bottom w:val="single" w:sz="4" w:space="0" w:color="auto"/>
                    <w:right w:val="single" w:sz="4" w:space="0" w:color="auto"/>
                  </w:tcBorders>
                  <w:noWrap/>
                  <w:vAlign w:val="bottom"/>
                  <w:hideMark/>
                </w:tcPr>
                <w:p w14:paraId="4563FB96" w14:textId="77777777" w:rsidR="00DD346D" w:rsidRDefault="00DD346D" w:rsidP="00DD346D">
                  <w:pPr>
                    <w:jc w:val="center"/>
                    <w:rPr>
                      <w:rFonts w:ascii="Arial CYR" w:hAnsi="Arial CYR" w:cs="Arial CYR"/>
                      <w:sz w:val="20"/>
                      <w:szCs w:val="20"/>
                    </w:rPr>
                  </w:pPr>
                  <w:r>
                    <w:rPr>
                      <w:rFonts w:ascii="Arial CYR" w:hAnsi="Arial CYR" w:cs="Arial CYR"/>
                      <w:sz w:val="20"/>
                      <w:szCs w:val="20"/>
                    </w:rPr>
                    <w:t>27,00</w:t>
                  </w:r>
                </w:p>
              </w:tc>
              <w:tc>
                <w:tcPr>
                  <w:tcW w:w="236" w:type="dxa"/>
                  <w:vAlign w:val="center"/>
                  <w:hideMark/>
                </w:tcPr>
                <w:p w14:paraId="27B77DF0" w14:textId="77777777" w:rsidR="00DD346D" w:rsidRDefault="00DD346D" w:rsidP="00DD346D">
                  <w:pPr>
                    <w:rPr>
                      <w:sz w:val="20"/>
                      <w:szCs w:val="20"/>
                    </w:rPr>
                  </w:pPr>
                </w:p>
              </w:tc>
            </w:tr>
            <w:tr w:rsidR="00DD346D" w14:paraId="689C8BEA"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227DA37D" w14:textId="77777777" w:rsidR="00DD346D" w:rsidRDefault="00DD346D" w:rsidP="00DD346D">
                  <w:pPr>
                    <w:jc w:val="center"/>
                  </w:pPr>
                  <w:r>
                    <w:t>25</w:t>
                  </w:r>
                </w:p>
              </w:tc>
              <w:tc>
                <w:tcPr>
                  <w:tcW w:w="6744" w:type="dxa"/>
                  <w:tcBorders>
                    <w:top w:val="nil"/>
                    <w:left w:val="nil"/>
                    <w:bottom w:val="single" w:sz="4" w:space="0" w:color="auto"/>
                    <w:right w:val="single" w:sz="4" w:space="0" w:color="auto"/>
                  </w:tcBorders>
                  <w:noWrap/>
                  <w:vAlign w:val="bottom"/>
                  <w:hideMark/>
                </w:tcPr>
                <w:p w14:paraId="48F5A5A9" w14:textId="77777777" w:rsidR="00DD346D" w:rsidRDefault="00DD346D" w:rsidP="00DD346D">
                  <w:pPr>
                    <w:jc w:val="right"/>
                    <w:rPr>
                      <w:i/>
                      <w:iCs/>
                    </w:rPr>
                  </w:pPr>
                  <w:r>
                    <w:rPr>
                      <w:i/>
                      <w:iCs/>
                    </w:rPr>
                    <w:t xml:space="preserve">Муфта 32 VTp.703.0.032 </w:t>
                  </w:r>
                  <w:proofErr w:type="spellStart"/>
                  <w:r>
                    <w:rPr>
                      <w:i/>
                      <w:iCs/>
                    </w:rPr>
                    <w:t>Valtec</w:t>
                  </w:r>
                  <w:proofErr w:type="spellEnd"/>
                </w:p>
              </w:tc>
              <w:tc>
                <w:tcPr>
                  <w:tcW w:w="1014" w:type="dxa"/>
                  <w:tcBorders>
                    <w:top w:val="nil"/>
                    <w:left w:val="nil"/>
                    <w:bottom w:val="single" w:sz="4" w:space="0" w:color="auto"/>
                    <w:right w:val="nil"/>
                  </w:tcBorders>
                  <w:noWrap/>
                  <w:vAlign w:val="bottom"/>
                  <w:hideMark/>
                </w:tcPr>
                <w:p w14:paraId="12E12787" w14:textId="77777777" w:rsidR="00DD346D" w:rsidRDefault="00DD346D" w:rsidP="00DD346D">
                  <w:pPr>
                    <w:jc w:val="center"/>
                  </w:pPr>
                  <w:r>
                    <w:t>шт.</w:t>
                  </w:r>
                </w:p>
              </w:tc>
              <w:tc>
                <w:tcPr>
                  <w:tcW w:w="1199" w:type="dxa"/>
                  <w:tcBorders>
                    <w:top w:val="nil"/>
                    <w:left w:val="single" w:sz="4" w:space="0" w:color="auto"/>
                    <w:bottom w:val="single" w:sz="4" w:space="0" w:color="auto"/>
                    <w:right w:val="single" w:sz="4" w:space="0" w:color="auto"/>
                  </w:tcBorders>
                  <w:noWrap/>
                  <w:vAlign w:val="bottom"/>
                  <w:hideMark/>
                </w:tcPr>
                <w:p w14:paraId="62B6256E" w14:textId="77777777" w:rsidR="00DD346D" w:rsidRDefault="00DD346D" w:rsidP="00DD346D">
                  <w:pPr>
                    <w:jc w:val="center"/>
                    <w:rPr>
                      <w:rFonts w:ascii="Arial CYR" w:hAnsi="Arial CYR" w:cs="Arial CYR"/>
                      <w:sz w:val="20"/>
                      <w:szCs w:val="20"/>
                    </w:rPr>
                  </w:pPr>
                  <w:r>
                    <w:rPr>
                      <w:rFonts w:ascii="Arial CYR" w:hAnsi="Arial CYR" w:cs="Arial CYR"/>
                      <w:sz w:val="20"/>
                      <w:szCs w:val="20"/>
                    </w:rPr>
                    <w:t>30,00</w:t>
                  </w:r>
                </w:p>
              </w:tc>
              <w:tc>
                <w:tcPr>
                  <w:tcW w:w="236" w:type="dxa"/>
                  <w:vAlign w:val="center"/>
                  <w:hideMark/>
                </w:tcPr>
                <w:p w14:paraId="00C6E06E" w14:textId="77777777" w:rsidR="00DD346D" w:rsidRDefault="00DD346D" w:rsidP="00DD346D">
                  <w:pPr>
                    <w:rPr>
                      <w:sz w:val="20"/>
                      <w:szCs w:val="20"/>
                    </w:rPr>
                  </w:pPr>
                </w:p>
              </w:tc>
            </w:tr>
            <w:tr w:rsidR="00DD346D" w14:paraId="3A297A61"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58B07370" w14:textId="77777777" w:rsidR="00DD346D" w:rsidRDefault="00DD346D" w:rsidP="00DD346D">
                  <w:pPr>
                    <w:jc w:val="center"/>
                  </w:pPr>
                  <w:r>
                    <w:t>26</w:t>
                  </w:r>
                </w:p>
              </w:tc>
              <w:tc>
                <w:tcPr>
                  <w:tcW w:w="6744" w:type="dxa"/>
                  <w:tcBorders>
                    <w:top w:val="nil"/>
                    <w:left w:val="nil"/>
                    <w:bottom w:val="single" w:sz="4" w:space="0" w:color="auto"/>
                    <w:right w:val="single" w:sz="4" w:space="0" w:color="auto"/>
                  </w:tcBorders>
                  <w:noWrap/>
                  <w:vAlign w:val="bottom"/>
                  <w:hideMark/>
                </w:tcPr>
                <w:p w14:paraId="0449766B" w14:textId="77777777" w:rsidR="00DD346D" w:rsidRDefault="00DD346D" w:rsidP="00DD346D">
                  <w:pPr>
                    <w:jc w:val="right"/>
                    <w:rPr>
                      <w:i/>
                      <w:iCs/>
                    </w:rPr>
                  </w:pPr>
                  <w:r>
                    <w:rPr>
                      <w:i/>
                      <w:iCs/>
                    </w:rPr>
                    <w:t xml:space="preserve">Муфта 20 VTp.703.0.020 </w:t>
                  </w:r>
                  <w:proofErr w:type="spellStart"/>
                  <w:r>
                    <w:rPr>
                      <w:i/>
                      <w:iCs/>
                    </w:rPr>
                    <w:t>Valtec</w:t>
                  </w:r>
                  <w:proofErr w:type="spellEnd"/>
                </w:p>
              </w:tc>
              <w:tc>
                <w:tcPr>
                  <w:tcW w:w="1014" w:type="dxa"/>
                  <w:tcBorders>
                    <w:top w:val="nil"/>
                    <w:left w:val="nil"/>
                    <w:bottom w:val="single" w:sz="4" w:space="0" w:color="auto"/>
                    <w:right w:val="nil"/>
                  </w:tcBorders>
                  <w:noWrap/>
                  <w:vAlign w:val="bottom"/>
                  <w:hideMark/>
                </w:tcPr>
                <w:p w14:paraId="11509B79" w14:textId="77777777" w:rsidR="00DD346D" w:rsidRDefault="00DD346D" w:rsidP="00DD346D">
                  <w:pPr>
                    <w:jc w:val="center"/>
                  </w:pPr>
                  <w:r>
                    <w:t>шт.</w:t>
                  </w:r>
                </w:p>
              </w:tc>
              <w:tc>
                <w:tcPr>
                  <w:tcW w:w="1199" w:type="dxa"/>
                  <w:tcBorders>
                    <w:top w:val="nil"/>
                    <w:left w:val="single" w:sz="4" w:space="0" w:color="auto"/>
                    <w:bottom w:val="single" w:sz="4" w:space="0" w:color="auto"/>
                    <w:right w:val="single" w:sz="4" w:space="0" w:color="auto"/>
                  </w:tcBorders>
                  <w:noWrap/>
                  <w:vAlign w:val="bottom"/>
                  <w:hideMark/>
                </w:tcPr>
                <w:p w14:paraId="5C693810" w14:textId="77777777" w:rsidR="00DD346D" w:rsidRDefault="00DD346D" w:rsidP="00DD346D">
                  <w:pPr>
                    <w:jc w:val="center"/>
                    <w:rPr>
                      <w:rFonts w:ascii="Arial CYR" w:hAnsi="Arial CYR" w:cs="Arial CYR"/>
                      <w:sz w:val="20"/>
                      <w:szCs w:val="20"/>
                    </w:rPr>
                  </w:pPr>
                  <w:r>
                    <w:rPr>
                      <w:rFonts w:ascii="Arial CYR" w:hAnsi="Arial CYR" w:cs="Arial CYR"/>
                      <w:sz w:val="20"/>
                      <w:szCs w:val="20"/>
                    </w:rPr>
                    <w:t>90,00</w:t>
                  </w:r>
                </w:p>
              </w:tc>
              <w:tc>
                <w:tcPr>
                  <w:tcW w:w="236" w:type="dxa"/>
                  <w:vAlign w:val="center"/>
                  <w:hideMark/>
                </w:tcPr>
                <w:p w14:paraId="4B98A61D" w14:textId="77777777" w:rsidR="00DD346D" w:rsidRDefault="00DD346D" w:rsidP="00DD346D">
                  <w:pPr>
                    <w:rPr>
                      <w:sz w:val="20"/>
                      <w:szCs w:val="20"/>
                    </w:rPr>
                  </w:pPr>
                </w:p>
              </w:tc>
            </w:tr>
            <w:tr w:rsidR="00DD346D" w14:paraId="4D92856A"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6448BEE4" w14:textId="77777777" w:rsidR="00DD346D" w:rsidRDefault="00DD346D" w:rsidP="00DD346D">
                  <w:pPr>
                    <w:jc w:val="center"/>
                  </w:pPr>
                  <w:r>
                    <w:t>27</w:t>
                  </w:r>
                </w:p>
              </w:tc>
              <w:tc>
                <w:tcPr>
                  <w:tcW w:w="6744" w:type="dxa"/>
                  <w:tcBorders>
                    <w:top w:val="nil"/>
                    <w:left w:val="nil"/>
                    <w:bottom w:val="single" w:sz="4" w:space="0" w:color="auto"/>
                    <w:right w:val="single" w:sz="4" w:space="0" w:color="auto"/>
                  </w:tcBorders>
                  <w:noWrap/>
                  <w:vAlign w:val="bottom"/>
                  <w:hideMark/>
                </w:tcPr>
                <w:p w14:paraId="55D020FF" w14:textId="77777777" w:rsidR="00DD346D" w:rsidRDefault="00DD346D" w:rsidP="00DD346D">
                  <w:pPr>
                    <w:jc w:val="right"/>
                    <w:rPr>
                      <w:i/>
                      <w:iCs/>
                    </w:rPr>
                  </w:pPr>
                  <w:r>
                    <w:rPr>
                      <w:i/>
                      <w:iCs/>
                    </w:rPr>
                    <w:t xml:space="preserve">Заглушка 32 VTp.790.0.032 </w:t>
                  </w:r>
                  <w:proofErr w:type="spellStart"/>
                  <w:r>
                    <w:rPr>
                      <w:i/>
                      <w:iCs/>
                    </w:rPr>
                    <w:t>Valtec</w:t>
                  </w:r>
                  <w:proofErr w:type="spellEnd"/>
                </w:p>
              </w:tc>
              <w:tc>
                <w:tcPr>
                  <w:tcW w:w="1014" w:type="dxa"/>
                  <w:tcBorders>
                    <w:top w:val="nil"/>
                    <w:left w:val="nil"/>
                    <w:bottom w:val="single" w:sz="4" w:space="0" w:color="auto"/>
                    <w:right w:val="nil"/>
                  </w:tcBorders>
                  <w:noWrap/>
                  <w:vAlign w:val="bottom"/>
                  <w:hideMark/>
                </w:tcPr>
                <w:p w14:paraId="2C8EAD41" w14:textId="77777777" w:rsidR="00DD346D" w:rsidRDefault="00DD346D" w:rsidP="00DD346D">
                  <w:pPr>
                    <w:jc w:val="center"/>
                  </w:pPr>
                  <w:r>
                    <w:t>шт.</w:t>
                  </w:r>
                </w:p>
              </w:tc>
              <w:tc>
                <w:tcPr>
                  <w:tcW w:w="1199" w:type="dxa"/>
                  <w:tcBorders>
                    <w:top w:val="nil"/>
                    <w:left w:val="single" w:sz="4" w:space="0" w:color="auto"/>
                    <w:bottom w:val="single" w:sz="4" w:space="0" w:color="auto"/>
                    <w:right w:val="single" w:sz="4" w:space="0" w:color="auto"/>
                  </w:tcBorders>
                  <w:noWrap/>
                  <w:vAlign w:val="bottom"/>
                  <w:hideMark/>
                </w:tcPr>
                <w:p w14:paraId="78996F8D" w14:textId="77777777" w:rsidR="00DD346D" w:rsidRDefault="00DD346D" w:rsidP="00DD346D">
                  <w:pPr>
                    <w:jc w:val="center"/>
                    <w:rPr>
                      <w:rFonts w:ascii="Arial CYR" w:hAnsi="Arial CYR" w:cs="Arial CYR"/>
                      <w:sz w:val="20"/>
                      <w:szCs w:val="20"/>
                    </w:rPr>
                  </w:pPr>
                  <w:r>
                    <w:rPr>
                      <w:rFonts w:ascii="Arial CYR" w:hAnsi="Arial CYR" w:cs="Arial CYR"/>
                      <w:sz w:val="20"/>
                      <w:szCs w:val="20"/>
                    </w:rPr>
                    <w:t>102,00</w:t>
                  </w:r>
                </w:p>
              </w:tc>
              <w:tc>
                <w:tcPr>
                  <w:tcW w:w="236" w:type="dxa"/>
                  <w:vAlign w:val="center"/>
                  <w:hideMark/>
                </w:tcPr>
                <w:p w14:paraId="3159655E" w14:textId="77777777" w:rsidR="00DD346D" w:rsidRDefault="00DD346D" w:rsidP="00DD346D">
                  <w:pPr>
                    <w:rPr>
                      <w:sz w:val="20"/>
                      <w:szCs w:val="20"/>
                    </w:rPr>
                  </w:pPr>
                </w:p>
              </w:tc>
            </w:tr>
            <w:tr w:rsidR="00DD346D" w14:paraId="338F181D"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09150B2D" w14:textId="77777777" w:rsidR="00DD346D" w:rsidRDefault="00DD346D" w:rsidP="00DD346D">
                  <w:pPr>
                    <w:jc w:val="center"/>
                  </w:pPr>
                  <w:r>
                    <w:t>28</w:t>
                  </w:r>
                </w:p>
              </w:tc>
              <w:tc>
                <w:tcPr>
                  <w:tcW w:w="6744" w:type="dxa"/>
                  <w:tcBorders>
                    <w:top w:val="nil"/>
                    <w:left w:val="nil"/>
                    <w:bottom w:val="single" w:sz="4" w:space="0" w:color="auto"/>
                    <w:right w:val="single" w:sz="4" w:space="0" w:color="auto"/>
                  </w:tcBorders>
                  <w:noWrap/>
                  <w:vAlign w:val="bottom"/>
                  <w:hideMark/>
                </w:tcPr>
                <w:p w14:paraId="075A84C2" w14:textId="77777777" w:rsidR="00DD346D" w:rsidRDefault="00DD346D" w:rsidP="00DD346D">
                  <w:pPr>
                    <w:jc w:val="right"/>
                    <w:rPr>
                      <w:i/>
                      <w:iCs/>
                    </w:rPr>
                  </w:pPr>
                  <w:r>
                    <w:rPr>
                      <w:i/>
                      <w:iCs/>
                    </w:rPr>
                    <w:t xml:space="preserve">Комплект 1/2" длинных полипропиленовых пробок </w:t>
                  </w:r>
                  <w:proofErr w:type="spellStart"/>
                  <w:r>
                    <w:rPr>
                      <w:i/>
                      <w:iCs/>
                    </w:rPr>
                    <w:t>красная+синяя</w:t>
                  </w:r>
                  <w:proofErr w:type="spellEnd"/>
                  <w:r>
                    <w:rPr>
                      <w:i/>
                      <w:iCs/>
                    </w:rPr>
                    <w:t xml:space="preserve"> VTp.</w:t>
                  </w:r>
                  <w:proofErr w:type="gramStart"/>
                  <w:r>
                    <w:rPr>
                      <w:i/>
                      <w:iCs/>
                    </w:rPr>
                    <w:t>792.M.</w:t>
                  </w:r>
                  <w:proofErr w:type="gramEnd"/>
                  <w:r>
                    <w:rPr>
                      <w:i/>
                      <w:iCs/>
                    </w:rPr>
                    <w:t xml:space="preserve">04 </w:t>
                  </w:r>
                  <w:proofErr w:type="spellStart"/>
                  <w:r>
                    <w:rPr>
                      <w:i/>
                      <w:iCs/>
                    </w:rPr>
                    <w:t>Valtec</w:t>
                  </w:r>
                  <w:proofErr w:type="spellEnd"/>
                </w:p>
              </w:tc>
              <w:tc>
                <w:tcPr>
                  <w:tcW w:w="1014" w:type="dxa"/>
                  <w:tcBorders>
                    <w:top w:val="nil"/>
                    <w:left w:val="nil"/>
                    <w:bottom w:val="single" w:sz="4" w:space="0" w:color="auto"/>
                    <w:right w:val="nil"/>
                  </w:tcBorders>
                  <w:noWrap/>
                  <w:vAlign w:val="bottom"/>
                  <w:hideMark/>
                </w:tcPr>
                <w:p w14:paraId="36A3BDED" w14:textId="77777777" w:rsidR="00DD346D" w:rsidRDefault="00DD346D" w:rsidP="00DD346D">
                  <w:pPr>
                    <w:jc w:val="center"/>
                  </w:pPr>
                  <w:r>
                    <w:t>шт.</w:t>
                  </w:r>
                </w:p>
              </w:tc>
              <w:tc>
                <w:tcPr>
                  <w:tcW w:w="1199" w:type="dxa"/>
                  <w:tcBorders>
                    <w:top w:val="nil"/>
                    <w:left w:val="single" w:sz="4" w:space="0" w:color="auto"/>
                    <w:bottom w:val="single" w:sz="4" w:space="0" w:color="auto"/>
                    <w:right w:val="single" w:sz="4" w:space="0" w:color="auto"/>
                  </w:tcBorders>
                  <w:noWrap/>
                  <w:vAlign w:val="bottom"/>
                  <w:hideMark/>
                </w:tcPr>
                <w:p w14:paraId="42B9F075" w14:textId="77777777" w:rsidR="00DD346D" w:rsidRDefault="00DD346D" w:rsidP="00DD346D">
                  <w:pPr>
                    <w:jc w:val="center"/>
                    <w:rPr>
                      <w:rFonts w:ascii="Arial CYR" w:hAnsi="Arial CYR" w:cs="Arial CYR"/>
                      <w:sz w:val="20"/>
                      <w:szCs w:val="20"/>
                    </w:rPr>
                  </w:pPr>
                  <w:r>
                    <w:rPr>
                      <w:rFonts w:ascii="Arial CYR" w:hAnsi="Arial CYR" w:cs="Arial CYR"/>
                      <w:sz w:val="20"/>
                      <w:szCs w:val="20"/>
                    </w:rPr>
                    <w:t>102,00</w:t>
                  </w:r>
                </w:p>
              </w:tc>
              <w:tc>
                <w:tcPr>
                  <w:tcW w:w="236" w:type="dxa"/>
                  <w:vAlign w:val="center"/>
                  <w:hideMark/>
                </w:tcPr>
                <w:p w14:paraId="724A9DA8" w14:textId="77777777" w:rsidR="00DD346D" w:rsidRDefault="00DD346D" w:rsidP="00DD346D">
                  <w:pPr>
                    <w:rPr>
                      <w:sz w:val="20"/>
                      <w:szCs w:val="20"/>
                    </w:rPr>
                  </w:pPr>
                </w:p>
              </w:tc>
            </w:tr>
            <w:tr w:rsidR="00DD346D" w14:paraId="0FE258BD"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139CE189" w14:textId="77777777" w:rsidR="00DD346D" w:rsidRDefault="00DD346D" w:rsidP="00DD346D">
                  <w:pPr>
                    <w:jc w:val="center"/>
                  </w:pPr>
                  <w:r>
                    <w:t>29</w:t>
                  </w:r>
                </w:p>
              </w:tc>
              <w:tc>
                <w:tcPr>
                  <w:tcW w:w="6744" w:type="dxa"/>
                  <w:tcBorders>
                    <w:top w:val="nil"/>
                    <w:left w:val="nil"/>
                    <w:bottom w:val="single" w:sz="4" w:space="0" w:color="auto"/>
                    <w:right w:val="single" w:sz="4" w:space="0" w:color="auto"/>
                  </w:tcBorders>
                  <w:noWrap/>
                  <w:vAlign w:val="bottom"/>
                  <w:hideMark/>
                </w:tcPr>
                <w:p w14:paraId="048505D0" w14:textId="77777777" w:rsidR="00DD346D" w:rsidRDefault="00DD346D" w:rsidP="00DD346D">
                  <w:pPr>
                    <w:jc w:val="right"/>
                    <w:rPr>
                      <w:i/>
                      <w:iCs/>
                    </w:rPr>
                  </w:pPr>
                  <w:r>
                    <w:rPr>
                      <w:i/>
                      <w:iCs/>
                    </w:rPr>
                    <w:t>Лен 100гр.</w:t>
                  </w:r>
                </w:p>
              </w:tc>
              <w:tc>
                <w:tcPr>
                  <w:tcW w:w="1014" w:type="dxa"/>
                  <w:tcBorders>
                    <w:top w:val="nil"/>
                    <w:left w:val="nil"/>
                    <w:bottom w:val="single" w:sz="4" w:space="0" w:color="auto"/>
                    <w:right w:val="nil"/>
                  </w:tcBorders>
                  <w:noWrap/>
                  <w:vAlign w:val="bottom"/>
                  <w:hideMark/>
                </w:tcPr>
                <w:p w14:paraId="7E3CA326" w14:textId="77777777" w:rsidR="00DD346D" w:rsidRDefault="00DD346D" w:rsidP="00DD346D">
                  <w:pPr>
                    <w:jc w:val="center"/>
                  </w:pPr>
                  <w:r>
                    <w:t>шт.</w:t>
                  </w:r>
                </w:p>
              </w:tc>
              <w:tc>
                <w:tcPr>
                  <w:tcW w:w="1199" w:type="dxa"/>
                  <w:tcBorders>
                    <w:top w:val="nil"/>
                    <w:left w:val="single" w:sz="4" w:space="0" w:color="auto"/>
                    <w:bottom w:val="single" w:sz="4" w:space="0" w:color="auto"/>
                    <w:right w:val="single" w:sz="4" w:space="0" w:color="auto"/>
                  </w:tcBorders>
                  <w:noWrap/>
                  <w:vAlign w:val="bottom"/>
                  <w:hideMark/>
                </w:tcPr>
                <w:p w14:paraId="774BD78C" w14:textId="77777777" w:rsidR="00DD346D" w:rsidRDefault="00DD346D" w:rsidP="00DD346D">
                  <w:pPr>
                    <w:jc w:val="center"/>
                    <w:rPr>
                      <w:rFonts w:ascii="Arial CYR" w:hAnsi="Arial CYR" w:cs="Arial CYR"/>
                      <w:sz w:val="20"/>
                      <w:szCs w:val="20"/>
                    </w:rPr>
                  </w:pPr>
                  <w:r>
                    <w:rPr>
                      <w:rFonts w:ascii="Arial CYR" w:hAnsi="Arial CYR" w:cs="Arial CYR"/>
                      <w:sz w:val="20"/>
                      <w:szCs w:val="20"/>
                    </w:rPr>
                    <w:t>12,00</w:t>
                  </w:r>
                </w:p>
              </w:tc>
              <w:tc>
                <w:tcPr>
                  <w:tcW w:w="236" w:type="dxa"/>
                  <w:vAlign w:val="center"/>
                  <w:hideMark/>
                </w:tcPr>
                <w:p w14:paraId="339901AF" w14:textId="77777777" w:rsidR="00DD346D" w:rsidRDefault="00DD346D" w:rsidP="00DD346D">
                  <w:pPr>
                    <w:rPr>
                      <w:sz w:val="20"/>
                      <w:szCs w:val="20"/>
                    </w:rPr>
                  </w:pPr>
                </w:p>
              </w:tc>
            </w:tr>
            <w:tr w:rsidR="00DD346D" w14:paraId="290741FE"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79730D0B" w14:textId="77777777" w:rsidR="00DD346D" w:rsidRDefault="00DD346D" w:rsidP="00DD346D">
                  <w:pPr>
                    <w:jc w:val="center"/>
                  </w:pPr>
                  <w:r>
                    <w:t>30</w:t>
                  </w:r>
                </w:p>
              </w:tc>
              <w:tc>
                <w:tcPr>
                  <w:tcW w:w="6744" w:type="dxa"/>
                  <w:tcBorders>
                    <w:top w:val="nil"/>
                    <w:left w:val="nil"/>
                    <w:bottom w:val="single" w:sz="4" w:space="0" w:color="auto"/>
                    <w:right w:val="single" w:sz="4" w:space="0" w:color="auto"/>
                  </w:tcBorders>
                  <w:noWrap/>
                  <w:vAlign w:val="bottom"/>
                  <w:hideMark/>
                </w:tcPr>
                <w:p w14:paraId="4DC85CA6" w14:textId="77777777" w:rsidR="00DD346D" w:rsidRDefault="00DD346D" w:rsidP="00DD346D">
                  <w:pPr>
                    <w:jc w:val="right"/>
                    <w:rPr>
                      <w:i/>
                      <w:iCs/>
                    </w:rPr>
                  </w:pPr>
                  <w:r>
                    <w:rPr>
                      <w:i/>
                      <w:iCs/>
                    </w:rPr>
                    <w:t>Паста паковочная</w:t>
                  </w:r>
                </w:p>
              </w:tc>
              <w:tc>
                <w:tcPr>
                  <w:tcW w:w="1014" w:type="dxa"/>
                  <w:tcBorders>
                    <w:top w:val="nil"/>
                    <w:left w:val="nil"/>
                    <w:bottom w:val="single" w:sz="4" w:space="0" w:color="auto"/>
                    <w:right w:val="nil"/>
                  </w:tcBorders>
                  <w:noWrap/>
                  <w:vAlign w:val="bottom"/>
                  <w:hideMark/>
                </w:tcPr>
                <w:p w14:paraId="1A973DAC" w14:textId="77777777" w:rsidR="00DD346D" w:rsidRDefault="00DD346D" w:rsidP="00DD346D">
                  <w:pPr>
                    <w:jc w:val="center"/>
                  </w:pPr>
                  <w:r>
                    <w:t>шт.</w:t>
                  </w:r>
                </w:p>
              </w:tc>
              <w:tc>
                <w:tcPr>
                  <w:tcW w:w="1199" w:type="dxa"/>
                  <w:tcBorders>
                    <w:top w:val="nil"/>
                    <w:left w:val="single" w:sz="4" w:space="0" w:color="auto"/>
                    <w:bottom w:val="single" w:sz="4" w:space="0" w:color="auto"/>
                    <w:right w:val="single" w:sz="4" w:space="0" w:color="auto"/>
                  </w:tcBorders>
                  <w:noWrap/>
                  <w:vAlign w:val="bottom"/>
                  <w:hideMark/>
                </w:tcPr>
                <w:p w14:paraId="3725C281" w14:textId="77777777" w:rsidR="00DD346D" w:rsidRDefault="00DD346D" w:rsidP="00DD346D">
                  <w:pPr>
                    <w:jc w:val="center"/>
                    <w:rPr>
                      <w:rFonts w:ascii="Arial CYR" w:hAnsi="Arial CYR" w:cs="Arial CYR"/>
                      <w:sz w:val="20"/>
                      <w:szCs w:val="20"/>
                    </w:rPr>
                  </w:pPr>
                  <w:r>
                    <w:rPr>
                      <w:rFonts w:ascii="Arial CYR" w:hAnsi="Arial CYR" w:cs="Arial CYR"/>
                      <w:sz w:val="20"/>
                      <w:szCs w:val="20"/>
                    </w:rPr>
                    <w:t>12,00</w:t>
                  </w:r>
                </w:p>
              </w:tc>
              <w:tc>
                <w:tcPr>
                  <w:tcW w:w="236" w:type="dxa"/>
                  <w:vAlign w:val="center"/>
                  <w:hideMark/>
                </w:tcPr>
                <w:p w14:paraId="3EA3B298" w14:textId="77777777" w:rsidR="00DD346D" w:rsidRDefault="00DD346D" w:rsidP="00DD346D">
                  <w:pPr>
                    <w:rPr>
                      <w:sz w:val="20"/>
                      <w:szCs w:val="20"/>
                    </w:rPr>
                  </w:pPr>
                </w:p>
              </w:tc>
            </w:tr>
            <w:tr w:rsidR="00DD346D" w14:paraId="6081BA05"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167B7FC6" w14:textId="77777777" w:rsidR="00DD346D" w:rsidRDefault="00DD346D" w:rsidP="00DD346D">
                  <w:pPr>
                    <w:jc w:val="center"/>
                  </w:pPr>
                  <w:r>
                    <w:t>31</w:t>
                  </w:r>
                </w:p>
              </w:tc>
              <w:tc>
                <w:tcPr>
                  <w:tcW w:w="6744" w:type="dxa"/>
                  <w:tcBorders>
                    <w:top w:val="nil"/>
                    <w:left w:val="nil"/>
                    <w:bottom w:val="single" w:sz="4" w:space="0" w:color="auto"/>
                    <w:right w:val="single" w:sz="4" w:space="0" w:color="auto"/>
                  </w:tcBorders>
                  <w:noWrap/>
                  <w:vAlign w:val="bottom"/>
                  <w:hideMark/>
                </w:tcPr>
                <w:p w14:paraId="1AE181E2" w14:textId="77777777" w:rsidR="00DD346D" w:rsidRDefault="00DD346D" w:rsidP="00DD346D">
                  <w:pPr>
                    <w:jc w:val="right"/>
                    <w:rPr>
                      <w:i/>
                      <w:iCs/>
                    </w:rPr>
                  </w:pPr>
                  <w:proofErr w:type="spellStart"/>
                  <w:r>
                    <w:rPr>
                      <w:i/>
                      <w:iCs/>
                    </w:rPr>
                    <w:t>Itap</w:t>
                  </w:r>
                  <w:proofErr w:type="spellEnd"/>
                  <w:r>
                    <w:rPr>
                      <w:i/>
                      <w:iCs/>
                    </w:rPr>
                    <w:t xml:space="preserve"> 348 1/2 Перекрывающий вентиль с цанговым зажимом</w:t>
                  </w:r>
                </w:p>
              </w:tc>
              <w:tc>
                <w:tcPr>
                  <w:tcW w:w="1014" w:type="dxa"/>
                  <w:tcBorders>
                    <w:top w:val="nil"/>
                    <w:left w:val="nil"/>
                    <w:bottom w:val="single" w:sz="4" w:space="0" w:color="auto"/>
                    <w:right w:val="nil"/>
                  </w:tcBorders>
                  <w:noWrap/>
                  <w:vAlign w:val="bottom"/>
                  <w:hideMark/>
                </w:tcPr>
                <w:p w14:paraId="5840825B" w14:textId="77777777" w:rsidR="00DD346D" w:rsidRDefault="00DD346D" w:rsidP="00DD346D">
                  <w:pPr>
                    <w:jc w:val="center"/>
                  </w:pPr>
                  <w:r>
                    <w:t>бал.</w:t>
                  </w:r>
                </w:p>
              </w:tc>
              <w:tc>
                <w:tcPr>
                  <w:tcW w:w="1199" w:type="dxa"/>
                  <w:tcBorders>
                    <w:top w:val="nil"/>
                    <w:left w:val="single" w:sz="4" w:space="0" w:color="auto"/>
                    <w:bottom w:val="single" w:sz="4" w:space="0" w:color="auto"/>
                    <w:right w:val="single" w:sz="4" w:space="0" w:color="auto"/>
                  </w:tcBorders>
                  <w:noWrap/>
                  <w:vAlign w:val="bottom"/>
                  <w:hideMark/>
                </w:tcPr>
                <w:p w14:paraId="3DD5D34C" w14:textId="77777777" w:rsidR="00DD346D" w:rsidRDefault="00DD346D" w:rsidP="00DD346D">
                  <w:pPr>
                    <w:jc w:val="center"/>
                    <w:rPr>
                      <w:rFonts w:ascii="Arial CYR" w:hAnsi="Arial CYR" w:cs="Arial CYR"/>
                      <w:sz w:val="20"/>
                      <w:szCs w:val="20"/>
                    </w:rPr>
                  </w:pPr>
                  <w:r>
                    <w:rPr>
                      <w:rFonts w:ascii="Arial CYR" w:hAnsi="Arial CYR" w:cs="Arial CYR"/>
                      <w:sz w:val="20"/>
                      <w:szCs w:val="20"/>
                    </w:rPr>
                    <w:t>102,00</w:t>
                  </w:r>
                </w:p>
              </w:tc>
              <w:tc>
                <w:tcPr>
                  <w:tcW w:w="236" w:type="dxa"/>
                  <w:vAlign w:val="center"/>
                  <w:hideMark/>
                </w:tcPr>
                <w:p w14:paraId="4F17D636" w14:textId="77777777" w:rsidR="00DD346D" w:rsidRDefault="00DD346D" w:rsidP="00DD346D">
                  <w:pPr>
                    <w:rPr>
                      <w:sz w:val="20"/>
                      <w:szCs w:val="20"/>
                    </w:rPr>
                  </w:pPr>
                </w:p>
              </w:tc>
            </w:tr>
            <w:tr w:rsidR="00DD346D" w14:paraId="2BE17099"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6BCA3AF0" w14:textId="77777777" w:rsidR="00DD346D" w:rsidRDefault="00DD346D" w:rsidP="00DD346D">
                  <w:pPr>
                    <w:jc w:val="center"/>
                  </w:pPr>
                  <w:r>
                    <w:t>32</w:t>
                  </w:r>
                </w:p>
              </w:tc>
              <w:tc>
                <w:tcPr>
                  <w:tcW w:w="6744" w:type="dxa"/>
                  <w:tcBorders>
                    <w:top w:val="nil"/>
                    <w:left w:val="nil"/>
                    <w:bottom w:val="single" w:sz="4" w:space="0" w:color="auto"/>
                    <w:right w:val="single" w:sz="4" w:space="0" w:color="auto"/>
                  </w:tcBorders>
                  <w:noWrap/>
                  <w:vAlign w:val="bottom"/>
                  <w:hideMark/>
                </w:tcPr>
                <w:p w14:paraId="48440352" w14:textId="77777777" w:rsidR="00DD346D" w:rsidRDefault="00DD346D" w:rsidP="00DD346D">
                  <w:pPr>
                    <w:jc w:val="right"/>
                    <w:rPr>
                      <w:i/>
                      <w:iCs/>
                    </w:rPr>
                  </w:pPr>
                  <w:r>
                    <w:rPr>
                      <w:i/>
                      <w:iCs/>
                    </w:rPr>
                    <w:t>Пена монтажная</w:t>
                  </w:r>
                </w:p>
              </w:tc>
              <w:tc>
                <w:tcPr>
                  <w:tcW w:w="1014" w:type="dxa"/>
                  <w:tcBorders>
                    <w:top w:val="nil"/>
                    <w:left w:val="nil"/>
                    <w:bottom w:val="single" w:sz="4" w:space="0" w:color="auto"/>
                    <w:right w:val="nil"/>
                  </w:tcBorders>
                  <w:noWrap/>
                  <w:vAlign w:val="bottom"/>
                  <w:hideMark/>
                </w:tcPr>
                <w:p w14:paraId="74403D9F" w14:textId="77777777" w:rsidR="00DD346D" w:rsidRDefault="00DD346D" w:rsidP="00DD346D">
                  <w:pPr>
                    <w:jc w:val="center"/>
                  </w:pPr>
                  <w:r>
                    <w:t>шт.</w:t>
                  </w:r>
                </w:p>
              </w:tc>
              <w:tc>
                <w:tcPr>
                  <w:tcW w:w="1199" w:type="dxa"/>
                  <w:tcBorders>
                    <w:top w:val="nil"/>
                    <w:left w:val="single" w:sz="4" w:space="0" w:color="auto"/>
                    <w:bottom w:val="single" w:sz="4" w:space="0" w:color="auto"/>
                    <w:right w:val="single" w:sz="4" w:space="0" w:color="auto"/>
                  </w:tcBorders>
                  <w:noWrap/>
                  <w:vAlign w:val="bottom"/>
                  <w:hideMark/>
                </w:tcPr>
                <w:p w14:paraId="5F88FEFC" w14:textId="77777777" w:rsidR="00DD346D" w:rsidRDefault="00DD346D" w:rsidP="00DD346D">
                  <w:pPr>
                    <w:jc w:val="center"/>
                    <w:rPr>
                      <w:rFonts w:ascii="Arial CYR" w:hAnsi="Arial CYR" w:cs="Arial CYR"/>
                      <w:sz w:val="20"/>
                      <w:szCs w:val="20"/>
                    </w:rPr>
                  </w:pPr>
                  <w:r>
                    <w:rPr>
                      <w:rFonts w:ascii="Arial CYR" w:hAnsi="Arial CYR" w:cs="Arial CYR"/>
                      <w:sz w:val="20"/>
                      <w:szCs w:val="20"/>
                    </w:rPr>
                    <w:t>6,00</w:t>
                  </w:r>
                </w:p>
              </w:tc>
              <w:tc>
                <w:tcPr>
                  <w:tcW w:w="236" w:type="dxa"/>
                  <w:vAlign w:val="center"/>
                  <w:hideMark/>
                </w:tcPr>
                <w:p w14:paraId="25AAFE10" w14:textId="77777777" w:rsidR="00DD346D" w:rsidRDefault="00DD346D" w:rsidP="00DD346D">
                  <w:pPr>
                    <w:rPr>
                      <w:sz w:val="20"/>
                      <w:szCs w:val="20"/>
                    </w:rPr>
                  </w:pPr>
                </w:p>
              </w:tc>
            </w:tr>
            <w:tr w:rsidR="00DD346D" w14:paraId="59DDD696"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02A96DAF" w14:textId="77777777" w:rsidR="00DD346D" w:rsidRDefault="00DD346D" w:rsidP="00DD346D">
                  <w:pPr>
                    <w:jc w:val="center"/>
                  </w:pPr>
                  <w:r>
                    <w:t>33</w:t>
                  </w:r>
                </w:p>
              </w:tc>
              <w:tc>
                <w:tcPr>
                  <w:tcW w:w="6744" w:type="dxa"/>
                  <w:tcBorders>
                    <w:top w:val="nil"/>
                    <w:left w:val="nil"/>
                    <w:bottom w:val="single" w:sz="4" w:space="0" w:color="auto"/>
                    <w:right w:val="single" w:sz="4" w:space="0" w:color="auto"/>
                  </w:tcBorders>
                  <w:noWrap/>
                  <w:vAlign w:val="bottom"/>
                  <w:hideMark/>
                </w:tcPr>
                <w:p w14:paraId="38E18CB8" w14:textId="77777777" w:rsidR="00DD346D" w:rsidRDefault="00DD346D" w:rsidP="00DD346D">
                  <w:pPr>
                    <w:jc w:val="right"/>
                    <w:rPr>
                      <w:i/>
                      <w:iCs/>
                    </w:rPr>
                  </w:pPr>
                  <w:proofErr w:type="spellStart"/>
                  <w:r>
                    <w:rPr>
                      <w:i/>
                      <w:iCs/>
                    </w:rPr>
                    <w:t>Воздухоотводчик</w:t>
                  </w:r>
                  <w:proofErr w:type="spellEnd"/>
                  <w:r>
                    <w:rPr>
                      <w:i/>
                      <w:iCs/>
                    </w:rPr>
                    <w:t xml:space="preserve"> автоматический 1/2" прямой с обратным клапаном KR5155 </w:t>
                  </w:r>
                  <w:proofErr w:type="spellStart"/>
                  <w:r>
                    <w:rPr>
                      <w:i/>
                      <w:iCs/>
                    </w:rPr>
                    <w:t>Koer</w:t>
                  </w:r>
                  <w:proofErr w:type="spellEnd"/>
                </w:p>
              </w:tc>
              <w:tc>
                <w:tcPr>
                  <w:tcW w:w="1014" w:type="dxa"/>
                  <w:tcBorders>
                    <w:top w:val="nil"/>
                    <w:left w:val="nil"/>
                    <w:bottom w:val="single" w:sz="4" w:space="0" w:color="auto"/>
                    <w:right w:val="nil"/>
                  </w:tcBorders>
                  <w:noWrap/>
                  <w:vAlign w:val="bottom"/>
                  <w:hideMark/>
                </w:tcPr>
                <w:p w14:paraId="3FE046E3" w14:textId="77777777" w:rsidR="00DD346D" w:rsidRDefault="00DD346D" w:rsidP="00DD346D">
                  <w:pPr>
                    <w:jc w:val="center"/>
                  </w:pPr>
                  <w:r>
                    <w:t>м.</w:t>
                  </w:r>
                </w:p>
              </w:tc>
              <w:tc>
                <w:tcPr>
                  <w:tcW w:w="1199" w:type="dxa"/>
                  <w:tcBorders>
                    <w:top w:val="nil"/>
                    <w:left w:val="single" w:sz="4" w:space="0" w:color="auto"/>
                    <w:bottom w:val="single" w:sz="4" w:space="0" w:color="auto"/>
                    <w:right w:val="single" w:sz="4" w:space="0" w:color="auto"/>
                  </w:tcBorders>
                  <w:noWrap/>
                  <w:vAlign w:val="bottom"/>
                  <w:hideMark/>
                </w:tcPr>
                <w:p w14:paraId="1A0C4D5B" w14:textId="77777777" w:rsidR="00DD346D" w:rsidRDefault="00DD346D" w:rsidP="00DD346D">
                  <w:pPr>
                    <w:jc w:val="center"/>
                    <w:rPr>
                      <w:rFonts w:ascii="Arial CYR" w:hAnsi="Arial CYR" w:cs="Arial CYR"/>
                      <w:sz w:val="20"/>
                      <w:szCs w:val="20"/>
                    </w:rPr>
                  </w:pPr>
                  <w:r>
                    <w:rPr>
                      <w:rFonts w:ascii="Arial CYR" w:hAnsi="Arial CYR" w:cs="Arial CYR"/>
                      <w:sz w:val="20"/>
                      <w:szCs w:val="20"/>
                    </w:rPr>
                    <w:t>13,50</w:t>
                  </w:r>
                </w:p>
              </w:tc>
              <w:tc>
                <w:tcPr>
                  <w:tcW w:w="236" w:type="dxa"/>
                  <w:vAlign w:val="center"/>
                  <w:hideMark/>
                </w:tcPr>
                <w:p w14:paraId="65005C32" w14:textId="77777777" w:rsidR="00DD346D" w:rsidRDefault="00DD346D" w:rsidP="00DD346D">
                  <w:pPr>
                    <w:rPr>
                      <w:sz w:val="20"/>
                      <w:szCs w:val="20"/>
                    </w:rPr>
                  </w:pPr>
                </w:p>
              </w:tc>
            </w:tr>
            <w:tr w:rsidR="00DD346D" w14:paraId="7E5B22A5" w14:textId="77777777" w:rsidTr="00CB715F">
              <w:trPr>
                <w:trHeight w:val="315"/>
              </w:trPr>
              <w:tc>
                <w:tcPr>
                  <w:tcW w:w="551" w:type="dxa"/>
                  <w:tcBorders>
                    <w:top w:val="nil"/>
                    <w:left w:val="single" w:sz="8" w:space="0" w:color="auto"/>
                    <w:bottom w:val="single" w:sz="4" w:space="0" w:color="auto"/>
                    <w:right w:val="single" w:sz="4" w:space="0" w:color="auto"/>
                  </w:tcBorders>
                  <w:noWrap/>
                  <w:vAlign w:val="bottom"/>
                  <w:hideMark/>
                </w:tcPr>
                <w:p w14:paraId="2E7E0BF7" w14:textId="77777777" w:rsidR="00DD346D" w:rsidRDefault="00DD346D" w:rsidP="00DD346D">
                  <w:pPr>
                    <w:jc w:val="center"/>
                  </w:pPr>
                  <w:r>
                    <w:t>34</w:t>
                  </w:r>
                </w:p>
              </w:tc>
              <w:tc>
                <w:tcPr>
                  <w:tcW w:w="6744" w:type="dxa"/>
                  <w:tcBorders>
                    <w:top w:val="nil"/>
                    <w:left w:val="nil"/>
                    <w:bottom w:val="single" w:sz="4" w:space="0" w:color="auto"/>
                    <w:right w:val="single" w:sz="4" w:space="0" w:color="auto"/>
                  </w:tcBorders>
                  <w:noWrap/>
                  <w:vAlign w:val="bottom"/>
                  <w:hideMark/>
                </w:tcPr>
                <w:p w14:paraId="349DC38B" w14:textId="77777777" w:rsidR="00DD346D" w:rsidRDefault="00DD346D" w:rsidP="00DD346D">
                  <w:pPr>
                    <w:jc w:val="right"/>
                    <w:rPr>
                      <w:i/>
                      <w:iCs/>
                    </w:rPr>
                  </w:pPr>
                  <w:proofErr w:type="spellStart"/>
                  <w:r>
                    <w:rPr>
                      <w:i/>
                      <w:iCs/>
                    </w:rPr>
                    <w:t>Энергофлекс</w:t>
                  </w:r>
                  <w:proofErr w:type="spellEnd"/>
                  <w:r>
                    <w:rPr>
                      <w:i/>
                      <w:iCs/>
                    </w:rPr>
                    <w:t xml:space="preserve"> теплоизоляция СУПЕР 42/9мм (2м)</w:t>
                  </w:r>
                </w:p>
              </w:tc>
              <w:tc>
                <w:tcPr>
                  <w:tcW w:w="1014" w:type="dxa"/>
                  <w:tcBorders>
                    <w:top w:val="nil"/>
                    <w:left w:val="nil"/>
                    <w:bottom w:val="single" w:sz="4" w:space="0" w:color="auto"/>
                    <w:right w:val="nil"/>
                  </w:tcBorders>
                  <w:noWrap/>
                  <w:vAlign w:val="bottom"/>
                  <w:hideMark/>
                </w:tcPr>
                <w:p w14:paraId="236389E8" w14:textId="77777777" w:rsidR="00DD346D" w:rsidRDefault="00DD346D" w:rsidP="00DD346D">
                  <w:pPr>
                    <w:jc w:val="center"/>
                  </w:pPr>
                  <w:r>
                    <w:t>м.</w:t>
                  </w:r>
                </w:p>
              </w:tc>
              <w:tc>
                <w:tcPr>
                  <w:tcW w:w="1199" w:type="dxa"/>
                  <w:tcBorders>
                    <w:top w:val="nil"/>
                    <w:left w:val="single" w:sz="4" w:space="0" w:color="auto"/>
                    <w:bottom w:val="single" w:sz="4" w:space="0" w:color="auto"/>
                    <w:right w:val="single" w:sz="4" w:space="0" w:color="auto"/>
                  </w:tcBorders>
                  <w:noWrap/>
                  <w:vAlign w:val="bottom"/>
                  <w:hideMark/>
                </w:tcPr>
                <w:p w14:paraId="3CAE5E07" w14:textId="77777777" w:rsidR="00DD346D" w:rsidRDefault="00DD346D" w:rsidP="00DD346D">
                  <w:pPr>
                    <w:jc w:val="center"/>
                    <w:rPr>
                      <w:rFonts w:ascii="Arial CYR" w:hAnsi="Arial CYR" w:cs="Arial CYR"/>
                      <w:sz w:val="20"/>
                      <w:szCs w:val="20"/>
                    </w:rPr>
                  </w:pPr>
                  <w:r>
                    <w:rPr>
                      <w:rFonts w:ascii="Arial CYR" w:hAnsi="Arial CYR" w:cs="Arial CYR"/>
                      <w:sz w:val="20"/>
                      <w:szCs w:val="20"/>
                    </w:rPr>
                    <w:t>24,00</w:t>
                  </w:r>
                </w:p>
              </w:tc>
              <w:tc>
                <w:tcPr>
                  <w:tcW w:w="236" w:type="dxa"/>
                  <w:vAlign w:val="center"/>
                  <w:hideMark/>
                </w:tcPr>
                <w:p w14:paraId="0859F6BB" w14:textId="77777777" w:rsidR="00DD346D" w:rsidRDefault="00DD346D" w:rsidP="00DD346D">
                  <w:pPr>
                    <w:rPr>
                      <w:sz w:val="20"/>
                      <w:szCs w:val="20"/>
                    </w:rPr>
                  </w:pPr>
                </w:p>
              </w:tc>
            </w:tr>
            <w:tr w:rsidR="00800862" w14:paraId="56000C73" w14:textId="77777777" w:rsidTr="00CB715F">
              <w:trPr>
                <w:trHeight w:val="315"/>
              </w:trPr>
              <w:tc>
                <w:tcPr>
                  <w:tcW w:w="551" w:type="dxa"/>
                  <w:tcBorders>
                    <w:top w:val="single" w:sz="8" w:space="0" w:color="auto"/>
                    <w:left w:val="single" w:sz="8" w:space="0" w:color="auto"/>
                    <w:bottom w:val="single" w:sz="8" w:space="0" w:color="auto"/>
                    <w:right w:val="nil"/>
                  </w:tcBorders>
                  <w:shd w:val="clear" w:color="auto" w:fill="D0CECE" w:themeFill="background2" w:themeFillShade="E6"/>
                  <w:noWrap/>
                  <w:vAlign w:val="bottom"/>
                  <w:hideMark/>
                </w:tcPr>
                <w:p w14:paraId="094D156C" w14:textId="77777777" w:rsidR="00DD346D" w:rsidRDefault="00DD346D" w:rsidP="00DD346D">
                  <w:pPr>
                    <w:jc w:val="center"/>
                    <w:rPr>
                      <w:color w:val="0070C0"/>
                    </w:rPr>
                  </w:pPr>
                  <w:r>
                    <w:rPr>
                      <w:color w:val="0070C0"/>
                    </w:rPr>
                    <w:t> </w:t>
                  </w:r>
                </w:p>
              </w:tc>
              <w:tc>
                <w:tcPr>
                  <w:tcW w:w="6744" w:type="dxa"/>
                  <w:tcBorders>
                    <w:top w:val="single" w:sz="8" w:space="0" w:color="auto"/>
                    <w:left w:val="nil"/>
                    <w:bottom w:val="single" w:sz="8" w:space="0" w:color="auto"/>
                    <w:right w:val="nil"/>
                  </w:tcBorders>
                  <w:shd w:val="clear" w:color="auto" w:fill="D0CECE" w:themeFill="background2" w:themeFillShade="E6"/>
                  <w:vAlign w:val="center"/>
                  <w:hideMark/>
                </w:tcPr>
                <w:p w14:paraId="6D3B7EEA" w14:textId="77777777" w:rsidR="00DD346D" w:rsidRDefault="00DD346D" w:rsidP="00DD346D">
                  <w:pPr>
                    <w:jc w:val="center"/>
                    <w:rPr>
                      <w:b/>
                      <w:bCs/>
                    </w:rPr>
                  </w:pPr>
                  <w:r>
                    <w:rPr>
                      <w:b/>
                      <w:bCs/>
                    </w:rPr>
                    <w:t>Отопление</w:t>
                  </w:r>
                </w:p>
              </w:tc>
              <w:tc>
                <w:tcPr>
                  <w:tcW w:w="1014" w:type="dxa"/>
                  <w:tcBorders>
                    <w:top w:val="single" w:sz="8" w:space="0" w:color="auto"/>
                    <w:left w:val="nil"/>
                    <w:bottom w:val="single" w:sz="8" w:space="0" w:color="auto"/>
                    <w:right w:val="nil"/>
                  </w:tcBorders>
                  <w:shd w:val="clear" w:color="auto" w:fill="D0CECE" w:themeFill="background2" w:themeFillShade="E6"/>
                  <w:noWrap/>
                  <w:vAlign w:val="center"/>
                  <w:hideMark/>
                </w:tcPr>
                <w:p w14:paraId="1E80B711" w14:textId="77777777" w:rsidR="00DD346D" w:rsidRDefault="00DD346D" w:rsidP="00DD346D">
                  <w:pPr>
                    <w:jc w:val="center"/>
                    <w:rPr>
                      <w:b/>
                      <w:bCs/>
                      <w:color w:val="0070C0"/>
                    </w:rPr>
                  </w:pPr>
                  <w:r>
                    <w:rPr>
                      <w:b/>
                      <w:bCs/>
                      <w:color w:val="0070C0"/>
                    </w:rPr>
                    <w:t> </w:t>
                  </w:r>
                </w:p>
              </w:tc>
              <w:tc>
                <w:tcPr>
                  <w:tcW w:w="1199" w:type="dxa"/>
                  <w:tcBorders>
                    <w:top w:val="nil"/>
                    <w:left w:val="single" w:sz="4" w:space="0" w:color="auto"/>
                    <w:bottom w:val="single" w:sz="4" w:space="0" w:color="auto"/>
                    <w:right w:val="single" w:sz="4" w:space="0" w:color="auto"/>
                  </w:tcBorders>
                  <w:shd w:val="clear" w:color="auto" w:fill="D0CECE" w:themeFill="background2" w:themeFillShade="E6"/>
                  <w:noWrap/>
                  <w:vAlign w:val="bottom"/>
                  <w:hideMark/>
                </w:tcPr>
                <w:p w14:paraId="4AFBDBEB" w14:textId="77777777" w:rsidR="00DD346D" w:rsidRDefault="00DD346D" w:rsidP="00DD346D">
                  <w:pPr>
                    <w:jc w:val="center"/>
                    <w:rPr>
                      <w:rFonts w:ascii="Arial CYR" w:hAnsi="Arial CYR" w:cs="Arial CYR"/>
                      <w:sz w:val="20"/>
                      <w:szCs w:val="20"/>
                    </w:rPr>
                  </w:pPr>
                  <w:r>
                    <w:rPr>
                      <w:rFonts w:ascii="Arial CYR" w:hAnsi="Arial CYR" w:cs="Arial CYR"/>
                      <w:sz w:val="20"/>
                      <w:szCs w:val="20"/>
                    </w:rPr>
                    <w:t> </w:t>
                  </w:r>
                </w:p>
              </w:tc>
              <w:tc>
                <w:tcPr>
                  <w:tcW w:w="236" w:type="dxa"/>
                  <w:vAlign w:val="center"/>
                  <w:hideMark/>
                </w:tcPr>
                <w:p w14:paraId="3B30B0EB" w14:textId="77777777" w:rsidR="00DD346D" w:rsidRDefault="00DD346D" w:rsidP="00DD346D">
                  <w:pPr>
                    <w:rPr>
                      <w:sz w:val="20"/>
                      <w:szCs w:val="20"/>
                    </w:rPr>
                  </w:pPr>
                </w:p>
              </w:tc>
            </w:tr>
            <w:tr w:rsidR="00DD346D" w14:paraId="36955157"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5AEA72E4" w14:textId="77777777" w:rsidR="00DD346D" w:rsidRDefault="00DD346D" w:rsidP="00DD346D">
                  <w:pPr>
                    <w:jc w:val="center"/>
                  </w:pPr>
                  <w:r>
                    <w:t>1</w:t>
                  </w:r>
                </w:p>
              </w:tc>
              <w:tc>
                <w:tcPr>
                  <w:tcW w:w="6744" w:type="dxa"/>
                  <w:tcBorders>
                    <w:top w:val="nil"/>
                    <w:left w:val="nil"/>
                    <w:bottom w:val="single" w:sz="4" w:space="0" w:color="auto"/>
                    <w:right w:val="single" w:sz="4" w:space="0" w:color="auto"/>
                  </w:tcBorders>
                  <w:noWrap/>
                  <w:vAlign w:val="bottom"/>
                  <w:hideMark/>
                </w:tcPr>
                <w:p w14:paraId="6F4669DF" w14:textId="77777777" w:rsidR="00DD346D" w:rsidRDefault="00DD346D" w:rsidP="00DD346D">
                  <w:pPr>
                    <w:rPr>
                      <w:b/>
                      <w:bCs/>
                    </w:rPr>
                  </w:pPr>
                  <w:r>
                    <w:rPr>
                      <w:b/>
                      <w:bCs/>
                    </w:rPr>
                    <w:t>Демонтажные работы</w:t>
                  </w:r>
                </w:p>
              </w:tc>
              <w:tc>
                <w:tcPr>
                  <w:tcW w:w="1014" w:type="dxa"/>
                  <w:tcBorders>
                    <w:top w:val="nil"/>
                    <w:left w:val="nil"/>
                    <w:bottom w:val="single" w:sz="4" w:space="0" w:color="auto"/>
                    <w:right w:val="nil"/>
                  </w:tcBorders>
                  <w:noWrap/>
                  <w:vAlign w:val="bottom"/>
                  <w:hideMark/>
                </w:tcPr>
                <w:p w14:paraId="7B587011" w14:textId="77777777" w:rsidR="00DD346D" w:rsidRDefault="00DD346D" w:rsidP="00DD346D">
                  <w:pPr>
                    <w:jc w:val="center"/>
                  </w:pPr>
                  <w:proofErr w:type="spellStart"/>
                  <w:r>
                    <w:t>компл</w:t>
                  </w:r>
                  <w:proofErr w:type="spellEnd"/>
                </w:p>
              </w:tc>
              <w:tc>
                <w:tcPr>
                  <w:tcW w:w="1199" w:type="dxa"/>
                  <w:tcBorders>
                    <w:top w:val="nil"/>
                    <w:left w:val="single" w:sz="4" w:space="0" w:color="auto"/>
                    <w:bottom w:val="single" w:sz="4" w:space="0" w:color="auto"/>
                    <w:right w:val="single" w:sz="4" w:space="0" w:color="auto"/>
                  </w:tcBorders>
                  <w:noWrap/>
                  <w:vAlign w:val="bottom"/>
                  <w:hideMark/>
                </w:tcPr>
                <w:p w14:paraId="0AD03749" w14:textId="77777777" w:rsidR="00DD346D" w:rsidRDefault="00DD346D" w:rsidP="00DD346D">
                  <w:pPr>
                    <w:jc w:val="center"/>
                    <w:rPr>
                      <w:rFonts w:ascii="Arial CYR" w:hAnsi="Arial CYR" w:cs="Arial CYR"/>
                      <w:sz w:val="20"/>
                      <w:szCs w:val="20"/>
                    </w:rPr>
                  </w:pPr>
                  <w:r>
                    <w:rPr>
                      <w:rFonts w:ascii="Arial CYR" w:hAnsi="Arial CYR" w:cs="Arial CYR"/>
                      <w:sz w:val="20"/>
                      <w:szCs w:val="20"/>
                    </w:rPr>
                    <w:t>54,00</w:t>
                  </w:r>
                </w:p>
              </w:tc>
              <w:tc>
                <w:tcPr>
                  <w:tcW w:w="236" w:type="dxa"/>
                  <w:vAlign w:val="center"/>
                  <w:hideMark/>
                </w:tcPr>
                <w:p w14:paraId="70E5AFC7" w14:textId="77777777" w:rsidR="00DD346D" w:rsidRDefault="00DD346D" w:rsidP="00DD346D">
                  <w:pPr>
                    <w:rPr>
                      <w:sz w:val="20"/>
                      <w:szCs w:val="20"/>
                    </w:rPr>
                  </w:pPr>
                </w:p>
              </w:tc>
            </w:tr>
            <w:tr w:rsidR="00DD346D" w14:paraId="0DDABDEA"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195E4DC0" w14:textId="77777777" w:rsidR="00DD346D" w:rsidRDefault="00DD346D" w:rsidP="00DD346D">
                  <w:pPr>
                    <w:jc w:val="center"/>
                  </w:pPr>
                  <w:r>
                    <w:t>2</w:t>
                  </w:r>
                </w:p>
              </w:tc>
              <w:tc>
                <w:tcPr>
                  <w:tcW w:w="6744" w:type="dxa"/>
                  <w:tcBorders>
                    <w:top w:val="nil"/>
                    <w:left w:val="nil"/>
                    <w:bottom w:val="single" w:sz="4" w:space="0" w:color="auto"/>
                    <w:right w:val="single" w:sz="4" w:space="0" w:color="auto"/>
                  </w:tcBorders>
                  <w:noWrap/>
                  <w:vAlign w:val="bottom"/>
                  <w:hideMark/>
                </w:tcPr>
                <w:p w14:paraId="51D97BBE" w14:textId="77777777" w:rsidR="00DD346D" w:rsidRDefault="00DD346D" w:rsidP="00DD346D">
                  <w:pPr>
                    <w:rPr>
                      <w:b/>
                      <w:bCs/>
                    </w:rPr>
                  </w:pPr>
                  <w:r>
                    <w:rPr>
                      <w:b/>
                      <w:bCs/>
                    </w:rPr>
                    <w:t>Монтажные работы</w:t>
                  </w:r>
                </w:p>
              </w:tc>
              <w:tc>
                <w:tcPr>
                  <w:tcW w:w="1014" w:type="dxa"/>
                  <w:tcBorders>
                    <w:top w:val="nil"/>
                    <w:left w:val="nil"/>
                    <w:bottom w:val="single" w:sz="4" w:space="0" w:color="auto"/>
                    <w:right w:val="nil"/>
                  </w:tcBorders>
                  <w:noWrap/>
                  <w:vAlign w:val="bottom"/>
                  <w:hideMark/>
                </w:tcPr>
                <w:p w14:paraId="1F6CFC52" w14:textId="77777777" w:rsidR="00DD346D" w:rsidRDefault="00DD346D" w:rsidP="00DD346D">
                  <w:pPr>
                    <w:jc w:val="center"/>
                  </w:pPr>
                  <w:proofErr w:type="spellStart"/>
                  <w:r>
                    <w:t>компл</w:t>
                  </w:r>
                  <w:proofErr w:type="spellEnd"/>
                </w:p>
              </w:tc>
              <w:tc>
                <w:tcPr>
                  <w:tcW w:w="1199" w:type="dxa"/>
                  <w:tcBorders>
                    <w:top w:val="nil"/>
                    <w:left w:val="single" w:sz="4" w:space="0" w:color="auto"/>
                    <w:bottom w:val="single" w:sz="4" w:space="0" w:color="auto"/>
                    <w:right w:val="single" w:sz="4" w:space="0" w:color="auto"/>
                  </w:tcBorders>
                  <w:noWrap/>
                  <w:vAlign w:val="bottom"/>
                  <w:hideMark/>
                </w:tcPr>
                <w:p w14:paraId="33189687" w14:textId="77777777" w:rsidR="00DD346D" w:rsidRDefault="00DD346D" w:rsidP="00DD346D">
                  <w:pPr>
                    <w:jc w:val="center"/>
                    <w:rPr>
                      <w:rFonts w:ascii="Arial CYR" w:hAnsi="Arial CYR" w:cs="Arial CYR"/>
                      <w:sz w:val="20"/>
                      <w:szCs w:val="20"/>
                    </w:rPr>
                  </w:pPr>
                  <w:r>
                    <w:rPr>
                      <w:rFonts w:ascii="Arial CYR" w:hAnsi="Arial CYR" w:cs="Arial CYR"/>
                      <w:sz w:val="20"/>
                      <w:szCs w:val="20"/>
                    </w:rPr>
                    <w:t>54,00</w:t>
                  </w:r>
                </w:p>
              </w:tc>
              <w:tc>
                <w:tcPr>
                  <w:tcW w:w="236" w:type="dxa"/>
                  <w:vAlign w:val="center"/>
                  <w:hideMark/>
                </w:tcPr>
                <w:p w14:paraId="5153907C" w14:textId="77777777" w:rsidR="00DD346D" w:rsidRDefault="00DD346D" w:rsidP="00DD346D">
                  <w:pPr>
                    <w:rPr>
                      <w:sz w:val="20"/>
                      <w:szCs w:val="20"/>
                    </w:rPr>
                  </w:pPr>
                </w:p>
              </w:tc>
            </w:tr>
            <w:tr w:rsidR="00DD346D" w14:paraId="7F6FC44B"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1BB47DD2" w14:textId="77777777" w:rsidR="00DD346D" w:rsidRDefault="00DD346D" w:rsidP="00DD346D">
                  <w:pPr>
                    <w:jc w:val="center"/>
                  </w:pPr>
                  <w:r>
                    <w:t>3</w:t>
                  </w:r>
                </w:p>
              </w:tc>
              <w:tc>
                <w:tcPr>
                  <w:tcW w:w="6744" w:type="dxa"/>
                  <w:tcBorders>
                    <w:top w:val="nil"/>
                    <w:left w:val="nil"/>
                    <w:bottom w:val="single" w:sz="4" w:space="0" w:color="auto"/>
                    <w:right w:val="single" w:sz="4" w:space="0" w:color="auto"/>
                  </w:tcBorders>
                  <w:noWrap/>
                  <w:vAlign w:val="bottom"/>
                  <w:hideMark/>
                </w:tcPr>
                <w:p w14:paraId="764BA386" w14:textId="77777777" w:rsidR="00DD346D" w:rsidRDefault="00DD346D" w:rsidP="00DD346D">
                  <w:pPr>
                    <w:jc w:val="right"/>
                    <w:rPr>
                      <w:i/>
                      <w:iCs/>
                      <w:lang w:val="en-US"/>
                    </w:rPr>
                  </w:pPr>
                  <w:r>
                    <w:rPr>
                      <w:i/>
                      <w:iCs/>
                    </w:rPr>
                    <w:t>Радиатор</w:t>
                  </w:r>
                  <w:r>
                    <w:rPr>
                      <w:i/>
                      <w:iCs/>
                      <w:lang w:val="en-US"/>
                    </w:rPr>
                    <w:t xml:space="preserve"> Royal Thermo Revolution 500 2.0 - 10 </w:t>
                  </w:r>
                  <w:proofErr w:type="spellStart"/>
                  <w:r>
                    <w:rPr>
                      <w:i/>
                      <w:iCs/>
                    </w:rPr>
                    <w:t>секц</w:t>
                  </w:r>
                  <w:proofErr w:type="spellEnd"/>
                  <w:r>
                    <w:rPr>
                      <w:i/>
                      <w:iCs/>
                      <w:lang w:val="en-US"/>
                    </w:rPr>
                    <w:t>.</w:t>
                  </w:r>
                </w:p>
              </w:tc>
              <w:tc>
                <w:tcPr>
                  <w:tcW w:w="1014" w:type="dxa"/>
                  <w:tcBorders>
                    <w:top w:val="nil"/>
                    <w:left w:val="nil"/>
                    <w:bottom w:val="single" w:sz="4" w:space="0" w:color="auto"/>
                    <w:right w:val="nil"/>
                  </w:tcBorders>
                  <w:noWrap/>
                  <w:vAlign w:val="bottom"/>
                  <w:hideMark/>
                </w:tcPr>
                <w:p w14:paraId="4ECD3B66" w14:textId="77777777" w:rsidR="00DD346D" w:rsidRDefault="00DD346D" w:rsidP="00DD346D">
                  <w:pPr>
                    <w:jc w:val="center"/>
                  </w:pPr>
                  <w:r>
                    <w:t>шт.</w:t>
                  </w:r>
                </w:p>
              </w:tc>
              <w:tc>
                <w:tcPr>
                  <w:tcW w:w="1199" w:type="dxa"/>
                  <w:tcBorders>
                    <w:top w:val="nil"/>
                    <w:left w:val="single" w:sz="4" w:space="0" w:color="auto"/>
                    <w:bottom w:val="single" w:sz="4" w:space="0" w:color="auto"/>
                    <w:right w:val="single" w:sz="4" w:space="0" w:color="auto"/>
                  </w:tcBorders>
                  <w:noWrap/>
                  <w:vAlign w:val="bottom"/>
                  <w:hideMark/>
                </w:tcPr>
                <w:p w14:paraId="326C8B4D" w14:textId="77777777" w:rsidR="00DD346D" w:rsidRDefault="00DD346D" w:rsidP="00DD346D">
                  <w:pPr>
                    <w:jc w:val="center"/>
                    <w:rPr>
                      <w:rFonts w:ascii="Arial CYR" w:hAnsi="Arial CYR" w:cs="Arial CYR"/>
                      <w:sz w:val="20"/>
                      <w:szCs w:val="20"/>
                    </w:rPr>
                  </w:pPr>
                  <w:r>
                    <w:rPr>
                      <w:rFonts w:ascii="Arial CYR" w:hAnsi="Arial CYR" w:cs="Arial CYR"/>
                      <w:sz w:val="20"/>
                      <w:szCs w:val="20"/>
                    </w:rPr>
                    <w:t>9,00</w:t>
                  </w:r>
                </w:p>
              </w:tc>
              <w:tc>
                <w:tcPr>
                  <w:tcW w:w="236" w:type="dxa"/>
                  <w:vAlign w:val="center"/>
                  <w:hideMark/>
                </w:tcPr>
                <w:p w14:paraId="0928DB3F" w14:textId="77777777" w:rsidR="00DD346D" w:rsidRDefault="00DD346D" w:rsidP="00DD346D">
                  <w:pPr>
                    <w:rPr>
                      <w:sz w:val="20"/>
                      <w:szCs w:val="20"/>
                    </w:rPr>
                  </w:pPr>
                </w:p>
              </w:tc>
            </w:tr>
            <w:tr w:rsidR="00DD346D" w14:paraId="56660F70"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7DCA6B3A" w14:textId="77777777" w:rsidR="00DD346D" w:rsidRDefault="00DD346D" w:rsidP="00DD346D">
                  <w:pPr>
                    <w:jc w:val="center"/>
                  </w:pPr>
                  <w:r>
                    <w:t>4</w:t>
                  </w:r>
                </w:p>
              </w:tc>
              <w:tc>
                <w:tcPr>
                  <w:tcW w:w="6744" w:type="dxa"/>
                  <w:tcBorders>
                    <w:top w:val="nil"/>
                    <w:left w:val="nil"/>
                    <w:bottom w:val="single" w:sz="4" w:space="0" w:color="auto"/>
                    <w:right w:val="single" w:sz="4" w:space="0" w:color="auto"/>
                  </w:tcBorders>
                  <w:noWrap/>
                  <w:vAlign w:val="bottom"/>
                  <w:hideMark/>
                </w:tcPr>
                <w:p w14:paraId="5980852F" w14:textId="77777777" w:rsidR="00DD346D" w:rsidRDefault="00DD346D" w:rsidP="00DD346D">
                  <w:pPr>
                    <w:jc w:val="right"/>
                    <w:rPr>
                      <w:i/>
                      <w:iCs/>
                      <w:lang w:val="en-US"/>
                    </w:rPr>
                  </w:pPr>
                  <w:r>
                    <w:rPr>
                      <w:i/>
                      <w:iCs/>
                    </w:rPr>
                    <w:t>Радиатор</w:t>
                  </w:r>
                  <w:r>
                    <w:rPr>
                      <w:i/>
                      <w:iCs/>
                      <w:lang w:val="en-US"/>
                    </w:rPr>
                    <w:t xml:space="preserve"> Royal Thermo Revolution 500 2.0 - 8 </w:t>
                  </w:r>
                  <w:proofErr w:type="spellStart"/>
                  <w:r>
                    <w:rPr>
                      <w:i/>
                      <w:iCs/>
                    </w:rPr>
                    <w:t>секц</w:t>
                  </w:r>
                  <w:proofErr w:type="spellEnd"/>
                  <w:r>
                    <w:rPr>
                      <w:i/>
                      <w:iCs/>
                      <w:lang w:val="en-US"/>
                    </w:rPr>
                    <w:t>.</w:t>
                  </w:r>
                </w:p>
              </w:tc>
              <w:tc>
                <w:tcPr>
                  <w:tcW w:w="1014" w:type="dxa"/>
                  <w:tcBorders>
                    <w:top w:val="nil"/>
                    <w:left w:val="nil"/>
                    <w:bottom w:val="single" w:sz="4" w:space="0" w:color="auto"/>
                    <w:right w:val="nil"/>
                  </w:tcBorders>
                  <w:noWrap/>
                  <w:vAlign w:val="bottom"/>
                  <w:hideMark/>
                </w:tcPr>
                <w:p w14:paraId="32823251" w14:textId="77777777" w:rsidR="00DD346D" w:rsidRDefault="00DD346D" w:rsidP="00DD346D">
                  <w:pPr>
                    <w:jc w:val="center"/>
                  </w:pPr>
                  <w:r>
                    <w:t>шт.</w:t>
                  </w:r>
                </w:p>
              </w:tc>
              <w:tc>
                <w:tcPr>
                  <w:tcW w:w="1199" w:type="dxa"/>
                  <w:tcBorders>
                    <w:top w:val="nil"/>
                    <w:left w:val="single" w:sz="4" w:space="0" w:color="auto"/>
                    <w:bottom w:val="single" w:sz="4" w:space="0" w:color="auto"/>
                    <w:right w:val="single" w:sz="4" w:space="0" w:color="auto"/>
                  </w:tcBorders>
                  <w:noWrap/>
                  <w:vAlign w:val="bottom"/>
                  <w:hideMark/>
                </w:tcPr>
                <w:p w14:paraId="47D129E3" w14:textId="77777777" w:rsidR="00DD346D" w:rsidRDefault="00DD346D" w:rsidP="00DD346D">
                  <w:pPr>
                    <w:jc w:val="center"/>
                    <w:rPr>
                      <w:rFonts w:ascii="Arial CYR" w:hAnsi="Arial CYR" w:cs="Arial CYR"/>
                      <w:sz w:val="20"/>
                      <w:szCs w:val="20"/>
                    </w:rPr>
                  </w:pPr>
                  <w:r>
                    <w:rPr>
                      <w:rFonts w:ascii="Arial CYR" w:hAnsi="Arial CYR" w:cs="Arial CYR"/>
                      <w:sz w:val="20"/>
                      <w:szCs w:val="20"/>
                    </w:rPr>
                    <w:t>27,00</w:t>
                  </w:r>
                </w:p>
              </w:tc>
              <w:tc>
                <w:tcPr>
                  <w:tcW w:w="236" w:type="dxa"/>
                  <w:vAlign w:val="center"/>
                  <w:hideMark/>
                </w:tcPr>
                <w:p w14:paraId="3E40C8D9" w14:textId="77777777" w:rsidR="00DD346D" w:rsidRDefault="00DD346D" w:rsidP="00DD346D">
                  <w:pPr>
                    <w:rPr>
                      <w:sz w:val="20"/>
                      <w:szCs w:val="20"/>
                    </w:rPr>
                  </w:pPr>
                </w:p>
              </w:tc>
            </w:tr>
            <w:tr w:rsidR="00DD346D" w14:paraId="490D411D"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246B1707" w14:textId="77777777" w:rsidR="00DD346D" w:rsidRDefault="00DD346D" w:rsidP="00DD346D">
                  <w:pPr>
                    <w:jc w:val="center"/>
                  </w:pPr>
                  <w:r>
                    <w:t>5</w:t>
                  </w:r>
                </w:p>
              </w:tc>
              <w:tc>
                <w:tcPr>
                  <w:tcW w:w="6744" w:type="dxa"/>
                  <w:tcBorders>
                    <w:top w:val="nil"/>
                    <w:left w:val="nil"/>
                    <w:bottom w:val="single" w:sz="4" w:space="0" w:color="auto"/>
                    <w:right w:val="single" w:sz="4" w:space="0" w:color="auto"/>
                  </w:tcBorders>
                  <w:noWrap/>
                  <w:vAlign w:val="bottom"/>
                  <w:hideMark/>
                </w:tcPr>
                <w:p w14:paraId="3B5F2B21" w14:textId="77777777" w:rsidR="00DD346D" w:rsidRDefault="00DD346D" w:rsidP="00DD346D">
                  <w:pPr>
                    <w:jc w:val="right"/>
                    <w:rPr>
                      <w:i/>
                      <w:iCs/>
                      <w:lang w:val="en-US"/>
                    </w:rPr>
                  </w:pPr>
                  <w:r>
                    <w:rPr>
                      <w:i/>
                      <w:iCs/>
                    </w:rPr>
                    <w:t>Радиатор</w:t>
                  </w:r>
                  <w:r>
                    <w:rPr>
                      <w:i/>
                      <w:iCs/>
                      <w:lang w:val="en-US"/>
                    </w:rPr>
                    <w:t xml:space="preserve"> </w:t>
                  </w:r>
                  <w:r>
                    <w:rPr>
                      <w:i/>
                      <w:iCs/>
                    </w:rPr>
                    <w:t>алюминиевый</w:t>
                  </w:r>
                  <w:r>
                    <w:rPr>
                      <w:i/>
                      <w:iCs/>
                      <w:lang w:val="en-US"/>
                    </w:rPr>
                    <w:t xml:space="preserve"> Royal Thermo Revolution 350 - 10 </w:t>
                  </w:r>
                  <w:proofErr w:type="spellStart"/>
                  <w:r>
                    <w:rPr>
                      <w:i/>
                      <w:iCs/>
                    </w:rPr>
                    <w:t>секц</w:t>
                  </w:r>
                  <w:proofErr w:type="spellEnd"/>
                  <w:r>
                    <w:rPr>
                      <w:i/>
                      <w:iCs/>
                      <w:lang w:val="en-US"/>
                    </w:rPr>
                    <w:t>.</w:t>
                  </w:r>
                </w:p>
              </w:tc>
              <w:tc>
                <w:tcPr>
                  <w:tcW w:w="1014" w:type="dxa"/>
                  <w:tcBorders>
                    <w:top w:val="nil"/>
                    <w:left w:val="nil"/>
                    <w:bottom w:val="single" w:sz="4" w:space="0" w:color="auto"/>
                    <w:right w:val="nil"/>
                  </w:tcBorders>
                  <w:noWrap/>
                  <w:vAlign w:val="bottom"/>
                  <w:hideMark/>
                </w:tcPr>
                <w:p w14:paraId="4D0664AF" w14:textId="77777777" w:rsidR="00DD346D" w:rsidRDefault="00DD346D" w:rsidP="00DD346D">
                  <w:pPr>
                    <w:jc w:val="center"/>
                  </w:pPr>
                  <w:r>
                    <w:t>шт.</w:t>
                  </w:r>
                </w:p>
              </w:tc>
              <w:tc>
                <w:tcPr>
                  <w:tcW w:w="1199" w:type="dxa"/>
                  <w:tcBorders>
                    <w:top w:val="nil"/>
                    <w:left w:val="single" w:sz="4" w:space="0" w:color="auto"/>
                    <w:bottom w:val="single" w:sz="4" w:space="0" w:color="auto"/>
                    <w:right w:val="single" w:sz="4" w:space="0" w:color="auto"/>
                  </w:tcBorders>
                  <w:noWrap/>
                  <w:vAlign w:val="bottom"/>
                  <w:hideMark/>
                </w:tcPr>
                <w:p w14:paraId="0951634C" w14:textId="77777777" w:rsidR="00DD346D" w:rsidRDefault="00DD346D" w:rsidP="00DD346D">
                  <w:pPr>
                    <w:jc w:val="center"/>
                    <w:rPr>
                      <w:rFonts w:ascii="Arial CYR" w:hAnsi="Arial CYR" w:cs="Arial CYR"/>
                      <w:sz w:val="20"/>
                      <w:szCs w:val="20"/>
                    </w:rPr>
                  </w:pPr>
                  <w:r>
                    <w:rPr>
                      <w:rFonts w:ascii="Arial CYR" w:hAnsi="Arial CYR" w:cs="Arial CYR"/>
                      <w:sz w:val="20"/>
                      <w:szCs w:val="20"/>
                    </w:rPr>
                    <w:t>24,00</w:t>
                  </w:r>
                </w:p>
              </w:tc>
              <w:tc>
                <w:tcPr>
                  <w:tcW w:w="236" w:type="dxa"/>
                  <w:vAlign w:val="center"/>
                  <w:hideMark/>
                </w:tcPr>
                <w:p w14:paraId="125B064C" w14:textId="77777777" w:rsidR="00DD346D" w:rsidRDefault="00DD346D" w:rsidP="00DD346D">
                  <w:pPr>
                    <w:rPr>
                      <w:sz w:val="20"/>
                      <w:szCs w:val="20"/>
                    </w:rPr>
                  </w:pPr>
                </w:p>
              </w:tc>
            </w:tr>
            <w:tr w:rsidR="00DD346D" w14:paraId="07689F07"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1C87D585" w14:textId="77777777" w:rsidR="00DD346D" w:rsidRDefault="00DD346D" w:rsidP="00DD346D">
                  <w:pPr>
                    <w:jc w:val="center"/>
                  </w:pPr>
                  <w:r>
                    <w:t>6</w:t>
                  </w:r>
                </w:p>
              </w:tc>
              <w:tc>
                <w:tcPr>
                  <w:tcW w:w="6744" w:type="dxa"/>
                  <w:tcBorders>
                    <w:top w:val="nil"/>
                    <w:left w:val="nil"/>
                    <w:bottom w:val="single" w:sz="4" w:space="0" w:color="auto"/>
                    <w:right w:val="single" w:sz="4" w:space="0" w:color="auto"/>
                  </w:tcBorders>
                  <w:noWrap/>
                  <w:vAlign w:val="bottom"/>
                  <w:hideMark/>
                </w:tcPr>
                <w:p w14:paraId="22171CF2" w14:textId="77777777" w:rsidR="00DD346D" w:rsidRDefault="00DD346D" w:rsidP="00DD346D">
                  <w:pPr>
                    <w:jc w:val="right"/>
                    <w:rPr>
                      <w:i/>
                      <w:iCs/>
                    </w:rPr>
                  </w:pPr>
                  <w:r>
                    <w:rPr>
                      <w:i/>
                      <w:iCs/>
                    </w:rPr>
                    <w:t>Комплект плоских кронштейнов с дюбелями 7,2х170мм</w:t>
                  </w:r>
                </w:p>
              </w:tc>
              <w:tc>
                <w:tcPr>
                  <w:tcW w:w="1014" w:type="dxa"/>
                  <w:tcBorders>
                    <w:top w:val="nil"/>
                    <w:left w:val="nil"/>
                    <w:bottom w:val="single" w:sz="4" w:space="0" w:color="auto"/>
                    <w:right w:val="nil"/>
                  </w:tcBorders>
                  <w:noWrap/>
                  <w:vAlign w:val="bottom"/>
                  <w:hideMark/>
                </w:tcPr>
                <w:p w14:paraId="6BBE2A48" w14:textId="77777777" w:rsidR="00DD346D" w:rsidRDefault="00DD346D" w:rsidP="00DD346D">
                  <w:pPr>
                    <w:jc w:val="center"/>
                  </w:pPr>
                  <w:r>
                    <w:t>шт.</w:t>
                  </w:r>
                </w:p>
              </w:tc>
              <w:tc>
                <w:tcPr>
                  <w:tcW w:w="1199" w:type="dxa"/>
                  <w:tcBorders>
                    <w:top w:val="nil"/>
                    <w:left w:val="single" w:sz="4" w:space="0" w:color="auto"/>
                    <w:bottom w:val="single" w:sz="4" w:space="0" w:color="auto"/>
                    <w:right w:val="single" w:sz="4" w:space="0" w:color="auto"/>
                  </w:tcBorders>
                  <w:noWrap/>
                  <w:vAlign w:val="bottom"/>
                  <w:hideMark/>
                </w:tcPr>
                <w:p w14:paraId="7968F919" w14:textId="77777777" w:rsidR="00DD346D" w:rsidRDefault="00DD346D" w:rsidP="00DD346D">
                  <w:pPr>
                    <w:jc w:val="center"/>
                    <w:rPr>
                      <w:rFonts w:ascii="Arial CYR" w:hAnsi="Arial CYR" w:cs="Arial CYR"/>
                      <w:sz w:val="20"/>
                      <w:szCs w:val="20"/>
                    </w:rPr>
                  </w:pPr>
                  <w:r>
                    <w:rPr>
                      <w:rFonts w:ascii="Arial CYR" w:hAnsi="Arial CYR" w:cs="Arial CYR"/>
                      <w:sz w:val="20"/>
                      <w:szCs w:val="20"/>
                    </w:rPr>
                    <w:t>120,00</w:t>
                  </w:r>
                </w:p>
              </w:tc>
              <w:tc>
                <w:tcPr>
                  <w:tcW w:w="236" w:type="dxa"/>
                  <w:vAlign w:val="center"/>
                  <w:hideMark/>
                </w:tcPr>
                <w:p w14:paraId="4B29387B" w14:textId="77777777" w:rsidR="00DD346D" w:rsidRDefault="00DD346D" w:rsidP="00DD346D">
                  <w:pPr>
                    <w:rPr>
                      <w:sz w:val="20"/>
                      <w:szCs w:val="20"/>
                    </w:rPr>
                  </w:pPr>
                </w:p>
              </w:tc>
            </w:tr>
            <w:tr w:rsidR="00DD346D" w14:paraId="7776923D"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53A988F0" w14:textId="77777777" w:rsidR="00DD346D" w:rsidRDefault="00DD346D" w:rsidP="00DD346D">
                  <w:pPr>
                    <w:jc w:val="center"/>
                  </w:pPr>
                  <w:r>
                    <w:t>7</w:t>
                  </w:r>
                </w:p>
              </w:tc>
              <w:tc>
                <w:tcPr>
                  <w:tcW w:w="6744" w:type="dxa"/>
                  <w:tcBorders>
                    <w:top w:val="nil"/>
                    <w:left w:val="nil"/>
                    <w:bottom w:val="single" w:sz="4" w:space="0" w:color="auto"/>
                    <w:right w:val="single" w:sz="4" w:space="0" w:color="auto"/>
                  </w:tcBorders>
                  <w:noWrap/>
                  <w:vAlign w:val="bottom"/>
                  <w:hideMark/>
                </w:tcPr>
                <w:p w14:paraId="29F73E46" w14:textId="77777777" w:rsidR="00DD346D" w:rsidRDefault="00DD346D" w:rsidP="00DD346D">
                  <w:pPr>
                    <w:jc w:val="right"/>
                    <w:rPr>
                      <w:i/>
                      <w:iCs/>
                    </w:rPr>
                  </w:pPr>
                  <w:r>
                    <w:rPr>
                      <w:i/>
                      <w:iCs/>
                    </w:rPr>
                    <w:t xml:space="preserve">Набор присоединительный Royal </w:t>
                  </w:r>
                  <w:proofErr w:type="spellStart"/>
                  <w:r>
                    <w:rPr>
                      <w:i/>
                      <w:iCs/>
                    </w:rPr>
                    <w:t>Thermo</w:t>
                  </w:r>
                  <w:proofErr w:type="spellEnd"/>
                  <w:r>
                    <w:rPr>
                      <w:i/>
                      <w:iCs/>
                    </w:rPr>
                    <w:t xml:space="preserve"> 3/4'' </w:t>
                  </w:r>
                  <w:proofErr w:type="spellStart"/>
                  <w:r>
                    <w:rPr>
                      <w:i/>
                      <w:iCs/>
                    </w:rPr>
                    <w:t>white</w:t>
                  </w:r>
                  <w:proofErr w:type="spellEnd"/>
                </w:p>
              </w:tc>
              <w:tc>
                <w:tcPr>
                  <w:tcW w:w="1014" w:type="dxa"/>
                  <w:tcBorders>
                    <w:top w:val="nil"/>
                    <w:left w:val="nil"/>
                    <w:bottom w:val="single" w:sz="4" w:space="0" w:color="auto"/>
                    <w:right w:val="nil"/>
                  </w:tcBorders>
                  <w:noWrap/>
                  <w:vAlign w:val="bottom"/>
                  <w:hideMark/>
                </w:tcPr>
                <w:p w14:paraId="0D1CCA2A" w14:textId="77777777" w:rsidR="00DD346D" w:rsidRDefault="00DD346D" w:rsidP="00DD346D">
                  <w:pPr>
                    <w:jc w:val="center"/>
                  </w:pPr>
                  <w:r>
                    <w:t>шт.</w:t>
                  </w:r>
                </w:p>
              </w:tc>
              <w:tc>
                <w:tcPr>
                  <w:tcW w:w="1199" w:type="dxa"/>
                  <w:tcBorders>
                    <w:top w:val="nil"/>
                    <w:left w:val="single" w:sz="4" w:space="0" w:color="auto"/>
                    <w:bottom w:val="single" w:sz="4" w:space="0" w:color="auto"/>
                    <w:right w:val="single" w:sz="4" w:space="0" w:color="auto"/>
                  </w:tcBorders>
                  <w:noWrap/>
                  <w:vAlign w:val="bottom"/>
                  <w:hideMark/>
                </w:tcPr>
                <w:p w14:paraId="248472B8" w14:textId="77777777" w:rsidR="00DD346D" w:rsidRDefault="00DD346D" w:rsidP="00DD346D">
                  <w:pPr>
                    <w:jc w:val="center"/>
                    <w:rPr>
                      <w:rFonts w:ascii="Arial CYR" w:hAnsi="Arial CYR" w:cs="Arial CYR"/>
                      <w:sz w:val="20"/>
                      <w:szCs w:val="20"/>
                    </w:rPr>
                  </w:pPr>
                  <w:r>
                    <w:rPr>
                      <w:rFonts w:ascii="Arial CYR" w:hAnsi="Arial CYR" w:cs="Arial CYR"/>
                      <w:sz w:val="20"/>
                      <w:szCs w:val="20"/>
                    </w:rPr>
                    <w:t>24,00</w:t>
                  </w:r>
                </w:p>
              </w:tc>
              <w:tc>
                <w:tcPr>
                  <w:tcW w:w="236" w:type="dxa"/>
                  <w:vAlign w:val="center"/>
                  <w:hideMark/>
                </w:tcPr>
                <w:p w14:paraId="0831BEEF" w14:textId="77777777" w:rsidR="00DD346D" w:rsidRDefault="00DD346D" w:rsidP="00DD346D">
                  <w:pPr>
                    <w:rPr>
                      <w:sz w:val="20"/>
                      <w:szCs w:val="20"/>
                    </w:rPr>
                  </w:pPr>
                </w:p>
              </w:tc>
            </w:tr>
            <w:tr w:rsidR="00DD346D" w14:paraId="2FEA7DEC"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1AD52FF0" w14:textId="77777777" w:rsidR="00DD346D" w:rsidRDefault="00DD346D" w:rsidP="00DD346D">
                  <w:pPr>
                    <w:jc w:val="center"/>
                  </w:pPr>
                  <w:r>
                    <w:t>8</w:t>
                  </w:r>
                </w:p>
              </w:tc>
              <w:tc>
                <w:tcPr>
                  <w:tcW w:w="6744" w:type="dxa"/>
                  <w:tcBorders>
                    <w:top w:val="nil"/>
                    <w:left w:val="nil"/>
                    <w:bottom w:val="single" w:sz="4" w:space="0" w:color="auto"/>
                    <w:right w:val="single" w:sz="4" w:space="0" w:color="auto"/>
                  </w:tcBorders>
                  <w:noWrap/>
                  <w:vAlign w:val="bottom"/>
                  <w:hideMark/>
                </w:tcPr>
                <w:p w14:paraId="7F9CD4BD" w14:textId="77777777" w:rsidR="00DD346D" w:rsidRDefault="00DD346D" w:rsidP="00DD346D">
                  <w:pPr>
                    <w:jc w:val="right"/>
                    <w:rPr>
                      <w:i/>
                      <w:iCs/>
                    </w:rPr>
                  </w:pPr>
                  <w:r>
                    <w:rPr>
                      <w:i/>
                      <w:iCs/>
                    </w:rPr>
                    <w:t xml:space="preserve">Набор присоединительный Royal </w:t>
                  </w:r>
                  <w:proofErr w:type="spellStart"/>
                  <w:r>
                    <w:rPr>
                      <w:i/>
                      <w:iCs/>
                    </w:rPr>
                    <w:t>Thermo</w:t>
                  </w:r>
                  <w:proofErr w:type="spellEnd"/>
                  <w:r>
                    <w:rPr>
                      <w:i/>
                      <w:iCs/>
                    </w:rPr>
                    <w:t xml:space="preserve"> 1/2'' </w:t>
                  </w:r>
                  <w:proofErr w:type="spellStart"/>
                  <w:r>
                    <w:rPr>
                      <w:i/>
                      <w:iCs/>
                    </w:rPr>
                    <w:t>white</w:t>
                  </w:r>
                  <w:proofErr w:type="spellEnd"/>
                </w:p>
              </w:tc>
              <w:tc>
                <w:tcPr>
                  <w:tcW w:w="1014" w:type="dxa"/>
                  <w:tcBorders>
                    <w:top w:val="nil"/>
                    <w:left w:val="nil"/>
                    <w:bottom w:val="single" w:sz="4" w:space="0" w:color="auto"/>
                    <w:right w:val="nil"/>
                  </w:tcBorders>
                  <w:noWrap/>
                  <w:vAlign w:val="bottom"/>
                  <w:hideMark/>
                </w:tcPr>
                <w:p w14:paraId="3E9A4C99" w14:textId="77777777" w:rsidR="00DD346D" w:rsidRDefault="00DD346D" w:rsidP="00DD346D">
                  <w:pPr>
                    <w:jc w:val="center"/>
                  </w:pPr>
                  <w:r>
                    <w:t>шт.</w:t>
                  </w:r>
                </w:p>
              </w:tc>
              <w:tc>
                <w:tcPr>
                  <w:tcW w:w="1199" w:type="dxa"/>
                  <w:tcBorders>
                    <w:top w:val="nil"/>
                    <w:left w:val="single" w:sz="4" w:space="0" w:color="auto"/>
                    <w:bottom w:val="single" w:sz="4" w:space="0" w:color="auto"/>
                    <w:right w:val="single" w:sz="4" w:space="0" w:color="auto"/>
                  </w:tcBorders>
                  <w:noWrap/>
                  <w:vAlign w:val="bottom"/>
                  <w:hideMark/>
                </w:tcPr>
                <w:p w14:paraId="40795FD3" w14:textId="77777777" w:rsidR="00DD346D" w:rsidRDefault="00DD346D" w:rsidP="00DD346D">
                  <w:pPr>
                    <w:jc w:val="center"/>
                    <w:rPr>
                      <w:rFonts w:ascii="Arial CYR" w:hAnsi="Arial CYR" w:cs="Arial CYR"/>
                      <w:sz w:val="20"/>
                      <w:szCs w:val="20"/>
                    </w:rPr>
                  </w:pPr>
                  <w:r>
                    <w:rPr>
                      <w:rFonts w:ascii="Arial CYR" w:hAnsi="Arial CYR" w:cs="Arial CYR"/>
                      <w:sz w:val="20"/>
                      <w:szCs w:val="20"/>
                    </w:rPr>
                    <w:t>51,00</w:t>
                  </w:r>
                </w:p>
              </w:tc>
              <w:tc>
                <w:tcPr>
                  <w:tcW w:w="236" w:type="dxa"/>
                  <w:vAlign w:val="center"/>
                  <w:hideMark/>
                </w:tcPr>
                <w:p w14:paraId="0B5DFE1E" w14:textId="77777777" w:rsidR="00DD346D" w:rsidRDefault="00DD346D" w:rsidP="00DD346D">
                  <w:pPr>
                    <w:rPr>
                      <w:sz w:val="20"/>
                      <w:szCs w:val="20"/>
                    </w:rPr>
                  </w:pPr>
                </w:p>
              </w:tc>
            </w:tr>
            <w:tr w:rsidR="00DD346D" w14:paraId="7966550C"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51ED82FA" w14:textId="77777777" w:rsidR="00DD346D" w:rsidRDefault="00DD346D" w:rsidP="00DD346D">
                  <w:pPr>
                    <w:jc w:val="center"/>
                  </w:pPr>
                  <w:r>
                    <w:lastRenderedPageBreak/>
                    <w:t>9</w:t>
                  </w:r>
                </w:p>
              </w:tc>
              <w:tc>
                <w:tcPr>
                  <w:tcW w:w="6744" w:type="dxa"/>
                  <w:tcBorders>
                    <w:top w:val="nil"/>
                    <w:left w:val="nil"/>
                    <w:bottom w:val="single" w:sz="4" w:space="0" w:color="auto"/>
                    <w:right w:val="single" w:sz="4" w:space="0" w:color="auto"/>
                  </w:tcBorders>
                  <w:noWrap/>
                  <w:vAlign w:val="bottom"/>
                  <w:hideMark/>
                </w:tcPr>
                <w:p w14:paraId="1FC68C29" w14:textId="77777777" w:rsidR="00DD346D" w:rsidRDefault="00DD346D" w:rsidP="00DD346D">
                  <w:pPr>
                    <w:jc w:val="right"/>
                    <w:rPr>
                      <w:i/>
                      <w:iCs/>
                      <w:color w:val="000000"/>
                    </w:rPr>
                  </w:pPr>
                  <w:r>
                    <w:rPr>
                      <w:i/>
                      <w:iCs/>
                      <w:color w:val="000000"/>
                    </w:rPr>
                    <w:t xml:space="preserve">(Длина 2600 *310 мм*90 </w:t>
                  </w:r>
                  <w:proofErr w:type="gramStart"/>
                  <w:r>
                    <w:rPr>
                      <w:i/>
                      <w:iCs/>
                      <w:color w:val="000000"/>
                    </w:rPr>
                    <w:t>мм )</w:t>
                  </w:r>
                  <w:proofErr w:type="spellStart"/>
                  <w:r>
                    <w:rPr>
                      <w:i/>
                      <w:iCs/>
                      <w:color w:val="000000"/>
                    </w:rPr>
                    <w:t>Helios</w:t>
                  </w:r>
                  <w:proofErr w:type="spellEnd"/>
                  <w:proofErr w:type="gramEnd"/>
                  <w:r>
                    <w:rPr>
                      <w:i/>
                      <w:iCs/>
                      <w:color w:val="000000"/>
                    </w:rPr>
                    <w:t xml:space="preserve"> Alpha (CIA, ) — естественная конвекция</w:t>
                  </w:r>
                </w:p>
              </w:tc>
              <w:tc>
                <w:tcPr>
                  <w:tcW w:w="1014" w:type="dxa"/>
                  <w:tcBorders>
                    <w:top w:val="nil"/>
                    <w:left w:val="nil"/>
                    <w:bottom w:val="single" w:sz="4" w:space="0" w:color="auto"/>
                    <w:right w:val="nil"/>
                  </w:tcBorders>
                  <w:noWrap/>
                  <w:vAlign w:val="bottom"/>
                  <w:hideMark/>
                </w:tcPr>
                <w:p w14:paraId="1EFBC47B" w14:textId="77777777" w:rsidR="00DD346D" w:rsidRDefault="00DD346D" w:rsidP="00DD346D">
                  <w:pPr>
                    <w:jc w:val="center"/>
                    <w:rPr>
                      <w:color w:val="000000"/>
                    </w:rPr>
                  </w:pPr>
                  <w:r>
                    <w:rPr>
                      <w:color w:val="000000"/>
                    </w:rPr>
                    <w:t>шт.</w:t>
                  </w:r>
                </w:p>
              </w:tc>
              <w:tc>
                <w:tcPr>
                  <w:tcW w:w="1199" w:type="dxa"/>
                  <w:tcBorders>
                    <w:top w:val="nil"/>
                    <w:left w:val="single" w:sz="4" w:space="0" w:color="auto"/>
                    <w:bottom w:val="single" w:sz="4" w:space="0" w:color="auto"/>
                    <w:right w:val="single" w:sz="4" w:space="0" w:color="auto"/>
                  </w:tcBorders>
                  <w:noWrap/>
                  <w:vAlign w:val="bottom"/>
                  <w:hideMark/>
                </w:tcPr>
                <w:p w14:paraId="3BAD7661" w14:textId="77777777" w:rsidR="00DD346D" w:rsidRDefault="00DD346D" w:rsidP="00DD346D">
                  <w:pPr>
                    <w:jc w:val="center"/>
                    <w:rPr>
                      <w:rFonts w:ascii="Arial CYR" w:hAnsi="Arial CYR" w:cs="Arial CYR"/>
                      <w:sz w:val="20"/>
                      <w:szCs w:val="20"/>
                    </w:rPr>
                  </w:pPr>
                  <w:r>
                    <w:rPr>
                      <w:rFonts w:ascii="Arial CYR" w:hAnsi="Arial CYR" w:cs="Arial CYR"/>
                      <w:sz w:val="20"/>
                      <w:szCs w:val="20"/>
                    </w:rPr>
                    <w:t>42,00</w:t>
                  </w:r>
                </w:p>
              </w:tc>
              <w:tc>
                <w:tcPr>
                  <w:tcW w:w="236" w:type="dxa"/>
                  <w:vAlign w:val="center"/>
                  <w:hideMark/>
                </w:tcPr>
                <w:p w14:paraId="08A33CF6" w14:textId="77777777" w:rsidR="00DD346D" w:rsidRDefault="00DD346D" w:rsidP="00DD346D">
                  <w:pPr>
                    <w:rPr>
                      <w:sz w:val="20"/>
                      <w:szCs w:val="20"/>
                    </w:rPr>
                  </w:pPr>
                </w:p>
              </w:tc>
            </w:tr>
            <w:tr w:rsidR="00DD346D" w14:paraId="1B5017E3"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65D9A997" w14:textId="77777777" w:rsidR="00DD346D" w:rsidRDefault="00DD346D" w:rsidP="00DD346D">
                  <w:pPr>
                    <w:jc w:val="center"/>
                  </w:pPr>
                  <w:r>
                    <w:t>10</w:t>
                  </w:r>
                </w:p>
              </w:tc>
              <w:tc>
                <w:tcPr>
                  <w:tcW w:w="6744" w:type="dxa"/>
                  <w:tcBorders>
                    <w:top w:val="nil"/>
                    <w:left w:val="nil"/>
                    <w:bottom w:val="single" w:sz="4" w:space="0" w:color="auto"/>
                    <w:right w:val="single" w:sz="4" w:space="0" w:color="auto"/>
                  </w:tcBorders>
                  <w:noWrap/>
                  <w:vAlign w:val="bottom"/>
                  <w:hideMark/>
                </w:tcPr>
                <w:p w14:paraId="6A4BE5FC" w14:textId="77777777" w:rsidR="00DD346D" w:rsidRDefault="00DD346D" w:rsidP="00DD346D">
                  <w:pPr>
                    <w:jc w:val="right"/>
                    <w:rPr>
                      <w:i/>
                      <w:iCs/>
                    </w:rPr>
                  </w:pPr>
                  <w:r>
                    <w:rPr>
                      <w:i/>
                      <w:iCs/>
                    </w:rPr>
                    <w:t>STOUT Клапан термостатический, прямой 1/2</w:t>
                  </w:r>
                </w:p>
              </w:tc>
              <w:tc>
                <w:tcPr>
                  <w:tcW w:w="1014" w:type="dxa"/>
                  <w:tcBorders>
                    <w:top w:val="nil"/>
                    <w:left w:val="nil"/>
                    <w:bottom w:val="single" w:sz="4" w:space="0" w:color="auto"/>
                    <w:right w:val="nil"/>
                  </w:tcBorders>
                  <w:noWrap/>
                  <w:vAlign w:val="bottom"/>
                  <w:hideMark/>
                </w:tcPr>
                <w:p w14:paraId="7CC2F678" w14:textId="77777777" w:rsidR="00DD346D" w:rsidRDefault="00DD346D" w:rsidP="00DD346D">
                  <w:pPr>
                    <w:jc w:val="center"/>
                  </w:pPr>
                  <w:r>
                    <w:t>шт.</w:t>
                  </w:r>
                </w:p>
              </w:tc>
              <w:tc>
                <w:tcPr>
                  <w:tcW w:w="1199" w:type="dxa"/>
                  <w:tcBorders>
                    <w:top w:val="nil"/>
                    <w:left w:val="single" w:sz="4" w:space="0" w:color="auto"/>
                    <w:bottom w:val="single" w:sz="4" w:space="0" w:color="auto"/>
                    <w:right w:val="single" w:sz="4" w:space="0" w:color="auto"/>
                  </w:tcBorders>
                  <w:noWrap/>
                  <w:vAlign w:val="bottom"/>
                  <w:hideMark/>
                </w:tcPr>
                <w:p w14:paraId="5E765872" w14:textId="77777777" w:rsidR="00DD346D" w:rsidRDefault="00DD346D" w:rsidP="00DD346D">
                  <w:pPr>
                    <w:jc w:val="center"/>
                    <w:rPr>
                      <w:rFonts w:ascii="Arial CYR" w:hAnsi="Arial CYR" w:cs="Arial CYR"/>
                      <w:sz w:val="20"/>
                      <w:szCs w:val="20"/>
                    </w:rPr>
                  </w:pPr>
                  <w:r>
                    <w:rPr>
                      <w:rFonts w:ascii="Arial CYR" w:hAnsi="Arial CYR" w:cs="Arial CYR"/>
                      <w:sz w:val="20"/>
                      <w:szCs w:val="20"/>
                    </w:rPr>
                    <w:t>42,00</w:t>
                  </w:r>
                </w:p>
              </w:tc>
              <w:tc>
                <w:tcPr>
                  <w:tcW w:w="236" w:type="dxa"/>
                  <w:vAlign w:val="center"/>
                  <w:hideMark/>
                </w:tcPr>
                <w:p w14:paraId="7D2BFB2E" w14:textId="77777777" w:rsidR="00DD346D" w:rsidRDefault="00DD346D" w:rsidP="00DD346D">
                  <w:pPr>
                    <w:rPr>
                      <w:sz w:val="20"/>
                      <w:szCs w:val="20"/>
                    </w:rPr>
                  </w:pPr>
                </w:p>
              </w:tc>
            </w:tr>
            <w:tr w:rsidR="00DD346D" w14:paraId="32B0E249"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6AB122D3" w14:textId="77777777" w:rsidR="00DD346D" w:rsidRDefault="00DD346D" w:rsidP="00DD346D">
                  <w:pPr>
                    <w:jc w:val="center"/>
                  </w:pPr>
                  <w:r>
                    <w:t>11</w:t>
                  </w:r>
                </w:p>
              </w:tc>
              <w:tc>
                <w:tcPr>
                  <w:tcW w:w="6744" w:type="dxa"/>
                  <w:tcBorders>
                    <w:top w:val="nil"/>
                    <w:left w:val="nil"/>
                    <w:bottom w:val="single" w:sz="4" w:space="0" w:color="auto"/>
                    <w:right w:val="single" w:sz="4" w:space="0" w:color="auto"/>
                  </w:tcBorders>
                  <w:noWrap/>
                  <w:vAlign w:val="bottom"/>
                  <w:hideMark/>
                </w:tcPr>
                <w:p w14:paraId="2891DDCF" w14:textId="77777777" w:rsidR="00DD346D" w:rsidRDefault="00DD346D" w:rsidP="00DD346D">
                  <w:pPr>
                    <w:jc w:val="right"/>
                    <w:rPr>
                      <w:i/>
                      <w:iCs/>
                    </w:rPr>
                  </w:pPr>
                  <w:r>
                    <w:rPr>
                      <w:i/>
                      <w:iCs/>
                    </w:rPr>
                    <w:t>STOUT SVL Клапан запорно-балансировочный, прямой 1/2"</w:t>
                  </w:r>
                </w:p>
              </w:tc>
              <w:tc>
                <w:tcPr>
                  <w:tcW w:w="1014" w:type="dxa"/>
                  <w:tcBorders>
                    <w:top w:val="nil"/>
                    <w:left w:val="nil"/>
                    <w:bottom w:val="single" w:sz="4" w:space="0" w:color="auto"/>
                    <w:right w:val="nil"/>
                  </w:tcBorders>
                  <w:noWrap/>
                  <w:vAlign w:val="bottom"/>
                  <w:hideMark/>
                </w:tcPr>
                <w:p w14:paraId="7EF709EA" w14:textId="77777777" w:rsidR="00DD346D" w:rsidRDefault="00DD346D" w:rsidP="00DD346D">
                  <w:pPr>
                    <w:jc w:val="center"/>
                  </w:pPr>
                  <w:r>
                    <w:t>шт.</w:t>
                  </w:r>
                </w:p>
              </w:tc>
              <w:tc>
                <w:tcPr>
                  <w:tcW w:w="1199" w:type="dxa"/>
                  <w:tcBorders>
                    <w:top w:val="nil"/>
                    <w:left w:val="single" w:sz="4" w:space="0" w:color="auto"/>
                    <w:bottom w:val="single" w:sz="4" w:space="0" w:color="auto"/>
                    <w:right w:val="single" w:sz="4" w:space="0" w:color="auto"/>
                  </w:tcBorders>
                  <w:noWrap/>
                  <w:vAlign w:val="bottom"/>
                  <w:hideMark/>
                </w:tcPr>
                <w:p w14:paraId="66444D4B" w14:textId="77777777" w:rsidR="00DD346D" w:rsidRDefault="00DD346D" w:rsidP="00DD346D">
                  <w:pPr>
                    <w:jc w:val="center"/>
                    <w:rPr>
                      <w:rFonts w:ascii="Arial CYR" w:hAnsi="Arial CYR" w:cs="Arial CYR"/>
                      <w:sz w:val="20"/>
                      <w:szCs w:val="20"/>
                    </w:rPr>
                  </w:pPr>
                  <w:r>
                    <w:rPr>
                      <w:rFonts w:ascii="Arial CYR" w:hAnsi="Arial CYR" w:cs="Arial CYR"/>
                      <w:sz w:val="20"/>
                      <w:szCs w:val="20"/>
                    </w:rPr>
                    <w:t>42,00</w:t>
                  </w:r>
                </w:p>
              </w:tc>
              <w:tc>
                <w:tcPr>
                  <w:tcW w:w="236" w:type="dxa"/>
                  <w:vAlign w:val="center"/>
                  <w:hideMark/>
                </w:tcPr>
                <w:p w14:paraId="655616AD" w14:textId="77777777" w:rsidR="00DD346D" w:rsidRDefault="00DD346D" w:rsidP="00DD346D">
                  <w:pPr>
                    <w:rPr>
                      <w:sz w:val="20"/>
                      <w:szCs w:val="20"/>
                    </w:rPr>
                  </w:pPr>
                </w:p>
              </w:tc>
            </w:tr>
            <w:tr w:rsidR="00DD346D" w14:paraId="05A02457"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46E5D287" w14:textId="77777777" w:rsidR="00DD346D" w:rsidRDefault="00DD346D" w:rsidP="00DD346D">
                  <w:pPr>
                    <w:jc w:val="center"/>
                  </w:pPr>
                  <w:r>
                    <w:t>12</w:t>
                  </w:r>
                </w:p>
              </w:tc>
              <w:tc>
                <w:tcPr>
                  <w:tcW w:w="6744" w:type="dxa"/>
                  <w:tcBorders>
                    <w:top w:val="nil"/>
                    <w:left w:val="nil"/>
                    <w:bottom w:val="single" w:sz="4" w:space="0" w:color="auto"/>
                    <w:right w:val="single" w:sz="4" w:space="0" w:color="auto"/>
                  </w:tcBorders>
                  <w:noWrap/>
                  <w:vAlign w:val="bottom"/>
                  <w:hideMark/>
                </w:tcPr>
                <w:p w14:paraId="79CA4DDF" w14:textId="77777777" w:rsidR="00DD346D" w:rsidRDefault="00DD346D" w:rsidP="00DD346D">
                  <w:pPr>
                    <w:jc w:val="right"/>
                    <w:rPr>
                      <w:i/>
                      <w:iCs/>
                    </w:rPr>
                  </w:pPr>
                  <w:r>
                    <w:rPr>
                      <w:i/>
                      <w:iCs/>
                    </w:rPr>
                    <w:t xml:space="preserve">STOUT Кран шаровой </w:t>
                  </w:r>
                  <w:proofErr w:type="spellStart"/>
                  <w:r>
                    <w:rPr>
                      <w:i/>
                      <w:iCs/>
                    </w:rPr>
                    <w:t>полнопроходной</w:t>
                  </w:r>
                  <w:proofErr w:type="spellEnd"/>
                  <w:r>
                    <w:rPr>
                      <w:i/>
                      <w:iCs/>
                    </w:rPr>
                    <w:t>, ВР/НР, ручка бабочка 3/4, американка</w:t>
                  </w:r>
                </w:p>
              </w:tc>
              <w:tc>
                <w:tcPr>
                  <w:tcW w:w="1014" w:type="dxa"/>
                  <w:tcBorders>
                    <w:top w:val="nil"/>
                    <w:left w:val="nil"/>
                    <w:bottom w:val="single" w:sz="4" w:space="0" w:color="auto"/>
                    <w:right w:val="nil"/>
                  </w:tcBorders>
                  <w:noWrap/>
                  <w:vAlign w:val="bottom"/>
                  <w:hideMark/>
                </w:tcPr>
                <w:p w14:paraId="611A5321" w14:textId="77777777" w:rsidR="00DD346D" w:rsidRDefault="00DD346D" w:rsidP="00DD346D">
                  <w:pPr>
                    <w:jc w:val="center"/>
                  </w:pPr>
                  <w:r>
                    <w:t>шт.</w:t>
                  </w:r>
                </w:p>
              </w:tc>
              <w:tc>
                <w:tcPr>
                  <w:tcW w:w="1199" w:type="dxa"/>
                  <w:tcBorders>
                    <w:top w:val="nil"/>
                    <w:left w:val="single" w:sz="4" w:space="0" w:color="auto"/>
                    <w:bottom w:val="single" w:sz="4" w:space="0" w:color="auto"/>
                    <w:right w:val="single" w:sz="4" w:space="0" w:color="auto"/>
                  </w:tcBorders>
                  <w:noWrap/>
                  <w:vAlign w:val="bottom"/>
                  <w:hideMark/>
                </w:tcPr>
                <w:p w14:paraId="49F40137" w14:textId="77777777" w:rsidR="00DD346D" w:rsidRDefault="00DD346D" w:rsidP="00DD346D">
                  <w:pPr>
                    <w:jc w:val="center"/>
                    <w:rPr>
                      <w:rFonts w:ascii="Arial CYR" w:hAnsi="Arial CYR" w:cs="Arial CYR"/>
                      <w:sz w:val="20"/>
                      <w:szCs w:val="20"/>
                    </w:rPr>
                  </w:pPr>
                  <w:r>
                    <w:rPr>
                      <w:rFonts w:ascii="Arial CYR" w:hAnsi="Arial CYR" w:cs="Arial CYR"/>
                      <w:sz w:val="20"/>
                      <w:szCs w:val="20"/>
                    </w:rPr>
                    <w:t>24,00</w:t>
                  </w:r>
                </w:p>
              </w:tc>
              <w:tc>
                <w:tcPr>
                  <w:tcW w:w="236" w:type="dxa"/>
                  <w:vAlign w:val="center"/>
                  <w:hideMark/>
                </w:tcPr>
                <w:p w14:paraId="30DF67DC" w14:textId="77777777" w:rsidR="00DD346D" w:rsidRDefault="00DD346D" w:rsidP="00DD346D">
                  <w:pPr>
                    <w:rPr>
                      <w:sz w:val="20"/>
                      <w:szCs w:val="20"/>
                    </w:rPr>
                  </w:pPr>
                </w:p>
              </w:tc>
            </w:tr>
            <w:tr w:rsidR="00DD346D" w14:paraId="26060524"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6B9EC0AB" w14:textId="77777777" w:rsidR="00DD346D" w:rsidRDefault="00DD346D" w:rsidP="00DD346D">
                  <w:pPr>
                    <w:jc w:val="center"/>
                  </w:pPr>
                  <w:r>
                    <w:t>13</w:t>
                  </w:r>
                </w:p>
              </w:tc>
              <w:tc>
                <w:tcPr>
                  <w:tcW w:w="6744" w:type="dxa"/>
                  <w:tcBorders>
                    <w:top w:val="nil"/>
                    <w:left w:val="nil"/>
                    <w:bottom w:val="single" w:sz="4" w:space="0" w:color="auto"/>
                    <w:right w:val="single" w:sz="4" w:space="0" w:color="auto"/>
                  </w:tcBorders>
                  <w:noWrap/>
                  <w:vAlign w:val="bottom"/>
                  <w:hideMark/>
                </w:tcPr>
                <w:p w14:paraId="445260A0" w14:textId="77777777" w:rsidR="00DD346D" w:rsidRDefault="00DD346D" w:rsidP="00DD346D">
                  <w:pPr>
                    <w:jc w:val="right"/>
                    <w:rPr>
                      <w:i/>
                      <w:iCs/>
                    </w:rPr>
                  </w:pPr>
                  <w:r>
                    <w:rPr>
                      <w:i/>
                      <w:iCs/>
                    </w:rPr>
                    <w:t xml:space="preserve">STOUT Кран шаровой </w:t>
                  </w:r>
                  <w:proofErr w:type="spellStart"/>
                  <w:r>
                    <w:rPr>
                      <w:i/>
                      <w:iCs/>
                    </w:rPr>
                    <w:t>полнопроходной</w:t>
                  </w:r>
                  <w:proofErr w:type="spellEnd"/>
                  <w:r>
                    <w:rPr>
                      <w:i/>
                      <w:iCs/>
                    </w:rPr>
                    <w:t>, ВР/НР, ручка бабочка 1/2, американка</w:t>
                  </w:r>
                </w:p>
              </w:tc>
              <w:tc>
                <w:tcPr>
                  <w:tcW w:w="1014" w:type="dxa"/>
                  <w:tcBorders>
                    <w:top w:val="nil"/>
                    <w:left w:val="nil"/>
                    <w:bottom w:val="single" w:sz="4" w:space="0" w:color="auto"/>
                    <w:right w:val="nil"/>
                  </w:tcBorders>
                  <w:noWrap/>
                  <w:vAlign w:val="bottom"/>
                  <w:hideMark/>
                </w:tcPr>
                <w:p w14:paraId="2751A162" w14:textId="77777777" w:rsidR="00DD346D" w:rsidRDefault="00DD346D" w:rsidP="00DD346D">
                  <w:pPr>
                    <w:jc w:val="center"/>
                  </w:pPr>
                  <w:r>
                    <w:t>шт.</w:t>
                  </w:r>
                </w:p>
              </w:tc>
              <w:tc>
                <w:tcPr>
                  <w:tcW w:w="1199" w:type="dxa"/>
                  <w:tcBorders>
                    <w:top w:val="nil"/>
                    <w:left w:val="single" w:sz="4" w:space="0" w:color="auto"/>
                    <w:bottom w:val="single" w:sz="4" w:space="0" w:color="auto"/>
                    <w:right w:val="single" w:sz="4" w:space="0" w:color="auto"/>
                  </w:tcBorders>
                  <w:noWrap/>
                  <w:vAlign w:val="bottom"/>
                  <w:hideMark/>
                </w:tcPr>
                <w:p w14:paraId="01A8FC7B" w14:textId="77777777" w:rsidR="00DD346D" w:rsidRDefault="00DD346D" w:rsidP="00DD346D">
                  <w:pPr>
                    <w:jc w:val="center"/>
                    <w:rPr>
                      <w:rFonts w:ascii="Arial CYR" w:hAnsi="Arial CYR" w:cs="Arial CYR"/>
                      <w:sz w:val="20"/>
                      <w:szCs w:val="20"/>
                    </w:rPr>
                  </w:pPr>
                  <w:r>
                    <w:rPr>
                      <w:rFonts w:ascii="Arial CYR" w:hAnsi="Arial CYR" w:cs="Arial CYR"/>
                      <w:sz w:val="20"/>
                      <w:szCs w:val="20"/>
                    </w:rPr>
                    <w:t>72,00</w:t>
                  </w:r>
                </w:p>
              </w:tc>
              <w:tc>
                <w:tcPr>
                  <w:tcW w:w="236" w:type="dxa"/>
                  <w:vAlign w:val="center"/>
                  <w:hideMark/>
                </w:tcPr>
                <w:p w14:paraId="4AEA9FEC" w14:textId="77777777" w:rsidR="00DD346D" w:rsidRDefault="00DD346D" w:rsidP="00DD346D">
                  <w:pPr>
                    <w:rPr>
                      <w:sz w:val="20"/>
                      <w:szCs w:val="20"/>
                    </w:rPr>
                  </w:pPr>
                </w:p>
              </w:tc>
            </w:tr>
            <w:tr w:rsidR="00DD346D" w14:paraId="1FEAC311"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5000044D" w14:textId="77777777" w:rsidR="00DD346D" w:rsidRDefault="00DD346D" w:rsidP="00DD346D">
                  <w:pPr>
                    <w:jc w:val="center"/>
                  </w:pPr>
                  <w:r>
                    <w:t>14</w:t>
                  </w:r>
                </w:p>
              </w:tc>
              <w:tc>
                <w:tcPr>
                  <w:tcW w:w="6744" w:type="dxa"/>
                  <w:tcBorders>
                    <w:top w:val="nil"/>
                    <w:left w:val="nil"/>
                    <w:bottom w:val="single" w:sz="4" w:space="0" w:color="auto"/>
                    <w:right w:val="single" w:sz="4" w:space="0" w:color="auto"/>
                  </w:tcBorders>
                  <w:noWrap/>
                  <w:vAlign w:val="bottom"/>
                  <w:hideMark/>
                </w:tcPr>
                <w:p w14:paraId="2BB1F017" w14:textId="77777777" w:rsidR="00DD346D" w:rsidRDefault="00DD346D" w:rsidP="00DD346D">
                  <w:pPr>
                    <w:jc w:val="right"/>
                    <w:rPr>
                      <w:i/>
                      <w:iCs/>
                    </w:rPr>
                  </w:pPr>
                  <w:r>
                    <w:rPr>
                      <w:i/>
                      <w:iCs/>
                    </w:rPr>
                    <w:t xml:space="preserve">Кран шаровый 25 VTp.743.0.025 </w:t>
                  </w:r>
                  <w:proofErr w:type="spellStart"/>
                  <w:r>
                    <w:rPr>
                      <w:i/>
                      <w:iCs/>
                    </w:rPr>
                    <w:t>Valtec</w:t>
                  </w:r>
                  <w:proofErr w:type="spellEnd"/>
                </w:p>
              </w:tc>
              <w:tc>
                <w:tcPr>
                  <w:tcW w:w="1014" w:type="dxa"/>
                  <w:tcBorders>
                    <w:top w:val="nil"/>
                    <w:left w:val="nil"/>
                    <w:bottom w:val="single" w:sz="4" w:space="0" w:color="auto"/>
                    <w:right w:val="nil"/>
                  </w:tcBorders>
                  <w:noWrap/>
                  <w:vAlign w:val="bottom"/>
                  <w:hideMark/>
                </w:tcPr>
                <w:p w14:paraId="64546E55" w14:textId="77777777" w:rsidR="00DD346D" w:rsidRDefault="00DD346D" w:rsidP="00DD346D">
                  <w:pPr>
                    <w:jc w:val="center"/>
                  </w:pPr>
                  <w:r>
                    <w:t>шт.</w:t>
                  </w:r>
                </w:p>
              </w:tc>
              <w:tc>
                <w:tcPr>
                  <w:tcW w:w="1199" w:type="dxa"/>
                  <w:tcBorders>
                    <w:top w:val="nil"/>
                    <w:left w:val="single" w:sz="4" w:space="0" w:color="auto"/>
                    <w:bottom w:val="single" w:sz="4" w:space="0" w:color="auto"/>
                    <w:right w:val="single" w:sz="4" w:space="0" w:color="auto"/>
                  </w:tcBorders>
                  <w:noWrap/>
                  <w:vAlign w:val="bottom"/>
                  <w:hideMark/>
                </w:tcPr>
                <w:p w14:paraId="161993C4" w14:textId="77777777" w:rsidR="00DD346D" w:rsidRDefault="00DD346D" w:rsidP="00DD346D">
                  <w:pPr>
                    <w:jc w:val="center"/>
                    <w:rPr>
                      <w:rFonts w:ascii="Arial CYR" w:hAnsi="Arial CYR" w:cs="Arial CYR"/>
                      <w:sz w:val="20"/>
                      <w:szCs w:val="20"/>
                    </w:rPr>
                  </w:pPr>
                  <w:r>
                    <w:rPr>
                      <w:rFonts w:ascii="Arial CYR" w:hAnsi="Arial CYR" w:cs="Arial CYR"/>
                      <w:sz w:val="20"/>
                      <w:szCs w:val="20"/>
                    </w:rPr>
                    <w:t>72,00</w:t>
                  </w:r>
                </w:p>
              </w:tc>
              <w:tc>
                <w:tcPr>
                  <w:tcW w:w="236" w:type="dxa"/>
                  <w:vAlign w:val="center"/>
                  <w:hideMark/>
                </w:tcPr>
                <w:p w14:paraId="6E46745B" w14:textId="77777777" w:rsidR="00DD346D" w:rsidRDefault="00DD346D" w:rsidP="00DD346D">
                  <w:pPr>
                    <w:rPr>
                      <w:sz w:val="20"/>
                      <w:szCs w:val="20"/>
                    </w:rPr>
                  </w:pPr>
                </w:p>
              </w:tc>
            </w:tr>
            <w:tr w:rsidR="00DD346D" w14:paraId="5152280B"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0C4A2E55" w14:textId="77777777" w:rsidR="00DD346D" w:rsidRDefault="00DD346D" w:rsidP="00DD346D">
                  <w:pPr>
                    <w:jc w:val="center"/>
                  </w:pPr>
                  <w:r>
                    <w:t>15</w:t>
                  </w:r>
                </w:p>
              </w:tc>
              <w:tc>
                <w:tcPr>
                  <w:tcW w:w="6744" w:type="dxa"/>
                  <w:tcBorders>
                    <w:top w:val="nil"/>
                    <w:left w:val="nil"/>
                    <w:bottom w:val="single" w:sz="4" w:space="0" w:color="auto"/>
                    <w:right w:val="single" w:sz="4" w:space="0" w:color="auto"/>
                  </w:tcBorders>
                  <w:noWrap/>
                  <w:vAlign w:val="bottom"/>
                  <w:hideMark/>
                </w:tcPr>
                <w:p w14:paraId="14E02D7A" w14:textId="77777777" w:rsidR="00DD346D" w:rsidRDefault="00DD346D" w:rsidP="00DD346D">
                  <w:pPr>
                    <w:jc w:val="right"/>
                    <w:rPr>
                      <w:i/>
                      <w:iCs/>
                    </w:rPr>
                  </w:pPr>
                  <w:r>
                    <w:rPr>
                      <w:i/>
                      <w:iCs/>
                    </w:rPr>
                    <w:t>Соединитель PPR с переходом на нар. р. 32х3/4"</w:t>
                  </w:r>
                </w:p>
              </w:tc>
              <w:tc>
                <w:tcPr>
                  <w:tcW w:w="1014" w:type="dxa"/>
                  <w:tcBorders>
                    <w:top w:val="nil"/>
                    <w:left w:val="nil"/>
                    <w:bottom w:val="single" w:sz="4" w:space="0" w:color="auto"/>
                    <w:right w:val="nil"/>
                  </w:tcBorders>
                  <w:noWrap/>
                  <w:vAlign w:val="bottom"/>
                  <w:hideMark/>
                </w:tcPr>
                <w:p w14:paraId="773D5671" w14:textId="77777777" w:rsidR="00DD346D" w:rsidRDefault="00DD346D" w:rsidP="00DD346D">
                  <w:pPr>
                    <w:jc w:val="center"/>
                  </w:pPr>
                  <w:r>
                    <w:t>шт.</w:t>
                  </w:r>
                </w:p>
              </w:tc>
              <w:tc>
                <w:tcPr>
                  <w:tcW w:w="1199" w:type="dxa"/>
                  <w:tcBorders>
                    <w:top w:val="nil"/>
                    <w:left w:val="single" w:sz="4" w:space="0" w:color="auto"/>
                    <w:bottom w:val="single" w:sz="4" w:space="0" w:color="auto"/>
                    <w:right w:val="single" w:sz="4" w:space="0" w:color="auto"/>
                  </w:tcBorders>
                  <w:noWrap/>
                  <w:vAlign w:val="bottom"/>
                  <w:hideMark/>
                </w:tcPr>
                <w:p w14:paraId="072A24F1" w14:textId="77777777" w:rsidR="00DD346D" w:rsidRDefault="00DD346D" w:rsidP="00DD346D">
                  <w:pPr>
                    <w:jc w:val="center"/>
                    <w:rPr>
                      <w:rFonts w:ascii="Arial CYR" w:hAnsi="Arial CYR" w:cs="Arial CYR"/>
                      <w:sz w:val="20"/>
                      <w:szCs w:val="20"/>
                    </w:rPr>
                  </w:pPr>
                  <w:r>
                    <w:rPr>
                      <w:rFonts w:ascii="Arial CYR" w:hAnsi="Arial CYR" w:cs="Arial CYR"/>
                      <w:sz w:val="20"/>
                      <w:szCs w:val="20"/>
                    </w:rPr>
                    <w:t>48,00</w:t>
                  </w:r>
                </w:p>
              </w:tc>
              <w:tc>
                <w:tcPr>
                  <w:tcW w:w="236" w:type="dxa"/>
                  <w:vAlign w:val="center"/>
                  <w:hideMark/>
                </w:tcPr>
                <w:p w14:paraId="76D7D6A3" w14:textId="77777777" w:rsidR="00DD346D" w:rsidRDefault="00DD346D" w:rsidP="00DD346D">
                  <w:pPr>
                    <w:rPr>
                      <w:sz w:val="20"/>
                      <w:szCs w:val="20"/>
                    </w:rPr>
                  </w:pPr>
                </w:p>
              </w:tc>
            </w:tr>
            <w:tr w:rsidR="00DD346D" w14:paraId="0F245E73"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57D71F83" w14:textId="77777777" w:rsidR="00DD346D" w:rsidRDefault="00DD346D" w:rsidP="00DD346D">
                  <w:pPr>
                    <w:jc w:val="center"/>
                  </w:pPr>
                  <w:r>
                    <w:t>16</w:t>
                  </w:r>
                </w:p>
              </w:tc>
              <w:tc>
                <w:tcPr>
                  <w:tcW w:w="6744" w:type="dxa"/>
                  <w:tcBorders>
                    <w:top w:val="nil"/>
                    <w:left w:val="nil"/>
                    <w:bottom w:val="single" w:sz="4" w:space="0" w:color="auto"/>
                    <w:right w:val="single" w:sz="4" w:space="0" w:color="auto"/>
                  </w:tcBorders>
                  <w:noWrap/>
                  <w:vAlign w:val="bottom"/>
                  <w:hideMark/>
                </w:tcPr>
                <w:p w14:paraId="72E0C58B" w14:textId="77777777" w:rsidR="00DD346D" w:rsidRDefault="00DD346D" w:rsidP="00DD346D">
                  <w:pPr>
                    <w:jc w:val="right"/>
                    <w:rPr>
                      <w:i/>
                      <w:iCs/>
                    </w:rPr>
                  </w:pPr>
                  <w:r>
                    <w:rPr>
                      <w:i/>
                      <w:iCs/>
                    </w:rPr>
                    <w:t>Соединитель PPR с переходом на нар. р. 20х1/2"</w:t>
                  </w:r>
                </w:p>
              </w:tc>
              <w:tc>
                <w:tcPr>
                  <w:tcW w:w="1014" w:type="dxa"/>
                  <w:tcBorders>
                    <w:top w:val="nil"/>
                    <w:left w:val="nil"/>
                    <w:bottom w:val="single" w:sz="4" w:space="0" w:color="auto"/>
                    <w:right w:val="nil"/>
                  </w:tcBorders>
                  <w:noWrap/>
                  <w:vAlign w:val="bottom"/>
                  <w:hideMark/>
                </w:tcPr>
                <w:p w14:paraId="34076759" w14:textId="77777777" w:rsidR="00DD346D" w:rsidRDefault="00DD346D" w:rsidP="00DD346D">
                  <w:pPr>
                    <w:jc w:val="center"/>
                  </w:pPr>
                  <w:r>
                    <w:t>шт.</w:t>
                  </w:r>
                </w:p>
              </w:tc>
              <w:tc>
                <w:tcPr>
                  <w:tcW w:w="1199" w:type="dxa"/>
                  <w:tcBorders>
                    <w:top w:val="nil"/>
                    <w:left w:val="single" w:sz="4" w:space="0" w:color="auto"/>
                    <w:bottom w:val="single" w:sz="4" w:space="0" w:color="auto"/>
                    <w:right w:val="single" w:sz="4" w:space="0" w:color="auto"/>
                  </w:tcBorders>
                  <w:noWrap/>
                  <w:vAlign w:val="bottom"/>
                  <w:hideMark/>
                </w:tcPr>
                <w:p w14:paraId="1B1492EE" w14:textId="77777777" w:rsidR="00DD346D" w:rsidRDefault="00DD346D" w:rsidP="00DD346D">
                  <w:pPr>
                    <w:jc w:val="center"/>
                    <w:rPr>
                      <w:rFonts w:ascii="Arial CYR" w:hAnsi="Arial CYR" w:cs="Arial CYR"/>
                      <w:sz w:val="20"/>
                      <w:szCs w:val="20"/>
                    </w:rPr>
                  </w:pPr>
                  <w:r>
                    <w:rPr>
                      <w:rFonts w:ascii="Arial CYR" w:hAnsi="Arial CYR" w:cs="Arial CYR"/>
                      <w:sz w:val="20"/>
                      <w:szCs w:val="20"/>
                    </w:rPr>
                    <w:t>156,00</w:t>
                  </w:r>
                </w:p>
              </w:tc>
              <w:tc>
                <w:tcPr>
                  <w:tcW w:w="236" w:type="dxa"/>
                  <w:vAlign w:val="center"/>
                  <w:hideMark/>
                </w:tcPr>
                <w:p w14:paraId="7F5586E1" w14:textId="77777777" w:rsidR="00DD346D" w:rsidRDefault="00DD346D" w:rsidP="00DD346D">
                  <w:pPr>
                    <w:rPr>
                      <w:sz w:val="20"/>
                      <w:szCs w:val="20"/>
                    </w:rPr>
                  </w:pPr>
                </w:p>
              </w:tc>
            </w:tr>
            <w:tr w:rsidR="00DD346D" w14:paraId="57CA4983"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01482D3C" w14:textId="77777777" w:rsidR="00DD346D" w:rsidRDefault="00DD346D" w:rsidP="00DD346D">
                  <w:pPr>
                    <w:jc w:val="center"/>
                  </w:pPr>
                  <w:r>
                    <w:t>17</w:t>
                  </w:r>
                </w:p>
              </w:tc>
              <w:tc>
                <w:tcPr>
                  <w:tcW w:w="6744" w:type="dxa"/>
                  <w:tcBorders>
                    <w:top w:val="nil"/>
                    <w:left w:val="nil"/>
                    <w:bottom w:val="single" w:sz="4" w:space="0" w:color="auto"/>
                    <w:right w:val="single" w:sz="4" w:space="0" w:color="auto"/>
                  </w:tcBorders>
                  <w:noWrap/>
                  <w:vAlign w:val="bottom"/>
                  <w:hideMark/>
                </w:tcPr>
                <w:p w14:paraId="48FC06E7" w14:textId="77777777" w:rsidR="00DD346D" w:rsidRDefault="00DD346D" w:rsidP="00DD346D">
                  <w:pPr>
                    <w:jc w:val="right"/>
                    <w:rPr>
                      <w:i/>
                      <w:iCs/>
                    </w:rPr>
                  </w:pPr>
                  <w:r>
                    <w:rPr>
                      <w:i/>
                      <w:iCs/>
                    </w:rPr>
                    <w:t xml:space="preserve">ТРУБА PP-ALUX, </w:t>
                  </w:r>
                  <w:proofErr w:type="spellStart"/>
                  <w:r>
                    <w:rPr>
                      <w:i/>
                      <w:iCs/>
                    </w:rPr>
                    <w:t>арм</w:t>
                  </w:r>
                  <w:proofErr w:type="spellEnd"/>
                  <w:r>
                    <w:rPr>
                      <w:i/>
                      <w:iCs/>
                    </w:rPr>
                    <w:t>. алюминием, PN 25, 90 MM (белый)</w:t>
                  </w:r>
                </w:p>
              </w:tc>
              <w:tc>
                <w:tcPr>
                  <w:tcW w:w="1014" w:type="dxa"/>
                  <w:tcBorders>
                    <w:top w:val="nil"/>
                    <w:left w:val="nil"/>
                    <w:bottom w:val="single" w:sz="4" w:space="0" w:color="auto"/>
                    <w:right w:val="nil"/>
                  </w:tcBorders>
                  <w:noWrap/>
                  <w:vAlign w:val="bottom"/>
                  <w:hideMark/>
                </w:tcPr>
                <w:p w14:paraId="07A196ED" w14:textId="77777777" w:rsidR="00DD346D" w:rsidRDefault="00DD346D" w:rsidP="00DD346D">
                  <w:pPr>
                    <w:jc w:val="center"/>
                  </w:pPr>
                  <w:r>
                    <w:t>м.</w:t>
                  </w:r>
                </w:p>
              </w:tc>
              <w:tc>
                <w:tcPr>
                  <w:tcW w:w="1199" w:type="dxa"/>
                  <w:tcBorders>
                    <w:top w:val="nil"/>
                    <w:left w:val="single" w:sz="4" w:space="0" w:color="auto"/>
                    <w:bottom w:val="single" w:sz="4" w:space="0" w:color="auto"/>
                    <w:right w:val="single" w:sz="4" w:space="0" w:color="auto"/>
                  </w:tcBorders>
                  <w:noWrap/>
                  <w:vAlign w:val="bottom"/>
                  <w:hideMark/>
                </w:tcPr>
                <w:p w14:paraId="5D27BA38" w14:textId="77777777" w:rsidR="00DD346D" w:rsidRDefault="00DD346D" w:rsidP="00DD346D">
                  <w:pPr>
                    <w:jc w:val="center"/>
                    <w:rPr>
                      <w:rFonts w:ascii="Arial CYR" w:hAnsi="Arial CYR" w:cs="Arial CYR"/>
                      <w:sz w:val="20"/>
                      <w:szCs w:val="20"/>
                    </w:rPr>
                  </w:pPr>
                  <w:r>
                    <w:rPr>
                      <w:rFonts w:ascii="Arial CYR" w:hAnsi="Arial CYR" w:cs="Arial CYR"/>
                      <w:sz w:val="20"/>
                      <w:szCs w:val="20"/>
                    </w:rPr>
                    <w:t>48,00</w:t>
                  </w:r>
                </w:p>
              </w:tc>
              <w:tc>
                <w:tcPr>
                  <w:tcW w:w="236" w:type="dxa"/>
                  <w:vAlign w:val="center"/>
                  <w:hideMark/>
                </w:tcPr>
                <w:p w14:paraId="581FD20E" w14:textId="77777777" w:rsidR="00DD346D" w:rsidRDefault="00DD346D" w:rsidP="00DD346D">
                  <w:pPr>
                    <w:rPr>
                      <w:sz w:val="20"/>
                      <w:szCs w:val="20"/>
                    </w:rPr>
                  </w:pPr>
                </w:p>
              </w:tc>
            </w:tr>
            <w:tr w:rsidR="00DD346D" w14:paraId="58D2A556"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06730C0C" w14:textId="77777777" w:rsidR="00DD346D" w:rsidRDefault="00DD346D" w:rsidP="00DD346D">
                  <w:pPr>
                    <w:jc w:val="center"/>
                  </w:pPr>
                  <w:r>
                    <w:t>18</w:t>
                  </w:r>
                </w:p>
              </w:tc>
              <w:tc>
                <w:tcPr>
                  <w:tcW w:w="6744" w:type="dxa"/>
                  <w:tcBorders>
                    <w:top w:val="nil"/>
                    <w:left w:val="nil"/>
                    <w:bottom w:val="single" w:sz="4" w:space="0" w:color="auto"/>
                    <w:right w:val="single" w:sz="4" w:space="0" w:color="auto"/>
                  </w:tcBorders>
                  <w:noWrap/>
                  <w:vAlign w:val="bottom"/>
                  <w:hideMark/>
                </w:tcPr>
                <w:p w14:paraId="06A1D997" w14:textId="77777777" w:rsidR="00DD346D" w:rsidRDefault="00DD346D" w:rsidP="00DD346D">
                  <w:pPr>
                    <w:jc w:val="right"/>
                    <w:rPr>
                      <w:i/>
                      <w:iCs/>
                    </w:rPr>
                  </w:pPr>
                  <w:r>
                    <w:rPr>
                      <w:i/>
                      <w:iCs/>
                    </w:rPr>
                    <w:t xml:space="preserve">ТРУБА PP-ALUX, </w:t>
                  </w:r>
                  <w:proofErr w:type="spellStart"/>
                  <w:r>
                    <w:rPr>
                      <w:i/>
                      <w:iCs/>
                    </w:rPr>
                    <w:t>арм</w:t>
                  </w:r>
                  <w:proofErr w:type="spellEnd"/>
                  <w:r>
                    <w:rPr>
                      <w:i/>
                      <w:iCs/>
                    </w:rPr>
                    <w:t>. алюминием, PN 25, 63 MM (белый)</w:t>
                  </w:r>
                </w:p>
              </w:tc>
              <w:tc>
                <w:tcPr>
                  <w:tcW w:w="1014" w:type="dxa"/>
                  <w:tcBorders>
                    <w:top w:val="nil"/>
                    <w:left w:val="nil"/>
                    <w:bottom w:val="single" w:sz="4" w:space="0" w:color="auto"/>
                    <w:right w:val="nil"/>
                  </w:tcBorders>
                  <w:noWrap/>
                  <w:vAlign w:val="bottom"/>
                  <w:hideMark/>
                </w:tcPr>
                <w:p w14:paraId="0A25364C" w14:textId="77777777" w:rsidR="00DD346D" w:rsidRDefault="00DD346D" w:rsidP="00DD346D">
                  <w:pPr>
                    <w:jc w:val="center"/>
                  </w:pPr>
                  <w:r>
                    <w:t>м.</w:t>
                  </w:r>
                </w:p>
              </w:tc>
              <w:tc>
                <w:tcPr>
                  <w:tcW w:w="1199" w:type="dxa"/>
                  <w:tcBorders>
                    <w:top w:val="nil"/>
                    <w:left w:val="single" w:sz="4" w:space="0" w:color="auto"/>
                    <w:bottom w:val="single" w:sz="4" w:space="0" w:color="auto"/>
                    <w:right w:val="single" w:sz="4" w:space="0" w:color="auto"/>
                  </w:tcBorders>
                  <w:noWrap/>
                  <w:vAlign w:val="bottom"/>
                  <w:hideMark/>
                </w:tcPr>
                <w:p w14:paraId="50A0BD2D" w14:textId="77777777" w:rsidR="00DD346D" w:rsidRDefault="00DD346D" w:rsidP="00DD346D">
                  <w:pPr>
                    <w:jc w:val="center"/>
                    <w:rPr>
                      <w:rFonts w:ascii="Arial CYR" w:hAnsi="Arial CYR" w:cs="Arial CYR"/>
                      <w:sz w:val="20"/>
                      <w:szCs w:val="20"/>
                    </w:rPr>
                  </w:pPr>
                  <w:r>
                    <w:rPr>
                      <w:rFonts w:ascii="Arial CYR" w:hAnsi="Arial CYR" w:cs="Arial CYR"/>
                      <w:sz w:val="20"/>
                      <w:szCs w:val="20"/>
                    </w:rPr>
                    <w:t>48,00</w:t>
                  </w:r>
                </w:p>
              </w:tc>
              <w:tc>
                <w:tcPr>
                  <w:tcW w:w="236" w:type="dxa"/>
                  <w:vAlign w:val="center"/>
                  <w:hideMark/>
                </w:tcPr>
                <w:p w14:paraId="418650B2" w14:textId="77777777" w:rsidR="00DD346D" w:rsidRDefault="00DD346D" w:rsidP="00DD346D">
                  <w:pPr>
                    <w:rPr>
                      <w:sz w:val="20"/>
                      <w:szCs w:val="20"/>
                    </w:rPr>
                  </w:pPr>
                </w:p>
              </w:tc>
            </w:tr>
            <w:tr w:rsidR="00DD346D" w14:paraId="21BE296E"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241DCAEE" w14:textId="77777777" w:rsidR="00DD346D" w:rsidRDefault="00DD346D" w:rsidP="00DD346D">
                  <w:pPr>
                    <w:jc w:val="center"/>
                  </w:pPr>
                  <w:r>
                    <w:t>19</w:t>
                  </w:r>
                </w:p>
              </w:tc>
              <w:tc>
                <w:tcPr>
                  <w:tcW w:w="6744" w:type="dxa"/>
                  <w:tcBorders>
                    <w:top w:val="nil"/>
                    <w:left w:val="nil"/>
                    <w:bottom w:val="single" w:sz="4" w:space="0" w:color="auto"/>
                    <w:right w:val="single" w:sz="4" w:space="0" w:color="auto"/>
                  </w:tcBorders>
                  <w:noWrap/>
                  <w:vAlign w:val="bottom"/>
                  <w:hideMark/>
                </w:tcPr>
                <w:p w14:paraId="25FEDB83" w14:textId="77777777" w:rsidR="00DD346D" w:rsidRDefault="00DD346D" w:rsidP="00DD346D">
                  <w:pPr>
                    <w:jc w:val="right"/>
                    <w:rPr>
                      <w:i/>
                      <w:iCs/>
                    </w:rPr>
                  </w:pPr>
                  <w:r>
                    <w:rPr>
                      <w:i/>
                      <w:iCs/>
                    </w:rPr>
                    <w:t xml:space="preserve">ТРУБА PP-ALUX, </w:t>
                  </w:r>
                  <w:proofErr w:type="spellStart"/>
                  <w:r>
                    <w:rPr>
                      <w:i/>
                      <w:iCs/>
                    </w:rPr>
                    <w:t>арм</w:t>
                  </w:r>
                  <w:proofErr w:type="spellEnd"/>
                  <w:r>
                    <w:rPr>
                      <w:i/>
                      <w:iCs/>
                    </w:rPr>
                    <w:t>. алюминием, PN 25, 40 MM (белый)</w:t>
                  </w:r>
                </w:p>
              </w:tc>
              <w:tc>
                <w:tcPr>
                  <w:tcW w:w="1014" w:type="dxa"/>
                  <w:tcBorders>
                    <w:top w:val="nil"/>
                    <w:left w:val="nil"/>
                    <w:bottom w:val="single" w:sz="4" w:space="0" w:color="auto"/>
                    <w:right w:val="nil"/>
                  </w:tcBorders>
                  <w:noWrap/>
                  <w:vAlign w:val="bottom"/>
                  <w:hideMark/>
                </w:tcPr>
                <w:p w14:paraId="3D37FC45" w14:textId="77777777" w:rsidR="00DD346D" w:rsidRDefault="00DD346D" w:rsidP="00DD346D">
                  <w:pPr>
                    <w:jc w:val="center"/>
                  </w:pPr>
                  <w:r>
                    <w:t>м.</w:t>
                  </w:r>
                </w:p>
              </w:tc>
              <w:tc>
                <w:tcPr>
                  <w:tcW w:w="1199" w:type="dxa"/>
                  <w:tcBorders>
                    <w:top w:val="nil"/>
                    <w:left w:val="single" w:sz="4" w:space="0" w:color="auto"/>
                    <w:bottom w:val="single" w:sz="4" w:space="0" w:color="auto"/>
                    <w:right w:val="single" w:sz="4" w:space="0" w:color="auto"/>
                  </w:tcBorders>
                  <w:noWrap/>
                  <w:vAlign w:val="bottom"/>
                  <w:hideMark/>
                </w:tcPr>
                <w:p w14:paraId="27D5A814" w14:textId="77777777" w:rsidR="00DD346D" w:rsidRDefault="00DD346D" w:rsidP="00DD346D">
                  <w:pPr>
                    <w:jc w:val="center"/>
                    <w:rPr>
                      <w:rFonts w:ascii="Arial CYR" w:hAnsi="Arial CYR" w:cs="Arial CYR"/>
                      <w:sz w:val="20"/>
                      <w:szCs w:val="20"/>
                    </w:rPr>
                  </w:pPr>
                  <w:r>
                    <w:rPr>
                      <w:rFonts w:ascii="Arial CYR" w:hAnsi="Arial CYR" w:cs="Arial CYR"/>
                      <w:sz w:val="20"/>
                      <w:szCs w:val="20"/>
                    </w:rPr>
                    <w:t>108,00</w:t>
                  </w:r>
                </w:p>
              </w:tc>
              <w:tc>
                <w:tcPr>
                  <w:tcW w:w="236" w:type="dxa"/>
                  <w:vAlign w:val="center"/>
                  <w:hideMark/>
                </w:tcPr>
                <w:p w14:paraId="4A9DC5E8" w14:textId="77777777" w:rsidR="00DD346D" w:rsidRDefault="00DD346D" w:rsidP="00DD346D">
                  <w:pPr>
                    <w:rPr>
                      <w:sz w:val="20"/>
                      <w:szCs w:val="20"/>
                    </w:rPr>
                  </w:pPr>
                </w:p>
              </w:tc>
            </w:tr>
            <w:tr w:rsidR="00DD346D" w14:paraId="22A0C689"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174813C4" w14:textId="77777777" w:rsidR="00DD346D" w:rsidRDefault="00DD346D" w:rsidP="00DD346D">
                  <w:pPr>
                    <w:jc w:val="center"/>
                  </w:pPr>
                  <w:r>
                    <w:t>20</w:t>
                  </w:r>
                </w:p>
              </w:tc>
              <w:tc>
                <w:tcPr>
                  <w:tcW w:w="6744" w:type="dxa"/>
                  <w:tcBorders>
                    <w:top w:val="nil"/>
                    <w:left w:val="nil"/>
                    <w:bottom w:val="single" w:sz="4" w:space="0" w:color="auto"/>
                    <w:right w:val="single" w:sz="4" w:space="0" w:color="auto"/>
                  </w:tcBorders>
                  <w:noWrap/>
                  <w:vAlign w:val="bottom"/>
                  <w:hideMark/>
                </w:tcPr>
                <w:p w14:paraId="432AFF86" w14:textId="77777777" w:rsidR="00DD346D" w:rsidRDefault="00DD346D" w:rsidP="00DD346D">
                  <w:pPr>
                    <w:jc w:val="right"/>
                    <w:rPr>
                      <w:i/>
                      <w:iCs/>
                    </w:rPr>
                  </w:pPr>
                  <w:r>
                    <w:rPr>
                      <w:i/>
                      <w:iCs/>
                    </w:rPr>
                    <w:t xml:space="preserve">ТРУБА PP-ALUX, </w:t>
                  </w:r>
                  <w:proofErr w:type="spellStart"/>
                  <w:r>
                    <w:rPr>
                      <w:i/>
                      <w:iCs/>
                    </w:rPr>
                    <w:t>арм</w:t>
                  </w:r>
                  <w:proofErr w:type="spellEnd"/>
                  <w:r>
                    <w:rPr>
                      <w:i/>
                      <w:iCs/>
                    </w:rPr>
                    <w:t>. алюминием, PN 25, 32 MM (белый)</w:t>
                  </w:r>
                </w:p>
              </w:tc>
              <w:tc>
                <w:tcPr>
                  <w:tcW w:w="1014" w:type="dxa"/>
                  <w:tcBorders>
                    <w:top w:val="nil"/>
                    <w:left w:val="nil"/>
                    <w:bottom w:val="single" w:sz="4" w:space="0" w:color="auto"/>
                    <w:right w:val="nil"/>
                  </w:tcBorders>
                  <w:noWrap/>
                  <w:vAlign w:val="bottom"/>
                  <w:hideMark/>
                </w:tcPr>
                <w:p w14:paraId="63998FCB" w14:textId="77777777" w:rsidR="00DD346D" w:rsidRDefault="00DD346D" w:rsidP="00DD346D">
                  <w:pPr>
                    <w:jc w:val="center"/>
                  </w:pPr>
                  <w:r>
                    <w:t>м.</w:t>
                  </w:r>
                </w:p>
              </w:tc>
              <w:tc>
                <w:tcPr>
                  <w:tcW w:w="1199" w:type="dxa"/>
                  <w:tcBorders>
                    <w:top w:val="nil"/>
                    <w:left w:val="single" w:sz="4" w:space="0" w:color="auto"/>
                    <w:bottom w:val="single" w:sz="4" w:space="0" w:color="auto"/>
                    <w:right w:val="single" w:sz="4" w:space="0" w:color="auto"/>
                  </w:tcBorders>
                  <w:noWrap/>
                  <w:vAlign w:val="bottom"/>
                  <w:hideMark/>
                </w:tcPr>
                <w:p w14:paraId="152E4FF7" w14:textId="77777777" w:rsidR="00DD346D" w:rsidRDefault="00DD346D" w:rsidP="00DD346D">
                  <w:pPr>
                    <w:jc w:val="center"/>
                    <w:rPr>
                      <w:rFonts w:ascii="Arial CYR" w:hAnsi="Arial CYR" w:cs="Arial CYR"/>
                      <w:sz w:val="20"/>
                      <w:szCs w:val="20"/>
                    </w:rPr>
                  </w:pPr>
                  <w:r>
                    <w:rPr>
                      <w:rFonts w:ascii="Arial CYR" w:hAnsi="Arial CYR" w:cs="Arial CYR"/>
                      <w:sz w:val="20"/>
                      <w:szCs w:val="20"/>
                    </w:rPr>
                    <w:t>186,00</w:t>
                  </w:r>
                </w:p>
              </w:tc>
              <w:tc>
                <w:tcPr>
                  <w:tcW w:w="236" w:type="dxa"/>
                  <w:vAlign w:val="center"/>
                  <w:hideMark/>
                </w:tcPr>
                <w:p w14:paraId="2CBE7BD1" w14:textId="77777777" w:rsidR="00DD346D" w:rsidRDefault="00DD346D" w:rsidP="00DD346D">
                  <w:pPr>
                    <w:rPr>
                      <w:sz w:val="20"/>
                      <w:szCs w:val="20"/>
                    </w:rPr>
                  </w:pPr>
                </w:p>
              </w:tc>
            </w:tr>
            <w:tr w:rsidR="00DD346D" w14:paraId="4738FBAF"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0CED45CC" w14:textId="77777777" w:rsidR="00DD346D" w:rsidRDefault="00DD346D" w:rsidP="00DD346D">
                  <w:pPr>
                    <w:jc w:val="center"/>
                  </w:pPr>
                  <w:r>
                    <w:t>21</w:t>
                  </w:r>
                </w:p>
              </w:tc>
              <w:tc>
                <w:tcPr>
                  <w:tcW w:w="6744" w:type="dxa"/>
                  <w:tcBorders>
                    <w:top w:val="nil"/>
                    <w:left w:val="nil"/>
                    <w:bottom w:val="single" w:sz="4" w:space="0" w:color="auto"/>
                    <w:right w:val="single" w:sz="4" w:space="0" w:color="auto"/>
                  </w:tcBorders>
                  <w:noWrap/>
                  <w:vAlign w:val="bottom"/>
                  <w:hideMark/>
                </w:tcPr>
                <w:p w14:paraId="059B564A" w14:textId="77777777" w:rsidR="00DD346D" w:rsidRDefault="00DD346D" w:rsidP="00DD346D">
                  <w:pPr>
                    <w:jc w:val="right"/>
                    <w:rPr>
                      <w:i/>
                      <w:iCs/>
                    </w:rPr>
                  </w:pPr>
                  <w:r>
                    <w:rPr>
                      <w:i/>
                      <w:iCs/>
                    </w:rPr>
                    <w:t xml:space="preserve">ТРУБА PP-ALUX, </w:t>
                  </w:r>
                  <w:proofErr w:type="spellStart"/>
                  <w:r>
                    <w:rPr>
                      <w:i/>
                      <w:iCs/>
                    </w:rPr>
                    <w:t>арм</w:t>
                  </w:r>
                  <w:proofErr w:type="spellEnd"/>
                  <w:r>
                    <w:rPr>
                      <w:i/>
                      <w:iCs/>
                    </w:rPr>
                    <w:t>. алюминием, PN 25, 25 MM (белый)</w:t>
                  </w:r>
                </w:p>
              </w:tc>
              <w:tc>
                <w:tcPr>
                  <w:tcW w:w="1014" w:type="dxa"/>
                  <w:tcBorders>
                    <w:top w:val="nil"/>
                    <w:left w:val="nil"/>
                    <w:bottom w:val="single" w:sz="4" w:space="0" w:color="auto"/>
                    <w:right w:val="nil"/>
                  </w:tcBorders>
                  <w:noWrap/>
                  <w:vAlign w:val="bottom"/>
                  <w:hideMark/>
                </w:tcPr>
                <w:p w14:paraId="334A0AAF" w14:textId="77777777" w:rsidR="00DD346D" w:rsidRDefault="00DD346D" w:rsidP="00DD346D">
                  <w:pPr>
                    <w:jc w:val="center"/>
                  </w:pPr>
                  <w:r>
                    <w:t>м.</w:t>
                  </w:r>
                </w:p>
              </w:tc>
              <w:tc>
                <w:tcPr>
                  <w:tcW w:w="1199" w:type="dxa"/>
                  <w:tcBorders>
                    <w:top w:val="nil"/>
                    <w:left w:val="single" w:sz="4" w:space="0" w:color="auto"/>
                    <w:bottom w:val="single" w:sz="4" w:space="0" w:color="auto"/>
                    <w:right w:val="single" w:sz="4" w:space="0" w:color="auto"/>
                  </w:tcBorders>
                  <w:noWrap/>
                  <w:vAlign w:val="bottom"/>
                  <w:hideMark/>
                </w:tcPr>
                <w:p w14:paraId="3A889F16" w14:textId="77777777" w:rsidR="00DD346D" w:rsidRDefault="00DD346D" w:rsidP="00DD346D">
                  <w:pPr>
                    <w:jc w:val="center"/>
                    <w:rPr>
                      <w:rFonts w:ascii="Arial CYR" w:hAnsi="Arial CYR" w:cs="Arial CYR"/>
                      <w:sz w:val="20"/>
                      <w:szCs w:val="20"/>
                    </w:rPr>
                  </w:pPr>
                  <w:r>
                    <w:rPr>
                      <w:rFonts w:ascii="Arial CYR" w:hAnsi="Arial CYR" w:cs="Arial CYR"/>
                      <w:sz w:val="20"/>
                      <w:szCs w:val="20"/>
                    </w:rPr>
                    <w:t>72,00</w:t>
                  </w:r>
                </w:p>
              </w:tc>
              <w:tc>
                <w:tcPr>
                  <w:tcW w:w="236" w:type="dxa"/>
                  <w:vAlign w:val="center"/>
                  <w:hideMark/>
                </w:tcPr>
                <w:p w14:paraId="264BDBB8" w14:textId="77777777" w:rsidR="00DD346D" w:rsidRDefault="00DD346D" w:rsidP="00DD346D">
                  <w:pPr>
                    <w:rPr>
                      <w:sz w:val="20"/>
                      <w:szCs w:val="20"/>
                    </w:rPr>
                  </w:pPr>
                </w:p>
              </w:tc>
            </w:tr>
            <w:tr w:rsidR="00DD346D" w14:paraId="26191C8A"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701C3A3E" w14:textId="77777777" w:rsidR="00DD346D" w:rsidRDefault="00DD346D" w:rsidP="00DD346D">
                  <w:pPr>
                    <w:jc w:val="center"/>
                  </w:pPr>
                  <w:r>
                    <w:t>22</w:t>
                  </w:r>
                </w:p>
              </w:tc>
              <w:tc>
                <w:tcPr>
                  <w:tcW w:w="6744" w:type="dxa"/>
                  <w:tcBorders>
                    <w:top w:val="nil"/>
                    <w:left w:val="nil"/>
                    <w:bottom w:val="single" w:sz="4" w:space="0" w:color="auto"/>
                    <w:right w:val="single" w:sz="4" w:space="0" w:color="auto"/>
                  </w:tcBorders>
                  <w:noWrap/>
                  <w:vAlign w:val="bottom"/>
                  <w:hideMark/>
                </w:tcPr>
                <w:p w14:paraId="05F35C48" w14:textId="77777777" w:rsidR="00DD346D" w:rsidRDefault="00DD346D" w:rsidP="00DD346D">
                  <w:pPr>
                    <w:jc w:val="right"/>
                    <w:rPr>
                      <w:i/>
                      <w:iCs/>
                    </w:rPr>
                  </w:pPr>
                  <w:r>
                    <w:rPr>
                      <w:i/>
                      <w:iCs/>
                    </w:rPr>
                    <w:t xml:space="preserve">ТРУБА PP-ALUX, </w:t>
                  </w:r>
                  <w:proofErr w:type="spellStart"/>
                  <w:r>
                    <w:rPr>
                      <w:i/>
                      <w:iCs/>
                    </w:rPr>
                    <w:t>арм</w:t>
                  </w:r>
                  <w:proofErr w:type="spellEnd"/>
                  <w:r>
                    <w:rPr>
                      <w:i/>
                      <w:iCs/>
                    </w:rPr>
                    <w:t>. алюминием, PN 25, 20 MM (белый)</w:t>
                  </w:r>
                </w:p>
              </w:tc>
              <w:tc>
                <w:tcPr>
                  <w:tcW w:w="1014" w:type="dxa"/>
                  <w:tcBorders>
                    <w:top w:val="nil"/>
                    <w:left w:val="nil"/>
                    <w:bottom w:val="single" w:sz="4" w:space="0" w:color="auto"/>
                    <w:right w:val="nil"/>
                  </w:tcBorders>
                  <w:noWrap/>
                  <w:vAlign w:val="bottom"/>
                  <w:hideMark/>
                </w:tcPr>
                <w:p w14:paraId="6427DE17" w14:textId="77777777" w:rsidR="00DD346D" w:rsidRDefault="00DD346D" w:rsidP="00DD346D">
                  <w:pPr>
                    <w:jc w:val="center"/>
                  </w:pPr>
                  <w:r>
                    <w:t>м.</w:t>
                  </w:r>
                </w:p>
              </w:tc>
              <w:tc>
                <w:tcPr>
                  <w:tcW w:w="1199" w:type="dxa"/>
                  <w:tcBorders>
                    <w:top w:val="nil"/>
                    <w:left w:val="single" w:sz="4" w:space="0" w:color="auto"/>
                    <w:bottom w:val="single" w:sz="4" w:space="0" w:color="auto"/>
                    <w:right w:val="single" w:sz="4" w:space="0" w:color="auto"/>
                  </w:tcBorders>
                  <w:noWrap/>
                  <w:vAlign w:val="bottom"/>
                  <w:hideMark/>
                </w:tcPr>
                <w:p w14:paraId="68801170" w14:textId="77777777" w:rsidR="00DD346D" w:rsidRDefault="00DD346D" w:rsidP="00DD346D">
                  <w:pPr>
                    <w:jc w:val="center"/>
                    <w:rPr>
                      <w:rFonts w:ascii="Arial CYR" w:hAnsi="Arial CYR" w:cs="Arial CYR"/>
                      <w:sz w:val="20"/>
                      <w:szCs w:val="20"/>
                    </w:rPr>
                  </w:pPr>
                  <w:r>
                    <w:rPr>
                      <w:rFonts w:ascii="Arial CYR" w:hAnsi="Arial CYR" w:cs="Arial CYR"/>
                      <w:sz w:val="20"/>
                      <w:szCs w:val="20"/>
                    </w:rPr>
                    <w:t>120,00</w:t>
                  </w:r>
                </w:p>
              </w:tc>
              <w:tc>
                <w:tcPr>
                  <w:tcW w:w="236" w:type="dxa"/>
                  <w:vAlign w:val="center"/>
                  <w:hideMark/>
                </w:tcPr>
                <w:p w14:paraId="1429E3E9" w14:textId="77777777" w:rsidR="00DD346D" w:rsidRDefault="00DD346D" w:rsidP="00DD346D">
                  <w:pPr>
                    <w:rPr>
                      <w:sz w:val="20"/>
                      <w:szCs w:val="20"/>
                    </w:rPr>
                  </w:pPr>
                </w:p>
              </w:tc>
            </w:tr>
            <w:tr w:rsidR="00DD346D" w14:paraId="0B9097A5"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2C68AB22" w14:textId="77777777" w:rsidR="00DD346D" w:rsidRDefault="00DD346D" w:rsidP="00DD346D">
                  <w:pPr>
                    <w:jc w:val="center"/>
                  </w:pPr>
                  <w:r>
                    <w:t>23</w:t>
                  </w:r>
                </w:p>
              </w:tc>
              <w:tc>
                <w:tcPr>
                  <w:tcW w:w="6744" w:type="dxa"/>
                  <w:tcBorders>
                    <w:top w:val="nil"/>
                    <w:left w:val="nil"/>
                    <w:bottom w:val="single" w:sz="4" w:space="0" w:color="auto"/>
                    <w:right w:val="single" w:sz="4" w:space="0" w:color="auto"/>
                  </w:tcBorders>
                  <w:noWrap/>
                  <w:vAlign w:val="bottom"/>
                  <w:hideMark/>
                </w:tcPr>
                <w:p w14:paraId="4679F864" w14:textId="77777777" w:rsidR="00DD346D" w:rsidRDefault="00DD346D" w:rsidP="00DD346D">
                  <w:pPr>
                    <w:jc w:val="right"/>
                    <w:rPr>
                      <w:i/>
                      <w:iCs/>
                    </w:rPr>
                  </w:pPr>
                  <w:r>
                    <w:rPr>
                      <w:i/>
                      <w:iCs/>
                    </w:rPr>
                    <w:t>Тройник PPR 90мм</w:t>
                  </w:r>
                </w:p>
              </w:tc>
              <w:tc>
                <w:tcPr>
                  <w:tcW w:w="1014" w:type="dxa"/>
                  <w:tcBorders>
                    <w:top w:val="nil"/>
                    <w:left w:val="nil"/>
                    <w:bottom w:val="single" w:sz="4" w:space="0" w:color="auto"/>
                    <w:right w:val="nil"/>
                  </w:tcBorders>
                  <w:noWrap/>
                  <w:vAlign w:val="bottom"/>
                  <w:hideMark/>
                </w:tcPr>
                <w:p w14:paraId="503AE147" w14:textId="77777777" w:rsidR="00DD346D" w:rsidRDefault="00DD346D" w:rsidP="00DD346D">
                  <w:pPr>
                    <w:jc w:val="center"/>
                  </w:pPr>
                  <w:r>
                    <w:t>м.</w:t>
                  </w:r>
                </w:p>
              </w:tc>
              <w:tc>
                <w:tcPr>
                  <w:tcW w:w="1199" w:type="dxa"/>
                  <w:tcBorders>
                    <w:top w:val="nil"/>
                    <w:left w:val="single" w:sz="4" w:space="0" w:color="auto"/>
                    <w:bottom w:val="single" w:sz="4" w:space="0" w:color="auto"/>
                    <w:right w:val="single" w:sz="4" w:space="0" w:color="auto"/>
                  </w:tcBorders>
                  <w:noWrap/>
                  <w:vAlign w:val="bottom"/>
                  <w:hideMark/>
                </w:tcPr>
                <w:p w14:paraId="7DE14F89" w14:textId="77777777" w:rsidR="00DD346D" w:rsidRDefault="00DD346D" w:rsidP="00DD346D">
                  <w:pPr>
                    <w:jc w:val="center"/>
                    <w:rPr>
                      <w:rFonts w:ascii="Arial CYR" w:hAnsi="Arial CYR" w:cs="Arial CYR"/>
                      <w:sz w:val="20"/>
                      <w:szCs w:val="20"/>
                    </w:rPr>
                  </w:pPr>
                  <w:r>
                    <w:rPr>
                      <w:rFonts w:ascii="Arial CYR" w:hAnsi="Arial CYR" w:cs="Arial CYR"/>
                      <w:sz w:val="20"/>
                      <w:szCs w:val="20"/>
                    </w:rPr>
                    <w:t>12,00</w:t>
                  </w:r>
                </w:p>
              </w:tc>
              <w:tc>
                <w:tcPr>
                  <w:tcW w:w="236" w:type="dxa"/>
                  <w:vAlign w:val="center"/>
                  <w:hideMark/>
                </w:tcPr>
                <w:p w14:paraId="47B52671" w14:textId="77777777" w:rsidR="00DD346D" w:rsidRDefault="00DD346D" w:rsidP="00DD346D">
                  <w:pPr>
                    <w:rPr>
                      <w:sz w:val="20"/>
                      <w:szCs w:val="20"/>
                    </w:rPr>
                  </w:pPr>
                </w:p>
              </w:tc>
            </w:tr>
            <w:tr w:rsidR="00DD346D" w14:paraId="2C87C235"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45163935" w14:textId="77777777" w:rsidR="00DD346D" w:rsidRDefault="00DD346D" w:rsidP="00DD346D">
                  <w:pPr>
                    <w:jc w:val="center"/>
                  </w:pPr>
                  <w:r>
                    <w:t>24</w:t>
                  </w:r>
                </w:p>
              </w:tc>
              <w:tc>
                <w:tcPr>
                  <w:tcW w:w="6744" w:type="dxa"/>
                  <w:tcBorders>
                    <w:top w:val="nil"/>
                    <w:left w:val="nil"/>
                    <w:bottom w:val="single" w:sz="4" w:space="0" w:color="auto"/>
                    <w:right w:val="single" w:sz="4" w:space="0" w:color="auto"/>
                  </w:tcBorders>
                  <w:noWrap/>
                  <w:vAlign w:val="bottom"/>
                  <w:hideMark/>
                </w:tcPr>
                <w:p w14:paraId="009D7CCD" w14:textId="77777777" w:rsidR="00DD346D" w:rsidRDefault="00DD346D" w:rsidP="00DD346D">
                  <w:pPr>
                    <w:jc w:val="right"/>
                    <w:rPr>
                      <w:i/>
                      <w:iCs/>
                    </w:rPr>
                  </w:pPr>
                  <w:r>
                    <w:rPr>
                      <w:i/>
                      <w:iCs/>
                    </w:rPr>
                    <w:t>Тройник PPR 63мм</w:t>
                  </w:r>
                </w:p>
              </w:tc>
              <w:tc>
                <w:tcPr>
                  <w:tcW w:w="1014" w:type="dxa"/>
                  <w:tcBorders>
                    <w:top w:val="nil"/>
                    <w:left w:val="nil"/>
                    <w:bottom w:val="single" w:sz="4" w:space="0" w:color="auto"/>
                    <w:right w:val="nil"/>
                  </w:tcBorders>
                  <w:noWrap/>
                  <w:vAlign w:val="bottom"/>
                  <w:hideMark/>
                </w:tcPr>
                <w:p w14:paraId="34C97015" w14:textId="77777777" w:rsidR="00DD346D" w:rsidRDefault="00DD346D" w:rsidP="00DD346D">
                  <w:pPr>
                    <w:jc w:val="center"/>
                  </w:pPr>
                  <w:r>
                    <w:t>м.</w:t>
                  </w:r>
                </w:p>
              </w:tc>
              <w:tc>
                <w:tcPr>
                  <w:tcW w:w="1199" w:type="dxa"/>
                  <w:tcBorders>
                    <w:top w:val="nil"/>
                    <w:left w:val="single" w:sz="4" w:space="0" w:color="auto"/>
                    <w:bottom w:val="single" w:sz="4" w:space="0" w:color="auto"/>
                    <w:right w:val="single" w:sz="4" w:space="0" w:color="auto"/>
                  </w:tcBorders>
                  <w:noWrap/>
                  <w:vAlign w:val="bottom"/>
                  <w:hideMark/>
                </w:tcPr>
                <w:p w14:paraId="2EDDA488" w14:textId="77777777" w:rsidR="00DD346D" w:rsidRDefault="00DD346D" w:rsidP="00DD346D">
                  <w:pPr>
                    <w:jc w:val="center"/>
                    <w:rPr>
                      <w:rFonts w:ascii="Arial CYR" w:hAnsi="Arial CYR" w:cs="Arial CYR"/>
                      <w:sz w:val="20"/>
                      <w:szCs w:val="20"/>
                    </w:rPr>
                  </w:pPr>
                  <w:r>
                    <w:rPr>
                      <w:rFonts w:ascii="Arial CYR" w:hAnsi="Arial CYR" w:cs="Arial CYR"/>
                      <w:sz w:val="20"/>
                      <w:szCs w:val="20"/>
                    </w:rPr>
                    <w:t>15,00</w:t>
                  </w:r>
                </w:p>
              </w:tc>
              <w:tc>
                <w:tcPr>
                  <w:tcW w:w="236" w:type="dxa"/>
                  <w:vAlign w:val="center"/>
                  <w:hideMark/>
                </w:tcPr>
                <w:p w14:paraId="07FDBEA7" w14:textId="77777777" w:rsidR="00DD346D" w:rsidRDefault="00DD346D" w:rsidP="00DD346D">
                  <w:pPr>
                    <w:rPr>
                      <w:sz w:val="20"/>
                      <w:szCs w:val="20"/>
                    </w:rPr>
                  </w:pPr>
                </w:p>
              </w:tc>
            </w:tr>
            <w:tr w:rsidR="00DD346D" w14:paraId="0C62422D"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6F32298E" w14:textId="77777777" w:rsidR="00DD346D" w:rsidRDefault="00DD346D" w:rsidP="00DD346D">
                  <w:pPr>
                    <w:jc w:val="center"/>
                  </w:pPr>
                  <w:r>
                    <w:t>25</w:t>
                  </w:r>
                </w:p>
              </w:tc>
              <w:tc>
                <w:tcPr>
                  <w:tcW w:w="6744" w:type="dxa"/>
                  <w:tcBorders>
                    <w:top w:val="nil"/>
                    <w:left w:val="nil"/>
                    <w:bottom w:val="single" w:sz="4" w:space="0" w:color="auto"/>
                    <w:right w:val="single" w:sz="4" w:space="0" w:color="auto"/>
                  </w:tcBorders>
                  <w:noWrap/>
                  <w:vAlign w:val="bottom"/>
                  <w:hideMark/>
                </w:tcPr>
                <w:p w14:paraId="72711AEA" w14:textId="77777777" w:rsidR="00DD346D" w:rsidRDefault="00DD346D" w:rsidP="00DD346D">
                  <w:pPr>
                    <w:jc w:val="right"/>
                    <w:rPr>
                      <w:i/>
                      <w:iCs/>
                    </w:rPr>
                  </w:pPr>
                  <w:r>
                    <w:rPr>
                      <w:i/>
                      <w:iCs/>
                    </w:rPr>
                    <w:t>Тройник PPR 40мм</w:t>
                  </w:r>
                </w:p>
              </w:tc>
              <w:tc>
                <w:tcPr>
                  <w:tcW w:w="1014" w:type="dxa"/>
                  <w:tcBorders>
                    <w:top w:val="nil"/>
                    <w:left w:val="nil"/>
                    <w:bottom w:val="single" w:sz="4" w:space="0" w:color="auto"/>
                    <w:right w:val="nil"/>
                  </w:tcBorders>
                  <w:noWrap/>
                  <w:vAlign w:val="bottom"/>
                  <w:hideMark/>
                </w:tcPr>
                <w:p w14:paraId="78228202" w14:textId="77777777" w:rsidR="00DD346D" w:rsidRDefault="00DD346D" w:rsidP="00DD346D">
                  <w:pPr>
                    <w:jc w:val="center"/>
                  </w:pPr>
                  <w:r>
                    <w:t>м.</w:t>
                  </w:r>
                </w:p>
              </w:tc>
              <w:tc>
                <w:tcPr>
                  <w:tcW w:w="1199" w:type="dxa"/>
                  <w:tcBorders>
                    <w:top w:val="nil"/>
                    <w:left w:val="single" w:sz="4" w:space="0" w:color="auto"/>
                    <w:bottom w:val="single" w:sz="4" w:space="0" w:color="auto"/>
                    <w:right w:val="single" w:sz="4" w:space="0" w:color="auto"/>
                  </w:tcBorders>
                  <w:noWrap/>
                  <w:vAlign w:val="bottom"/>
                  <w:hideMark/>
                </w:tcPr>
                <w:p w14:paraId="5EE2826E" w14:textId="77777777" w:rsidR="00DD346D" w:rsidRDefault="00DD346D" w:rsidP="00DD346D">
                  <w:pPr>
                    <w:jc w:val="center"/>
                    <w:rPr>
                      <w:rFonts w:ascii="Arial CYR" w:hAnsi="Arial CYR" w:cs="Arial CYR"/>
                      <w:sz w:val="20"/>
                      <w:szCs w:val="20"/>
                    </w:rPr>
                  </w:pPr>
                  <w:r>
                    <w:rPr>
                      <w:rFonts w:ascii="Arial CYR" w:hAnsi="Arial CYR" w:cs="Arial CYR"/>
                      <w:sz w:val="20"/>
                      <w:szCs w:val="20"/>
                    </w:rPr>
                    <w:t>27,00</w:t>
                  </w:r>
                </w:p>
              </w:tc>
              <w:tc>
                <w:tcPr>
                  <w:tcW w:w="236" w:type="dxa"/>
                  <w:vAlign w:val="center"/>
                  <w:hideMark/>
                </w:tcPr>
                <w:p w14:paraId="32B2B1F8" w14:textId="77777777" w:rsidR="00DD346D" w:rsidRDefault="00DD346D" w:rsidP="00DD346D">
                  <w:pPr>
                    <w:rPr>
                      <w:sz w:val="20"/>
                      <w:szCs w:val="20"/>
                    </w:rPr>
                  </w:pPr>
                </w:p>
              </w:tc>
            </w:tr>
            <w:tr w:rsidR="00DD346D" w14:paraId="0C624129"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30916BF9" w14:textId="77777777" w:rsidR="00DD346D" w:rsidRDefault="00DD346D" w:rsidP="00DD346D">
                  <w:pPr>
                    <w:jc w:val="center"/>
                  </w:pPr>
                  <w:r>
                    <w:t>26</w:t>
                  </w:r>
                </w:p>
              </w:tc>
              <w:tc>
                <w:tcPr>
                  <w:tcW w:w="6744" w:type="dxa"/>
                  <w:tcBorders>
                    <w:top w:val="nil"/>
                    <w:left w:val="nil"/>
                    <w:bottom w:val="single" w:sz="4" w:space="0" w:color="auto"/>
                    <w:right w:val="single" w:sz="4" w:space="0" w:color="auto"/>
                  </w:tcBorders>
                  <w:noWrap/>
                  <w:vAlign w:val="bottom"/>
                  <w:hideMark/>
                </w:tcPr>
                <w:p w14:paraId="55E80F11" w14:textId="77777777" w:rsidR="00DD346D" w:rsidRDefault="00DD346D" w:rsidP="00DD346D">
                  <w:pPr>
                    <w:jc w:val="right"/>
                    <w:rPr>
                      <w:i/>
                      <w:iCs/>
                    </w:rPr>
                  </w:pPr>
                  <w:r>
                    <w:rPr>
                      <w:i/>
                      <w:iCs/>
                    </w:rPr>
                    <w:t>Муфта переходная PPR 90-63мм</w:t>
                  </w:r>
                </w:p>
              </w:tc>
              <w:tc>
                <w:tcPr>
                  <w:tcW w:w="1014" w:type="dxa"/>
                  <w:tcBorders>
                    <w:top w:val="nil"/>
                    <w:left w:val="nil"/>
                    <w:bottom w:val="single" w:sz="4" w:space="0" w:color="auto"/>
                    <w:right w:val="nil"/>
                  </w:tcBorders>
                  <w:noWrap/>
                  <w:vAlign w:val="bottom"/>
                  <w:hideMark/>
                </w:tcPr>
                <w:p w14:paraId="4296D053" w14:textId="77777777" w:rsidR="00DD346D" w:rsidRDefault="00DD346D" w:rsidP="00DD346D">
                  <w:pPr>
                    <w:jc w:val="center"/>
                  </w:pPr>
                  <w:r>
                    <w:t>шт.</w:t>
                  </w:r>
                </w:p>
              </w:tc>
              <w:tc>
                <w:tcPr>
                  <w:tcW w:w="1199" w:type="dxa"/>
                  <w:tcBorders>
                    <w:top w:val="nil"/>
                    <w:left w:val="single" w:sz="4" w:space="0" w:color="auto"/>
                    <w:bottom w:val="single" w:sz="4" w:space="0" w:color="auto"/>
                    <w:right w:val="single" w:sz="4" w:space="0" w:color="auto"/>
                  </w:tcBorders>
                  <w:noWrap/>
                  <w:vAlign w:val="bottom"/>
                  <w:hideMark/>
                </w:tcPr>
                <w:p w14:paraId="2EC2CF21" w14:textId="77777777" w:rsidR="00DD346D" w:rsidRDefault="00DD346D" w:rsidP="00DD346D">
                  <w:pPr>
                    <w:jc w:val="center"/>
                    <w:rPr>
                      <w:rFonts w:ascii="Arial CYR" w:hAnsi="Arial CYR" w:cs="Arial CYR"/>
                      <w:sz w:val="20"/>
                      <w:szCs w:val="20"/>
                    </w:rPr>
                  </w:pPr>
                  <w:r>
                    <w:rPr>
                      <w:rFonts w:ascii="Arial CYR" w:hAnsi="Arial CYR" w:cs="Arial CYR"/>
                      <w:sz w:val="20"/>
                      <w:szCs w:val="20"/>
                    </w:rPr>
                    <w:t>13,50</w:t>
                  </w:r>
                </w:p>
              </w:tc>
              <w:tc>
                <w:tcPr>
                  <w:tcW w:w="236" w:type="dxa"/>
                  <w:vAlign w:val="center"/>
                  <w:hideMark/>
                </w:tcPr>
                <w:p w14:paraId="0290E9B4" w14:textId="77777777" w:rsidR="00DD346D" w:rsidRDefault="00DD346D" w:rsidP="00DD346D">
                  <w:pPr>
                    <w:rPr>
                      <w:sz w:val="20"/>
                      <w:szCs w:val="20"/>
                    </w:rPr>
                  </w:pPr>
                </w:p>
              </w:tc>
            </w:tr>
            <w:tr w:rsidR="00DD346D" w14:paraId="6164F604"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306A802A" w14:textId="77777777" w:rsidR="00DD346D" w:rsidRDefault="00DD346D" w:rsidP="00DD346D">
                  <w:pPr>
                    <w:jc w:val="center"/>
                  </w:pPr>
                  <w:r>
                    <w:t>27</w:t>
                  </w:r>
                </w:p>
              </w:tc>
              <w:tc>
                <w:tcPr>
                  <w:tcW w:w="6744" w:type="dxa"/>
                  <w:tcBorders>
                    <w:top w:val="nil"/>
                    <w:left w:val="nil"/>
                    <w:bottom w:val="single" w:sz="4" w:space="0" w:color="auto"/>
                    <w:right w:val="single" w:sz="4" w:space="0" w:color="auto"/>
                  </w:tcBorders>
                  <w:noWrap/>
                  <w:vAlign w:val="bottom"/>
                  <w:hideMark/>
                </w:tcPr>
                <w:p w14:paraId="00C3938F" w14:textId="77777777" w:rsidR="00DD346D" w:rsidRDefault="00DD346D" w:rsidP="00DD346D">
                  <w:pPr>
                    <w:jc w:val="right"/>
                    <w:rPr>
                      <w:i/>
                      <w:iCs/>
                    </w:rPr>
                  </w:pPr>
                  <w:r>
                    <w:rPr>
                      <w:i/>
                      <w:iCs/>
                    </w:rPr>
                    <w:t>Муфта переходная PPR 63-32мм, нар-</w:t>
                  </w:r>
                  <w:proofErr w:type="spellStart"/>
                  <w:r>
                    <w:rPr>
                      <w:i/>
                      <w:iCs/>
                    </w:rPr>
                    <w:t>вн</w:t>
                  </w:r>
                  <w:proofErr w:type="spellEnd"/>
                </w:p>
              </w:tc>
              <w:tc>
                <w:tcPr>
                  <w:tcW w:w="1014" w:type="dxa"/>
                  <w:tcBorders>
                    <w:top w:val="nil"/>
                    <w:left w:val="nil"/>
                    <w:bottom w:val="single" w:sz="4" w:space="0" w:color="auto"/>
                    <w:right w:val="nil"/>
                  </w:tcBorders>
                  <w:noWrap/>
                  <w:vAlign w:val="bottom"/>
                  <w:hideMark/>
                </w:tcPr>
                <w:p w14:paraId="6A00840A" w14:textId="77777777" w:rsidR="00DD346D" w:rsidRDefault="00DD346D" w:rsidP="00DD346D">
                  <w:pPr>
                    <w:jc w:val="center"/>
                  </w:pPr>
                  <w:r>
                    <w:t>шт.</w:t>
                  </w:r>
                </w:p>
              </w:tc>
              <w:tc>
                <w:tcPr>
                  <w:tcW w:w="1199" w:type="dxa"/>
                  <w:tcBorders>
                    <w:top w:val="nil"/>
                    <w:left w:val="single" w:sz="4" w:space="0" w:color="auto"/>
                    <w:bottom w:val="single" w:sz="4" w:space="0" w:color="auto"/>
                    <w:right w:val="single" w:sz="4" w:space="0" w:color="auto"/>
                  </w:tcBorders>
                  <w:noWrap/>
                  <w:vAlign w:val="bottom"/>
                  <w:hideMark/>
                </w:tcPr>
                <w:p w14:paraId="30D666D6" w14:textId="77777777" w:rsidR="00DD346D" w:rsidRDefault="00DD346D" w:rsidP="00DD346D">
                  <w:pPr>
                    <w:jc w:val="center"/>
                    <w:rPr>
                      <w:rFonts w:ascii="Arial CYR" w:hAnsi="Arial CYR" w:cs="Arial CYR"/>
                      <w:sz w:val="20"/>
                      <w:szCs w:val="20"/>
                    </w:rPr>
                  </w:pPr>
                  <w:r>
                    <w:rPr>
                      <w:rFonts w:ascii="Arial CYR" w:hAnsi="Arial CYR" w:cs="Arial CYR"/>
                      <w:sz w:val="20"/>
                      <w:szCs w:val="20"/>
                    </w:rPr>
                    <w:t>18,00</w:t>
                  </w:r>
                </w:p>
              </w:tc>
              <w:tc>
                <w:tcPr>
                  <w:tcW w:w="236" w:type="dxa"/>
                  <w:vAlign w:val="center"/>
                  <w:hideMark/>
                </w:tcPr>
                <w:p w14:paraId="2C33FC5B" w14:textId="77777777" w:rsidR="00DD346D" w:rsidRDefault="00DD346D" w:rsidP="00DD346D">
                  <w:pPr>
                    <w:rPr>
                      <w:sz w:val="20"/>
                      <w:szCs w:val="20"/>
                    </w:rPr>
                  </w:pPr>
                </w:p>
              </w:tc>
            </w:tr>
            <w:tr w:rsidR="00DD346D" w14:paraId="768F59E0"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793ED1D0" w14:textId="77777777" w:rsidR="00DD346D" w:rsidRDefault="00DD346D" w:rsidP="00DD346D">
                  <w:pPr>
                    <w:jc w:val="center"/>
                  </w:pPr>
                  <w:r>
                    <w:t>28</w:t>
                  </w:r>
                </w:p>
              </w:tc>
              <w:tc>
                <w:tcPr>
                  <w:tcW w:w="6744" w:type="dxa"/>
                  <w:tcBorders>
                    <w:top w:val="nil"/>
                    <w:left w:val="nil"/>
                    <w:bottom w:val="single" w:sz="4" w:space="0" w:color="auto"/>
                    <w:right w:val="single" w:sz="4" w:space="0" w:color="auto"/>
                  </w:tcBorders>
                  <w:noWrap/>
                  <w:vAlign w:val="bottom"/>
                  <w:hideMark/>
                </w:tcPr>
                <w:p w14:paraId="7A041B02" w14:textId="77777777" w:rsidR="00DD346D" w:rsidRDefault="00DD346D" w:rsidP="00DD346D">
                  <w:pPr>
                    <w:jc w:val="right"/>
                    <w:rPr>
                      <w:i/>
                      <w:iCs/>
                    </w:rPr>
                  </w:pPr>
                  <w:r>
                    <w:rPr>
                      <w:i/>
                      <w:iCs/>
                    </w:rPr>
                    <w:t>Муфта переходная PPR 40-32мм, нар-</w:t>
                  </w:r>
                  <w:proofErr w:type="spellStart"/>
                  <w:r>
                    <w:rPr>
                      <w:i/>
                      <w:iCs/>
                    </w:rPr>
                    <w:t>вн</w:t>
                  </w:r>
                  <w:proofErr w:type="spellEnd"/>
                </w:p>
              </w:tc>
              <w:tc>
                <w:tcPr>
                  <w:tcW w:w="1014" w:type="dxa"/>
                  <w:tcBorders>
                    <w:top w:val="nil"/>
                    <w:left w:val="nil"/>
                    <w:bottom w:val="single" w:sz="4" w:space="0" w:color="auto"/>
                    <w:right w:val="nil"/>
                  </w:tcBorders>
                  <w:noWrap/>
                  <w:vAlign w:val="bottom"/>
                  <w:hideMark/>
                </w:tcPr>
                <w:p w14:paraId="0A8D2513" w14:textId="77777777" w:rsidR="00DD346D" w:rsidRDefault="00DD346D" w:rsidP="00DD346D">
                  <w:pPr>
                    <w:jc w:val="center"/>
                  </w:pPr>
                  <w:r>
                    <w:t>шт.</w:t>
                  </w:r>
                </w:p>
              </w:tc>
              <w:tc>
                <w:tcPr>
                  <w:tcW w:w="1199" w:type="dxa"/>
                  <w:tcBorders>
                    <w:top w:val="nil"/>
                    <w:left w:val="single" w:sz="4" w:space="0" w:color="auto"/>
                    <w:bottom w:val="single" w:sz="4" w:space="0" w:color="auto"/>
                    <w:right w:val="single" w:sz="4" w:space="0" w:color="auto"/>
                  </w:tcBorders>
                  <w:noWrap/>
                  <w:vAlign w:val="bottom"/>
                  <w:hideMark/>
                </w:tcPr>
                <w:p w14:paraId="63D3FB6E" w14:textId="77777777" w:rsidR="00DD346D" w:rsidRDefault="00DD346D" w:rsidP="00DD346D">
                  <w:pPr>
                    <w:jc w:val="center"/>
                    <w:rPr>
                      <w:rFonts w:ascii="Arial CYR" w:hAnsi="Arial CYR" w:cs="Arial CYR"/>
                      <w:sz w:val="20"/>
                      <w:szCs w:val="20"/>
                    </w:rPr>
                  </w:pPr>
                  <w:r>
                    <w:rPr>
                      <w:rFonts w:ascii="Arial CYR" w:hAnsi="Arial CYR" w:cs="Arial CYR"/>
                      <w:sz w:val="20"/>
                      <w:szCs w:val="20"/>
                    </w:rPr>
                    <w:t>33,00</w:t>
                  </w:r>
                </w:p>
              </w:tc>
              <w:tc>
                <w:tcPr>
                  <w:tcW w:w="236" w:type="dxa"/>
                  <w:vAlign w:val="center"/>
                  <w:hideMark/>
                </w:tcPr>
                <w:p w14:paraId="56618746" w14:textId="77777777" w:rsidR="00DD346D" w:rsidRDefault="00DD346D" w:rsidP="00DD346D">
                  <w:pPr>
                    <w:rPr>
                      <w:sz w:val="20"/>
                      <w:szCs w:val="20"/>
                    </w:rPr>
                  </w:pPr>
                </w:p>
              </w:tc>
            </w:tr>
            <w:tr w:rsidR="00DD346D" w14:paraId="01045E72"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7477D138" w14:textId="77777777" w:rsidR="00DD346D" w:rsidRDefault="00DD346D" w:rsidP="00DD346D">
                  <w:pPr>
                    <w:jc w:val="center"/>
                  </w:pPr>
                  <w:r>
                    <w:t>29</w:t>
                  </w:r>
                </w:p>
              </w:tc>
              <w:tc>
                <w:tcPr>
                  <w:tcW w:w="6744" w:type="dxa"/>
                  <w:tcBorders>
                    <w:top w:val="nil"/>
                    <w:left w:val="nil"/>
                    <w:bottom w:val="single" w:sz="4" w:space="0" w:color="auto"/>
                    <w:right w:val="single" w:sz="4" w:space="0" w:color="auto"/>
                  </w:tcBorders>
                  <w:noWrap/>
                  <w:vAlign w:val="bottom"/>
                  <w:hideMark/>
                </w:tcPr>
                <w:p w14:paraId="33A25272" w14:textId="77777777" w:rsidR="00DD346D" w:rsidRDefault="00DD346D" w:rsidP="00DD346D">
                  <w:pPr>
                    <w:jc w:val="right"/>
                    <w:rPr>
                      <w:i/>
                      <w:iCs/>
                    </w:rPr>
                  </w:pPr>
                  <w:r>
                    <w:rPr>
                      <w:i/>
                      <w:iCs/>
                    </w:rPr>
                    <w:t>Муфта переходная PPR 40-20мм, нар-</w:t>
                  </w:r>
                  <w:proofErr w:type="spellStart"/>
                  <w:r>
                    <w:rPr>
                      <w:i/>
                      <w:iCs/>
                    </w:rPr>
                    <w:t>вн</w:t>
                  </w:r>
                  <w:proofErr w:type="spellEnd"/>
                </w:p>
              </w:tc>
              <w:tc>
                <w:tcPr>
                  <w:tcW w:w="1014" w:type="dxa"/>
                  <w:tcBorders>
                    <w:top w:val="nil"/>
                    <w:left w:val="nil"/>
                    <w:bottom w:val="single" w:sz="4" w:space="0" w:color="auto"/>
                    <w:right w:val="nil"/>
                  </w:tcBorders>
                  <w:noWrap/>
                  <w:vAlign w:val="bottom"/>
                  <w:hideMark/>
                </w:tcPr>
                <w:p w14:paraId="7541B80D" w14:textId="77777777" w:rsidR="00DD346D" w:rsidRDefault="00DD346D" w:rsidP="00DD346D">
                  <w:pPr>
                    <w:jc w:val="center"/>
                  </w:pPr>
                  <w:r>
                    <w:t>шт.</w:t>
                  </w:r>
                </w:p>
              </w:tc>
              <w:tc>
                <w:tcPr>
                  <w:tcW w:w="1199" w:type="dxa"/>
                  <w:tcBorders>
                    <w:top w:val="nil"/>
                    <w:left w:val="single" w:sz="4" w:space="0" w:color="auto"/>
                    <w:bottom w:val="single" w:sz="4" w:space="0" w:color="auto"/>
                    <w:right w:val="single" w:sz="4" w:space="0" w:color="auto"/>
                  </w:tcBorders>
                  <w:noWrap/>
                  <w:vAlign w:val="bottom"/>
                  <w:hideMark/>
                </w:tcPr>
                <w:p w14:paraId="753EC65A" w14:textId="77777777" w:rsidR="00DD346D" w:rsidRDefault="00DD346D" w:rsidP="00DD346D">
                  <w:pPr>
                    <w:jc w:val="center"/>
                    <w:rPr>
                      <w:rFonts w:ascii="Arial CYR" w:hAnsi="Arial CYR" w:cs="Arial CYR"/>
                      <w:sz w:val="20"/>
                      <w:szCs w:val="20"/>
                    </w:rPr>
                  </w:pPr>
                  <w:r>
                    <w:rPr>
                      <w:rFonts w:ascii="Arial CYR" w:hAnsi="Arial CYR" w:cs="Arial CYR"/>
                      <w:sz w:val="20"/>
                      <w:szCs w:val="20"/>
                    </w:rPr>
                    <w:t>30,00</w:t>
                  </w:r>
                </w:p>
              </w:tc>
              <w:tc>
                <w:tcPr>
                  <w:tcW w:w="236" w:type="dxa"/>
                  <w:vAlign w:val="center"/>
                  <w:hideMark/>
                </w:tcPr>
                <w:p w14:paraId="044C5FD0" w14:textId="77777777" w:rsidR="00DD346D" w:rsidRDefault="00DD346D" w:rsidP="00DD346D">
                  <w:pPr>
                    <w:rPr>
                      <w:sz w:val="20"/>
                      <w:szCs w:val="20"/>
                    </w:rPr>
                  </w:pPr>
                </w:p>
              </w:tc>
            </w:tr>
            <w:tr w:rsidR="00DD346D" w14:paraId="627D1ABD"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1FA7F184" w14:textId="77777777" w:rsidR="00DD346D" w:rsidRDefault="00DD346D" w:rsidP="00DD346D">
                  <w:pPr>
                    <w:jc w:val="center"/>
                  </w:pPr>
                  <w:r>
                    <w:t>30</w:t>
                  </w:r>
                </w:p>
              </w:tc>
              <w:tc>
                <w:tcPr>
                  <w:tcW w:w="6744" w:type="dxa"/>
                  <w:tcBorders>
                    <w:top w:val="nil"/>
                    <w:left w:val="nil"/>
                    <w:bottom w:val="single" w:sz="4" w:space="0" w:color="auto"/>
                    <w:right w:val="single" w:sz="4" w:space="0" w:color="auto"/>
                  </w:tcBorders>
                  <w:noWrap/>
                  <w:vAlign w:val="bottom"/>
                  <w:hideMark/>
                </w:tcPr>
                <w:p w14:paraId="08E90DFA" w14:textId="77777777" w:rsidR="00DD346D" w:rsidRDefault="00DD346D" w:rsidP="00DD346D">
                  <w:pPr>
                    <w:jc w:val="right"/>
                    <w:rPr>
                      <w:i/>
                      <w:iCs/>
                    </w:rPr>
                  </w:pPr>
                  <w:r>
                    <w:rPr>
                      <w:i/>
                      <w:iCs/>
                    </w:rPr>
                    <w:t xml:space="preserve">Фланец </w:t>
                  </w:r>
                  <w:proofErr w:type="spellStart"/>
                  <w:r>
                    <w:rPr>
                      <w:i/>
                      <w:iCs/>
                    </w:rPr>
                    <w:t>буртовый</w:t>
                  </w:r>
                  <w:proofErr w:type="spellEnd"/>
                  <w:r>
                    <w:rPr>
                      <w:i/>
                      <w:iCs/>
                    </w:rPr>
                    <w:t xml:space="preserve"> 80/10 под 90 бурт</w:t>
                  </w:r>
                </w:p>
              </w:tc>
              <w:tc>
                <w:tcPr>
                  <w:tcW w:w="1014" w:type="dxa"/>
                  <w:tcBorders>
                    <w:top w:val="nil"/>
                    <w:left w:val="nil"/>
                    <w:bottom w:val="single" w:sz="4" w:space="0" w:color="auto"/>
                    <w:right w:val="nil"/>
                  </w:tcBorders>
                  <w:noWrap/>
                  <w:vAlign w:val="bottom"/>
                  <w:hideMark/>
                </w:tcPr>
                <w:p w14:paraId="6FC9F790" w14:textId="77777777" w:rsidR="00DD346D" w:rsidRDefault="00DD346D" w:rsidP="00DD346D">
                  <w:pPr>
                    <w:jc w:val="center"/>
                  </w:pPr>
                  <w:r>
                    <w:t>шт.</w:t>
                  </w:r>
                </w:p>
              </w:tc>
              <w:tc>
                <w:tcPr>
                  <w:tcW w:w="1199" w:type="dxa"/>
                  <w:tcBorders>
                    <w:top w:val="nil"/>
                    <w:left w:val="single" w:sz="4" w:space="0" w:color="auto"/>
                    <w:bottom w:val="single" w:sz="4" w:space="0" w:color="auto"/>
                    <w:right w:val="single" w:sz="4" w:space="0" w:color="auto"/>
                  </w:tcBorders>
                  <w:noWrap/>
                  <w:vAlign w:val="bottom"/>
                  <w:hideMark/>
                </w:tcPr>
                <w:p w14:paraId="322B394D" w14:textId="77777777" w:rsidR="00DD346D" w:rsidRDefault="00DD346D" w:rsidP="00DD346D">
                  <w:pPr>
                    <w:jc w:val="center"/>
                    <w:rPr>
                      <w:rFonts w:ascii="Arial CYR" w:hAnsi="Arial CYR" w:cs="Arial CYR"/>
                      <w:sz w:val="20"/>
                      <w:szCs w:val="20"/>
                    </w:rPr>
                  </w:pPr>
                  <w:r>
                    <w:rPr>
                      <w:rFonts w:ascii="Arial CYR" w:hAnsi="Arial CYR" w:cs="Arial CYR"/>
                      <w:sz w:val="20"/>
                      <w:szCs w:val="20"/>
                    </w:rPr>
                    <w:t>6,00</w:t>
                  </w:r>
                </w:p>
              </w:tc>
              <w:tc>
                <w:tcPr>
                  <w:tcW w:w="236" w:type="dxa"/>
                  <w:vAlign w:val="center"/>
                  <w:hideMark/>
                </w:tcPr>
                <w:p w14:paraId="3F420315" w14:textId="77777777" w:rsidR="00DD346D" w:rsidRDefault="00DD346D" w:rsidP="00DD346D">
                  <w:pPr>
                    <w:rPr>
                      <w:sz w:val="20"/>
                      <w:szCs w:val="20"/>
                    </w:rPr>
                  </w:pPr>
                </w:p>
              </w:tc>
            </w:tr>
            <w:tr w:rsidR="00DD346D" w14:paraId="26DB232D"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7477A3E4" w14:textId="77777777" w:rsidR="00DD346D" w:rsidRDefault="00DD346D" w:rsidP="00DD346D">
                  <w:pPr>
                    <w:jc w:val="center"/>
                  </w:pPr>
                  <w:r>
                    <w:t>31</w:t>
                  </w:r>
                </w:p>
              </w:tc>
              <w:tc>
                <w:tcPr>
                  <w:tcW w:w="6744" w:type="dxa"/>
                  <w:tcBorders>
                    <w:top w:val="nil"/>
                    <w:left w:val="nil"/>
                    <w:bottom w:val="single" w:sz="4" w:space="0" w:color="auto"/>
                    <w:right w:val="single" w:sz="4" w:space="0" w:color="auto"/>
                  </w:tcBorders>
                  <w:noWrap/>
                  <w:vAlign w:val="bottom"/>
                  <w:hideMark/>
                </w:tcPr>
                <w:p w14:paraId="2CD75CDD" w14:textId="77777777" w:rsidR="00DD346D" w:rsidRDefault="00DD346D" w:rsidP="00DD346D">
                  <w:pPr>
                    <w:jc w:val="right"/>
                    <w:rPr>
                      <w:i/>
                      <w:iCs/>
                    </w:rPr>
                  </w:pPr>
                  <w:r>
                    <w:rPr>
                      <w:i/>
                      <w:iCs/>
                    </w:rPr>
                    <w:t>Бурт - муфта под фланец 90 белый PP-R RTP</w:t>
                  </w:r>
                </w:p>
              </w:tc>
              <w:tc>
                <w:tcPr>
                  <w:tcW w:w="1014" w:type="dxa"/>
                  <w:tcBorders>
                    <w:top w:val="nil"/>
                    <w:left w:val="nil"/>
                    <w:bottom w:val="single" w:sz="4" w:space="0" w:color="auto"/>
                    <w:right w:val="nil"/>
                  </w:tcBorders>
                  <w:noWrap/>
                  <w:vAlign w:val="bottom"/>
                  <w:hideMark/>
                </w:tcPr>
                <w:p w14:paraId="5D1247A6" w14:textId="77777777" w:rsidR="00DD346D" w:rsidRDefault="00DD346D" w:rsidP="00DD346D">
                  <w:pPr>
                    <w:jc w:val="center"/>
                  </w:pPr>
                  <w:r>
                    <w:t>шт.</w:t>
                  </w:r>
                </w:p>
              </w:tc>
              <w:tc>
                <w:tcPr>
                  <w:tcW w:w="1199" w:type="dxa"/>
                  <w:tcBorders>
                    <w:top w:val="nil"/>
                    <w:left w:val="single" w:sz="4" w:space="0" w:color="auto"/>
                    <w:bottom w:val="single" w:sz="4" w:space="0" w:color="auto"/>
                    <w:right w:val="single" w:sz="4" w:space="0" w:color="auto"/>
                  </w:tcBorders>
                  <w:noWrap/>
                  <w:vAlign w:val="bottom"/>
                  <w:hideMark/>
                </w:tcPr>
                <w:p w14:paraId="2153A271" w14:textId="77777777" w:rsidR="00DD346D" w:rsidRDefault="00DD346D" w:rsidP="00DD346D">
                  <w:pPr>
                    <w:jc w:val="center"/>
                    <w:rPr>
                      <w:rFonts w:ascii="Arial CYR" w:hAnsi="Arial CYR" w:cs="Arial CYR"/>
                      <w:sz w:val="20"/>
                      <w:szCs w:val="20"/>
                    </w:rPr>
                  </w:pPr>
                  <w:r>
                    <w:rPr>
                      <w:rFonts w:ascii="Arial CYR" w:hAnsi="Arial CYR" w:cs="Arial CYR"/>
                      <w:sz w:val="20"/>
                      <w:szCs w:val="20"/>
                    </w:rPr>
                    <w:t>6,00</w:t>
                  </w:r>
                </w:p>
              </w:tc>
              <w:tc>
                <w:tcPr>
                  <w:tcW w:w="236" w:type="dxa"/>
                  <w:vAlign w:val="center"/>
                  <w:hideMark/>
                </w:tcPr>
                <w:p w14:paraId="208B9B8D" w14:textId="77777777" w:rsidR="00DD346D" w:rsidRDefault="00DD346D" w:rsidP="00DD346D">
                  <w:pPr>
                    <w:rPr>
                      <w:sz w:val="20"/>
                      <w:szCs w:val="20"/>
                    </w:rPr>
                  </w:pPr>
                </w:p>
              </w:tc>
            </w:tr>
            <w:tr w:rsidR="00DD346D" w14:paraId="56A8B3B8"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3FE13C9B" w14:textId="77777777" w:rsidR="00DD346D" w:rsidRDefault="00DD346D" w:rsidP="00DD346D">
                  <w:pPr>
                    <w:jc w:val="center"/>
                  </w:pPr>
                  <w:r>
                    <w:t>32</w:t>
                  </w:r>
                </w:p>
              </w:tc>
              <w:tc>
                <w:tcPr>
                  <w:tcW w:w="6744" w:type="dxa"/>
                  <w:tcBorders>
                    <w:top w:val="nil"/>
                    <w:left w:val="nil"/>
                    <w:bottom w:val="single" w:sz="4" w:space="0" w:color="auto"/>
                    <w:right w:val="single" w:sz="4" w:space="0" w:color="auto"/>
                  </w:tcBorders>
                  <w:noWrap/>
                  <w:vAlign w:val="bottom"/>
                  <w:hideMark/>
                </w:tcPr>
                <w:p w14:paraId="3EDED62F" w14:textId="77777777" w:rsidR="00DD346D" w:rsidRDefault="00DD346D" w:rsidP="00DD346D">
                  <w:pPr>
                    <w:jc w:val="right"/>
                    <w:rPr>
                      <w:i/>
                      <w:iCs/>
                    </w:rPr>
                  </w:pPr>
                  <w:proofErr w:type="spellStart"/>
                  <w:r>
                    <w:rPr>
                      <w:i/>
                      <w:iCs/>
                    </w:rPr>
                    <w:t>Фланецевая</w:t>
                  </w:r>
                  <w:proofErr w:type="spellEnd"/>
                  <w:r>
                    <w:rPr>
                      <w:i/>
                      <w:iCs/>
                    </w:rPr>
                    <w:t xml:space="preserve"> </w:t>
                  </w:r>
                  <w:proofErr w:type="spellStart"/>
                  <w:r>
                    <w:rPr>
                      <w:i/>
                      <w:iCs/>
                    </w:rPr>
                    <w:t>паранитовая</w:t>
                  </w:r>
                  <w:proofErr w:type="spellEnd"/>
                  <w:r>
                    <w:rPr>
                      <w:i/>
                      <w:iCs/>
                    </w:rPr>
                    <w:t xml:space="preserve"> прокладка ДУ 80</w:t>
                  </w:r>
                </w:p>
              </w:tc>
              <w:tc>
                <w:tcPr>
                  <w:tcW w:w="1014" w:type="dxa"/>
                  <w:tcBorders>
                    <w:top w:val="nil"/>
                    <w:left w:val="nil"/>
                    <w:bottom w:val="single" w:sz="4" w:space="0" w:color="auto"/>
                    <w:right w:val="nil"/>
                  </w:tcBorders>
                  <w:noWrap/>
                  <w:vAlign w:val="bottom"/>
                  <w:hideMark/>
                </w:tcPr>
                <w:p w14:paraId="05CB94AE" w14:textId="77777777" w:rsidR="00DD346D" w:rsidRDefault="00DD346D" w:rsidP="00DD346D">
                  <w:pPr>
                    <w:jc w:val="center"/>
                  </w:pPr>
                  <w:r>
                    <w:t>шт.</w:t>
                  </w:r>
                </w:p>
              </w:tc>
              <w:tc>
                <w:tcPr>
                  <w:tcW w:w="1199" w:type="dxa"/>
                  <w:tcBorders>
                    <w:top w:val="nil"/>
                    <w:left w:val="single" w:sz="4" w:space="0" w:color="auto"/>
                    <w:bottom w:val="single" w:sz="4" w:space="0" w:color="auto"/>
                    <w:right w:val="single" w:sz="4" w:space="0" w:color="auto"/>
                  </w:tcBorders>
                  <w:noWrap/>
                  <w:vAlign w:val="bottom"/>
                  <w:hideMark/>
                </w:tcPr>
                <w:p w14:paraId="6E139540" w14:textId="77777777" w:rsidR="00DD346D" w:rsidRDefault="00DD346D" w:rsidP="00DD346D">
                  <w:pPr>
                    <w:jc w:val="center"/>
                    <w:rPr>
                      <w:rFonts w:ascii="Arial CYR" w:hAnsi="Arial CYR" w:cs="Arial CYR"/>
                      <w:sz w:val="20"/>
                      <w:szCs w:val="20"/>
                    </w:rPr>
                  </w:pPr>
                  <w:r>
                    <w:rPr>
                      <w:rFonts w:ascii="Arial CYR" w:hAnsi="Arial CYR" w:cs="Arial CYR"/>
                      <w:sz w:val="20"/>
                      <w:szCs w:val="20"/>
                    </w:rPr>
                    <w:t>6,00</w:t>
                  </w:r>
                </w:p>
              </w:tc>
              <w:tc>
                <w:tcPr>
                  <w:tcW w:w="236" w:type="dxa"/>
                  <w:vAlign w:val="center"/>
                  <w:hideMark/>
                </w:tcPr>
                <w:p w14:paraId="0051A161" w14:textId="77777777" w:rsidR="00DD346D" w:rsidRDefault="00DD346D" w:rsidP="00DD346D">
                  <w:pPr>
                    <w:rPr>
                      <w:sz w:val="20"/>
                      <w:szCs w:val="20"/>
                    </w:rPr>
                  </w:pPr>
                </w:p>
              </w:tc>
            </w:tr>
            <w:tr w:rsidR="00DD346D" w14:paraId="0B6D357B"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21037D81" w14:textId="77777777" w:rsidR="00DD346D" w:rsidRDefault="00DD346D" w:rsidP="00DD346D">
                  <w:pPr>
                    <w:jc w:val="center"/>
                  </w:pPr>
                  <w:r>
                    <w:t>33</w:t>
                  </w:r>
                </w:p>
              </w:tc>
              <w:tc>
                <w:tcPr>
                  <w:tcW w:w="6744" w:type="dxa"/>
                  <w:tcBorders>
                    <w:top w:val="nil"/>
                    <w:left w:val="nil"/>
                    <w:bottom w:val="single" w:sz="4" w:space="0" w:color="auto"/>
                    <w:right w:val="single" w:sz="4" w:space="0" w:color="auto"/>
                  </w:tcBorders>
                  <w:noWrap/>
                  <w:vAlign w:val="bottom"/>
                  <w:hideMark/>
                </w:tcPr>
                <w:p w14:paraId="1DF26FB1" w14:textId="77777777" w:rsidR="00DD346D" w:rsidRDefault="00DD346D" w:rsidP="00DD346D">
                  <w:pPr>
                    <w:jc w:val="right"/>
                    <w:rPr>
                      <w:i/>
                      <w:iCs/>
                    </w:rPr>
                  </w:pPr>
                  <w:r>
                    <w:rPr>
                      <w:i/>
                      <w:iCs/>
                    </w:rPr>
                    <w:t>Муфта PPR 90мм</w:t>
                  </w:r>
                </w:p>
              </w:tc>
              <w:tc>
                <w:tcPr>
                  <w:tcW w:w="1014" w:type="dxa"/>
                  <w:tcBorders>
                    <w:top w:val="nil"/>
                    <w:left w:val="nil"/>
                    <w:bottom w:val="single" w:sz="4" w:space="0" w:color="auto"/>
                    <w:right w:val="nil"/>
                  </w:tcBorders>
                  <w:noWrap/>
                  <w:vAlign w:val="bottom"/>
                  <w:hideMark/>
                </w:tcPr>
                <w:p w14:paraId="78B3AB1F" w14:textId="77777777" w:rsidR="00DD346D" w:rsidRDefault="00DD346D" w:rsidP="00DD346D">
                  <w:pPr>
                    <w:jc w:val="center"/>
                  </w:pPr>
                  <w:r>
                    <w:t>шт.</w:t>
                  </w:r>
                </w:p>
              </w:tc>
              <w:tc>
                <w:tcPr>
                  <w:tcW w:w="1199" w:type="dxa"/>
                  <w:tcBorders>
                    <w:top w:val="nil"/>
                    <w:left w:val="single" w:sz="4" w:space="0" w:color="auto"/>
                    <w:bottom w:val="single" w:sz="4" w:space="0" w:color="auto"/>
                    <w:right w:val="single" w:sz="4" w:space="0" w:color="auto"/>
                  </w:tcBorders>
                  <w:noWrap/>
                  <w:vAlign w:val="bottom"/>
                  <w:hideMark/>
                </w:tcPr>
                <w:p w14:paraId="1FB8AB97" w14:textId="77777777" w:rsidR="00DD346D" w:rsidRDefault="00DD346D" w:rsidP="00DD346D">
                  <w:pPr>
                    <w:jc w:val="center"/>
                    <w:rPr>
                      <w:rFonts w:ascii="Arial CYR" w:hAnsi="Arial CYR" w:cs="Arial CYR"/>
                      <w:sz w:val="20"/>
                      <w:szCs w:val="20"/>
                    </w:rPr>
                  </w:pPr>
                  <w:r>
                    <w:rPr>
                      <w:rFonts w:ascii="Arial CYR" w:hAnsi="Arial CYR" w:cs="Arial CYR"/>
                      <w:sz w:val="20"/>
                      <w:szCs w:val="20"/>
                    </w:rPr>
                    <w:t>12,00</w:t>
                  </w:r>
                </w:p>
              </w:tc>
              <w:tc>
                <w:tcPr>
                  <w:tcW w:w="236" w:type="dxa"/>
                  <w:vAlign w:val="center"/>
                  <w:hideMark/>
                </w:tcPr>
                <w:p w14:paraId="0A9B85EB" w14:textId="77777777" w:rsidR="00DD346D" w:rsidRDefault="00DD346D" w:rsidP="00DD346D">
                  <w:pPr>
                    <w:rPr>
                      <w:sz w:val="20"/>
                      <w:szCs w:val="20"/>
                    </w:rPr>
                  </w:pPr>
                </w:p>
              </w:tc>
            </w:tr>
            <w:tr w:rsidR="00DD346D" w14:paraId="2FF76362"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77A9707E" w14:textId="77777777" w:rsidR="00DD346D" w:rsidRDefault="00DD346D" w:rsidP="00DD346D">
                  <w:pPr>
                    <w:jc w:val="center"/>
                  </w:pPr>
                  <w:r>
                    <w:t>34</w:t>
                  </w:r>
                </w:p>
              </w:tc>
              <w:tc>
                <w:tcPr>
                  <w:tcW w:w="6744" w:type="dxa"/>
                  <w:tcBorders>
                    <w:top w:val="nil"/>
                    <w:left w:val="nil"/>
                    <w:bottom w:val="single" w:sz="4" w:space="0" w:color="auto"/>
                    <w:right w:val="single" w:sz="4" w:space="0" w:color="auto"/>
                  </w:tcBorders>
                  <w:noWrap/>
                  <w:vAlign w:val="bottom"/>
                  <w:hideMark/>
                </w:tcPr>
                <w:p w14:paraId="3A4D968C" w14:textId="77777777" w:rsidR="00DD346D" w:rsidRDefault="00DD346D" w:rsidP="00DD346D">
                  <w:pPr>
                    <w:jc w:val="right"/>
                    <w:rPr>
                      <w:i/>
                      <w:iCs/>
                    </w:rPr>
                  </w:pPr>
                  <w:r>
                    <w:rPr>
                      <w:i/>
                      <w:iCs/>
                    </w:rPr>
                    <w:t>Муфта PPR 63мм</w:t>
                  </w:r>
                </w:p>
              </w:tc>
              <w:tc>
                <w:tcPr>
                  <w:tcW w:w="1014" w:type="dxa"/>
                  <w:tcBorders>
                    <w:top w:val="nil"/>
                    <w:left w:val="nil"/>
                    <w:bottom w:val="single" w:sz="4" w:space="0" w:color="auto"/>
                    <w:right w:val="nil"/>
                  </w:tcBorders>
                  <w:noWrap/>
                  <w:vAlign w:val="bottom"/>
                  <w:hideMark/>
                </w:tcPr>
                <w:p w14:paraId="4D954D9A" w14:textId="77777777" w:rsidR="00DD346D" w:rsidRDefault="00DD346D" w:rsidP="00DD346D">
                  <w:pPr>
                    <w:jc w:val="center"/>
                  </w:pPr>
                  <w:r>
                    <w:t>шт.</w:t>
                  </w:r>
                </w:p>
              </w:tc>
              <w:tc>
                <w:tcPr>
                  <w:tcW w:w="1199" w:type="dxa"/>
                  <w:tcBorders>
                    <w:top w:val="nil"/>
                    <w:left w:val="single" w:sz="4" w:space="0" w:color="auto"/>
                    <w:bottom w:val="single" w:sz="4" w:space="0" w:color="auto"/>
                    <w:right w:val="single" w:sz="4" w:space="0" w:color="auto"/>
                  </w:tcBorders>
                  <w:noWrap/>
                  <w:vAlign w:val="bottom"/>
                  <w:hideMark/>
                </w:tcPr>
                <w:p w14:paraId="73CEF77E" w14:textId="77777777" w:rsidR="00DD346D" w:rsidRDefault="00DD346D" w:rsidP="00DD346D">
                  <w:pPr>
                    <w:jc w:val="center"/>
                    <w:rPr>
                      <w:rFonts w:ascii="Arial CYR" w:hAnsi="Arial CYR" w:cs="Arial CYR"/>
                      <w:sz w:val="20"/>
                      <w:szCs w:val="20"/>
                    </w:rPr>
                  </w:pPr>
                  <w:r>
                    <w:rPr>
                      <w:rFonts w:ascii="Arial CYR" w:hAnsi="Arial CYR" w:cs="Arial CYR"/>
                      <w:sz w:val="20"/>
                      <w:szCs w:val="20"/>
                    </w:rPr>
                    <w:t>18,00</w:t>
                  </w:r>
                </w:p>
              </w:tc>
              <w:tc>
                <w:tcPr>
                  <w:tcW w:w="236" w:type="dxa"/>
                  <w:vAlign w:val="center"/>
                  <w:hideMark/>
                </w:tcPr>
                <w:p w14:paraId="65F981DA" w14:textId="77777777" w:rsidR="00DD346D" w:rsidRDefault="00DD346D" w:rsidP="00DD346D">
                  <w:pPr>
                    <w:rPr>
                      <w:sz w:val="20"/>
                      <w:szCs w:val="20"/>
                    </w:rPr>
                  </w:pPr>
                </w:p>
              </w:tc>
            </w:tr>
            <w:tr w:rsidR="00DD346D" w14:paraId="1CC84DC7"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40AC829D" w14:textId="77777777" w:rsidR="00DD346D" w:rsidRDefault="00DD346D" w:rsidP="00DD346D">
                  <w:pPr>
                    <w:jc w:val="center"/>
                  </w:pPr>
                  <w:r>
                    <w:t>35</w:t>
                  </w:r>
                </w:p>
              </w:tc>
              <w:tc>
                <w:tcPr>
                  <w:tcW w:w="6744" w:type="dxa"/>
                  <w:tcBorders>
                    <w:top w:val="nil"/>
                    <w:left w:val="nil"/>
                    <w:bottom w:val="single" w:sz="4" w:space="0" w:color="auto"/>
                    <w:right w:val="single" w:sz="4" w:space="0" w:color="auto"/>
                  </w:tcBorders>
                  <w:noWrap/>
                  <w:vAlign w:val="bottom"/>
                  <w:hideMark/>
                </w:tcPr>
                <w:p w14:paraId="351B9CF9" w14:textId="77777777" w:rsidR="00DD346D" w:rsidRDefault="00DD346D" w:rsidP="00DD346D">
                  <w:pPr>
                    <w:jc w:val="right"/>
                    <w:rPr>
                      <w:i/>
                      <w:iCs/>
                    </w:rPr>
                  </w:pPr>
                  <w:r>
                    <w:rPr>
                      <w:i/>
                      <w:iCs/>
                    </w:rPr>
                    <w:t>Муфта PPR 40мм</w:t>
                  </w:r>
                </w:p>
              </w:tc>
              <w:tc>
                <w:tcPr>
                  <w:tcW w:w="1014" w:type="dxa"/>
                  <w:tcBorders>
                    <w:top w:val="nil"/>
                    <w:left w:val="nil"/>
                    <w:bottom w:val="single" w:sz="4" w:space="0" w:color="auto"/>
                    <w:right w:val="nil"/>
                  </w:tcBorders>
                  <w:noWrap/>
                  <w:vAlign w:val="bottom"/>
                  <w:hideMark/>
                </w:tcPr>
                <w:p w14:paraId="7F61D16C" w14:textId="77777777" w:rsidR="00DD346D" w:rsidRDefault="00DD346D" w:rsidP="00DD346D">
                  <w:pPr>
                    <w:jc w:val="center"/>
                  </w:pPr>
                  <w:r>
                    <w:t>шт.</w:t>
                  </w:r>
                </w:p>
              </w:tc>
              <w:tc>
                <w:tcPr>
                  <w:tcW w:w="1199" w:type="dxa"/>
                  <w:tcBorders>
                    <w:top w:val="nil"/>
                    <w:left w:val="single" w:sz="4" w:space="0" w:color="auto"/>
                    <w:bottom w:val="single" w:sz="4" w:space="0" w:color="auto"/>
                    <w:right w:val="single" w:sz="4" w:space="0" w:color="auto"/>
                  </w:tcBorders>
                  <w:noWrap/>
                  <w:vAlign w:val="bottom"/>
                  <w:hideMark/>
                </w:tcPr>
                <w:p w14:paraId="66AC1BAF" w14:textId="77777777" w:rsidR="00DD346D" w:rsidRDefault="00DD346D" w:rsidP="00DD346D">
                  <w:pPr>
                    <w:jc w:val="center"/>
                    <w:rPr>
                      <w:rFonts w:ascii="Arial CYR" w:hAnsi="Arial CYR" w:cs="Arial CYR"/>
                      <w:sz w:val="20"/>
                      <w:szCs w:val="20"/>
                    </w:rPr>
                  </w:pPr>
                  <w:r>
                    <w:rPr>
                      <w:rFonts w:ascii="Arial CYR" w:hAnsi="Arial CYR" w:cs="Arial CYR"/>
                      <w:sz w:val="20"/>
                      <w:szCs w:val="20"/>
                    </w:rPr>
                    <w:t>18,00</w:t>
                  </w:r>
                </w:p>
              </w:tc>
              <w:tc>
                <w:tcPr>
                  <w:tcW w:w="236" w:type="dxa"/>
                  <w:vAlign w:val="center"/>
                  <w:hideMark/>
                </w:tcPr>
                <w:p w14:paraId="73AF07BA" w14:textId="77777777" w:rsidR="00DD346D" w:rsidRDefault="00DD346D" w:rsidP="00DD346D">
                  <w:pPr>
                    <w:rPr>
                      <w:sz w:val="20"/>
                      <w:szCs w:val="20"/>
                    </w:rPr>
                  </w:pPr>
                </w:p>
              </w:tc>
            </w:tr>
            <w:tr w:rsidR="00DD346D" w14:paraId="02A5D9D0"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4B5C91A6" w14:textId="77777777" w:rsidR="00DD346D" w:rsidRDefault="00DD346D" w:rsidP="00DD346D">
                  <w:pPr>
                    <w:jc w:val="center"/>
                  </w:pPr>
                  <w:r>
                    <w:t>36</w:t>
                  </w:r>
                </w:p>
              </w:tc>
              <w:tc>
                <w:tcPr>
                  <w:tcW w:w="6744" w:type="dxa"/>
                  <w:tcBorders>
                    <w:top w:val="nil"/>
                    <w:left w:val="nil"/>
                    <w:bottom w:val="single" w:sz="4" w:space="0" w:color="auto"/>
                    <w:right w:val="single" w:sz="4" w:space="0" w:color="auto"/>
                  </w:tcBorders>
                  <w:noWrap/>
                  <w:vAlign w:val="bottom"/>
                  <w:hideMark/>
                </w:tcPr>
                <w:p w14:paraId="394C7CA6" w14:textId="77777777" w:rsidR="00DD346D" w:rsidRDefault="00DD346D" w:rsidP="00DD346D">
                  <w:pPr>
                    <w:jc w:val="right"/>
                    <w:rPr>
                      <w:i/>
                      <w:iCs/>
                    </w:rPr>
                  </w:pPr>
                  <w:r>
                    <w:rPr>
                      <w:i/>
                      <w:iCs/>
                    </w:rPr>
                    <w:t>Муфта PPR 32мм</w:t>
                  </w:r>
                </w:p>
              </w:tc>
              <w:tc>
                <w:tcPr>
                  <w:tcW w:w="1014" w:type="dxa"/>
                  <w:tcBorders>
                    <w:top w:val="nil"/>
                    <w:left w:val="nil"/>
                    <w:bottom w:val="single" w:sz="4" w:space="0" w:color="auto"/>
                    <w:right w:val="nil"/>
                  </w:tcBorders>
                  <w:noWrap/>
                  <w:vAlign w:val="bottom"/>
                  <w:hideMark/>
                </w:tcPr>
                <w:p w14:paraId="4656C2FF" w14:textId="77777777" w:rsidR="00DD346D" w:rsidRDefault="00DD346D" w:rsidP="00DD346D">
                  <w:pPr>
                    <w:jc w:val="center"/>
                  </w:pPr>
                  <w:r>
                    <w:t>шт.</w:t>
                  </w:r>
                </w:p>
              </w:tc>
              <w:tc>
                <w:tcPr>
                  <w:tcW w:w="1199" w:type="dxa"/>
                  <w:tcBorders>
                    <w:top w:val="nil"/>
                    <w:left w:val="single" w:sz="4" w:space="0" w:color="auto"/>
                    <w:bottom w:val="single" w:sz="4" w:space="0" w:color="auto"/>
                    <w:right w:val="single" w:sz="4" w:space="0" w:color="auto"/>
                  </w:tcBorders>
                  <w:noWrap/>
                  <w:vAlign w:val="bottom"/>
                  <w:hideMark/>
                </w:tcPr>
                <w:p w14:paraId="0983908C" w14:textId="77777777" w:rsidR="00DD346D" w:rsidRDefault="00DD346D" w:rsidP="00DD346D">
                  <w:pPr>
                    <w:jc w:val="center"/>
                    <w:rPr>
                      <w:rFonts w:ascii="Arial CYR" w:hAnsi="Arial CYR" w:cs="Arial CYR"/>
                      <w:sz w:val="20"/>
                      <w:szCs w:val="20"/>
                    </w:rPr>
                  </w:pPr>
                  <w:r>
                    <w:rPr>
                      <w:rFonts w:ascii="Arial CYR" w:hAnsi="Arial CYR" w:cs="Arial CYR"/>
                      <w:sz w:val="20"/>
                      <w:szCs w:val="20"/>
                    </w:rPr>
                    <w:t>30,00</w:t>
                  </w:r>
                </w:p>
              </w:tc>
              <w:tc>
                <w:tcPr>
                  <w:tcW w:w="236" w:type="dxa"/>
                  <w:vAlign w:val="center"/>
                  <w:hideMark/>
                </w:tcPr>
                <w:p w14:paraId="174D1185" w14:textId="77777777" w:rsidR="00DD346D" w:rsidRDefault="00DD346D" w:rsidP="00DD346D">
                  <w:pPr>
                    <w:rPr>
                      <w:sz w:val="20"/>
                      <w:szCs w:val="20"/>
                    </w:rPr>
                  </w:pPr>
                </w:p>
              </w:tc>
            </w:tr>
            <w:tr w:rsidR="00DD346D" w14:paraId="7AEEAF05"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2FA1A069" w14:textId="77777777" w:rsidR="00DD346D" w:rsidRDefault="00DD346D" w:rsidP="00DD346D">
                  <w:pPr>
                    <w:jc w:val="center"/>
                  </w:pPr>
                  <w:r>
                    <w:t>37</w:t>
                  </w:r>
                </w:p>
              </w:tc>
              <w:tc>
                <w:tcPr>
                  <w:tcW w:w="6744" w:type="dxa"/>
                  <w:tcBorders>
                    <w:top w:val="nil"/>
                    <w:left w:val="nil"/>
                    <w:bottom w:val="single" w:sz="4" w:space="0" w:color="auto"/>
                    <w:right w:val="single" w:sz="4" w:space="0" w:color="auto"/>
                  </w:tcBorders>
                  <w:noWrap/>
                  <w:vAlign w:val="bottom"/>
                  <w:hideMark/>
                </w:tcPr>
                <w:p w14:paraId="66939730" w14:textId="77777777" w:rsidR="00DD346D" w:rsidRDefault="00DD346D" w:rsidP="00DD346D">
                  <w:pPr>
                    <w:jc w:val="right"/>
                    <w:rPr>
                      <w:i/>
                      <w:iCs/>
                    </w:rPr>
                  </w:pPr>
                  <w:r>
                    <w:rPr>
                      <w:i/>
                      <w:iCs/>
                    </w:rPr>
                    <w:t>Муфта PPR 25мм</w:t>
                  </w:r>
                </w:p>
              </w:tc>
              <w:tc>
                <w:tcPr>
                  <w:tcW w:w="1014" w:type="dxa"/>
                  <w:tcBorders>
                    <w:top w:val="nil"/>
                    <w:left w:val="nil"/>
                    <w:bottom w:val="single" w:sz="4" w:space="0" w:color="auto"/>
                    <w:right w:val="nil"/>
                  </w:tcBorders>
                  <w:noWrap/>
                  <w:vAlign w:val="bottom"/>
                  <w:hideMark/>
                </w:tcPr>
                <w:p w14:paraId="471C0260" w14:textId="77777777" w:rsidR="00DD346D" w:rsidRDefault="00DD346D" w:rsidP="00DD346D">
                  <w:pPr>
                    <w:jc w:val="center"/>
                  </w:pPr>
                  <w:r>
                    <w:t>шт.</w:t>
                  </w:r>
                </w:p>
              </w:tc>
              <w:tc>
                <w:tcPr>
                  <w:tcW w:w="1199" w:type="dxa"/>
                  <w:tcBorders>
                    <w:top w:val="nil"/>
                    <w:left w:val="single" w:sz="4" w:space="0" w:color="auto"/>
                    <w:bottom w:val="single" w:sz="4" w:space="0" w:color="auto"/>
                    <w:right w:val="single" w:sz="4" w:space="0" w:color="auto"/>
                  </w:tcBorders>
                  <w:noWrap/>
                  <w:vAlign w:val="bottom"/>
                  <w:hideMark/>
                </w:tcPr>
                <w:p w14:paraId="1893F2F8" w14:textId="77777777" w:rsidR="00DD346D" w:rsidRDefault="00DD346D" w:rsidP="00DD346D">
                  <w:pPr>
                    <w:jc w:val="center"/>
                    <w:rPr>
                      <w:rFonts w:ascii="Arial CYR" w:hAnsi="Arial CYR" w:cs="Arial CYR"/>
                      <w:sz w:val="20"/>
                      <w:szCs w:val="20"/>
                    </w:rPr>
                  </w:pPr>
                  <w:r>
                    <w:rPr>
                      <w:rFonts w:ascii="Arial CYR" w:hAnsi="Arial CYR" w:cs="Arial CYR"/>
                      <w:sz w:val="20"/>
                      <w:szCs w:val="20"/>
                    </w:rPr>
                    <w:t>30,00</w:t>
                  </w:r>
                </w:p>
              </w:tc>
              <w:tc>
                <w:tcPr>
                  <w:tcW w:w="236" w:type="dxa"/>
                  <w:vAlign w:val="center"/>
                  <w:hideMark/>
                </w:tcPr>
                <w:p w14:paraId="7EDCE29D" w14:textId="77777777" w:rsidR="00DD346D" w:rsidRDefault="00DD346D" w:rsidP="00DD346D">
                  <w:pPr>
                    <w:rPr>
                      <w:sz w:val="20"/>
                      <w:szCs w:val="20"/>
                    </w:rPr>
                  </w:pPr>
                </w:p>
              </w:tc>
            </w:tr>
            <w:tr w:rsidR="00DD346D" w14:paraId="36C48DE6"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31BD5B1D" w14:textId="77777777" w:rsidR="00DD346D" w:rsidRDefault="00DD346D" w:rsidP="00DD346D">
                  <w:pPr>
                    <w:jc w:val="center"/>
                  </w:pPr>
                  <w:r>
                    <w:t>38</w:t>
                  </w:r>
                </w:p>
              </w:tc>
              <w:tc>
                <w:tcPr>
                  <w:tcW w:w="6744" w:type="dxa"/>
                  <w:tcBorders>
                    <w:top w:val="nil"/>
                    <w:left w:val="nil"/>
                    <w:bottom w:val="single" w:sz="4" w:space="0" w:color="auto"/>
                    <w:right w:val="single" w:sz="4" w:space="0" w:color="auto"/>
                  </w:tcBorders>
                  <w:noWrap/>
                  <w:vAlign w:val="bottom"/>
                  <w:hideMark/>
                </w:tcPr>
                <w:p w14:paraId="485D2A99" w14:textId="77777777" w:rsidR="00DD346D" w:rsidRDefault="00DD346D" w:rsidP="00DD346D">
                  <w:pPr>
                    <w:jc w:val="right"/>
                    <w:rPr>
                      <w:i/>
                      <w:iCs/>
                    </w:rPr>
                  </w:pPr>
                  <w:r>
                    <w:rPr>
                      <w:i/>
                      <w:iCs/>
                    </w:rPr>
                    <w:t>Муфта PPR 20мм</w:t>
                  </w:r>
                </w:p>
              </w:tc>
              <w:tc>
                <w:tcPr>
                  <w:tcW w:w="1014" w:type="dxa"/>
                  <w:tcBorders>
                    <w:top w:val="nil"/>
                    <w:left w:val="nil"/>
                    <w:bottom w:val="single" w:sz="4" w:space="0" w:color="auto"/>
                    <w:right w:val="nil"/>
                  </w:tcBorders>
                  <w:noWrap/>
                  <w:vAlign w:val="bottom"/>
                  <w:hideMark/>
                </w:tcPr>
                <w:p w14:paraId="3937F8DD" w14:textId="77777777" w:rsidR="00DD346D" w:rsidRDefault="00DD346D" w:rsidP="00DD346D">
                  <w:pPr>
                    <w:jc w:val="center"/>
                  </w:pPr>
                  <w:r>
                    <w:t>шт.</w:t>
                  </w:r>
                </w:p>
              </w:tc>
              <w:tc>
                <w:tcPr>
                  <w:tcW w:w="1199" w:type="dxa"/>
                  <w:tcBorders>
                    <w:top w:val="nil"/>
                    <w:left w:val="single" w:sz="4" w:space="0" w:color="auto"/>
                    <w:bottom w:val="single" w:sz="4" w:space="0" w:color="auto"/>
                    <w:right w:val="single" w:sz="4" w:space="0" w:color="auto"/>
                  </w:tcBorders>
                  <w:noWrap/>
                  <w:vAlign w:val="bottom"/>
                  <w:hideMark/>
                </w:tcPr>
                <w:p w14:paraId="3353027D" w14:textId="77777777" w:rsidR="00DD346D" w:rsidRDefault="00DD346D" w:rsidP="00DD346D">
                  <w:pPr>
                    <w:jc w:val="center"/>
                    <w:rPr>
                      <w:rFonts w:ascii="Arial CYR" w:hAnsi="Arial CYR" w:cs="Arial CYR"/>
                      <w:sz w:val="20"/>
                      <w:szCs w:val="20"/>
                    </w:rPr>
                  </w:pPr>
                  <w:r>
                    <w:rPr>
                      <w:rFonts w:ascii="Arial CYR" w:hAnsi="Arial CYR" w:cs="Arial CYR"/>
                      <w:sz w:val="20"/>
                      <w:szCs w:val="20"/>
                    </w:rPr>
                    <w:t>30,00</w:t>
                  </w:r>
                </w:p>
              </w:tc>
              <w:tc>
                <w:tcPr>
                  <w:tcW w:w="236" w:type="dxa"/>
                  <w:vAlign w:val="center"/>
                  <w:hideMark/>
                </w:tcPr>
                <w:p w14:paraId="129344D6" w14:textId="77777777" w:rsidR="00DD346D" w:rsidRDefault="00DD346D" w:rsidP="00DD346D">
                  <w:pPr>
                    <w:rPr>
                      <w:sz w:val="20"/>
                      <w:szCs w:val="20"/>
                    </w:rPr>
                  </w:pPr>
                </w:p>
              </w:tc>
            </w:tr>
            <w:tr w:rsidR="00DD346D" w14:paraId="73FA6936"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2D848753" w14:textId="77777777" w:rsidR="00DD346D" w:rsidRDefault="00DD346D" w:rsidP="00DD346D">
                  <w:pPr>
                    <w:jc w:val="center"/>
                  </w:pPr>
                  <w:r>
                    <w:t>39</w:t>
                  </w:r>
                </w:p>
              </w:tc>
              <w:tc>
                <w:tcPr>
                  <w:tcW w:w="6744" w:type="dxa"/>
                  <w:tcBorders>
                    <w:top w:val="nil"/>
                    <w:left w:val="nil"/>
                    <w:bottom w:val="single" w:sz="4" w:space="0" w:color="auto"/>
                    <w:right w:val="single" w:sz="4" w:space="0" w:color="auto"/>
                  </w:tcBorders>
                  <w:noWrap/>
                  <w:vAlign w:val="bottom"/>
                  <w:hideMark/>
                </w:tcPr>
                <w:p w14:paraId="50483BAA" w14:textId="77777777" w:rsidR="00DD346D" w:rsidRDefault="00DD346D" w:rsidP="00DD346D">
                  <w:pPr>
                    <w:jc w:val="right"/>
                    <w:rPr>
                      <w:i/>
                      <w:iCs/>
                    </w:rPr>
                  </w:pPr>
                  <w:r>
                    <w:rPr>
                      <w:i/>
                      <w:iCs/>
                    </w:rPr>
                    <w:t xml:space="preserve">Тройник 20 VTp.731.0.020 </w:t>
                  </w:r>
                  <w:proofErr w:type="spellStart"/>
                  <w:r>
                    <w:rPr>
                      <w:i/>
                      <w:iCs/>
                    </w:rPr>
                    <w:t>Valtec</w:t>
                  </w:r>
                  <w:proofErr w:type="spellEnd"/>
                </w:p>
              </w:tc>
              <w:tc>
                <w:tcPr>
                  <w:tcW w:w="1014" w:type="dxa"/>
                  <w:tcBorders>
                    <w:top w:val="nil"/>
                    <w:left w:val="nil"/>
                    <w:bottom w:val="single" w:sz="4" w:space="0" w:color="auto"/>
                    <w:right w:val="nil"/>
                  </w:tcBorders>
                  <w:noWrap/>
                  <w:vAlign w:val="bottom"/>
                  <w:hideMark/>
                </w:tcPr>
                <w:p w14:paraId="7E25D1A7" w14:textId="77777777" w:rsidR="00DD346D" w:rsidRDefault="00DD346D" w:rsidP="00DD346D">
                  <w:pPr>
                    <w:jc w:val="center"/>
                  </w:pPr>
                  <w:r>
                    <w:t>шт.</w:t>
                  </w:r>
                </w:p>
              </w:tc>
              <w:tc>
                <w:tcPr>
                  <w:tcW w:w="1199" w:type="dxa"/>
                  <w:tcBorders>
                    <w:top w:val="nil"/>
                    <w:left w:val="single" w:sz="4" w:space="0" w:color="auto"/>
                    <w:bottom w:val="single" w:sz="4" w:space="0" w:color="auto"/>
                    <w:right w:val="single" w:sz="4" w:space="0" w:color="auto"/>
                  </w:tcBorders>
                  <w:noWrap/>
                  <w:vAlign w:val="bottom"/>
                  <w:hideMark/>
                </w:tcPr>
                <w:p w14:paraId="0BE8FF43" w14:textId="77777777" w:rsidR="00DD346D" w:rsidRDefault="00DD346D" w:rsidP="00DD346D">
                  <w:pPr>
                    <w:jc w:val="center"/>
                    <w:rPr>
                      <w:rFonts w:ascii="Arial CYR" w:hAnsi="Arial CYR" w:cs="Arial CYR"/>
                      <w:sz w:val="20"/>
                      <w:szCs w:val="20"/>
                    </w:rPr>
                  </w:pPr>
                  <w:r>
                    <w:rPr>
                      <w:rFonts w:ascii="Arial CYR" w:hAnsi="Arial CYR" w:cs="Arial CYR"/>
                      <w:sz w:val="20"/>
                      <w:szCs w:val="20"/>
                    </w:rPr>
                    <w:t>27,00</w:t>
                  </w:r>
                </w:p>
              </w:tc>
              <w:tc>
                <w:tcPr>
                  <w:tcW w:w="236" w:type="dxa"/>
                  <w:vAlign w:val="center"/>
                  <w:hideMark/>
                </w:tcPr>
                <w:p w14:paraId="0495701B" w14:textId="77777777" w:rsidR="00DD346D" w:rsidRDefault="00DD346D" w:rsidP="00DD346D">
                  <w:pPr>
                    <w:rPr>
                      <w:sz w:val="20"/>
                      <w:szCs w:val="20"/>
                    </w:rPr>
                  </w:pPr>
                </w:p>
              </w:tc>
            </w:tr>
            <w:tr w:rsidR="00DD346D" w14:paraId="0BB0413C"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68A33FAA" w14:textId="77777777" w:rsidR="00DD346D" w:rsidRDefault="00DD346D" w:rsidP="00DD346D">
                  <w:pPr>
                    <w:jc w:val="center"/>
                  </w:pPr>
                  <w:r>
                    <w:t>40</w:t>
                  </w:r>
                </w:p>
              </w:tc>
              <w:tc>
                <w:tcPr>
                  <w:tcW w:w="6744" w:type="dxa"/>
                  <w:tcBorders>
                    <w:top w:val="nil"/>
                    <w:left w:val="nil"/>
                    <w:bottom w:val="single" w:sz="4" w:space="0" w:color="auto"/>
                    <w:right w:val="single" w:sz="4" w:space="0" w:color="auto"/>
                  </w:tcBorders>
                  <w:noWrap/>
                  <w:vAlign w:val="bottom"/>
                  <w:hideMark/>
                </w:tcPr>
                <w:p w14:paraId="59CE511F" w14:textId="77777777" w:rsidR="00DD346D" w:rsidRDefault="00DD346D" w:rsidP="00DD346D">
                  <w:pPr>
                    <w:jc w:val="right"/>
                    <w:rPr>
                      <w:i/>
                      <w:iCs/>
                    </w:rPr>
                  </w:pPr>
                  <w:r>
                    <w:rPr>
                      <w:i/>
                      <w:iCs/>
                    </w:rPr>
                    <w:t xml:space="preserve">Тройник 25 VTp.731.0.025 </w:t>
                  </w:r>
                  <w:proofErr w:type="spellStart"/>
                  <w:r>
                    <w:rPr>
                      <w:i/>
                      <w:iCs/>
                    </w:rPr>
                    <w:t>Valtec</w:t>
                  </w:r>
                  <w:proofErr w:type="spellEnd"/>
                </w:p>
              </w:tc>
              <w:tc>
                <w:tcPr>
                  <w:tcW w:w="1014" w:type="dxa"/>
                  <w:tcBorders>
                    <w:top w:val="nil"/>
                    <w:left w:val="nil"/>
                    <w:bottom w:val="single" w:sz="4" w:space="0" w:color="auto"/>
                    <w:right w:val="nil"/>
                  </w:tcBorders>
                  <w:noWrap/>
                  <w:vAlign w:val="bottom"/>
                  <w:hideMark/>
                </w:tcPr>
                <w:p w14:paraId="5B0AEF79" w14:textId="77777777" w:rsidR="00DD346D" w:rsidRDefault="00DD346D" w:rsidP="00DD346D">
                  <w:pPr>
                    <w:jc w:val="center"/>
                  </w:pPr>
                  <w:r>
                    <w:t>шт.</w:t>
                  </w:r>
                </w:p>
              </w:tc>
              <w:tc>
                <w:tcPr>
                  <w:tcW w:w="1199" w:type="dxa"/>
                  <w:tcBorders>
                    <w:top w:val="nil"/>
                    <w:left w:val="single" w:sz="4" w:space="0" w:color="auto"/>
                    <w:bottom w:val="single" w:sz="4" w:space="0" w:color="auto"/>
                    <w:right w:val="single" w:sz="4" w:space="0" w:color="auto"/>
                  </w:tcBorders>
                  <w:noWrap/>
                  <w:vAlign w:val="bottom"/>
                  <w:hideMark/>
                </w:tcPr>
                <w:p w14:paraId="4D91CD4C" w14:textId="77777777" w:rsidR="00DD346D" w:rsidRDefault="00DD346D" w:rsidP="00DD346D">
                  <w:pPr>
                    <w:jc w:val="center"/>
                    <w:rPr>
                      <w:rFonts w:ascii="Arial CYR" w:hAnsi="Arial CYR" w:cs="Arial CYR"/>
                      <w:sz w:val="20"/>
                      <w:szCs w:val="20"/>
                    </w:rPr>
                  </w:pPr>
                  <w:r>
                    <w:rPr>
                      <w:rFonts w:ascii="Arial CYR" w:hAnsi="Arial CYR" w:cs="Arial CYR"/>
                      <w:sz w:val="20"/>
                      <w:szCs w:val="20"/>
                    </w:rPr>
                    <w:t>21,00</w:t>
                  </w:r>
                </w:p>
              </w:tc>
              <w:tc>
                <w:tcPr>
                  <w:tcW w:w="236" w:type="dxa"/>
                  <w:vAlign w:val="center"/>
                  <w:hideMark/>
                </w:tcPr>
                <w:p w14:paraId="6D7DBC5E" w14:textId="77777777" w:rsidR="00DD346D" w:rsidRDefault="00DD346D" w:rsidP="00DD346D">
                  <w:pPr>
                    <w:rPr>
                      <w:sz w:val="20"/>
                      <w:szCs w:val="20"/>
                    </w:rPr>
                  </w:pPr>
                </w:p>
              </w:tc>
            </w:tr>
            <w:tr w:rsidR="00DD346D" w14:paraId="2590AB90"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03C3619C" w14:textId="77777777" w:rsidR="00DD346D" w:rsidRDefault="00DD346D" w:rsidP="00DD346D">
                  <w:pPr>
                    <w:jc w:val="center"/>
                  </w:pPr>
                  <w:r>
                    <w:t>41</w:t>
                  </w:r>
                </w:p>
              </w:tc>
              <w:tc>
                <w:tcPr>
                  <w:tcW w:w="6744" w:type="dxa"/>
                  <w:tcBorders>
                    <w:top w:val="nil"/>
                    <w:left w:val="nil"/>
                    <w:bottom w:val="single" w:sz="4" w:space="0" w:color="auto"/>
                    <w:right w:val="single" w:sz="4" w:space="0" w:color="auto"/>
                  </w:tcBorders>
                  <w:noWrap/>
                  <w:vAlign w:val="bottom"/>
                  <w:hideMark/>
                </w:tcPr>
                <w:p w14:paraId="798443BB" w14:textId="77777777" w:rsidR="00DD346D" w:rsidRDefault="00DD346D" w:rsidP="00DD346D">
                  <w:pPr>
                    <w:jc w:val="right"/>
                    <w:rPr>
                      <w:i/>
                      <w:iCs/>
                    </w:rPr>
                  </w:pPr>
                  <w:r>
                    <w:rPr>
                      <w:i/>
                      <w:iCs/>
                    </w:rPr>
                    <w:t xml:space="preserve">Тройник 25*20*20 VTp.735.0.025020020 </w:t>
                  </w:r>
                  <w:proofErr w:type="spellStart"/>
                  <w:r>
                    <w:rPr>
                      <w:i/>
                      <w:iCs/>
                    </w:rPr>
                    <w:t>Valtec</w:t>
                  </w:r>
                  <w:proofErr w:type="spellEnd"/>
                </w:p>
              </w:tc>
              <w:tc>
                <w:tcPr>
                  <w:tcW w:w="1014" w:type="dxa"/>
                  <w:tcBorders>
                    <w:top w:val="nil"/>
                    <w:left w:val="nil"/>
                    <w:bottom w:val="single" w:sz="4" w:space="0" w:color="auto"/>
                    <w:right w:val="nil"/>
                  </w:tcBorders>
                  <w:noWrap/>
                  <w:vAlign w:val="bottom"/>
                  <w:hideMark/>
                </w:tcPr>
                <w:p w14:paraId="622767A0" w14:textId="77777777" w:rsidR="00DD346D" w:rsidRDefault="00DD346D" w:rsidP="00DD346D">
                  <w:pPr>
                    <w:jc w:val="center"/>
                  </w:pPr>
                  <w:r>
                    <w:t>шт.</w:t>
                  </w:r>
                </w:p>
              </w:tc>
              <w:tc>
                <w:tcPr>
                  <w:tcW w:w="1199" w:type="dxa"/>
                  <w:tcBorders>
                    <w:top w:val="nil"/>
                    <w:left w:val="single" w:sz="4" w:space="0" w:color="auto"/>
                    <w:bottom w:val="single" w:sz="4" w:space="0" w:color="auto"/>
                    <w:right w:val="single" w:sz="4" w:space="0" w:color="auto"/>
                  </w:tcBorders>
                  <w:noWrap/>
                  <w:vAlign w:val="bottom"/>
                  <w:hideMark/>
                </w:tcPr>
                <w:p w14:paraId="1CBF475C" w14:textId="77777777" w:rsidR="00DD346D" w:rsidRDefault="00DD346D" w:rsidP="00DD346D">
                  <w:pPr>
                    <w:jc w:val="center"/>
                    <w:rPr>
                      <w:rFonts w:ascii="Arial CYR" w:hAnsi="Arial CYR" w:cs="Arial CYR"/>
                      <w:sz w:val="20"/>
                      <w:szCs w:val="20"/>
                    </w:rPr>
                  </w:pPr>
                  <w:r>
                    <w:rPr>
                      <w:rFonts w:ascii="Arial CYR" w:hAnsi="Arial CYR" w:cs="Arial CYR"/>
                      <w:sz w:val="20"/>
                      <w:szCs w:val="20"/>
                    </w:rPr>
                    <w:t>24,00</w:t>
                  </w:r>
                </w:p>
              </w:tc>
              <w:tc>
                <w:tcPr>
                  <w:tcW w:w="236" w:type="dxa"/>
                  <w:vAlign w:val="center"/>
                  <w:hideMark/>
                </w:tcPr>
                <w:p w14:paraId="71214CEA" w14:textId="77777777" w:rsidR="00DD346D" w:rsidRDefault="00DD346D" w:rsidP="00DD346D">
                  <w:pPr>
                    <w:rPr>
                      <w:sz w:val="20"/>
                      <w:szCs w:val="20"/>
                    </w:rPr>
                  </w:pPr>
                </w:p>
              </w:tc>
            </w:tr>
            <w:tr w:rsidR="00DD346D" w14:paraId="0BA1FBEC"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3A128536" w14:textId="77777777" w:rsidR="00DD346D" w:rsidRDefault="00DD346D" w:rsidP="00DD346D">
                  <w:pPr>
                    <w:jc w:val="center"/>
                  </w:pPr>
                  <w:r>
                    <w:t>42</w:t>
                  </w:r>
                </w:p>
              </w:tc>
              <w:tc>
                <w:tcPr>
                  <w:tcW w:w="6744" w:type="dxa"/>
                  <w:tcBorders>
                    <w:top w:val="nil"/>
                    <w:left w:val="nil"/>
                    <w:bottom w:val="single" w:sz="4" w:space="0" w:color="auto"/>
                    <w:right w:val="single" w:sz="4" w:space="0" w:color="auto"/>
                  </w:tcBorders>
                  <w:noWrap/>
                  <w:vAlign w:val="bottom"/>
                  <w:hideMark/>
                </w:tcPr>
                <w:p w14:paraId="738D308C" w14:textId="77777777" w:rsidR="00DD346D" w:rsidRDefault="00DD346D" w:rsidP="00DD346D">
                  <w:pPr>
                    <w:jc w:val="right"/>
                    <w:rPr>
                      <w:i/>
                      <w:iCs/>
                    </w:rPr>
                  </w:pPr>
                  <w:r>
                    <w:rPr>
                      <w:i/>
                      <w:iCs/>
                    </w:rPr>
                    <w:t xml:space="preserve">Тройник 32 VTp.731.0.032 </w:t>
                  </w:r>
                  <w:proofErr w:type="spellStart"/>
                  <w:r>
                    <w:rPr>
                      <w:i/>
                      <w:iCs/>
                    </w:rPr>
                    <w:t>Valtec</w:t>
                  </w:r>
                  <w:proofErr w:type="spellEnd"/>
                </w:p>
              </w:tc>
              <w:tc>
                <w:tcPr>
                  <w:tcW w:w="1014" w:type="dxa"/>
                  <w:tcBorders>
                    <w:top w:val="nil"/>
                    <w:left w:val="nil"/>
                    <w:bottom w:val="single" w:sz="4" w:space="0" w:color="auto"/>
                    <w:right w:val="nil"/>
                  </w:tcBorders>
                  <w:noWrap/>
                  <w:vAlign w:val="bottom"/>
                  <w:hideMark/>
                </w:tcPr>
                <w:p w14:paraId="0A8C5317" w14:textId="77777777" w:rsidR="00DD346D" w:rsidRDefault="00DD346D" w:rsidP="00DD346D">
                  <w:pPr>
                    <w:jc w:val="center"/>
                  </w:pPr>
                  <w:r>
                    <w:t>шт.</w:t>
                  </w:r>
                </w:p>
              </w:tc>
              <w:tc>
                <w:tcPr>
                  <w:tcW w:w="1199" w:type="dxa"/>
                  <w:tcBorders>
                    <w:top w:val="nil"/>
                    <w:left w:val="single" w:sz="4" w:space="0" w:color="auto"/>
                    <w:bottom w:val="single" w:sz="4" w:space="0" w:color="auto"/>
                    <w:right w:val="single" w:sz="4" w:space="0" w:color="auto"/>
                  </w:tcBorders>
                  <w:noWrap/>
                  <w:vAlign w:val="bottom"/>
                  <w:hideMark/>
                </w:tcPr>
                <w:p w14:paraId="445C3FF2" w14:textId="77777777" w:rsidR="00DD346D" w:rsidRDefault="00DD346D" w:rsidP="00DD346D">
                  <w:pPr>
                    <w:jc w:val="center"/>
                    <w:rPr>
                      <w:rFonts w:ascii="Arial CYR" w:hAnsi="Arial CYR" w:cs="Arial CYR"/>
                      <w:sz w:val="20"/>
                      <w:szCs w:val="20"/>
                    </w:rPr>
                  </w:pPr>
                  <w:r>
                    <w:rPr>
                      <w:rFonts w:ascii="Arial CYR" w:hAnsi="Arial CYR" w:cs="Arial CYR"/>
                      <w:sz w:val="20"/>
                      <w:szCs w:val="20"/>
                    </w:rPr>
                    <w:t>12,00</w:t>
                  </w:r>
                </w:p>
              </w:tc>
              <w:tc>
                <w:tcPr>
                  <w:tcW w:w="236" w:type="dxa"/>
                  <w:vAlign w:val="center"/>
                  <w:hideMark/>
                </w:tcPr>
                <w:p w14:paraId="220DEF4C" w14:textId="77777777" w:rsidR="00DD346D" w:rsidRDefault="00DD346D" w:rsidP="00DD346D">
                  <w:pPr>
                    <w:rPr>
                      <w:sz w:val="20"/>
                      <w:szCs w:val="20"/>
                    </w:rPr>
                  </w:pPr>
                </w:p>
              </w:tc>
            </w:tr>
            <w:tr w:rsidR="00DD346D" w14:paraId="6F8D6927"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604A40E2" w14:textId="77777777" w:rsidR="00DD346D" w:rsidRDefault="00DD346D" w:rsidP="00DD346D">
                  <w:pPr>
                    <w:jc w:val="center"/>
                  </w:pPr>
                  <w:r>
                    <w:t>43</w:t>
                  </w:r>
                </w:p>
              </w:tc>
              <w:tc>
                <w:tcPr>
                  <w:tcW w:w="6744" w:type="dxa"/>
                  <w:tcBorders>
                    <w:top w:val="nil"/>
                    <w:left w:val="nil"/>
                    <w:bottom w:val="single" w:sz="4" w:space="0" w:color="auto"/>
                    <w:right w:val="single" w:sz="4" w:space="0" w:color="auto"/>
                  </w:tcBorders>
                  <w:noWrap/>
                  <w:vAlign w:val="bottom"/>
                  <w:hideMark/>
                </w:tcPr>
                <w:p w14:paraId="1BA80821" w14:textId="77777777" w:rsidR="00DD346D" w:rsidRDefault="00DD346D" w:rsidP="00DD346D">
                  <w:pPr>
                    <w:jc w:val="right"/>
                    <w:rPr>
                      <w:i/>
                      <w:iCs/>
                    </w:rPr>
                  </w:pPr>
                  <w:r>
                    <w:rPr>
                      <w:i/>
                      <w:iCs/>
                    </w:rPr>
                    <w:t xml:space="preserve">Тройник 32*25*20 VTp.735.0.032025020 </w:t>
                  </w:r>
                  <w:proofErr w:type="spellStart"/>
                  <w:r>
                    <w:rPr>
                      <w:i/>
                      <w:iCs/>
                    </w:rPr>
                    <w:t>Valtec</w:t>
                  </w:r>
                  <w:proofErr w:type="spellEnd"/>
                </w:p>
              </w:tc>
              <w:tc>
                <w:tcPr>
                  <w:tcW w:w="1014" w:type="dxa"/>
                  <w:tcBorders>
                    <w:top w:val="nil"/>
                    <w:left w:val="nil"/>
                    <w:bottom w:val="single" w:sz="4" w:space="0" w:color="auto"/>
                    <w:right w:val="nil"/>
                  </w:tcBorders>
                  <w:noWrap/>
                  <w:vAlign w:val="bottom"/>
                  <w:hideMark/>
                </w:tcPr>
                <w:p w14:paraId="184C8E4A" w14:textId="77777777" w:rsidR="00DD346D" w:rsidRDefault="00DD346D" w:rsidP="00DD346D">
                  <w:pPr>
                    <w:jc w:val="center"/>
                  </w:pPr>
                  <w:r>
                    <w:t>шт.</w:t>
                  </w:r>
                </w:p>
              </w:tc>
              <w:tc>
                <w:tcPr>
                  <w:tcW w:w="1199" w:type="dxa"/>
                  <w:tcBorders>
                    <w:top w:val="nil"/>
                    <w:left w:val="single" w:sz="4" w:space="0" w:color="auto"/>
                    <w:bottom w:val="single" w:sz="4" w:space="0" w:color="auto"/>
                    <w:right w:val="single" w:sz="4" w:space="0" w:color="auto"/>
                  </w:tcBorders>
                  <w:noWrap/>
                  <w:vAlign w:val="bottom"/>
                  <w:hideMark/>
                </w:tcPr>
                <w:p w14:paraId="4BFB7E7B" w14:textId="77777777" w:rsidR="00DD346D" w:rsidRDefault="00DD346D" w:rsidP="00DD346D">
                  <w:pPr>
                    <w:jc w:val="center"/>
                    <w:rPr>
                      <w:rFonts w:ascii="Arial CYR" w:hAnsi="Arial CYR" w:cs="Arial CYR"/>
                      <w:sz w:val="20"/>
                      <w:szCs w:val="20"/>
                    </w:rPr>
                  </w:pPr>
                  <w:r>
                    <w:rPr>
                      <w:rFonts w:ascii="Arial CYR" w:hAnsi="Arial CYR" w:cs="Arial CYR"/>
                      <w:sz w:val="20"/>
                      <w:szCs w:val="20"/>
                    </w:rPr>
                    <w:t>288,00</w:t>
                  </w:r>
                </w:p>
              </w:tc>
              <w:tc>
                <w:tcPr>
                  <w:tcW w:w="236" w:type="dxa"/>
                  <w:vAlign w:val="center"/>
                  <w:hideMark/>
                </w:tcPr>
                <w:p w14:paraId="0A30071C" w14:textId="77777777" w:rsidR="00DD346D" w:rsidRDefault="00DD346D" w:rsidP="00DD346D">
                  <w:pPr>
                    <w:rPr>
                      <w:sz w:val="20"/>
                      <w:szCs w:val="20"/>
                    </w:rPr>
                  </w:pPr>
                </w:p>
              </w:tc>
            </w:tr>
            <w:tr w:rsidR="00DD346D" w14:paraId="438E87C0"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1F07EEE9" w14:textId="77777777" w:rsidR="00DD346D" w:rsidRDefault="00DD346D" w:rsidP="00DD346D">
                  <w:pPr>
                    <w:jc w:val="center"/>
                  </w:pPr>
                  <w:r>
                    <w:t>44</w:t>
                  </w:r>
                </w:p>
              </w:tc>
              <w:tc>
                <w:tcPr>
                  <w:tcW w:w="6744" w:type="dxa"/>
                  <w:tcBorders>
                    <w:top w:val="nil"/>
                    <w:left w:val="nil"/>
                    <w:bottom w:val="single" w:sz="4" w:space="0" w:color="auto"/>
                    <w:right w:val="single" w:sz="4" w:space="0" w:color="auto"/>
                  </w:tcBorders>
                  <w:noWrap/>
                  <w:vAlign w:val="bottom"/>
                  <w:hideMark/>
                </w:tcPr>
                <w:p w14:paraId="0E65304C" w14:textId="77777777" w:rsidR="00DD346D" w:rsidRDefault="00DD346D" w:rsidP="00DD346D">
                  <w:pPr>
                    <w:jc w:val="right"/>
                    <w:rPr>
                      <w:i/>
                      <w:iCs/>
                    </w:rPr>
                  </w:pPr>
                  <w:r>
                    <w:rPr>
                      <w:i/>
                      <w:iCs/>
                    </w:rPr>
                    <w:t xml:space="preserve">Тройник 32*25*32 VTp.735.0.032025032 </w:t>
                  </w:r>
                  <w:proofErr w:type="spellStart"/>
                  <w:r>
                    <w:rPr>
                      <w:i/>
                      <w:iCs/>
                    </w:rPr>
                    <w:t>Valtec</w:t>
                  </w:r>
                  <w:proofErr w:type="spellEnd"/>
                </w:p>
              </w:tc>
              <w:tc>
                <w:tcPr>
                  <w:tcW w:w="1014" w:type="dxa"/>
                  <w:tcBorders>
                    <w:top w:val="nil"/>
                    <w:left w:val="nil"/>
                    <w:bottom w:val="single" w:sz="4" w:space="0" w:color="auto"/>
                    <w:right w:val="nil"/>
                  </w:tcBorders>
                  <w:noWrap/>
                  <w:vAlign w:val="bottom"/>
                  <w:hideMark/>
                </w:tcPr>
                <w:p w14:paraId="5AFA8A4E" w14:textId="77777777" w:rsidR="00DD346D" w:rsidRDefault="00DD346D" w:rsidP="00DD346D">
                  <w:pPr>
                    <w:jc w:val="center"/>
                  </w:pPr>
                  <w:r>
                    <w:t>шт.</w:t>
                  </w:r>
                </w:p>
              </w:tc>
              <w:tc>
                <w:tcPr>
                  <w:tcW w:w="1199" w:type="dxa"/>
                  <w:tcBorders>
                    <w:top w:val="nil"/>
                    <w:left w:val="single" w:sz="4" w:space="0" w:color="auto"/>
                    <w:bottom w:val="single" w:sz="4" w:space="0" w:color="auto"/>
                    <w:right w:val="single" w:sz="4" w:space="0" w:color="auto"/>
                  </w:tcBorders>
                  <w:noWrap/>
                  <w:vAlign w:val="bottom"/>
                  <w:hideMark/>
                </w:tcPr>
                <w:p w14:paraId="5898C31A" w14:textId="77777777" w:rsidR="00DD346D" w:rsidRDefault="00DD346D" w:rsidP="00DD346D">
                  <w:pPr>
                    <w:jc w:val="center"/>
                    <w:rPr>
                      <w:rFonts w:ascii="Arial CYR" w:hAnsi="Arial CYR" w:cs="Arial CYR"/>
                      <w:sz w:val="20"/>
                      <w:szCs w:val="20"/>
                    </w:rPr>
                  </w:pPr>
                  <w:r>
                    <w:rPr>
                      <w:rFonts w:ascii="Arial CYR" w:hAnsi="Arial CYR" w:cs="Arial CYR"/>
                      <w:sz w:val="20"/>
                      <w:szCs w:val="20"/>
                    </w:rPr>
                    <w:t>12,00</w:t>
                  </w:r>
                </w:p>
              </w:tc>
              <w:tc>
                <w:tcPr>
                  <w:tcW w:w="236" w:type="dxa"/>
                  <w:vAlign w:val="center"/>
                  <w:hideMark/>
                </w:tcPr>
                <w:p w14:paraId="7781A471" w14:textId="77777777" w:rsidR="00DD346D" w:rsidRDefault="00DD346D" w:rsidP="00DD346D">
                  <w:pPr>
                    <w:rPr>
                      <w:sz w:val="20"/>
                      <w:szCs w:val="20"/>
                    </w:rPr>
                  </w:pPr>
                </w:p>
              </w:tc>
            </w:tr>
            <w:tr w:rsidR="00DD346D" w14:paraId="2D6AF5C5"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4DFA9E9A" w14:textId="77777777" w:rsidR="00DD346D" w:rsidRDefault="00DD346D" w:rsidP="00DD346D">
                  <w:pPr>
                    <w:jc w:val="center"/>
                  </w:pPr>
                  <w:r>
                    <w:t>45</w:t>
                  </w:r>
                </w:p>
              </w:tc>
              <w:tc>
                <w:tcPr>
                  <w:tcW w:w="6744" w:type="dxa"/>
                  <w:tcBorders>
                    <w:top w:val="nil"/>
                    <w:left w:val="nil"/>
                    <w:bottom w:val="single" w:sz="4" w:space="0" w:color="auto"/>
                    <w:right w:val="single" w:sz="4" w:space="0" w:color="auto"/>
                  </w:tcBorders>
                  <w:noWrap/>
                  <w:vAlign w:val="bottom"/>
                  <w:hideMark/>
                </w:tcPr>
                <w:p w14:paraId="22A34939" w14:textId="77777777" w:rsidR="00DD346D" w:rsidRDefault="00DD346D" w:rsidP="00DD346D">
                  <w:pPr>
                    <w:jc w:val="right"/>
                    <w:rPr>
                      <w:i/>
                      <w:iCs/>
                    </w:rPr>
                  </w:pPr>
                  <w:r>
                    <w:rPr>
                      <w:i/>
                      <w:iCs/>
                    </w:rPr>
                    <w:t>Крестовина PPR 40мм</w:t>
                  </w:r>
                </w:p>
              </w:tc>
              <w:tc>
                <w:tcPr>
                  <w:tcW w:w="1014" w:type="dxa"/>
                  <w:tcBorders>
                    <w:top w:val="nil"/>
                    <w:left w:val="nil"/>
                    <w:bottom w:val="single" w:sz="4" w:space="0" w:color="auto"/>
                    <w:right w:val="nil"/>
                  </w:tcBorders>
                  <w:noWrap/>
                  <w:vAlign w:val="bottom"/>
                  <w:hideMark/>
                </w:tcPr>
                <w:p w14:paraId="6D3CC9ED" w14:textId="77777777" w:rsidR="00DD346D" w:rsidRDefault="00DD346D" w:rsidP="00DD346D">
                  <w:pPr>
                    <w:jc w:val="center"/>
                  </w:pPr>
                  <w:r>
                    <w:t>шт.</w:t>
                  </w:r>
                </w:p>
              </w:tc>
              <w:tc>
                <w:tcPr>
                  <w:tcW w:w="1199" w:type="dxa"/>
                  <w:tcBorders>
                    <w:top w:val="nil"/>
                    <w:left w:val="single" w:sz="4" w:space="0" w:color="auto"/>
                    <w:bottom w:val="single" w:sz="4" w:space="0" w:color="auto"/>
                    <w:right w:val="single" w:sz="4" w:space="0" w:color="auto"/>
                  </w:tcBorders>
                  <w:noWrap/>
                  <w:vAlign w:val="bottom"/>
                  <w:hideMark/>
                </w:tcPr>
                <w:p w14:paraId="501B681B" w14:textId="77777777" w:rsidR="00DD346D" w:rsidRDefault="00DD346D" w:rsidP="00DD346D">
                  <w:pPr>
                    <w:jc w:val="center"/>
                    <w:rPr>
                      <w:rFonts w:ascii="Arial CYR" w:hAnsi="Arial CYR" w:cs="Arial CYR"/>
                      <w:sz w:val="20"/>
                      <w:szCs w:val="20"/>
                    </w:rPr>
                  </w:pPr>
                  <w:r>
                    <w:rPr>
                      <w:rFonts w:ascii="Arial CYR" w:hAnsi="Arial CYR" w:cs="Arial CYR"/>
                      <w:sz w:val="20"/>
                      <w:szCs w:val="20"/>
                    </w:rPr>
                    <w:t>15,00</w:t>
                  </w:r>
                </w:p>
              </w:tc>
              <w:tc>
                <w:tcPr>
                  <w:tcW w:w="236" w:type="dxa"/>
                  <w:vAlign w:val="center"/>
                  <w:hideMark/>
                </w:tcPr>
                <w:p w14:paraId="4675B9F0" w14:textId="77777777" w:rsidR="00DD346D" w:rsidRDefault="00DD346D" w:rsidP="00DD346D">
                  <w:pPr>
                    <w:rPr>
                      <w:sz w:val="20"/>
                      <w:szCs w:val="20"/>
                    </w:rPr>
                  </w:pPr>
                </w:p>
              </w:tc>
            </w:tr>
            <w:tr w:rsidR="00DD346D" w14:paraId="71386D69"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7B634846" w14:textId="77777777" w:rsidR="00DD346D" w:rsidRDefault="00DD346D" w:rsidP="00DD346D">
                  <w:pPr>
                    <w:jc w:val="center"/>
                  </w:pPr>
                  <w:r>
                    <w:t>46</w:t>
                  </w:r>
                </w:p>
              </w:tc>
              <w:tc>
                <w:tcPr>
                  <w:tcW w:w="6744" w:type="dxa"/>
                  <w:tcBorders>
                    <w:top w:val="nil"/>
                    <w:left w:val="nil"/>
                    <w:bottom w:val="single" w:sz="4" w:space="0" w:color="auto"/>
                    <w:right w:val="single" w:sz="4" w:space="0" w:color="auto"/>
                  </w:tcBorders>
                  <w:noWrap/>
                  <w:vAlign w:val="bottom"/>
                  <w:hideMark/>
                </w:tcPr>
                <w:p w14:paraId="2AD8B119" w14:textId="77777777" w:rsidR="00DD346D" w:rsidRDefault="00DD346D" w:rsidP="00DD346D">
                  <w:pPr>
                    <w:jc w:val="right"/>
                    <w:rPr>
                      <w:i/>
                      <w:iCs/>
                    </w:rPr>
                  </w:pPr>
                  <w:r>
                    <w:rPr>
                      <w:i/>
                      <w:iCs/>
                    </w:rPr>
                    <w:t xml:space="preserve">Угол 45° 20 VTp.759.0.020 </w:t>
                  </w:r>
                  <w:proofErr w:type="spellStart"/>
                  <w:r>
                    <w:rPr>
                      <w:i/>
                      <w:iCs/>
                    </w:rPr>
                    <w:t>Valtec</w:t>
                  </w:r>
                  <w:proofErr w:type="spellEnd"/>
                </w:p>
              </w:tc>
              <w:tc>
                <w:tcPr>
                  <w:tcW w:w="1014" w:type="dxa"/>
                  <w:tcBorders>
                    <w:top w:val="nil"/>
                    <w:left w:val="nil"/>
                    <w:bottom w:val="single" w:sz="4" w:space="0" w:color="auto"/>
                    <w:right w:val="nil"/>
                  </w:tcBorders>
                  <w:noWrap/>
                  <w:vAlign w:val="bottom"/>
                  <w:hideMark/>
                </w:tcPr>
                <w:p w14:paraId="560ED5BC" w14:textId="77777777" w:rsidR="00DD346D" w:rsidRDefault="00DD346D" w:rsidP="00DD346D">
                  <w:pPr>
                    <w:jc w:val="center"/>
                  </w:pPr>
                  <w:r>
                    <w:t>шт.</w:t>
                  </w:r>
                </w:p>
              </w:tc>
              <w:tc>
                <w:tcPr>
                  <w:tcW w:w="1199" w:type="dxa"/>
                  <w:tcBorders>
                    <w:top w:val="nil"/>
                    <w:left w:val="single" w:sz="4" w:space="0" w:color="auto"/>
                    <w:bottom w:val="single" w:sz="4" w:space="0" w:color="auto"/>
                    <w:right w:val="single" w:sz="4" w:space="0" w:color="auto"/>
                  </w:tcBorders>
                  <w:noWrap/>
                  <w:vAlign w:val="bottom"/>
                  <w:hideMark/>
                </w:tcPr>
                <w:p w14:paraId="122A7C58" w14:textId="77777777" w:rsidR="00DD346D" w:rsidRDefault="00DD346D" w:rsidP="00DD346D">
                  <w:pPr>
                    <w:jc w:val="center"/>
                    <w:rPr>
                      <w:rFonts w:ascii="Arial CYR" w:hAnsi="Arial CYR" w:cs="Arial CYR"/>
                      <w:sz w:val="20"/>
                      <w:szCs w:val="20"/>
                    </w:rPr>
                  </w:pPr>
                  <w:r>
                    <w:rPr>
                      <w:rFonts w:ascii="Arial CYR" w:hAnsi="Arial CYR" w:cs="Arial CYR"/>
                      <w:sz w:val="20"/>
                      <w:szCs w:val="20"/>
                    </w:rPr>
                    <w:t>240,00</w:t>
                  </w:r>
                </w:p>
              </w:tc>
              <w:tc>
                <w:tcPr>
                  <w:tcW w:w="236" w:type="dxa"/>
                  <w:vAlign w:val="center"/>
                  <w:hideMark/>
                </w:tcPr>
                <w:p w14:paraId="02F0F6CB" w14:textId="77777777" w:rsidR="00DD346D" w:rsidRDefault="00DD346D" w:rsidP="00DD346D">
                  <w:pPr>
                    <w:rPr>
                      <w:sz w:val="20"/>
                      <w:szCs w:val="20"/>
                    </w:rPr>
                  </w:pPr>
                </w:p>
              </w:tc>
            </w:tr>
            <w:tr w:rsidR="00DD346D" w14:paraId="1B7A7881"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1CCA40AC" w14:textId="77777777" w:rsidR="00DD346D" w:rsidRDefault="00DD346D" w:rsidP="00DD346D">
                  <w:pPr>
                    <w:jc w:val="center"/>
                  </w:pPr>
                  <w:r>
                    <w:t>47</w:t>
                  </w:r>
                </w:p>
              </w:tc>
              <w:tc>
                <w:tcPr>
                  <w:tcW w:w="6744" w:type="dxa"/>
                  <w:tcBorders>
                    <w:top w:val="nil"/>
                    <w:left w:val="nil"/>
                    <w:bottom w:val="single" w:sz="4" w:space="0" w:color="auto"/>
                    <w:right w:val="single" w:sz="4" w:space="0" w:color="auto"/>
                  </w:tcBorders>
                  <w:noWrap/>
                  <w:vAlign w:val="bottom"/>
                  <w:hideMark/>
                </w:tcPr>
                <w:p w14:paraId="161FC3B4" w14:textId="77777777" w:rsidR="00DD346D" w:rsidRDefault="00DD346D" w:rsidP="00DD346D">
                  <w:pPr>
                    <w:jc w:val="right"/>
                    <w:rPr>
                      <w:i/>
                      <w:iCs/>
                    </w:rPr>
                  </w:pPr>
                  <w:r>
                    <w:rPr>
                      <w:i/>
                      <w:iCs/>
                    </w:rPr>
                    <w:t xml:space="preserve">Угол 45° 25 VTp.759.0.025 </w:t>
                  </w:r>
                  <w:proofErr w:type="spellStart"/>
                  <w:r>
                    <w:rPr>
                      <w:i/>
                      <w:iCs/>
                    </w:rPr>
                    <w:t>Valtec</w:t>
                  </w:r>
                  <w:proofErr w:type="spellEnd"/>
                </w:p>
              </w:tc>
              <w:tc>
                <w:tcPr>
                  <w:tcW w:w="1014" w:type="dxa"/>
                  <w:tcBorders>
                    <w:top w:val="nil"/>
                    <w:left w:val="nil"/>
                    <w:bottom w:val="single" w:sz="4" w:space="0" w:color="auto"/>
                    <w:right w:val="nil"/>
                  </w:tcBorders>
                  <w:noWrap/>
                  <w:vAlign w:val="bottom"/>
                  <w:hideMark/>
                </w:tcPr>
                <w:p w14:paraId="5BA3933A" w14:textId="77777777" w:rsidR="00DD346D" w:rsidRDefault="00DD346D" w:rsidP="00DD346D">
                  <w:pPr>
                    <w:jc w:val="center"/>
                  </w:pPr>
                  <w:r>
                    <w:t>шт.</w:t>
                  </w:r>
                </w:p>
              </w:tc>
              <w:tc>
                <w:tcPr>
                  <w:tcW w:w="1199" w:type="dxa"/>
                  <w:tcBorders>
                    <w:top w:val="nil"/>
                    <w:left w:val="single" w:sz="4" w:space="0" w:color="auto"/>
                    <w:bottom w:val="single" w:sz="4" w:space="0" w:color="auto"/>
                    <w:right w:val="single" w:sz="4" w:space="0" w:color="auto"/>
                  </w:tcBorders>
                  <w:noWrap/>
                  <w:vAlign w:val="bottom"/>
                  <w:hideMark/>
                </w:tcPr>
                <w:p w14:paraId="2D53F2CF" w14:textId="77777777" w:rsidR="00DD346D" w:rsidRDefault="00DD346D" w:rsidP="00DD346D">
                  <w:pPr>
                    <w:jc w:val="center"/>
                    <w:rPr>
                      <w:rFonts w:ascii="Arial CYR" w:hAnsi="Arial CYR" w:cs="Arial CYR"/>
                      <w:sz w:val="20"/>
                      <w:szCs w:val="20"/>
                    </w:rPr>
                  </w:pPr>
                  <w:r>
                    <w:rPr>
                      <w:rFonts w:ascii="Arial CYR" w:hAnsi="Arial CYR" w:cs="Arial CYR"/>
                      <w:sz w:val="20"/>
                      <w:szCs w:val="20"/>
                    </w:rPr>
                    <w:t>120,00</w:t>
                  </w:r>
                </w:p>
              </w:tc>
              <w:tc>
                <w:tcPr>
                  <w:tcW w:w="236" w:type="dxa"/>
                  <w:vAlign w:val="center"/>
                  <w:hideMark/>
                </w:tcPr>
                <w:p w14:paraId="0896C7C5" w14:textId="77777777" w:rsidR="00DD346D" w:rsidRDefault="00DD346D" w:rsidP="00DD346D">
                  <w:pPr>
                    <w:rPr>
                      <w:sz w:val="20"/>
                      <w:szCs w:val="20"/>
                    </w:rPr>
                  </w:pPr>
                </w:p>
              </w:tc>
            </w:tr>
            <w:tr w:rsidR="00DD346D" w14:paraId="3951257B"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446DBF96" w14:textId="77777777" w:rsidR="00DD346D" w:rsidRDefault="00DD346D" w:rsidP="00DD346D">
                  <w:pPr>
                    <w:jc w:val="center"/>
                  </w:pPr>
                  <w:r>
                    <w:t>48</w:t>
                  </w:r>
                </w:p>
              </w:tc>
              <w:tc>
                <w:tcPr>
                  <w:tcW w:w="6744" w:type="dxa"/>
                  <w:tcBorders>
                    <w:top w:val="nil"/>
                    <w:left w:val="nil"/>
                    <w:bottom w:val="single" w:sz="4" w:space="0" w:color="auto"/>
                    <w:right w:val="single" w:sz="4" w:space="0" w:color="auto"/>
                  </w:tcBorders>
                  <w:noWrap/>
                  <w:vAlign w:val="bottom"/>
                  <w:hideMark/>
                </w:tcPr>
                <w:p w14:paraId="415BA559" w14:textId="77777777" w:rsidR="00DD346D" w:rsidRDefault="00DD346D" w:rsidP="00DD346D">
                  <w:pPr>
                    <w:jc w:val="right"/>
                    <w:rPr>
                      <w:i/>
                      <w:iCs/>
                    </w:rPr>
                  </w:pPr>
                  <w:r>
                    <w:rPr>
                      <w:i/>
                      <w:iCs/>
                    </w:rPr>
                    <w:t>Угольник 45 PPR 32мм</w:t>
                  </w:r>
                </w:p>
              </w:tc>
              <w:tc>
                <w:tcPr>
                  <w:tcW w:w="1014" w:type="dxa"/>
                  <w:tcBorders>
                    <w:top w:val="nil"/>
                    <w:left w:val="nil"/>
                    <w:bottom w:val="single" w:sz="4" w:space="0" w:color="auto"/>
                    <w:right w:val="nil"/>
                  </w:tcBorders>
                  <w:noWrap/>
                  <w:vAlign w:val="bottom"/>
                  <w:hideMark/>
                </w:tcPr>
                <w:p w14:paraId="73E32896" w14:textId="77777777" w:rsidR="00DD346D" w:rsidRDefault="00DD346D" w:rsidP="00DD346D">
                  <w:pPr>
                    <w:jc w:val="center"/>
                  </w:pPr>
                  <w:r>
                    <w:t>шт.</w:t>
                  </w:r>
                </w:p>
              </w:tc>
              <w:tc>
                <w:tcPr>
                  <w:tcW w:w="1199" w:type="dxa"/>
                  <w:tcBorders>
                    <w:top w:val="nil"/>
                    <w:left w:val="single" w:sz="4" w:space="0" w:color="auto"/>
                    <w:bottom w:val="single" w:sz="4" w:space="0" w:color="auto"/>
                    <w:right w:val="single" w:sz="4" w:space="0" w:color="auto"/>
                  </w:tcBorders>
                  <w:noWrap/>
                  <w:vAlign w:val="bottom"/>
                  <w:hideMark/>
                </w:tcPr>
                <w:p w14:paraId="6C98F9DA" w14:textId="77777777" w:rsidR="00DD346D" w:rsidRDefault="00DD346D" w:rsidP="00DD346D">
                  <w:pPr>
                    <w:jc w:val="center"/>
                    <w:rPr>
                      <w:rFonts w:ascii="Arial CYR" w:hAnsi="Arial CYR" w:cs="Arial CYR"/>
                      <w:sz w:val="20"/>
                      <w:szCs w:val="20"/>
                    </w:rPr>
                  </w:pPr>
                  <w:r>
                    <w:rPr>
                      <w:rFonts w:ascii="Arial CYR" w:hAnsi="Arial CYR" w:cs="Arial CYR"/>
                      <w:sz w:val="20"/>
                      <w:szCs w:val="20"/>
                    </w:rPr>
                    <w:t>120,00</w:t>
                  </w:r>
                </w:p>
              </w:tc>
              <w:tc>
                <w:tcPr>
                  <w:tcW w:w="236" w:type="dxa"/>
                  <w:vAlign w:val="center"/>
                  <w:hideMark/>
                </w:tcPr>
                <w:p w14:paraId="43B607AC" w14:textId="77777777" w:rsidR="00DD346D" w:rsidRDefault="00DD346D" w:rsidP="00DD346D">
                  <w:pPr>
                    <w:rPr>
                      <w:sz w:val="20"/>
                      <w:szCs w:val="20"/>
                    </w:rPr>
                  </w:pPr>
                </w:p>
              </w:tc>
            </w:tr>
            <w:tr w:rsidR="00DD346D" w14:paraId="61123752"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7917AAE9" w14:textId="77777777" w:rsidR="00DD346D" w:rsidRDefault="00DD346D" w:rsidP="00DD346D">
                  <w:pPr>
                    <w:jc w:val="center"/>
                  </w:pPr>
                  <w:r>
                    <w:t>49</w:t>
                  </w:r>
                </w:p>
              </w:tc>
              <w:tc>
                <w:tcPr>
                  <w:tcW w:w="6744" w:type="dxa"/>
                  <w:tcBorders>
                    <w:top w:val="nil"/>
                    <w:left w:val="nil"/>
                    <w:bottom w:val="single" w:sz="4" w:space="0" w:color="auto"/>
                    <w:right w:val="single" w:sz="4" w:space="0" w:color="auto"/>
                  </w:tcBorders>
                  <w:noWrap/>
                  <w:vAlign w:val="bottom"/>
                  <w:hideMark/>
                </w:tcPr>
                <w:p w14:paraId="1C049493" w14:textId="77777777" w:rsidR="00DD346D" w:rsidRDefault="00DD346D" w:rsidP="00DD346D">
                  <w:pPr>
                    <w:jc w:val="right"/>
                    <w:rPr>
                      <w:i/>
                      <w:iCs/>
                    </w:rPr>
                  </w:pPr>
                  <w:r>
                    <w:rPr>
                      <w:i/>
                      <w:iCs/>
                    </w:rPr>
                    <w:t>Угольник 45 PPR 40мм</w:t>
                  </w:r>
                </w:p>
              </w:tc>
              <w:tc>
                <w:tcPr>
                  <w:tcW w:w="1014" w:type="dxa"/>
                  <w:tcBorders>
                    <w:top w:val="nil"/>
                    <w:left w:val="nil"/>
                    <w:bottom w:val="single" w:sz="4" w:space="0" w:color="auto"/>
                    <w:right w:val="nil"/>
                  </w:tcBorders>
                  <w:noWrap/>
                  <w:vAlign w:val="bottom"/>
                  <w:hideMark/>
                </w:tcPr>
                <w:p w14:paraId="76C47C7A" w14:textId="77777777" w:rsidR="00DD346D" w:rsidRDefault="00DD346D" w:rsidP="00DD346D">
                  <w:pPr>
                    <w:jc w:val="center"/>
                  </w:pPr>
                  <w:r>
                    <w:t>шт.</w:t>
                  </w:r>
                </w:p>
              </w:tc>
              <w:tc>
                <w:tcPr>
                  <w:tcW w:w="1199" w:type="dxa"/>
                  <w:tcBorders>
                    <w:top w:val="nil"/>
                    <w:left w:val="single" w:sz="4" w:space="0" w:color="auto"/>
                    <w:bottom w:val="single" w:sz="4" w:space="0" w:color="auto"/>
                    <w:right w:val="single" w:sz="4" w:space="0" w:color="auto"/>
                  </w:tcBorders>
                  <w:noWrap/>
                  <w:vAlign w:val="bottom"/>
                  <w:hideMark/>
                </w:tcPr>
                <w:p w14:paraId="6AE8538C" w14:textId="77777777" w:rsidR="00DD346D" w:rsidRDefault="00DD346D" w:rsidP="00DD346D">
                  <w:pPr>
                    <w:jc w:val="center"/>
                    <w:rPr>
                      <w:rFonts w:ascii="Arial CYR" w:hAnsi="Arial CYR" w:cs="Arial CYR"/>
                      <w:sz w:val="20"/>
                      <w:szCs w:val="20"/>
                    </w:rPr>
                  </w:pPr>
                  <w:r>
                    <w:rPr>
                      <w:rFonts w:ascii="Arial CYR" w:hAnsi="Arial CYR" w:cs="Arial CYR"/>
                      <w:sz w:val="20"/>
                      <w:szCs w:val="20"/>
                    </w:rPr>
                    <w:t>15,00</w:t>
                  </w:r>
                </w:p>
              </w:tc>
              <w:tc>
                <w:tcPr>
                  <w:tcW w:w="236" w:type="dxa"/>
                  <w:vAlign w:val="center"/>
                  <w:hideMark/>
                </w:tcPr>
                <w:p w14:paraId="6DDA0C2E" w14:textId="77777777" w:rsidR="00DD346D" w:rsidRDefault="00DD346D" w:rsidP="00DD346D">
                  <w:pPr>
                    <w:rPr>
                      <w:sz w:val="20"/>
                      <w:szCs w:val="20"/>
                    </w:rPr>
                  </w:pPr>
                </w:p>
              </w:tc>
            </w:tr>
            <w:tr w:rsidR="00DD346D" w14:paraId="6AF1AE4E"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12E13350" w14:textId="77777777" w:rsidR="00DD346D" w:rsidRDefault="00DD346D" w:rsidP="00DD346D">
                  <w:pPr>
                    <w:jc w:val="center"/>
                  </w:pPr>
                  <w:r>
                    <w:t>50</w:t>
                  </w:r>
                </w:p>
              </w:tc>
              <w:tc>
                <w:tcPr>
                  <w:tcW w:w="6744" w:type="dxa"/>
                  <w:tcBorders>
                    <w:top w:val="nil"/>
                    <w:left w:val="nil"/>
                    <w:bottom w:val="single" w:sz="4" w:space="0" w:color="auto"/>
                    <w:right w:val="single" w:sz="4" w:space="0" w:color="auto"/>
                  </w:tcBorders>
                  <w:noWrap/>
                  <w:vAlign w:val="bottom"/>
                  <w:hideMark/>
                </w:tcPr>
                <w:p w14:paraId="647A3477" w14:textId="77777777" w:rsidR="00DD346D" w:rsidRDefault="00DD346D" w:rsidP="00DD346D">
                  <w:pPr>
                    <w:jc w:val="right"/>
                    <w:rPr>
                      <w:i/>
                      <w:iCs/>
                    </w:rPr>
                  </w:pPr>
                  <w:r>
                    <w:rPr>
                      <w:i/>
                      <w:iCs/>
                    </w:rPr>
                    <w:t>Угольник 45 PPR 63мм</w:t>
                  </w:r>
                </w:p>
              </w:tc>
              <w:tc>
                <w:tcPr>
                  <w:tcW w:w="1014" w:type="dxa"/>
                  <w:tcBorders>
                    <w:top w:val="nil"/>
                    <w:left w:val="nil"/>
                    <w:bottom w:val="single" w:sz="4" w:space="0" w:color="auto"/>
                    <w:right w:val="nil"/>
                  </w:tcBorders>
                  <w:noWrap/>
                  <w:vAlign w:val="bottom"/>
                  <w:hideMark/>
                </w:tcPr>
                <w:p w14:paraId="3F3BA01B" w14:textId="77777777" w:rsidR="00DD346D" w:rsidRDefault="00DD346D" w:rsidP="00DD346D">
                  <w:pPr>
                    <w:jc w:val="center"/>
                  </w:pPr>
                  <w:r>
                    <w:t>шт.</w:t>
                  </w:r>
                </w:p>
              </w:tc>
              <w:tc>
                <w:tcPr>
                  <w:tcW w:w="1199" w:type="dxa"/>
                  <w:tcBorders>
                    <w:top w:val="nil"/>
                    <w:left w:val="single" w:sz="4" w:space="0" w:color="auto"/>
                    <w:bottom w:val="single" w:sz="4" w:space="0" w:color="auto"/>
                    <w:right w:val="single" w:sz="4" w:space="0" w:color="auto"/>
                  </w:tcBorders>
                  <w:noWrap/>
                  <w:vAlign w:val="bottom"/>
                  <w:hideMark/>
                </w:tcPr>
                <w:p w14:paraId="6D7A14B5" w14:textId="77777777" w:rsidR="00DD346D" w:rsidRDefault="00DD346D" w:rsidP="00DD346D">
                  <w:pPr>
                    <w:jc w:val="center"/>
                    <w:rPr>
                      <w:rFonts w:ascii="Arial CYR" w:hAnsi="Arial CYR" w:cs="Arial CYR"/>
                      <w:sz w:val="20"/>
                      <w:szCs w:val="20"/>
                    </w:rPr>
                  </w:pPr>
                  <w:r>
                    <w:rPr>
                      <w:rFonts w:ascii="Arial CYR" w:hAnsi="Arial CYR" w:cs="Arial CYR"/>
                      <w:sz w:val="20"/>
                      <w:szCs w:val="20"/>
                    </w:rPr>
                    <w:t>15,00</w:t>
                  </w:r>
                </w:p>
              </w:tc>
              <w:tc>
                <w:tcPr>
                  <w:tcW w:w="236" w:type="dxa"/>
                  <w:vAlign w:val="center"/>
                  <w:hideMark/>
                </w:tcPr>
                <w:p w14:paraId="7F7948FA" w14:textId="77777777" w:rsidR="00DD346D" w:rsidRDefault="00DD346D" w:rsidP="00DD346D">
                  <w:pPr>
                    <w:rPr>
                      <w:sz w:val="20"/>
                      <w:szCs w:val="20"/>
                    </w:rPr>
                  </w:pPr>
                </w:p>
              </w:tc>
            </w:tr>
            <w:tr w:rsidR="00DD346D" w14:paraId="384EA99E"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54B8E08B" w14:textId="77777777" w:rsidR="00DD346D" w:rsidRDefault="00DD346D" w:rsidP="00DD346D">
                  <w:pPr>
                    <w:jc w:val="center"/>
                  </w:pPr>
                  <w:r>
                    <w:t>51</w:t>
                  </w:r>
                </w:p>
              </w:tc>
              <w:tc>
                <w:tcPr>
                  <w:tcW w:w="6744" w:type="dxa"/>
                  <w:tcBorders>
                    <w:top w:val="nil"/>
                    <w:left w:val="nil"/>
                    <w:bottom w:val="single" w:sz="4" w:space="0" w:color="auto"/>
                    <w:right w:val="single" w:sz="4" w:space="0" w:color="auto"/>
                  </w:tcBorders>
                  <w:noWrap/>
                  <w:vAlign w:val="bottom"/>
                  <w:hideMark/>
                </w:tcPr>
                <w:p w14:paraId="538B183A" w14:textId="77777777" w:rsidR="00DD346D" w:rsidRDefault="00DD346D" w:rsidP="00DD346D">
                  <w:pPr>
                    <w:jc w:val="right"/>
                    <w:rPr>
                      <w:i/>
                      <w:iCs/>
                    </w:rPr>
                  </w:pPr>
                  <w:r>
                    <w:rPr>
                      <w:i/>
                      <w:iCs/>
                    </w:rPr>
                    <w:t>Угольник 90 PPR 90мм</w:t>
                  </w:r>
                </w:p>
              </w:tc>
              <w:tc>
                <w:tcPr>
                  <w:tcW w:w="1014" w:type="dxa"/>
                  <w:tcBorders>
                    <w:top w:val="nil"/>
                    <w:left w:val="nil"/>
                    <w:bottom w:val="single" w:sz="4" w:space="0" w:color="auto"/>
                    <w:right w:val="nil"/>
                  </w:tcBorders>
                  <w:noWrap/>
                  <w:vAlign w:val="bottom"/>
                  <w:hideMark/>
                </w:tcPr>
                <w:p w14:paraId="1A2D39D8" w14:textId="77777777" w:rsidR="00DD346D" w:rsidRDefault="00DD346D" w:rsidP="00DD346D">
                  <w:pPr>
                    <w:jc w:val="center"/>
                  </w:pPr>
                  <w:r>
                    <w:t>шт.</w:t>
                  </w:r>
                </w:p>
              </w:tc>
              <w:tc>
                <w:tcPr>
                  <w:tcW w:w="1199" w:type="dxa"/>
                  <w:tcBorders>
                    <w:top w:val="nil"/>
                    <w:left w:val="single" w:sz="4" w:space="0" w:color="auto"/>
                    <w:bottom w:val="single" w:sz="4" w:space="0" w:color="auto"/>
                    <w:right w:val="single" w:sz="4" w:space="0" w:color="auto"/>
                  </w:tcBorders>
                  <w:noWrap/>
                  <w:vAlign w:val="bottom"/>
                  <w:hideMark/>
                </w:tcPr>
                <w:p w14:paraId="5410E5F7" w14:textId="77777777" w:rsidR="00DD346D" w:rsidRDefault="00DD346D" w:rsidP="00DD346D">
                  <w:pPr>
                    <w:jc w:val="center"/>
                    <w:rPr>
                      <w:rFonts w:ascii="Arial CYR" w:hAnsi="Arial CYR" w:cs="Arial CYR"/>
                      <w:sz w:val="20"/>
                      <w:szCs w:val="20"/>
                    </w:rPr>
                  </w:pPr>
                  <w:r>
                    <w:rPr>
                      <w:rFonts w:ascii="Arial CYR" w:hAnsi="Arial CYR" w:cs="Arial CYR"/>
                      <w:sz w:val="20"/>
                      <w:szCs w:val="20"/>
                    </w:rPr>
                    <w:t>15,00</w:t>
                  </w:r>
                </w:p>
              </w:tc>
              <w:tc>
                <w:tcPr>
                  <w:tcW w:w="236" w:type="dxa"/>
                  <w:vAlign w:val="center"/>
                  <w:hideMark/>
                </w:tcPr>
                <w:p w14:paraId="27530E0C" w14:textId="77777777" w:rsidR="00DD346D" w:rsidRDefault="00DD346D" w:rsidP="00DD346D">
                  <w:pPr>
                    <w:rPr>
                      <w:sz w:val="20"/>
                      <w:szCs w:val="20"/>
                    </w:rPr>
                  </w:pPr>
                </w:p>
              </w:tc>
            </w:tr>
            <w:tr w:rsidR="00DD346D" w14:paraId="52D1B2EB"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3CCDE246" w14:textId="77777777" w:rsidR="00DD346D" w:rsidRDefault="00DD346D" w:rsidP="00DD346D">
                  <w:pPr>
                    <w:jc w:val="center"/>
                  </w:pPr>
                  <w:r>
                    <w:lastRenderedPageBreak/>
                    <w:t>52</w:t>
                  </w:r>
                </w:p>
              </w:tc>
              <w:tc>
                <w:tcPr>
                  <w:tcW w:w="6744" w:type="dxa"/>
                  <w:tcBorders>
                    <w:top w:val="nil"/>
                    <w:left w:val="nil"/>
                    <w:bottom w:val="single" w:sz="4" w:space="0" w:color="auto"/>
                    <w:right w:val="single" w:sz="4" w:space="0" w:color="auto"/>
                  </w:tcBorders>
                  <w:noWrap/>
                  <w:vAlign w:val="bottom"/>
                  <w:hideMark/>
                </w:tcPr>
                <w:p w14:paraId="416E6308" w14:textId="77777777" w:rsidR="00DD346D" w:rsidRDefault="00DD346D" w:rsidP="00DD346D">
                  <w:pPr>
                    <w:jc w:val="right"/>
                    <w:rPr>
                      <w:i/>
                      <w:iCs/>
                    </w:rPr>
                  </w:pPr>
                  <w:r>
                    <w:rPr>
                      <w:i/>
                      <w:iCs/>
                    </w:rPr>
                    <w:t>Угольник 90 PPR 63мм</w:t>
                  </w:r>
                </w:p>
              </w:tc>
              <w:tc>
                <w:tcPr>
                  <w:tcW w:w="1014" w:type="dxa"/>
                  <w:tcBorders>
                    <w:top w:val="nil"/>
                    <w:left w:val="nil"/>
                    <w:bottom w:val="single" w:sz="4" w:space="0" w:color="auto"/>
                    <w:right w:val="nil"/>
                  </w:tcBorders>
                  <w:noWrap/>
                  <w:vAlign w:val="bottom"/>
                  <w:hideMark/>
                </w:tcPr>
                <w:p w14:paraId="42DA0E4F" w14:textId="77777777" w:rsidR="00DD346D" w:rsidRDefault="00DD346D" w:rsidP="00DD346D">
                  <w:pPr>
                    <w:jc w:val="center"/>
                  </w:pPr>
                  <w:r>
                    <w:t>шт.</w:t>
                  </w:r>
                </w:p>
              </w:tc>
              <w:tc>
                <w:tcPr>
                  <w:tcW w:w="1199" w:type="dxa"/>
                  <w:tcBorders>
                    <w:top w:val="nil"/>
                    <w:left w:val="single" w:sz="4" w:space="0" w:color="auto"/>
                    <w:bottom w:val="single" w:sz="4" w:space="0" w:color="auto"/>
                    <w:right w:val="single" w:sz="4" w:space="0" w:color="auto"/>
                  </w:tcBorders>
                  <w:noWrap/>
                  <w:vAlign w:val="bottom"/>
                  <w:hideMark/>
                </w:tcPr>
                <w:p w14:paraId="4263D5D3" w14:textId="77777777" w:rsidR="00DD346D" w:rsidRDefault="00DD346D" w:rsidP="00DD346D">
                  <w:pPr>
                    <w:jc w:val="center"/>
                    <w:rPr>
                      <w:rFonts w:ascii="Arial CYR" w:hAnsi="Arial CYR" w:cs="Arial CYR"/>
                      <w:sz w:val="20"/>
                      <w:szCs w:val="20"/>
                    </w:rPr>
                  </w:pPr>
                  <w:r>
                    <w:rPr>
                      <w:rFonts w:ascii="Arial CYR" w:hAnsi="Arial CYR" w:cs="Arial CYR"/>
                      <w:sz w:val="20"/>
                      <w:szCs w:val="20"/>
                    </w:rPr>
                    <w:t>48,00</w:t>
                  </w:r>
                </w:p>
              </w:tc>
              <w:tc>
                <w:tcPr>
                  <w:tcW w:w="236" w:type="dxa"/>
                  <w:vAlign w:val="center"/>
                  <w:hideMark/>
                </w:tcPr>
                <w:p w14:paraId="0B0ED36D" w14:textId="77777777" w:rsidR="00DD346D" w:rsidRDefault="00DD346D" w:rsidP="00DD346D">
                  <w:pPr>
                    <w:rPr>
                      <w:sz w:val="20"/>
                      <w:szCs w:val="20"/>
                    </w:rPr>
                  </w:pPr>
                </w:p>
              </w:tc>
            </w:tr>
            <w:tr w:rsidR="00DD346D" w14:paraId="04502FF9"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51C9D5A9" w14:textId="77777777" w:rsidR="00DD346D" w:rsidRDefault="00DD346D" w:rsidP="00DD346D">
                  <w:pPr>
                    <w:jc w:val="center"/>
                  </w:pPr>
                  <w:r>
                    <w:t>53</w:t>
                  </w:r>
                </w:p>
              </w:tc>
              <w:tc>
                <w:tcPr>
                  <w:tcW w:w="6744" w:type="dxa"/>
                  <w:tcBorders>
                    <w:top w:val="nil"/>
                    <w:left w:val="nil"/>
                    <w:bottom w:val="single" w:sz="4" w:space="0" w:color="auto"/>
                    <w:right w:val="single" w:sz="4" w:space="0" w:color="auto"/>
                  </w:tcBorders>
                  <w:noWrap/>
                  <w:vAlign w:val="bottom"/>
                  <w:hideMark/>
                </w:tcPr>
                <w:p w14:paraId="47168AA3" w14:textId="77777777" w:rsidR="00DD346D" w:rsidRDefault="00DD346D" w:rsidP="00DD346D">
                  <w:pPr>
                    <w:jc w:val="right"/>
                    <w:rPr>
                      <w:i/>
                      <w:iCs/>
                    </w:rPr>
                  </w:pPr>
                  <w:r>
                    <w:rPr>
                      <w:i/>
                      <w:iCs/>
                    </w:rPr>
                    <w:t>Угольник 90 PPR 40мм</w:t>
                  </w:r>
                </w:p>
              </w:tc>
              <w:tc>
                <w:tcPr>
                  <w:tcW w:w="1014" w:type="dxa"/>
                  <w:tcBorders>
                    <w:top w:val="nil"/>
                    <w:left w:val="nil"/>
                    <w:bottom w:val="single" w:sz="4" w:space="0" w:color="auto"/>
                    <w:right w:val="nil"/>
                  </w:tcBorders>
                  <w:noWrap/>
                  <w:vAlign w:val="bottom"/>
                  <w:hideMark/>
                </w:tcPr>
                <w:p w14:paraId="46D16BAD" w14:textId="77777777" w:rsidR="00DD346D" w:rsidRDefault="00DD346D" w:rsidP="00DD346D">
                  <w:pPr>
                    <w:jc w:val="center"/>
                  </w:pPr>
                  <w:r>
                    <w:t>шт.</w:t>
                  </w:r>
                </w:p>
              </w:tc>
              <w:tc>
                <w:tcPr>
                  <w:tcW w:w="1199" w:type="dxa"/>
                  <w:tcBorders>
                    <w:top w:val="nil"/>
                    <w:left w:val="single" w:sz="4" w:space="0" w:color="auto"/>
                    <w:bottom w:val="single" w:sz="4" w:space="0" w:color="auto"/>
                    <w:right w:val="single" w:sz="4" w:space="0" w:color="auto"/>
                  </w:tcBorders>
                  <w:noWrap/>
                  <w:vAlign w:val="bottom"/>
                  <w:hideMark/>
                </w:tcPr>
                <w:p w14:paraId="6B1CAB3B" w14:textId="77777777" w:rsidR="00DD346D" w:rsidRDefault="00DD346D" w:rsidP="00DD346D">
                  <w:pPr>
                    <w:jc w:val="center"/>
                    <w:rPr>
                      <w:rFonts w:ascii="Arial CYR" w:hAnsi="Arial CYR" w:cs="Arial CYR"/>
                      <w:sz w:val="20"/>
                      <w:szCs w:val="20"/>
                    </w:rPr>
                  </w:pPr>
                  <w:r>
                    <w:rPr>
                      <w:rFonts w:ascii="Arial CYR" w:hAnsi="Arial CYR" w:cs="Arial CYR"/>
                      <w:sz w:val="20"/>
                      <w:szCs w:val="20"/>
                    </w:rPr>
                    <w:t>78,00</w:t>
                  </w:r>
                </w:p>
              </w:tc>
              <w:tc>
                <w:tcPr>
                  <w:tcW w:w="236" w:type="dxa"/>
                  <w:vAlign w:val="center"/>
                  <w:hideMark/>
                </w:tcPr>
                <w:p w14:paraId="45E1D90A" w14:textId="77777777" w:rsidR="00DD346D" w:rsidRDefault="00DD346D" w:rsidP="00DD346D">
                  <w:pPr>
                    <w:rPr>
                      <w:sz w:val="20"/>
                      <w:szCs w:val="20"/>
                    </w:rPr>
                  </w:pPr>
                </w:p>
              </w:tc>
            </w:tr>
            <w:tr w:rsidR="00DD346D" w14:paraId="6BE5E526"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134D270C" w14:textId="77777777" w:rsidR="00DD346D" w:rsidRDefault="00DD346D" w:rsidP="00DD346D">
                  <w:pPr>
                    <w:jc w:val="center"/>
                  </w:pPr>
                  <w:r>
                    <w:t>54</w:t>
                  </w:r>
                </w:p>
              </w:tc>
              <w:tc>
                <w:tcPr>
                  <w:tcW w:w="6744" w:type="dxa"/>
                  <w:tcBorders>
                    <w:top w:val="nil"/>
                    <w:left w:val="nil"/>
                    <w:bottom w:val="single" w:sz="4" w:space="0" w:color="auto"/>
                    <w:right w:val="single" w:sz="4" w:space="0" w:color="auto"/>
                  </w:tcBorders>
                  <w:noWrap/>
                  <w:vAlign w:val="bottom"/>
                  <w:hideMark/>
                </w:tcPr>
                <w:p w14:paraId="11DFA4B2" w14:textId="77777777" w:rsidR="00DD346D" w:rsidRDefault="00DD346D" w:rsidP="00DD346D">
                  <w:pPr>
                    <w:jc w:val="right"/>
                    <w:rPr>
                      <w:i/>
                      <w:iCs/>
                    </w:rPr>
                  </w:pPr>
                  <w:r>
                    <w:rPr>
                      <w:i/>
                      <w:iCs/>
                    </w:rPr>
                    <w:t xml:space="preserve">Угол 90° 20 VTp.751.0.020 </w:t>
                  </w:r>
                  <w:proofErr w:type="spellStart"/>
                  <w:r>
                    <w:rPr>
                      <w:i/>
                      <w:iCs/>
                    </w:rPr>
                    <w:t>Valtec</w:t>
                  </w:r>
                  <w:proofErr w:type="spellEnd"/>
                </w:p>
              </w:tc>
              <w:tc>
                <w:tcPr>
                  <w:tcW w:w="1014" w:type="dxa"/>
                  <w:tcBorders>
                    <w:top w:val="nil"/>
                    <w:left w:val="nil"/>
                    <w:bottom w:val="single" w:sz="4" w:space="0" w:color="auto"/>
                    <w:right w:val="nil"/>
                  </w:tcBorders>
                  <w:noWrap/>
                  <w:vAlign w:val="bottom"/>
                  <w:hideMark/>
                </w:tcPr>
                <w:p w14:paraId="4BBDF005" w14:textId="77777777" w:rsidR="00DD346D" w:rsidRDefault="00DD346D" w:rsidP="00DD346D">
                  <w:pPr>
                    <w:jc w:val="center"/>
                  </w:pPr>
                  <w:r>
                    <w:t>шт.</w:t>
                  </w:r>
                </w:p>
              </w:tc>
              <w:tc>
                <w:tcPr>
                  <w:tcW w:w="1199" w:type="dxa"/>
                  <w:tcBorders>
                    <w:top w:val="nil"/>
                    <w:left w:val="single" w:sz="4" w:space="0" w:color="auto"/>
                    <w:bottom w:val="single" w:sz="4" w:space="0" w:color="auto"/>
                    <w:right w:val="single" w:sz="4" w:space="0" w:color="auto"/>
                  </w:tcBorders>
                  <w:noWrap/>
                  <w:vAlign w:val="bottom"/>
                  <w:hideMark/>
                </w:tcPr>
                <w:p w14:paraId="50ADC1DD" w14:textId="77777777" w:rsidR="00DD346D" w:rsidRDefault="00DD346D" w:rsidP="00DD346D">
                  <w:pPr>
                    <w:jc w:val="center"/>
                    <w:rPr>
                      <w:rFonts w:ascii="Arial CYR" w:hAnsi="Arial CYR" w:cs="Arial CYR"/>
                      <w:sz w:val="20"/>
                      <w:szCs w:val="20"/>
                    </w:rPr>
                  </w:pPr>
                  <w:r>
                    <w:rPr>
                      <w:rFonts w:ascii="Arial CYR" w:hAnsi="Arial CYR" w:cs="Arial CYR"/>
                      <w:sz w:val="20"/>
                      <w:szCs w:val="20"/>
                    </w:rPr>
                    <w:t>270,00</w:t>
                  </w:r>
                </w:p>
              </w:tc>
              <w:tc>
                <w:tcPr>
                  <w:tcW w:w="236" w:type="dxa"/>
                  <w:vAlign w:val="center"/>
                  <w:hideMark/>
                </w:tcPr>
                <w:p w14:paraId="34F31127" w14:textId="77777777" w:rsidR="00DD346D" w:rsidRDefault="00DD346D" w:rsidP="00DD346D">
                  <w:pPr>
                    <w:rPr>
                      <w:sz w:val="20"/>
                      <w:szCs w:val="20"/>
                    </w:rPr>
                  </w:pPr>
                </w:p>
              </w:tc>
            </w:tr>
            <w:tr w:rsidR="00DD346D" w14:paraId="61E8A47A"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6D94D6CB" w14:textId="77777777" w:rsidR="00DD346D" w:rsidRDefault="00DD346D" w:rsidP="00DD346D">
                  <w:pPr>
                    <w:jc w:val="center"/>
                  </w:pPr>
                  <w:r>
                    <w:t>55</w:t>
                  </w:r>
                </w:p>
              </w:tc>
              <w:tc>
                <w:tcPr>
                  <w:tcW w:w="6744" w:type="dxa"/>
                  <w:tcBorders>
                    <w:top w:val="nil"/>
                    <w:left w:val="nil"/>
                    <w:bottom w:val="single" w:sz="4" w:space="0" w:color="auto"/>
                    <w:right w:val="single" w:sz="4" w:space="0" w:color="auto"/>
                  </w:tcBorders>
                  <w:noWrap/>
                  <w:vAlign w:val="bottom"/>
                  <w:hideMark/>
                </w:tcPr>
                <w:p w14:paraId="02010A7C" w14:textId="77777777" w:rsidR="00DD346D" w:rsidRDefault="00DD346D" w:rsidP="00DD346D">
                  <w:pPr>
                    <w:jc w:val="right"/>
                    <w:rPr>
                      <w:i/>
                      <w:iCs/>
                    </w:rPr>
                  </w:pPr>
                  <w:r>
                    <w:rPr>
                      <w:i/>
                      <w:iCs/>
                    </w:rPr>
                    <w:t xml:space="preserve">Угол 90° 25 VTp.751.0.025 </w:t>
                  </w:r>
                  <w:proofErr w:type="spellStart"/>
                  <w:r>
                    <w:rPr>
                      <w:i/>
                      <w:iCs/>
                    </w:rPr>
                    <w:t>Valtec</w:t>
                  </w:r>
                  <w:proofErr w:type="spellEnd"/>
                </w:p>
              </w:tc>
              <w:tc>
                <w:tcPr>
                  <w:tcW w:w="1014" w:type="dxa"/>
                  <w:tcBorders>
                    <w:top w:val="nil"/>
                    <w:left w:val="nil"/>
                    <w:bottom w:val="single" w:sz="4" w:space="0" w:color="auto"/>
                    <w:right w:val="nil"/>
                  </w:tcBorders>
                  <w:noWrap/>
                  <w:vAlign w:val="bottom"/>
                  <w:hideMark/>
                </w:tcPr>
                <w:p w14:paraId="7CFBD756" w14:textId="77777777" w:rsidR="00DD346D" w:rsidRDefault="00DD346D" w:rsidP="00DD346D">
                  <w:pPr>
                    <w:jc w:val="center"/>
                  </w:pPr>
                  <w:r>
                    <w:t>шт.</w:t>
                  </w:r>
                </w:p>
              </w:tc>
              <w:tc>
                <w:tcPr>
                  <w:tcW w:w="1199" w:type="dxa"/>
                  <w:tcBorders>
                    <w:top w:val="nil"/>
                    <w:left w:val="single" w:sz="4" w:space="0" w:color="auto"/>
                    <w:bottom w:val="single" w:sz="4" w:space="0" w:color="auto"/>
                    <w:right w:val="single" w:sz="4" w:space="0" w:color="auto"/>
                  </w:tcBorders>
                  <w:noWrap/>
                  <w:vAlign w:val="bottom"/>
                  <w:hideMark/>
                </w:tcPr>
                <w:p w14:paraId="64810976" w14:textId="77777777" w:rsidR="00DD346D" w:rsidRDefault="00DD346D" w:rsidP="00DD346D">
                  <w:pPr>
                    <w:jc w:val="center"/>
                    <w:rPr>
                      <w:rFonts w:ascii="Arial CYR" w:hAnsi="Arial CYR" w:cs="Arial CYR"/>
                      <w:sz w:val="20"/>
                      <w:szCs w:val="20"/>
                    </w:rPr>
                  </w:pPr>
                  <w:r>
                    <w:rPr>
                      <w:rFonts w:ascii="Arial CYR" w:hAnsi="Arial CYR" w:cs="Arial CYR"/>
                      <w:sz w:val="20"/>
                      <w:szCs w:val="20"/>
                    </w:rPr>
                    <w:t>150,00</w:t>
                  </w:r>
                </w:p>
              </w:tc>
              <w:tc>
                <w:tcPr>
                  <w:tcW w:w="236" w:type="dxa"/>
                  <w:vAlign w:val="center"/>
                  <w:hideMark/>
                </w:tcPr>
                <w:p w14:paraId="4554D127" w14:textId="77777777" w:rsidR="00DD346D" w:rsidRDefault="00DD346D" w:rsidP="00DD346D">
                  <w:pPr>
                    <w:rPr>
                      <w:sz w:val="20"/>
                      <w:szCs w:val="20"/>
                    </w:rPr>
                  </w:pPr>
                </w:p>
              </w:tc>
            </w:tr>
            <w:tr w:rsidR="00DD346D" w14:paraId="09B0FAB8"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34FAB7F5" w14:textId="77777777" w:rsidR="00DD346D" w:rsidRDefault="00DD346D" w:rsidP="00DD346D">
                  <w:pPr>
                    <w:jc w:val="center"/>
                  </w:pPr>
                  <w:r>
                    <w:t>56</w:t>
                  </w:r>
                </w:p>
              </w:tc>
              <w:tc>
                <w:tcPr>
                  <w:tcW w:w="6744" w:type="dxa"/>
                  <w:tcBorders>
                    <w:top w:val="nil"/>
                    <w:left w:val="nil"/>
                    <w:bottom w:val="single" w:sz="4" w:space="0" w:color="auto"/>
                    <w:right w:val="single" w:sz="4" w:space="0" w:color="auto"/>
                  </w:tcBorders>
                  <w:noWrap/>
                  <w:vAlign w:val="bottom"/>
                  <w:hideMark/>
                </w:tcPr>
                <w:p w14:paraId="11701177" w14:textId="77777777" w:rsidR="00DD346D" w:rsidRDefault="00DD346D" w:rsidP="00DD346D">
                  <w:pPr>
                    <w:jc w:val="right"/>
                    <w:rPr>
                      <w:i/>
                      <w:iCs/>
                    </w:rPr>
                  </w:pPr>
                  <w:r>
                    <w:rPr>
                      <w:i/>
                      <w:iCs/>
                    </w:rPr>
                    <w:t xml:space="preserve">Угол 90° 32 VTp.751.0.032 </w:t>
                  </w:r>
                  <w:proofErr w:type="spellStart"/>
                  <w:r>
                    <w:rPr>
                      <w:i/>
                      <w:iCs/>
                    </w:rPr>
                    <w:t>Valtec</w:t>
                  </w:r>
                  <w:proofErr w:type="spellEnd"/>
                </w:p>
              </w:tc>
              <w:tc>
                <w:tcPr>
                  <w:tcW w:w="1014" w:type="dxa"/>
                  <w:tcBorders>
                    <w:top w:val="nil"/>
                    <w:left w:val="nil"/>
                    <w:bottom w:val="single" w:sz="4" w:space="0" w:color="auto"/>
                    <w:right w:val="nil"/>
                  </w:tcBorders>
                  <w:noWrap/>
                  <w:vAlign w:val="bottom"/>
                  <w:hideMark/>
                </w:tcPr>
                <w:p w14:paraId="135AC572" w14:textId="77777777" w:rsidR="00DD346D" w:rsidRDefault="00DD346D" w:rsidP="00DD346D">
                  <w:pPr>
                    <w:jc w:val="center"/>
                  </w:pPr>
                  <w:r>
                    <w:t>шт.</w:t>
                  </w:r>
                </w:p>
              </w:tc>
              <w:tc>
                <w:tcPr>
                  <w:tcW w:w="1199" w:type="dxa"/>
                  <w:tcBorders>
                    <w:top w:val="nil"/>
                    <w:left w:val="single" w:sz="4" w:space="0" w:color="auto"/>
                    <w:bottom w:val="single" w:sz="4" w:space="0" w:color="auto"/>
                    <w:right w:val="single" w:sz="4" w:space="0" w:color="auto"/>
                  </w:tcBorders>
                  <w:noWrap/>
                  <w:vAlign w:val="bottom"/>
                  <w:hideMark/>
                </w:tcPr>
                <w:p w14:paraId="1C555745" w14:textId="77777777" w:rsidR="00DD346D" w:rsidRDefault="00DD346D" w:rsidP="00DD346D">
                  <w:pPr>
                    <w:jc w:val="center"/>
                    <w:rPr>
                      <w:rFonts w:ascii="Arial CYR" w:hAnsi="Arial CYR" w:cs="Arial CYR"/>
                      <w:sz w:val="20"/>
                      <w:szCs w:val="20"/>
                    </w:rPr>
                  </w:pPr>
                  <w:r>
                    <w:rPr>
                      <w:rFonts w:ascii="Arial CYR" w:hAnsi="Arial CYR" w:cs="Arial CYR"/>
                      <w:sz w:val="20"/>
                      <w:szCs w:val="20"/>
                    </w:rPr>
                    <w:t>67,50</w:t>
                  </w:r>
                </w:p>
              </w:tc>
              <w:tc>
                <w:tcPr>
                  <w:tcW w:w="236" w:type="dxa"/>
                  <w:vAlign w:val="center"/>
                  <w:hideMark/>
                </w:tcPr>
                <w:p w14:paraId="1101B608" w14:textId="77777777" w:rsidR="00DD346D" w:rsidRDefault="00DD346D" w:rsidP="00DD346D">
                  <w:pPr>
                    <w:rPr>
                      <w:sz w:val="20"/>
                      <w:szCs w:val="20"/>
                    </w:rPr>
                  </w:pPr>
                </w:p>
              </w:tc>
            </w:tr>
            <w:tr w:rsidR="00DD346D" w14:paraId="4B2141E4"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658F25F4" w14:textId="77777777" w:rsidR="00DD346D" w:rsidRDefault="00DD346D" w:rsidP="00DD346D">
                  <w:pPr>
                    <w:jc w:val="center"/>
                  </w:pPr>
                  <w:r>
                    <w:t>57</w:t>
                  </w:r>
                </w:p>
              </w:tc>
              <w:tc>
                <w:tcPr>
                  <w:tcW w:w="6744" w:type="dxa"/>
                  <w:tcBorders>
                    <w:top w:val="nil"/>
                    <w:left w:val="nil"/>
                    <w:bottom w:val="single" w:sz="4" w:space="0" w:color="auto"/>
                    <w:right w:val="single" w:sz="4" w:space="0" w:color="auto"/>
                  </w:tcBorders>
                  <w:noWrap/>
                  <w:vAlign w:val="bottom"/>
                  <w:hideMark/>
                </w:tcPr>
                <w:p w14:paraId="3FAFFBED" w14:textId="77777777" w:rsidR="00DD346D" w:rsidRDefault="00DD346D" w:rsidP="00DD346D">
                  <w:pPr>
                    <w:jc w:val="right"/>
                    <w:rPr>
                      <w:i/>
                      <w:iCs/>
                    </w:rPr>
                  </w:pPr>
                  <w:r>
                    <w:rPr>
                      <w:i/>
                      <w:iCs/>
                    </w:rPr>
                    <w:t>Заглушка PPR 32мм</w:t>
                  </w:r>
                </w:p>
              </w:tc>
              <w:tc>
                <w:tcPr>
                  <w:tcW w:w="1014" w:type="dxa"/>
                  <w:tcBorders>
                    <w:top w:val="nil"/>
                    <w:left w:val="nil"/>
                    <w:bottom w:val="single" w:sz="4" w:space="0" w:color="auto"/>
                    <w:right w:val="nil"/>
                  </w:tcBorders>
                  <w:noWrap/>
                  <w:vAlign w:val="bottom"/>
                  <w:hideMark/>
                </w:tcPr>
                <w:p w14:paraId="5D60775B" w14:textId="77777777" w:rsidR="00DD346D" w:rsidRDefault="00DD346D" w:rsidP="00DD346D">
                  <w:pPr>
                    <w:jc w:val="center"/>
                  </w:pPr>
                  <w:r>
                    <w:t>шт.</w:t>
                  </w:r>
                </w:p>
              </w:tc>
              <w:tc>
                <w:tcPr>
                  <w:tcW w:w="1199" w:type="dxa"/>
                  <w:tcBorders>
                    <w:top w:val="nil"/>
                    <w:left w:val="single" w:sz="4" w:space="0" w:color="auto"/>
                    <w:bottom w:val="single" w:sz="4" w:space="0" w:color="auto"/>
                    <w:right w:val="single" w:sz="4" w:space="0" w:color="auto"/>
                  </w:tcBorders>
                  <w:noWrap/>
                  <w:vAlign w:val="bottom"/>
                  <w:hideMark/>
                </w:tcPr>
                <w:p w14:paraId="58CFCA1B" w14:textId="77777777" w:rsidR="00DD346D" w:rsidRDefault="00DD346D" w:rsidP="00DD346D">
                  <w:pPr>
                    <w:jc w:val="center"/>
                    <w:rPr>
                      <w:rFonts w:ascii="Arial CYR" w:hAnsi="Arial CYR" w:cs="Arial CYR"/>
                      <w:sz w:val="20"/>
                      <w:szCs w:val="20"/>
                    </w:rPr>
                  </w:pPr>
                  <w:r>
                    <w:rPr>
                      <w:rFonts w:ascii="Arial CYR" w:hAnsi="Arial CYR" w:cs="Arial CYR"/>
                      <w:sz w:val="20"/>
                      <w:szCs w:val="20"/>
                    </w:rPr>
                    <w:t>72,00</w:t>
                  </w:r>
                </w:p>
              </w:tc>
              <w:tc>
                <w:tcPr>
                  <w:tcW w:w="236" w:type="dxa"/>
                  <w:vAlign w:val="center"/>
                  <w:hideMark/>
                </w:tcPr>
                <w:p w14:paraId="368944CD" w14:textId="77777777" w:rsidR="00DD346D" w:rsidRDefault="00DD346D" w:rsidP="00DD346D">
                  <w:pPr>
                    <w:rPr>
                      <w:sz w:val="20"/>
                      <w:szCs w:val="20"/>
                    </w:rPr>
                  </w:pPr>
                </w:p>
              </w:tc>
            </w:tr>
            <w:tr w:rsidR="00DD346D" w14:paraId="634206D5"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55E9A45D" w14:textId="77777777" w:rsidR="00DD346D" w:rsidRDefault="00DD346D" w:rsidP="00DD346D">
                  <w:pPr>
                    <w:jc w:val="center"/>
                  </w:pPr>
                  <w:r>
                    <w:t>58</w:t>
                  </w:r>
                </w:p>
              </w:tc>
              <w:tc>
                <w:tcPr>
                  <w:tcW w:w="6744" w:type="dxa"/>
                  <w:tcBorders>
                    <w:top w:val="nil"/>
                    <w:left w:val="nil"/>
                    <w:bottom w:val="single" w:sz="4" w:space="0" w:color="auto"/>
                    <w:right w:val="single" w:sz="4" w:space="0" w:color="auto"/>
                  </w:tcBorders>
                  <w:noWrap/>
                  <w:vAlign w:val="bottom"/>
                  <w:hideMark/>
                </w:tcPr>
                <w:p w14:paraId="7F536A22" w14:textId="77777777" w:rsidR="00DD346D" w:rsidRDefault="00DD346D" w:rsidP="00DD346D">
                  <w:pPr>
                    <w:jc w:val="right"/>
                    <w:rPr>
                      <w:i/>
                      <w:iCs/>
                    </w:rPr>
                  </w:pPr>
                  <w:r>
                    <w:rPr>
                      <w:i/>
                      <w:iCs/>
                    </w:rPr>
                    <w:t xml:space="preserve">Заглушка 20 VTp.790.0.020 </w:t>
                  </w:r>
                  <w:proofErr w:type="spellStart"/>
                  <w:r>
                    <w:rPr>
                      <w:i/>
                      <w:iCs/>
                    </w:rPr>
                    <w:t>Valtec</w:t>
                  </w:r>
                  <w:proofErr w:type="spellEnd"/>
                </w:p>
              </w:tc>
              <w:tc>
                <w:tcPr>
                  <w:tcW w:w="1014" w:type="dxa"/>
                  <w:tcBorders>
                    <w:top w:val="nil"/>
                    <w:left w:val="nil"/>
                    <w:bottom w:val="single" w:sz="4" w:space="0" w:color="auto"/>
                    <w:right w:val="nil"/>
                  </w:tcBorders>
                  <w:noWrap/>
                  <w:vAlign w:val="bottom"/>
                  <w:hideMark/>
                </w:tcPr>
                <w:p w14:paraId="3E1B9F33" w14:textId="77777777" w:rsidR="00DD346D" w:rsidRDefault="00DD346D" w:rsidP="00DD346D">
                  <w:pPr>
                    <w:jc w:val="center"/>
                  </w:pPr>
                  <w:r>
                    <w:t>шт.</w:t>
                  </w:r>
                </w:p>
              </w:tc>
              <w:tc>
                <w:tcPr>
                  <w:tcW w:w="1199" w:type="dxa"/>
                  <w:tcBorders>
                    <w:top w:val="nil"/>
                    <w:left w:val="single" w:sz="4" w:space="0" w:color="auto"/>
                    <w:bottom w:val="single" w:sz="4" w:space="0" w:color="auto"/>
                    <w:right w:val="single" w:sz="4" w:space="0" w:color="auto"/>
                  </w:tcBorders>
                  <w:noWrap/>
                  <w:vAlign w:val="bottom"/>
                  <w:hideMark/>
                </w:tcPr>
                <w:p w14:paraId="44B74351" w14:textId="77777777" w:rsidR="00DD346D" w:rsidRDefault="00DD346D" w:rsidP="00DD346D">
                  <w:pPr>
                    <w:jc w:val="center"/>
                    <w:rPr>
                      <w:rFonts w:ascii="Arial CYR" w:hAnsi="Arial CYR" w:cs="Arial CYR"/>
                      <w:sz w:val="20"/>
                      <w:szCs w:val="20"/>
                    </w:rPr>
                  </w:pPr>
                  <w:r>
                    <w:rPr>
                      <w:rFonts w:ascii="Arial CYR" w:hAnsi="Arial CYR" w:cs="Arial CYR"/>
                      <w:sz w:val="20"/>
                      <w:szCs w:val="20"/>
                    </w:rPr>
                    <w:t>72,00</w:t>
                  </w:r>
                </w:p>
              </w:tc>
              <w:tc>
                <w:tcPr>
                  <w:tcW w:w="236" w:type="dxa"/>
                  <w:vAlign w:val="center"/>
                  <w:hideMark/>
                </w:tcPr>
                <w:p w14:paraId="459E4175" w14:textId="77777777" w:rsidR="00DD346D" w:rsidRDefault="00DD346D" w:rsidP="00DD346D">
                  <w:pPr>
                    <w:rPr>
                      <w:sz w:val="20"/>
                      <w:szCs w:val="20"/>
                    </w:rPr>
                  </w:pPr>
                </w:p>
              </w:tc>
            </w:tr>
            <w:tr w:rsidR="00DD346D" w14:paraId="5CDBD77D" w14:textId="77777777" w:rsidTr="00CB715F">
              <w:trPr>
                <w:trHeight w:val="308"/>
              </w:trPr>
              <w:tc>
                <w:tcPr>
                  <w:tcW w:w="551" w:type="dxa"/>
                  <w:tcBorders>
                    <w:top w:val="nil"/>
                    <w:left w:val="single" w:sz="8" w:space="0" w:color="auto"/>
                    <w:bottom w:val="single" w:sz="4" w:space="0" w:color="auto"/>
                    <w:right w:val="single" w:sz="4" w:space="0" w:color="auto"/>
                  </w:tcBorders>
                  <w:vAlign w:val="center"/>
                  <w:hideMark/>
                </w:tcPr>
                <w:p w14:paraId="770D17B4" w14:textId="77777777" w:rsidR="00DD346D" w:rsidRDefault="00DD346D" w:rsidP="00DD346D">
                  <w:pPr>
                    <w:jc w:val="center"/>
                  </w:pPr>
                  <w:r>
                    <w:t>59</w:t>
                  </w:r>
                </w:p>
              </w:tc>
              <w:tc>
                <w:tcPr>
                  <w:tcW w:w="6744" w:type="dxa"/>
                  <w:tcBorders>
                    <w:top w:val="nil"/>
                    <w:left w:val="nil"/>
                    <w:bottom w:val="single" w:sz="4" w:space="0" w:color="auto"/>
                    <w:right w:val="single" w:sz="4" w:space="0" w:color="auto"/>
                  </w:tcBorders>
                  <w:vAlign w:val="center"/>
                  <w:hideMark/>
                </w:tcPr>
                <w:p w14:paraId="4C535E09" w14:textId="77777777" w:rsidR="00DD346D" w:rsidRDefault="00DD346D" w:rsidP="00DD346D">
                  <w:pPr>
                    <w:rPr>
                      <w:i/>
                      <w:iCs/>
                    </w:rPr>
                  </w:pPr>
                  <w:r>
                    <w:rPr>
                      <w:i/>
                      <w:iCs/>
                    </w:rPr>
                    <w:t xml:space="preserve">STOUT SAC-0020-Комплекты Хомут для труб, комплект: </w:t>
                  </w:r>
                  <w:proofErr w:type="spellStart"/>
                  <w:r>
                    <w:rPr>
                      <w:i/>
                      <w:iCs/>
                    </w:rPr>
                    <w:t>хомут+шпилька</w:t>
                  </w:r>
                  <w:proofErr w:type="spellEnd"/>
                  <w:r>
                    <w:rPr>
                      <w:i/>
                      <w:iCs/>
                    </w:rPr>
                    <w:t xml:space="preserve"> шуруп +дюбель пластиковый 3 (87-94)</w:t>
                  </w:r>
                </w:p>
              </w:tc>
              <w:tc>
                <w:tcPr>
                  <w:tcW w:w="1014" w:type="dxa"/>
                  <w:tcBorders>
                    <w:top w:val="nil"/>
                    <w:left w:val="nil"/>
                    <w:bottom w:val="single" w:sz="4" w:space="0" w:color="auto"/>
                    <w:right w:val="nil"/>
                  </w:tcBorders>
                  <w:vAlign w:val="center"/>
                  <w:hideMark/>
                </w:tcPr>
                <w:p w14:paraId="354B4CAC" w14:textId="77777777" w:rsidR="00DD346D" w:rsidRDefault="00DD346D" w:rsidP="00DD346D">
                  <w:pPr>
                    <w:jc w:val="center"/>
                  </w:pPr>
                  <w:r>
                    <w:t>шт.</w:t>
                  </w:r>
                </w:p>
              </w:tc>
              <w:tc>
                <w:tcPr>
                  <w:tcW w:w="1199" w:type="dxa"/>
                  <w:tcBorders>
                    <w:top w:val="nil"/>
                    <w:left w:val="single" w:sz="4" w:space="0" w:color="auto"/>
                    <w:bottom w:val="single" w:sz="4" w:space="0" w:color="auto"/>
                    <w:right w:val="single" w:sz="4" w:space="0" w:color="auto"/>
                  </w:tcBorders>
                  <w:vAlign w:val="center"/>
                  <w:hideMark/>
                </w:tcPr>
                <w:p w14:paraId="24C92E50" w14:textId="77777777" w:rsidR="00DD346D" w:rsidRDefault="00DD346D" w:rsidP="00DD346D">
                  <w:pPr>
                    <w:jc w:val="center"/>
                    <w:rPr>
                      <w:rFonts w:ascii="Arial CYR" w:hAnsi="Arial CYR" w:cs="Arial CYR"/>
                      <w:sz w:val="20"/>
                      <w:szCs w:val="20"/>
                    </w:rPr>
                  </w:pPr>
                  <w:r>
                    <w:rPr>
                      <w:rFonts w:ascii="Arial CYR" w:hAnsi="Arial CYR" w:cs="Arial CYR"/>
                      <w:sz w:val="20"/>
                      <w:szCs w:val="20"/>
                    </w:rPr>
                    <w:t>30,00</w:t>
                  </w:r>
                </w:p>
              </w:tc>
              <w:tc>
                <w:tcPr>
                  <w:tcW w:w="236" w:type="dxa"/>
                  <w:vAlign w:val="center"/>
                  <w:hideMark/>
                </w:tcPr>
                <w:p w14:paraId="55028602" w14:textId="77777777" w:rsidR="00DD346D" w:rsidRDefault="00DD346D" w:rsidP="00DD346D">
                  <w:pPr>
                    <w:rPr>
                      <w:sz w:val="20"/>
                      <w:szCs w:val="20"/>
                    </w:rPr>
                  </w:pPr>
                </w:p>
              </w:tc>
            </w:tr>
            <w:tr w:rsidR="00DD346D" w14:paraId="157EE06F" w14:textId="77777777" w:rsidTr="00CB715F">
              <w:trPr>
                <w:trHeight w:val="308"/>
              </w:trPr>
              <w:tc>
                <w:tcPr>
                  <w:tcW w:w="551" w:type="dxa"/>
                  <w:tcBorders>
                    <w:top w:val="nil"/>
                    <w:left w:val="single" w:sz="8" w:space="0" w:color="auto"/>
                    <w:bottom w:val="single" w:sz="4" w:space="0" w:color="auto"/>
                    <w:right w:val="single" w:sz="4" w:space="0" w:color="auto"/>
                  </w:tcBorders>
                  <w:vAlign w:val="center"/>
                  <w:hideMark/>
                </w:tcPr>
                <w:p w14:paraId="78E6AB4D" w14:textId="77777777" w:rsidR="00DD346D" w:rsidRDefault="00DD346D" w:rsidP="00DD346D">
                  <w:pPr>
                    <w:jc w:val="center"/>
                  </w:pPr>
                  <w:r>
                    <w:t>60</w:t>
                  </w:r>
                </w:p>
              </w:tc>
              <w:tc>
                <w:tcPr>
                  <w:tcW w:w="6744" w:type="dxa"/>
                  <w:tcBorders>
                    <w:top w:val="nil"/>
                    <w:left w:val="nil"/>
                    <w:bottom w:val="single" w:sz="4" w:space="0" w:color="auto"/>
                    <w:right w:val="single" w:sz="4" w:space="0" w:color="auto"/>
                  </w:tcBorders>
                  <w:vAlign w:val="center"/>
                  <w:hideMark/>
                </w:tcPr>
                <w:p w14:paraId="4446A175" w14:textId="77777777" w:rsidR="00DD346D" w:rsidRDefault="00DD346D" w:rsidP="00DD346D">
                  <w:pPr>
                    <w:rPr>
                      <w:i/>
                      <w:iCs/>
                    </w:rPr>
                  </w:pPr>
                  <w:r>
                    <w:rPr>
                      <w:i/>
                      <w:iCs/>
                    </w:rPr>
                    <w:t xml:space="preserve">STOUT SAC-0020-Комплекты Хомут для труб, комплект: </w:t>
                  </w:r>
                  <w:proofErr w:type="spellStart"/>
                  <w:r>
                    <w:rPr>
                      <w:i/>
                      <w:iCs/>
                    </w:rPr>
                    <w:t>хомут+шпилька</w:t>
                  </w:r>
                  <w:proofErr w:type="spellEnd"/>
                  <w:r>
                    <w:rPr>
                      <w:i/>
                      <w:iCs/>
                    </w:rPr>
                    <w:t xml:space="preserve"> шуруп +дюбель пластиковый 2 (59-65)</w:t>
                  </w:r>
                </w:p>
              </w:tc>
              <w:tc>
                <w:tcPr>
                  <w:tcW w:w="1014" w:type="dxa"/>
                  <w:tcBorders>
                    <w:top w:val="nil"/>
                    <w:left w:val="nil"/>
                    <w:bottom w:val="single" w:sz="4" w:space="0" w:color="auto"/>
                    <w:right w:val="nil"/>
                  </w:tcBorders>
                  <w:vAlign w:val="center"/>
                  <w:hideMark/>
                </w:tcPr>
                <w:p w14:paraId="64ACE257" w14:textId="77777777" w:rsidR="00DD346D" w:rsidRDefault="00DD346D" w:rsidP="00DD346D">
                  <w:pPr>
                    <w:jc w:val="center"/>
                  </w:pPr>
                  <w:r>
                    <w:t>шт.</w:t>
                  </w:r>
                </w:p>
              </w:tc>
              <w:tc>
                <w:tcPr>
                  <w:tcW w:w="1199" w:type="dxa"/>
                  <w:tcBorders>
                    <w:top w:val="nil"/>
                    <w:left w:val="single" w:sz="4" w:space="0" w:color="auto"/>
                    <w:bottom w:val="single" w:sz="4" w:space="0" w:color="auto"/>
                    <w:right w:val="single" w:sz="4" w:space="0" w:color="auto"/>
                  </w:tcBorders>
                  <w:vAlign w:val="center"/>
                  <w:hideMark/>
                </w:tcPr>
                <w:p w14:paraId="5773FF77" w14:textId="77777777" w:rsidR="00DD346D" w:rsidRDefault="00DD346D" w:rsidP="00DD346D">
                  <w:pPr>
                    <w:jc w:val="center"/>
                    <w:rPr>
                      <w:rFonts w:ascii="Arial CYR" w:hAnsi="Arial CYR" w:cs="Arial CYR"/>
                      <w:sz w:val="20"/>
                      <w:szCs w:val="20"/>
                    </w:rPr>
                  </w:pPr>
                  <w:r>
                    <w:rPr>
                      <w:rFonts w:ascii="Arial CYR" w:hAnsi="Arial CYR" w:cs="Arial CYR"/>
                      <w:sz w:val="20"/>
                      <w:szCs w:val="20"/>
                    </w:rPr>
                    <w:t>57,00</w:t>
                  </w:r>
                </w:p>
              </w:tc>
              <w:tc>
                <w:tcPr>
                  <w:tcW w:w="236" w:type="dxa"/>
                  <w:vAlign w:val="center"/>
                  <w:hideMark/>
                </w:tcPr>
                <w:p w14:paraId="181C6C99" w14:textId="77777777" w:rsidR="00DD346D" w:rsidRDefault="00DD346D" w:rsidP="00DD346D">
                  <w:pPr>
                    <w:rPr>
                      <w:sz w:val="20"/>
                      <w:szCs w:val="20"/>
                    </w:rPr>
                  </w:pPr>
                </w:p>
              </w:tc>
            </w:tr>
            <w:tr w:rsidR="00DD346D" w14:paraId="3689FF8D" w14:textId="77777777" w:rsidTr="00CB715F">
              <w:trPr>
                <w:trHeight w:val="615"/>
              </w:trPr>
              <w:tc>
                <w:tcPr>
                  <w:tcW w:w="551" w:type="dxa"/>
                  <w:tcBorders>
                    <w:top w:val="nil"/>
                    <w:left w:val="single" w:sz="8" w:space="0" w:color="auto"/>
                    <w:bottom w:val="single" w:sz="4" w:space="0" w:color="auto"/>
                    <w:right w:val="single" w:sz="4" w:space="0" w:color="auto"/>
                  </w:tcBorders>
                  <w:vAlign w:val="center"/>
                  <w:hideMark/>
                </w:tcPr>
                <w:p w14:paraId="3F74B44D" w14:textId="77777777" w:rsidR="00DD346D" w:rsidRDefault="00DD346D" w:rsidP="00DD346D">
                  <w:pPr>
                    <w:jc w:val="center"/>
                  </w:pPr>
                  <w:r>
                    <w:t>61</w:t>
                  </w:r>
                </w:p>
              </w:tc>
              <w:tc>
                <w:tcPr>
                  <w:tcW w:w="6744" w:type="dxa"/>
                  <w:tcBorders>
                    <w:top w:val="nil"/>
                    <w:left w:val="nil"/>
                    <w:bottom w:val="single" w:sz="4" w:space="0" w:color="auto"/>
                    <w:right w:val="single" w:sz="4" w:space="0" w:color="auto"/>
                  </w:tcBorders>
                  <w:vAlign w:val="center"/>
                  <w:hideMark/>
                </w:tcPr>
                <w:p w14:paraId="7B35CDBA" w14:textId="77777777" w:rsidR="00DD346D" w:rsidRDefault="00DD346D" w:rsidP="00DD346D">
                  <w:pPr>
                    <w:rPr>
                      <w:i/>
                      <w:iCs/>
                    </w:rPr>
                  </w:pPr>
                  <w:r>
                    <w:rPr>
                      <w:i/>
                      <w:iCs/>
                    </w:rPr>
                    <w:t xml:space="preserve">STOUT SAC-0020-Комплекты Хомут для труб, комплект: </w:t>
                  </w:r>
                  <w:proofErr w:type="spellStart"/>
                  <w:r>
                    <w:rPr>
                      <w:i/>
                      <w:iCs/>
                    </w:rPr>
                    <w:t>хомут+шпилька</w:t>
                  </w:r>
                  <w:proofErr w:type="spellEnd"/>
                  <w:r>
                    <w:rPr>
                      <w:i/>
                      <w:iCs/>
                    </w:rPr>
                    <w:t xml:space="preserve"> шуруп +дюбель пластиковый 1 1/4 (40-45)</w:t>
                  </w:r>
                </w:p>
              </w:tc>
              <w:tc>
                <w:tcPr>
                  <w:tcW w:w="1014" w:type="dxa"/>
                  <w:tcBorders>
                    <w:top w:val="nil"/>
                    <w:left w:val="nil"/>
                    <w:bottom w:val="single" w:sz="4" w:space="0" w:color="auto"/>
                    <w:right w:val="nil"/>
                  </w:tcBorders>
                  <w:vAlign w:val="center"/>
                  <w:hideMark/>
                </w:tcPr>
                <w:p w14:paraId="5A225E04" w14:textId="77777777" w:rsidR="00DD346D" w:rsidRDefault="00DD346D" w:rsidP="00DD346D">
                  <w:pPr>
                    <w:jc w:val="center"/>
                  </w:pPr>
                  <w:r>
                    <w:t>шт.</w:t>
                  </w:r>
                </w:p>
              </w:tc>
              <w:tc>
                <w:tcPr>
                  <w:tcW w:w="1199" w:type="dxa"/>
                  <w:tcBorders>
                    <w:top w:val="nil"/>
                    <w:left w:val="single" w:sz="4" w:space="0" w:color="auto"/>
                    <w:bottom w:val="single" w:sz="4" w:space="0" w:color="auto"/>
                    <w:right w:val="single" w:sz="4" w:space="0" w:color="auto"/>
                  </w:tcBorders>
                  <w:vAlign w:val="center"/>
                  <w:hideMark/>
                </w:tcPr>
                <w:p w14:paraId="737DAC9F" w14:textId="77777777" w:rsidR="00DD346D" w:rsidRDefault="00DD346D" w:rsidP="00DD346D">
                  <w:pPr>
                    <w:jc w:val="center"/>
                    <w:rPr>
                      <w:rFonts w:ascii="Arial CYR" w:hAnsi="Arial CYR" w:cs="Arial CYR"/>
                      <w:sz w:val="20"/>
                      <w:szCs w:val="20"/>
                    </w:rPr>
                  </w:pPr>
                  <w:r>
                    <w:rPr>
                      <w:rFonts w:ascii="Arial CYR" w:hAnsi="Arial CYR" w:cs="Arial CYR"/>
                      <w:sz w:val="20"/>
                      <w:szCs w:val="20"/>
                    </w:rPr>
                    <w:t>60,00</w:t>
                  </w:r>
                </w:p>
              </w:tc>
              <w:tc>
                <w:tcPr>
                  <w:tcW w:w="236" w:type="dxa"/>
                  <w:vAlign w:val="center"/>
                  <w:hideMark/>
                </w:tcPr>
                <w:p w14:paraId="3754428D" w14:textId="77777777" w:rsidR="00DD346D" w:rsidRDefault="00DD346D" w:rsidP="00DD346D">
                  <w:pPr>
                    <w:rPr>
                      <w:sz w:val="20"/>
                      <w:szCs w:val="20"/>
                    </w:rPr>
                  </w:pPr>
                </w:p>
              </w:tc>
            </w:tr>
            <w:tr w:rsidR="00DD346D" w14:paraId="77120C94" w14:textId="77777777" w:rsidTr="00CB715F">
              <w:trPr>
                <w:trHeight w:val="308"/>
              </w:trPr>
              <w:tc>
                <w:tcPr>
                  <w:tcW w:w="551" w:type="dxa"/>
                  <w:tcBorders>
                    <w:top w:val="nil"/>
                    <w:left w:val="single" w:sz="8" w:space="0" w:color="auto"/>
                    <w:bottom w:val="single" w:sz="4" w:space="0" w:color="auto"/>
                    <w:right w:val="single" w:sz="4" w:space="0" w:color="auto"/>
                  </w:tcBorders>
                  <w:vAlign w:val="center"/>
                  <w:hideMark/>
                </w:tcPr>
                <w:p w14:paraId="671DA660" w14:textId="77777777" w:rsidR="00DD346D" w:rsidRDefault="00DD346D" w:rsidP="00DD346D">
                  <w:pPr>
                    <w:jc w:val="center"/>
                  </w:pPr>
                  <w:r>
                    <w:t>62</w:t>
                  </w:r>
                </w:p>
              </w:tc>
              <w:tc>
                <w:tcPr>
                  <w:tcW w:w="6744" w:type="dxa"/>
                  <w:tcBorders>
                    <w:top w:val="nil"/>
                    <w:left w:val="nil"/>
                    <w:bottom w:val="single" w:sz="4" w:space="0" w:color="auto"/>
                    <w:right w:val="single" w:sz="4" w:space="0" w:color="auto"/>
                  </w:tcBorders>
                  <w:vAlign w:val="center"/>
                  <w:hideMark/>
                </w:tcPr>
                <w:p w14:paraId="7784AF20" w14:textId="77777777" w:rsidR="00DD346D" w:rsidRDefault="00DD346D" w:rsidP="00DD346D">
                  <w:pPr>
                    <w:rPr>
                      <w:i/>
                      <w:iCs/>
                    </w:rPr>
                  </w:pPr>
                  <w:r>
                    <w:rPr>
                      <w:i/>
                      <w:iCs/>
                    </w:rPr>
                    <w:t xml:space="preserve">STOUT SAC-0020-Комплекты Хомут для труб, комплект: </w:t>
                  </w:r>
                  <w:proofErr w:type="spellStart"/>
                  <w:r>
                    <w:rPr>
                      <w:i/>
                      <w:iCs/>
                    </w:rPr>
                    <w:t>хомут+шпилька</w:t>
                  </w:r>
                  <w:proofErr w:type="spellEnd"/>
                  <w:r>
                    <w:rPr>
                      <w:i/>
                      <w:iCs/>
                    </w:rPr>
                    <w:t xml:space="preserve"> шуруп +дюбель пластиковый 1 (32-37)</w:t>
                  </w:r>
                </w:p>
              </w:tc>
              <w:tc>
                <w:tcPr>
                  <w:tcW w:w="1014" w:type="dxa"/>
                  <w:tcBorders>
                    <w:top w:val="nil"/>
                    <w:left w:val="nil"/>
                    <w:bottom w:val="single" w:sz="4" w:space="0" w:color="auto"/>
                    <w:right w:val="nil"/>
                  </w:tcBorders>
                  <w:vAlign w:val="center"/>
                  <w:hideMark/>
                </w:tcPr>
                <w:p w14:paraId="383F614D" w14:textId="77777777" w:rsidR="00DD346D" w:rsidRDefault="00DD346D" w:rsidP="00DD346D">
                  <w:pPr>
                    <w:jc w:val="center"/>
                  </w:pPr>
                  <w:r>
                    <w:t>шт.</w:t>
                  </w:r>
                </w:p>
              </w:tc>
              <w:tc>
                <w:tcPr>
                  <w:tcW w:w="1199" w:type="dxa"/>
                  <w:tcBorders>
                    <w:top w:val="nil"/>
                    <w:left w:val="single" w:sz="4" w:space="0" w:color="auto"/>
                    <w:bottom w:val="single" w:sz="4" w:space="0" w:color="auto"/>
                    <w:right w:val="single" w:sz="4" w:space="0" w:color="auto"/>
                  </w:tcBorders>
                  <w:vAlign w:val="center"/>
                  <w:hideMark/>
                </w:tcPr>
                <w:p w14:paraId="7284986B" w14:textId="77777777" w:rsidR="00DD346D" w:rsidRDefault="00DD346D" w:rsidP="00DD346D">
                  <w:pPr>
                    <w:jc w:val="center"/>
                    <w:rPr>
                      <w:rFonts w:ascii="Arial CYR" w:hAnsi="Arial CYR" w:cs="Arial CYR"/>
                      <w:sz w:val="20"/>
                      <w:szCs w:val="20"/>
                    </w:rPr>
                  </w:pPr>
                  <w:r>
                    <w:rPr>
                      <w:rFonts w:ascii="Arial CYR" w:hAnsi="Arial CYR" w:cs="Arial CYR"/>
                      <w:sz w:val="20"/>
                      <w:szCs w:val="20"/>
                    </w:rPr>
                    <w:t>150,00</w:t>
                  </w:r>
                </w:p>
              </w:tc>
              <w:tc>
                <w:tcPr>
                  <w:tcW w:w="236" w:type="dxa"/>
                  <w:vAlign w:val="center"/>
                  <w:hideMark/>
                </w:tcPr>
                <w:p w14:paraId="63D82BB8" w14:textId="77777777" w:rsidR="00DD346D" w:rsidRDefault="00DD346D" w:rsidP="00DD346D">
                  <w:pPr>
                    <w:rPr>
                      <w:sz w:val="20"/>
                      <w:szCs w:val="20"/>
                    </w:rPr>
                  </w:pPr>
                </w:p>
              </w:tc>
            </w:tr>
            <w:tr w:rsidR="00DD346D" w14:paraId="2AC6E0DC" w14:textId="77777777" w:rsidTr="00CB715F">
              <w:trPr>
                <w:trHeight w:val="308"/>
              </w:trPr>
              <w:tc>
                <w:tcPr>
                  <w:tcW w:w="551" w:type="dxa"/>
                  <w:tcBorders>
                    <w:top w:val="nil"/>
                    <w:left w:val="single" w:sz="8" w:space="0" w:color="auto"/>
                    <w:bottom w:val="single" w:sz="4" w:space="0" w:color="auto"/>
                    <w:right w:val="single" w:sz="4" w:space="0" w:color="auto"/>
                  </w:tcBorders>
                  <w:vAlign w:val="center"/>
                  <w:hideMark/>
                </w:tcPr>
                <w:p w14:paraId="0A7988B3" w14:textId="77777777" w:rsidR="00DD346D" w:rsidRDefault="00DD346D" w:rsidP="00DD346D">
                  <w:pPr>
                    <w:jc w:val="center"/>
                  </w:pPr>
                  <w:r>
                    <w:t>63</w:t>
                  </w:r>
                </w:p>
              </w:tc>
              <w:tc>
                <w:tcPr>
                  <w:tcW w:w="6744" w:type="dxa"/>
                  <w:tcBorders>
                    <w:top w:val="nil"/>
                    <w:left w:val="nil"/>
                    <w:bottom w:val="single" w:sz="4" w:space="0" w:color="auto"/>
                    <w:right w:val="single" w:sz="4" w:space="0" w:color="auto"/>
                  </w:tcBorders>
                  <w:vAlign w:val="center"/>
                  <w:hideMark/>
                </w:tcPr>
                <w:p w14:paraId="737DE31C" w14:textId="77777777" w:rsidR="00DD346D" w:rsidRDefault="00DD346D" w:rsidP="00DD346D">
                  <w:pPr>
                    <w:rPr>
                      <w:i/>
                      <w:iCs/>
                    </w:rPr>
                  </w:pPr>
                  <w:r>
                    <w:rPr>
                      <w:i/>
                      <w:iCs/>
                    </w:rPr>
                    <w:t xml:space="preserve"> SAC-0020-Комплекты Хомут для труб, комплект: </w:t>
                  </w:r>
                  <w:proofErr w:type="spellStart"/>
                  <w:r>
                    <w:rPr>
                      <w:i/>
                      <w:iCs/>
                    </w:rPr>
                    <w:t>хомут+шпилька</w:t>
                  </w:r>
                  <w:proofErr w:type="spellEnd"/>
                  <w:r>
                    <w:rPr>
                      <w:i/>
                      <w:iCs/>
                    </w:rPr>
                    <w:t xml:space="preserve"> шуруп +дюбель пластиковый 1/2 (20-24)</w:t>
                  </w:r>
                </w:p>
              </w:tc>
              <w:tc>
                <w:tcPr>
                  <w:tcW w:w="1014" w:type="dxa"/>
                  <w:tcBorders>
                    <w:top w:val="nil"/>
                    <w:left w:val="nil"/>
                    <w:bottom w:val="single" w:sz="4" w:space="0" w:color="auto"/>
                    <w:right w:val="nil"/>
                  </w:tcBorders>
                  <w:vAlign w:val="center"/>
                  <w:hideMark/>
                </w:tcPr>
                <w:p w14:paraId="3F7EB031" w14:textId="77777777" w:rsidR="00DD346D" w:rsidRDefault="00DD346D" w:rsidP="00DD346D">
                  <w:pPr>
                    <w:jc w:val="center"/>
                  </w:pPr>
                  <w:r>
                    <w:t>шт.</w:t>
                  </w:r>
                </w:p>
              </w:tc>
              <w:tc>
                <w:tcPr>
                  <w:tcW w:w="1199" w:type="dxa"/>
                  <w:tcBorders>
                    <w:top w:val="nil"/>
                    <w:left w:val="single" w:sz="4" w:space="0" w:color="auto"/>
                    <w:bottom w:val="single" w:sz="4" w:space="0" w:color="auto"/>
                    <w:right w:val="single" w:sz="4" w:space="0" w:color="auto"/>
                  </w:tcBorders>
                  <w:vAlign w:val="center"/>
                  <w:hideMark/>
                </w:tcPr>
                <w:p w14:paraId="7A3A2DED" w14:textId="77777777" w:rsidR="00DD346D" w:rsidRDefault="00DD346D" w:rsidP="00DD346D">
                  <w:pPr>
                    <w:jc w:val="center"/>
                    <w:rPr>
                      <w:rFonts w:ascii="Arial CYR" w:hAnsi="Arial CYR" w:cs="Arial CYR"/>
                      <w:sz w:val="20"/>
                      <w:szCs w:val="20"/>
                    </w:rPr>
                  </w:pPr>
                  <w:r>
                    <w:rPr>
                      <w:rFonts w:ascii="Arial CYR" w:hAnsi="Arial CYR" w:cs="Arial CYR"/>
                      <w:sz w:val="20"/>
                      <w:szCs w:val="20"/>
                    </w:rPr>
                    <w:t>120,00</w:t>
                  </w:r>
                </w:p>
              </w:tc>
              <w:tc>
                <w:tcPr>
                  <w:tcW w:w="236" w:type="dxa"/>
                  <w:vAlign w:val="center"/>
                  <w:hideMark/>
                </w:tcPr>
                <w:p w14:paraId="2500CD0B" w14:textId="77777777" w:rsidR="00DD346D" w:rsidRDefault="00DD346D" w:rsidP="00DD346D">
                  <w:pPr>
                    <w:rPr>
                      <w:sz w:val="20"/>
                      <w:szCs w:val="20"/>
                    </w:rPr>
                  </w:pPr>
                </w:p>
              </w:tc>
            </w:tr>
            <w:tr w:rsidR="00DD346D" w14:paraId="78AD03B7" w14:textId="77777777" w:rsidTr="00CB715F">
              <w:trPr>
                <w:trHeight w:val="308"/>
              </w:trPr>
              <w:tc>
                <w:tcPr>
                  <w:tcW w:w="551" w:type="dxa"/>
                  <w:tcBorders>
                    <w:top w:val="nil"/>
                    <w:left w:val="single" w:sz="8" w:space="0" w:color="auto"/>
                    <w:bottom w:val="single" w:sz="4" w:space="0" w:color="auto"/>
                    <w:right w:val="single" w:sz="4" w:space="0" w:color="auto"/>
                  </w:tcBorders>
                  <w:vAlign w:val="center"/>
                  <w:hideMark/>
                </w:tcPr>
                <w:p w14:paraId="2AAD24CD" w14:textId="77777777" w:rsidR="00DD346D" w:rsidRDefault="00DD346D" w:rsidP="00DD346D">
                  <w:pPr>
                    <w:jc w:val="center"/>
                  </w:pPr>
                  <w:r>
                    <w:t>64</w:t>
                  </w:r>
                </w:p>
              </w:tc>
              <w:tc>
                <w:tcPr>
                  <w:tcW w:w="6744" w:type="dxa"/>
                  <w:tcBorders>
                    <w:top w:val="nil"/>
                    <w:left w:val="nil"/>
                    <w:bottom w:val="single" w:sz="4" w:space="0" w:color="auto"/>
                    <w:right w:val="single" w:sz="4" w:space="0" w:color="auto"/>
                  </w:tcBorders>
                  <w:vAlign w:val="center"/>
                  <w:hideMark/>
                </w:tcPr>
                <w:p w14:paraId="4F698DE2" w14:textId="77777777" w:rsidR="00DD346D" w:rsidRDefault="00DD346D" w:rsidP="00DD346D">
                  <w:pPr>
                    <w:rPr>
                      <w:i/>
                      <w:iCs/>
                    </w:rPr>
                  </w:pPr>
                  <w:r>
                    <w:rPr>
                      <w:i/>
                      <w:iCs/>
                    </w:rPr>
                    <w:t xml:space="preserve"> SAC-0020-Комплекты Хомут для труб, комплект: </w:t>
                  </w:r>
                  <w:proofErr w:type="spellStart"/>
                  <w:r>
                    <w:rPr>
                      <w:i/>
                      <w:iCs/>
                    </w:rPr>
                    <w:t>хомут+шпилька</w:t>
                  </w:r>
                  <w:proofErr w:type="spellEnd"/>
                  <w:r>
                    <w:rPr>
                      <w:i/>
                      <w:iCs/>
                    </w:rPr>
                    <w:t xml:space="preserve"> шуруп +дюбель пластиковый 3/4 (25-29)</w:t>
                  </w:r>
                </w:p>
              </w:tc>
              <w:tc>
                <w:tcPr>
                  <w:tcW w:w="1014" w:type="dxa"/>
                  <w:tcBorders>
                    <w:top w:val="nil"/>
                    <w:left w:val="nil"/>
                    <w:bottom w:val="single" w:sz="4" w:space="0" w:color="auto"/>
                    <w:right w:val="nil"/>
                  </w:tcBorders>
                  <w:vAlign w:val="center"/>
                  <w:hideMark/>
                </w:tcPr>
                <w:p w14:paraId="1F7506E6" w14:textId="77777777" w:rsidR="00DD346D" w:rsidRDefault="00DD346D" w:rsidP="00DD346D">
                  <w:pPr>
                    <w:jc w:val="center"/>
                  </w:pPr>
                  <w:r>
                    <w:t>шт.</w:t>
                  </w:r>
                </w:p>
              </w:tc>
              <w:tc>
                <w:tcPr>
                  <w:tcW w:w="1199" w:type="dxa"/>
                  <w:tcBorders>
                    <w:top w:val="nil"/>
                    <w:left w:val="single" w:sz="4" w:space="0" w:color="auto"/>
                    <w:bottom w:val="single" w:sz="4" w:space="0" w:color="auto"/>
                    <w:right w:val="single" w:sz="4" w:space="0" w:color="auto"/>
                  </w:tcBorders>
                  <w:vAlign w:val="center"/>
                  <w:hideMark/>
                </w:tcPr>
                <w:p w14:paraId="67965954" w14:textId="77777777" w:rsidR="00DD346D" w:rsidRDefault="00DD346D" w:rsidP="00DD346D">
                  <w:pPr>
                    <w:jc w:val="center"/>
                    <w:rPr>
                      <w:rFonts w:ascii="Arial CYR" w:hAnsi="Arial CYR" w:cs="Arial CYR"/>
                      <w:sz w:val="20"/>
                      <w:szCs w:val="20"/>
                    </w:rPr>
                  </w:pPr>
                  <w:r>
                    <w:rPr>
                      <w:rFonts w:ascii="Arial CYR" w:hAnsi="Arial CYR" w:cs="Arial CYR"/>
                      <w:sz w:val="20"/>
                      <w:szCs w:val="20"/>
                    </w:rPr>
                    <w:t>120,00</w:t>
                  </w:r>
                </w:p>
              </w:tc>
              <w:tc>
                <w:tcPr>
                  <w:tcW w:w="236" w:type="dxa"/>
                  <w:vAlign w:val="center"/>
                  <w:hideMark/>
                </w:tcPr>
                <w:p w14:paraId="0DEDD910" w14:textId="77777777" w:rsidR="00DD346D" w:rsidRDefault="00DD346D" w:rsidP="00DD346D">
                  <w:pPr>
                    <w:rPr>
                      <w:sz w:val="20"/>
                      <w:szCs w:val="20"/>
                    </w:rPr>
                  </w:pPr>
                </w:p>
              </w:tc>
            </w:tr>
            <w:tr w:rsidR="00DD346D" w14:paraId="3BF319A6"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20747992" w14:textId="77777777" w:rsidR="00DD346D" w:rsidRDefault="00DD346D" w:rsidP="00DD346D">
                  <w:pPr>
                    <w:jc w:val="center"/>
                  </w:pPr>
                  <w:r>
                    <w:t>65</w:t>
                  </w:r>
                </w:p>
              </w:tc>
              <w:tc>
                <w:tcPr>
                  <w:tcW w:w="6744" w:type="dxa"/>
                  <w:tcBorders>
                    <w:top w:val="nil"/>
                    <w:left w:val="nil"/>
                    <w:bottom w:val="single" w:sz="4" w:space="0" w:color="auto"/>
                    <w:right w:val="single" w:sz="4" w:space="0" w:color="auto"/>
                  </w:tcBorders>
                  <w:noWrap/>
                  <w:vAlign w:val="bottom"/>
                  <w:hideMark/>
                </w:tcPr>
                <w:p w14:paraId="2F6893B5" w14:textId="77777777" w:rsidR="00DD346D" w:rsidRDefault="00DD346D" w:rsidP="00DD346D">
                  <w:pPr>
                    <w:jc w:val="right"/>
                    <w:rPr>
                      <w:i/>
                      <w:iCs/>
                    </w:rPr>
                  </w:pPr>
                  <w:r>
                    <w:rPr>
                      <w:i/>
                      <w:iCs/>
                    </w:rPr>
                    <w:t>Шпилька d8 L=1000mm</w:t>
                  </w:r>
                </w:p>
              </w:tc>
              <w:tc>
                <w:tcPr>
                  <w:tcW w:w="1014" w:type="dxa"/>
                  <w:tcBorders>
                    <w:top w:val="nil"/>
                    <w:left w:val="nil"/>
                    <w:bottom w:val="single" w:sz="4" w:space="0" w:color="auto"/>
                    <w:right w:val="nil"/>
                  </w:tcBorders>
                  <w:noWrap/>
                  <w:vAlign w:val="bottom"/>
                  <w:hideMark/>
                </w:tcPr>
                <w:p w14:paraId="59F74D09" w14:textId="77777777" w:rsidR="00DD346D" w:rsidRDefault="00DD346D" w:rsidP="00DD346D">
                  <w:pPr>
                    <w:jc w:val="center"/>
                  </w:pPr>
                  <w:r>
                    <w:t>шт.</w:t>
                  </w:r>
                </w:p>
              </w:tc>
              <w:tc>
                <w:tcPr>
                  <w:tcW w:w="1199" w:type="dxa"/>
                  <w:tcBorders>
                    <w:top w:val="nil"/>
                    <w:left w:val="single" w:sz="4" w:space="0" w:color="auto"/>
                    <w:bottom w:val="single" w:sz="4" w:space="0" w:color="auto"/>
                    <w:right w:val="single" w:sz="4" w:space="0" w:color="auto"/>
                  </w:tcBorders>
                  <w:noWrap/>
                  <w:vAlign w:val="bottom"/>
                  <w:hideMark/>
                </w:tcPr>
                <w:p w14:paraId="7F533AA4" w14:textId="77777777" w:rsidR="00DD346D" w:rsidRDefault="00DD346D" w:rsidP="00DD346D">
                  <w:pPr>
                    <w:jc w:val="center"/>
                    <w:rPr>
                      <w:rFonts w:ascii="Arial CYR" w:hAnsi="Arial CYR" w:cs="Arial CYR"/>
                      <w:sz w:val="20"/>
                      <w:szCs w:val="20"/>
                    </w:rPr>
                  </w:pPr>
                  <w:r>
                    <w:rPr>
                      <w:rFonts w:ascii="Arial CYR" w:hAnsi="Arial CYR" w:cs="Arial CYR"/>
                      <w:sz w:val="20"/>
                      <w:szCs w:val="20"/>
                    </w:rPr>
                    <w:t>30,00</w:t>
                  </w:r>
                </w:p>
              </w:tc>
              <w:tc>
                <w:tcPr>
                  <w:tcW w:w="236" w:type="dxa"/>
                  <w:vAlign w:val="center"/>
                  <w:hideMark/>
                </w:tcPr>
                <w:p w14:paraId="36FDA6C1" w14:textId="77777777" w:rsidR="00DD346D" w:rsidRDefault="00DD346D" w:rsidP="00DD346D">
                  <w:pPr>
                    <w:rPr>
                      <w:sz w:val="20"/>
                      <w:szCs w:val="20"/>
                    </w:rPr>
                  </w:pPr>
                </w:p>
              </w:tc>
            </w:tr>
            <w:tr w:rsidR="00DD346D" w14:paraId="61FF9703"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782BBF7B" w14:textId="77777777" w:rsidR="00DD346D" w:rsidRDefault="00DD346D" w:rsidP="00DD346D">
                  <w:pPr>
                    <w:jc w:val="center"/>
                  </w:pPr>
                  <w:r>
                    <w:t>66</w:t>
                  </w:r>
                </w:p>
              </w:tc>
              <w:tc>
                <w:tcPr>
                  <w:tcW w:w="6744" w:type="dxa"/>
                  <w:tcBorders>
                    <w:top w:val="nil"/>
                    <w:left w:val="nil"/>
                    <w:bottom w:val="single" w:sz="4" w:space="0" w:color="auto"/>
                    <w:right w:val="single" w:sz="4" w:space="0" w:color="auto"/>
                  </w:tcBorders>
                  <w:noWrap/>
                  <w:vAlign w:val="bottom"/>
                  <w:hideMark/>
                </w:tcPr>
                <w:p w14:paraId="415DCB25" w14:textId="77777777" w:rsidR="00DD346D" w:rsidRDefault="00DD346D" w:rsidP="00DD346D">
                  <w:pPr>
                    <w:jc w:val="right"/>
                    <w:rPr>
                      <w:i/>
                      <w:iCs/>
                    </w:rPr>
                  </w:pPr>
                  <w:r>
                    <w:rPr>
                      <w:i/>
                      <w:iCs/>
                    </w:rPr>
                    <w:t>Стержень резьбовой М16.0 1 м 10.9 класса прочности</w:t>
                  </w:r>
                </w:p>
              </w:tc>
              <w:tc>
                <w:tcPr>
                  <w:tcW w:w="1014" w:type="dxa"/>
                  <w:tcBorders>
                    <w:top w:val="nil"/>
                    <w:left w:val="nil"/>
                    <w:bottom w:val="single" w:sz="4" w:space="0" w:color="auto"/>
                    <w:right w:val="nil"/>
                  </w:tcBorders>
                  <w:noWrap/>
                  <w:vAlign w:val="bottom"/>
                  <w:hideMark/>
                </w:tcPr>
                <w:p w14:paraId="46470EDA" w14:textId="77777777" w:rsidR="00DD346D" w:rsidRDefault="00DD346D" w:rsidP="00DD346D">
                  <w:pPr>
                    <w:jc w:val="center"/>
                  </w:pPr>
                  <w:r>
                    <w:t>шт.</w:t>
                  </w:r>
                </w:p>
              </w:tc>
              <w:tc>
                <w:tcPr>
                  <w:tcW w:w="1199" w:type="dxa"/>
                  <w:tcBorders>
                    <w:top w:val="nil"/>
                    <w:left w:val="single" w:sz="4" w:space="0" w:color="auto"/>
                    <w:bottom w:val="single" w:sz="4" w:space="0" w:color="auto"/>
                    <w:right w:val="single" w:sz="4" w:space="0" w:color="auto"/>
                  </w:tcBorders>
                  <w:noWrap/>
                  <w:vAlign w:val="bottom"/>
                  <w:hideMark/>
                </w:tcPr>
                <w:p w14:paraId="2F1194D1" w14:textId="77777777" w:rsidR="00DD346D" w:rsidRDefault="00DD346D" w:rsidP="00DD346D">
                  <w:pPr>
                    <w:jc w:val="center"/>
                    <w:rPr>
                      <w:rFonts w:ascii="Arial CYR" w:hAnsi="Arial CYR" w:cs="Arial CYR"/>
                      <w:sz w:val="20"/>
                      <w:szCs w:val="20"/>
                    </w:rPr>
                  </w:pPr>
                  <w:r>
                    <w:rPr>
                      <w:rFonts w:ascii="Arial CYR" w:hAnsi="Arial CYR" w:cs="Arial CYR"/>
                      <w:sz w:val="20"/>
                      <w:szCs w:val="20"/>
                    </w:rPr>
                    <w:t>3,00</w:t>
                  </w:r>
                </w:p>
              </w:tc>
              <w:tc>
                <w:tcPr>
                  <w:tcW w:w="236" w:type="dxa"/>
                  <w:vAlign w:val="center"/>
                  <w:hideMark/>
                </w:tcPr>
                <w:p w14:paraId="5086E4AD" w14:textId="77777777" w:rsidR="00DD346D" w:rsidRDefault="00DD346D" w:rsidP="00DD346D">
                  <w:pPr>
                    <w:rPr>
                      <w:sz w:val="20"/>
                      <w:szCs w:val="20"/>
                    </w:rPr>
                  </w:pPr>
                </w:p>
              </w:tc>
            </w:tr>
            <w:tr w:rsidR="00DD346D" w14:paraId="79EF5BDD"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255149F3" w14:textId="77777777" w:rsidR="00DD346D" w:rsidRDefault="00DD346D" w:rsidP="00DD346D">
                  <w:pPr>
                    <w:jc w:val="center"/>
                  </w:pPr>
                  <w:r>
                    <w:t>67</w:t>
                  </w:r>
                </w:p>
              </w:tc>
              <w:tc>
                <w:tcPr>
                  <w:tcW w:w="6744" w:type="dxa"/>
                  <w:tcBorders>
                    <w:top w:val="nil"/>
                    <w:left w:val="nil"/>
                    <w:bottom w:val="single" w:sz="4" w:space="0" w:color="auto"/>
                    <w:right w:val="single" w:sz="4" w:space="0" w:color="auto"/>
                  </w:tcBorders>
                  <w:noWrap/>
                  <w:vAlign w:val="bottom"/>
                  <w:hideMark/>
                </w:tcPr>
                <w:p w14:paraId="3A8EAC6B" w14:textId="77777777" w:rsidR="00DD346D" w:rsidRDefault="00DD346D" w:rsidP="00DD346D">
                  <w:pPr>
                    <w:jc w:val="right"/>
                    <w:rPr>
                      <w:i/>
                      <w:iCs/>
                    </w:rPr>
                  </w:pPr>
                  <w:r>
                    <w:rPr>
                      <w:i/>
                      <w:iCs/>
                    </w:rPr>
                    <w:t>Гайка шестигранная 10 класса прочности М16</w:t>
                  </w:r>
                </w:p>
              </w:tc>
              <w:tc>
                <w:tcPr>
                  <w:tcW w:w="1014" w:type="dxa"/>
                  <w:tcBorders>
                    <w:top w:val="nil"/>
                    <w:left w:val="nil"/>
                    <w:bottom w:val="single" w:sz="4" w:space="0" w:color="auto"/>
                    <w:right w:val="nil"/>
                  </w:tcBorders>
                  <w:noWrap/>
                  <w:vAlign w:val="bottom"/>
                  <w:hideMark/>
                </w:tcPr>
                <w:p w14:paraId="0E79671B" w14:textId="77777777" w:rsidR="00DD346D" w:rsidRDefault="00DD346D" w:rsidP="00DD346D">
                  <w:pPr>
                    <w:jc w:val="center"/>
                  </w:pPr>
                  <w:r>
                    <w:t>шт.</w:t>
                  </w:r>
                </w:p>
              </w:tc>
              <w:tc>
                <w:tcPr>
                  <w:tcW w:w="1199" w:type="dxa"/>
                  <w:tcBorders>
                    <w:top w:val="nil"/>
                    <w:left w:val="single" w:sz="4" w:space="0" w:color="auto"/>
                    <w:bottom w:val="single" w:sz="4" w:space="0" w:color="auto"/>
                    <w:right w:val="single" w:sz="4" w:space="0" w:color="auto"/>
                  </w:tcBorders>
                  <w:noWrap/>
                  <w:vAlign w:val="bottom"/>
                  <w:hideMark/>
                </w:tcPr>
                <w:p w14:paraId="62752F4E" w14:textId="77777777" w:rsidR="00DD346D" w:rsidRDefault="00DD346D" w:rsidP="00DD346D">
                  <w:pPr>
                    <w:jc w:val="center"/>
                    <w:rPr>
                      <w:rFonts w:ascii="Arial CYR" w:hAnsi="Arial CYR" w:cs="Arial CYR"/>
                      <w:sz w:val="20"/>
                      <w:szCs w:val="20"/>
                    </w:rPr>
                  </w:pPr>
                  <w:r>
                    <w:rPr>
                      <w:rFonts w:ascii="Arial CYR" w:hAnsi="Arial CYR" w:cs="Arial CYR"/>
                      <w:sz w:val="20"/>
                      <w:szCs w:val="20"/>
                    </w:rPr>
                    <w:t>24,00</w:t>
                  </w:r>
                </w:p>
              </w:tc>
              <w:tc>
                <w:tcPr>
                  <w:tcW w:w="236" w:type="dxa"/>
                  <w:vAlign w:val="center"/>
                  <w:hideMark/>
                </w:tcPr>
                <w:p w14:paraId="44A49B87" w14:textId="77777777" w:rsidR="00DD346D" w:rsidRDefault="00DD346D" w:rsidP="00DD346D">
                  <w:pPr>
                    <w:rPr>
                      <w:sz w:val="20"/>
                      <w:szCs w:val="20"/>
                    </w:rPr>
                  </w:pPr>
                </w:p>
              </w:tc>
            </w:tr>
            <w:tr w:rsidR="00DD346D" w14:paraId="2A06405D"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6EA4149C" w14:textId="77777777" w:rsidR="00DD346D" w:rsidRDefault="00DD346D" w:rsidP="00DD346D">
                  <w:pPr>
                    <w:jc w:val="center"/>
                  </w:pPr>
                  <w:r>
                    <w:t>68</w:t>
                  </w:r>
                </w:p>
              </w:tc>
              <w:tc>
                <w:tcPr>
                  <w:tcW w:w="6744" w:type="dxa"/>
                  <w:tcBorders>
                    <w:top w:val="nil"/>
                    <w:left w:val="nil"/>
                    <w:bottom w:val="single" w:sz="4" w:space="0" w:color="auto"/>
                    <w:right w:val="single" w:sz="4" w:space="0" w:color="auto"/>
                  </w:tcBorders>
                  <w:noWrap/>
                  <w:vAlign w:val="bottom"/>
                  <w:hideMark/>
                </w:tcPr>
                <w:p w14:paraId="27B79118" w14:textId="77777777" w:rsidR="00DD346D" w:rsidRDefault="00DD346D" w:rsidP="00DD346D">
                  <w:pPr>
                    <w:jc w:val="right"/>
                    <w:rPr>
                      <w:i/>
                      <w:iCs/>
                    </w:rPr>
                  </w:pPr>
                  <w:r>
                    <w:rPr>
                      <w:i/>
                      <w:iCs/>
                    </w:rPr>
                    <w:t>Шайба плоская 16</w:t>
                  </w:r>
                </w:p>
              </w:tc>
              <w:tc>
                <w:tcPr>
                  <w:tcW w:w="1014" w:type="dxa"/>
                  <w:tcBorders>
                    <w:top w:val="nil"/>
                    <w:left w:val="nil"/>
                    <w:bottom w:val="single" w:sz="4" w:space="0" w:color="auto"/>
                    <w:right w:val="nil"/>
                  </w:tcBorders>
                  <w:noWrap/>
                  <w:vAlign w:val="bottom"/>
                  <w:hideMark/>
                </w:tcPr>
                <w:p w14:paraId="48461943" w14:textId="77777777" w:rsidR="00DD346D" w:rsidRDefault="00DD346D" w:rsidP="00DD346D">
                  <w:pPr>
                    <w:jc w:val="center"/>
                  </w:pPr>
                  <w:r>
                    <w:t>шт.</w:t>
                  </w:r>
                </w:p>
              </w:tc>
              <w:tc>
                <w:tcPr>
                  <w:tcW w:w="1199" w:type="dxa"/>
                  <w:tcBorders>
                    <w:top w:val="nil"/>
                    <w:left w:val="single" w:sz="4" w:space="0" w:color="auto"/>
                    <w:bottom w:val="single" w:sz="4" w:space="0" w:color="auto"/>
                    <w:right w:val="single" w:sz="4" w:space="0" w:color="auto"/>
                  </w:tcBorders>
                  <w:noWrap/>
                  <w:vAlign w:val="bottom"/>
                  <w:hideMark/>
                </w:tcPr>
                <w:p w14:paraId="44440D7C" w14:textId="77777777" w:rsidR="00DD346D" w:rsidRDefault="00DD346D" w:rsidP="00DD346D">
                  <w:pPr>
                    <w:jc w:val="center"/>
                    <w:rPr>
                      <w:rFonts w:ascii="Arial CYR" w:hAnsi="Arial CYR" w:cs="Arial CYR"/>
                      <w:sz w:val="20"/>
                      <w:szCs w:val="20"/>
                    </w:rPr>
                  </w:pPr>
                  <w:r>
                    <w:rPr>
                      <w:rFonts w:ascii="Arial CYR" w:hAnsi="Arial CYR" w:cs="Arial CYR"/>
                      <w:sz w:val="20"/>
                      <w:szCs w:val="20"/>
                    </w:rPr>
                    <w:t>24,00</w:t>
                  </w:r>
                </w:p>
              </w:tc>
              <w:tc>
                <w:tcPr>
                  <w:tcW w:w="236" w:type="dxa"/>
                  <w:vAlign w:val="center"/>
                  <w:hideMark/>
                </w:tcPr>
                <w:p w14:paraId="01C62857" w14:textId="77777777" w:rsidR="00DD346D" w:rsidRDefault="00DD346D" w:rsidP="00DD346D">
                  <w:pPr>
                    <w:rPr>
                      <w:sz w:val="20"/>
                      <w:szCs w:val="20"/>
                    </w:rPr>
                  </w:pPr>
                </w:p>
              </w:tc>
            </w:tr>
            <w:tr w:rsidR="00DD346D" w14:paraId="2740D3D9"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4CDFF073" w14:textId="77777777" w:rsidR="00DD346D" w:rsidRDefault="00DD346D" w:rsidP="00DD346D">
                  <w:pPr>
                    <w:jc w:val="center"/>
                  </w:pPr>
                  <w:r>
                    <w:t>69</w:t>
                  </w:r>
                </w:p>
              </w:tc>
              <w:tc>
                <w:tcPr>
                  <w:tcW w:w="6744" w:type="dxa"/>
                  <w:tcBorders>
                    <w:top w:val="nil"/>
                    <w:left w:val="nil"/>
                    <w:bottom w:val="single" w:sz="4" w:space="0" w:color="auto"/>
                    <w:right w:val="single" w:sz="4" w:space="0" w:color="auto"/>
                  </w:tcBorders>
                  <w:noWrap/>
                  <w:vAlign w:val="bottom"/>
                  <w:hideMark/>
                </w:tcPr>
                <w:p w14:paraId="46185341" w14:textId="77777777" w:rsidR="00DD346D" w:rsidRDefault="00DD346D" w:rsidP="00DD346D">
                  <w:pPr>
                    <w:jc w:val="right"/>
                    <w:rPr>
                      <w:i/>
                      <w:iCs/>
                    </w:rPr>
                  </w:pPr>
                  <w:proofErr w:type="gramStart"/>
                  <w:r>
                    <w:rPr>
                      <w:i/>
                      <w:iCs/>
                    </w:rPr>
                    <w:t>Цанга  М</w:t>
                  </w:r>
                  <w:proofErr w:type="gramEnd"/>
                  <w:r>
                    <w:rPr>
                      <w:i/>
                      <w:iCs/>
                    </w:rPr>
                    <w:t>8</w:t>
                  </w:r>
                </w:p>
              </w:tc>
              <w:tc>
                <w:tcPr>
                  <w:tcW w:w="1014" w:type="dxa"/>
                  <w:tcBorders>
                    <w:top w:val="nil"/>
                    <w:left w:val="nil"/>
                    <w:bottom w:val="single" w:sz="4" w:space="0" w:color="auto"/>
                    <w:right w:val="nil"/>
                  </w:tcBorders>
                  <w:noWrap/>
                  <w:vAlign w:val="bottom"/>
                  <w:hideMark/>
                </w:tcPr>
                <w:p w14:paraId="2E3EB889" w14:textId="77777777" w:rsidR="00DD346D" w:rsidRDefault="00DD346D" w:rsidP="00DD346D">
                  <w:pPr>
                    <w:jc w:val="center"/>
                  </w:pPr>
                  <w:r>
                    <w:t>шт.</w:t>
                  </w:r>
                </w:p>
              </w:tc>
              <w:tc>
                <w:tcPr>
                  <w:tcW w:w="1199" w:type="dxa"/>
                  <w:tcBorders>
                    <w:top w:val="nil"/>
                    <w:left w:val="single" w:sz="4" w:space="0" w:color="auto"/>
                    <w:bottom w:val="single" w:sz="4" w:space="0" w:color="auto"/>
                    <w:right w:val="single" w:sz="4" w:space="0" w:color="auto"/>
                  </w:tcBorders>
                  <w:noWrap/>
                  <w:vAlign w:val="bottom"/>
                  <w:hideMark/>
                </w:tcPr>
                <w:p w14:paraId="373A2408" w14:textId="77777777" w:rsidR="00DD346D" w:rsidRDefault="00DD346D" w:rsidP="00DD346D">
                  <w:pPr>
                    <w:jc w:val="center"/>
                    <w:rPr>
                      <w:rFonts w:ascii="Arial CYR" w:hAnsi="Arial CYR" w:cs="Arial CYR"/>
                      <w:sz w:val="20"/>
                      <w:szCs w:val="20"/>
                    </w:rPr>
                  </w:pPr>
                  <w:r>
                    <w:rPr>
                      <w:rFonts w:ascii="Arial CYR" w:hAnsi="Arial CYR" w:cs="Arial CYR"/>
                      <w:sz w:val="20"/>
                      <w:szCs w:val="20"/>
                    </w:rPr>
                    <w:t>150,00</w:t>
                  </w:r>
                </w:p>
              </w:tc>
              <w:tc>
                <w:tcPr>
                  <w:tcW w:w="236" w:type="dxa"/>
                  <w:vAlign w:val="center"/>
                  <w:hideMark/>
                </w:tcPr>
                <w:p w14:paraId="4C850C97" w14:textId="77777777" w:rsidR="00DD346D" w:rsidRDefault="00DD346D" w:rsidP="00DD346D">
                  <w:pPr>
                    <w:rPr>
                      <w:sz w:val="20"/>
                      <w:szCs w:val="20"/>
                    </w:rPr>
                  </w:pPr>
                </w:p>
              </w:tc>
            </w:tr>
            <w:tr w:rsidR="00DD346D" w14:paraId="504A69F6"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7D0C013F" w14:textId="77777777" w:rsidR="00DD346D" w:rsidRDefault="00DD346D" w:rsidP="00DD346D">
                  <w:pPr>
                    <w:jc w:val="center"/>
                  </w:pPr>
                  <w:r>
                    <w:t>70</w:t>
                  </w:r>
                </w:p>
              </w:tc>
              <w:tc>
                <w:tcPr>
                  <w:tcW w:w="6744" w:type="dxa"/>
                  <w:tcBorders>
                    <w:top w:val="nil"/>
                    <w:left w:val="nil"/>
                    <w:bottom w:val="single" w:sz="4" w:space="0" w:color="auto"/>
                    <w:right w:val="single" w:sz="4" w:space="0" w:color="auto"/>
                  </w:tcBorders>
                  <w:noWrap/>
                  <w:vAlign w:val="bottom"/>
                  <w:hideMark/>
                </w:tcPr>
                <w:p w14:paraId="5098D0C9" w14:textId="77777777" w:rsidR="00DD346D" w:rsidRDefault="00DD346D" w:rsidP="00DD346D">
                  <w:pPr>
                    <w:jc w:val="right"/>
                    <w:rPr>
                      <w:i/>
                      <w:iCs/>
                    </w:rPr>
                  </w:pPr>
                  <w:r>
                    <w:rPr>
                      <w:i/>
                      <w:iCs/>
                    </w:rPr>
                    <w:t xml:space="preserve">Круг отрезной d125х1.6 мм </w:t>
                  </w:r>
                  <w:proofErr w:type="spellStart"/>
                  <w:r>
                    <w:rPr>
                      <w:i/>
                      <w:iCs/>
                    </w:rPr>
                    <w:t>Tigarbo</w:t>
                  </w:r>
                  <w:proofErr w:type="spellEnd"/>
                </w:p>
              </w:tc>
              <w:tc>
                <w:tcPr>
                  <w:tcW w:w="1014" w:type="dxa"/>
                  <w:tcBorders>
                    <w:top w:val="nil"/>
                    <w:left w:val="nil"/>
                    <w:bottom w:val="single" w:sz="4" w:space="0" w:color="auto"/>
                    <w:right w:val="nil"/>
                  </w:tcBorders>
                  <w:noWrap/>
                  <w:vAlign w:val="bottom"/>
                  <w:hideMark/>
                </w:tcPr>
                <w:p w14:paraId="118E9573" w14:textId="77777777" w:rsidR="00DD346D" w:rsidRDefault="00DD346D" w:rsidP="00DD346D">
                  <w:pPr>
                    <w:jc w:val="center"/>
                  </w:pPr>
                  <w:r>
                    <w:t>шт.</w:t>
                  </w:r>
                </w:p>
              </w:tc>
              <w:tc>
                <w:tcPr>
                  <w:tcW w:w="1199" w:type="dxa"/>
                  <w:tcBorders>
                    <w:top w:val="nil"/>
                    <w:left w:val="single" w:sz="4" w:space="0" w:color="auto"/>
                    <w:bottom w:val="single" w:sz="4" w:space="0" w:color="auto"/>
                    <w:right w:val="single" w:sz="4" w:space="0" w:color="auto"/>
                  </w:tcBorders>
                  <w:noWrap/>
                  <w:vAlign w:val="bottom"/>
                  <w:hideMark/>
                </w:tcPr>
                <w:p w14:paraId="26081BDE" w14:textId="77777777" w:rsidR="00DD346D" w:rsidRDefault="00DD346D" w:rsidP="00DD346D">
                  <w:pPr>
                    <w:jc w:val="center"/>
                    <w:rPr>
                      <w:rFonts w:ascii="Arial CYR" w:hAnsi="Arial CYR" w:cs="Arial CYR"/>
                      <w:sz w:val="20"/>
                      <w:szCs w:val="20"/>
                    </w:rPr>
                  </w:pPr>
                  <w:r>
                    <w:rPr>
                      <w:rFonts w:ascii="Arial CYR" w:hAnsi="Arial CYR" w:cs="Arial CYR"/>
                      <w:sz w:val="20"/>
                      <w:szCs w:val="20"/>
                    </w:rPr>
                    <w:t>37,50</w:t>
                  </w:r>
                </w:p>
              </w:tc>
              <w:tc>
                <w:tcPr>
                  <w:tcW w:w="236" w:type="dxa"/>
                  <w:vAlign w:val="center"/>
                  <w:hideMark/>
                </w:tcPr>
                <w:p w14:paraId="2021EB3E" w14:textId="77777777" w:rsidR="00DD346D" w:rsidRDefault="00DD346D" w:rsidP="00DD346D">
                  <w:pPr>
                    <w:rPr>
                      <w:sz w:val="20"/>
                      <w:szCs w:val="20"/>
                    </w:rPr>
                  </w:pPr>
                </w:p>
              </w:tc>
            </w:tr>
            <w:tr w:rsidR="00DD346D" w14:paraId="6CABF7F7"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51CFE44C" w14:textId="77777777" w:rsidR="00DD346D" w:rsidRDefault="00DD346D" w:rsidP="00DD346D">
                  <w:pPr>
                    <w:jc w:val="center"/>
                  </w:pPr>
                  <w:r>
                    <w:t>71</w:t>
                  </w:r>
                </w:p>
              </w:tc>
              <w:tc>
                <w:tcPr>
                  <w:tcW w:w="6744" w:type="dxa"/>
                  <w:tcBorders>
                    <w:top w:val="nil"/>
                    <w:left w:val="nil"/>
                    <w:bottom w:val="single" w:sz="4" w:space="0" w:color="auto"/>
                    <w:right w:val="single" w:sz="4" w:space="0" w:color="auto"/>
                  </w:tcBorders>
                  <w:noWrap/>
                  <w:vAlign w:val="bottom"/>
                  <w:hideMark/>
                </w:tcPr>
                <w:p w14:paraId="2F7620F6" w14:textId="77777777" w:rsidR="00DD346D" w:rsidRDefault="00DD346D" w:rsidP="00DD346D">
                  <w:pPr>
                    <w:jc w:val="right"/>
                    <w:rPr>
                      <w:i/>
                      <w:iCs/>
                    </w:rPr>
                  </w:pPr>
                  <w:r>
                    <w:rPr>
                      <w:i/>
                      <w:iCs/>
                    </w:rPr>
                    <w:t>Лен 100гр.</w:t>
                  </w:r>
                </w:p>
              </w:tc>
              <w:tc>
                <w:tcPr>
                  <w:tcW w:w="1014" w:type="dxa"/>
                  <w:tcBorders>
                    <w:top w:val="nil"/>
                    <w:left w:val="nil"/>
                    <w:bottom w:val="single" w:sz="4" w:space="0" w:color="auto"/>
                    <w:right w:val="nil"/>
                  </w:tcBorders>
                  <w:noWrap/>
                  <w:vAlign w:val="bottom"/>
                  <w:hideMark/>
                </w:tcPr>
                <w:p w14:paraId="61DB3FAD" w14:textId="77777777" w:rsidR="00DD346D" w:rsidRDefault="00DD346D" w:rsidP="00DD346D">
                  <w:pPr>
                    <w:jc w:val="center"/>
                  </w:pPr>
                  <w:r>
                    <w:t>шт.</w:t>
                  </w:r>
                </w:p>
              </w:tc>
              <w:tc>
                <w:tcPr>
                  <w:tcW w:w="1199" w:type="dxa"/>
                  <w:tcBorders>
                    <w:top w:val="nil"/>
                    <w:left w:val="single" w:sz="4" w:space="0" w:color="auto"/>
                    <w:bottom w:val="single" w:sz="4" w:space="0" w:color="auto"/>
                    <w:right w:val="single" w:sz="4" w:space="0" w:color="auto"/>
                  </w:tcBorders>
                  <w:noWrap/>
                  <w:vAlign w:val="bottom"/>
                  <w:hideMark/>
                </w:tcPr>
                <w:p w14:paraId="3326C689" w14:textId="77777777" w:rsidR="00DD346D" w:rsidRDefault="00DD346D" w:rsidP="00DD346D">
                  <w:pPr>
                    <w:jc w:val="center"/>
                    <w:rPr>
                      <w:rFonts w:ascii="Arial CYR" w:hAnsi="Arial CYR" w:cs="Arial CYR"/>
                      <w:sz w:val="20"/>
                      <w:szCs w:val="20"/>
                    </w:rPr>
                  </w:pPr>
                  <w:r>
                    <w:rPr>
                      <w:rFonts w:ascii="Arial CYR" w:hAnsi="Arial CYR" w:cs="Arial CYR"/>
                      <w:sz w:val="20"/>
                      <w:szCs w:val="20"/>
                    </w:rPr>
                    <w:t>6,00</w:t>
                  </w:r>
                </w:p>
              </w:tc>
              <w:tc>
                <w:tcPr>
                  <w:tcW w:w="236" w:type="dxa"/>
                  <w:vAlign w:val="center"/>
                  <w:hideMark/>
                </w:tcPr>
                <w:p w14:paraId="719B44D1" w14:textId="77777777" w:rsidR="00DD346D" w:rsidRDefault="00DD346D" w:rsidP="00DD346D">
                  <w:pPr>
                    <w:rPr>
                      <w:sz w:val="20"/>
                      <w:szCs w:val="20"/>
                    </w:rPr>
                  </w:pPr>
                </w:p>
              </w:tc>
            </w:tr>
            <w:tr w:rsidR="00DD346D" w14:paraId="1E67C53E"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1C54AA41" w14:textId="77777777" w:rsidR="00DD346D" w:rsidRDefault="00DD346D" w:rsidP="00DD346D">
                  <w:pPr>
                    <w:jc w:val="center"/>
                  </w:pPr>
                  <w:r>
                    <w:t>72</w:t>
                  </w:r>
                </w:p>
              </w:tc>
              <w:tc>
                <w:tcPr>
                  <w:tcW w:w="6744" w:type="dxa"/>
                  <w:tcBorders>
                    <w:top w:val="nil"/>
                    <w:left w:val="nil"/>
                    <w:bottom w:val="single" w:sz="4" w:space="0" w:color="auto"/>
                    <w:right w:val="single" w:sz="4" w:space="0" w:color="auto"/>
                  </w:tcBorders>
                  <w:noWrap/>
                  <w:vAlign w:val="bottom"/>
                  <w:hideMark/>
                </w:tcPr>
                <w:p w14:paraId="77144C43" w14:textId="77777777" w:rsidR="00DD346D" w:rsidRDefault="00DD346D" w:rsidP="00DD346D">
                  <w:pPr>
                    <w:jc w:val="right"/>
                    <w:rPr>
                      <w:i/>
                      <w:iCs/>
                    </w:rPr>
                  </w:pPr>
                  <w:r>
                    <w:rPr>
                      <w:i/>
                      <w:iCs/>
                    </w:rPr>
                    <w:t>Паста паковочная</w:t>
                  </w:r>
                </w:p>
              </w:tc>
              <w:tc>
                <w:tcPr>
                  <w:tcW w:w="1014" w:type="dxa"/>
                  <w:tcBorders>
                    <w:top w:val="nil"/>
                    <w:left w:val="nil"/>
                    <w:bottom w:val="single" w:sz="4" w:space="0" w:color="auto"/>
                    <w:right w:val="nil"/>
                  </w:tcBorders>
                  <w:noWrap/>
                  <w:vAlign w:val="bottom"/>
                  <w:hideMark/>
                </w:tcPr>
                <w:p w14:paraId="60BE9F92" w14:textId="77777777" w:rsidR="00DD346D" w:rsidRDefault="00DD346D" w:rsidP="00DD346D">
                  <w:pPr>
                    <w:jc w:val="center"/>
                  </w:pPr>
                  <w:r>
                    <w:t>шт.</w:t>
                  </w:r>
                </w:p>
              </w:tc>
              <w:tc>
                <w:tcPr>
                  <w:tcW w:w="1199" w:type="dxa"/>
                  <w:tcBorders>
                    <w:top w:val="nil"/>
                    <w:left w:val="single" w:sz="4" w:space="0" w:color="auto"/>
                    <w:bottom w:val="single" w:sz="4" w:space="0" w:color="auto"/>
                    <w:right w:val="single" w:sz="4" w:space="0" w:color="auto"/>
                  </w:tcBorders>
                  <w:noWrap/>
                  <w:vAlign w:val="bottom"/>
                  <w:hideMark/>
                </w:tcPr>
                <w:p w14:paraId="0BFCA059" w14:textId="77777777" w:rsidR="00DD346D" w:rsidRDefault="00DD346D" w:rsidP="00DD346D">
                  <w:pPr>
                    <w:jc w:val="center"/>
                    <w:rPr>
                      <w:rFonts w:ascii="Arial CYR" w:hAnsi="Arial CYR" w:cs="Arial CYR"/>
                      <w:sz w:val="20"/>
                      <w:szCs w:val="20"/>
                    </w:rPr>
                  </w:pPr>
                  <w:r>
                    <w:rPr>
                      <w:rFonts w:ascii="Arial CYR" w:hAnsi="Arial CYR" w:cs="Arial CYR"/>
                      <w:sz w:val="20"/>
                      <w:szCs w:val="20"/>
                    </w:rPr>
                    <w:t>6,00</w:t>
                  </w:r>
                </w:p>
              </w:tc>
              <w:tc>
                <w:tcPr>
                  <w:tcW w:w="236" w:type="dxa"/>
                  <w:vAlign w:val="center"/>
                  <w:hideMark/>
                </w:tcPr>
                <w:p w14:paraId="75A036EB" w14:textId="77777777" w:rsidR="00DD346D" w:rsidRDefault="00DD346D" w:rsidP="00DD346D">
                  <w:pPr>
                    <w:rPr>
                      <w:sz w:val="20"/>
                      <w:szCs w:val="20"/>
                    </w:rPr>
                  </w:pPr>
                </w:p>
              </w:tc>
            </w:tr>
            <w:tr w:rsidR="00DD346D" w14:paraId="1397F4D7"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0E069658" w14:textId="77777777" w:rsidR="00DD346D" w:rsidRDefault="00DD346D" w:rsidP="00DD346D">
                  <w:pPr>
                    <w:jc w:val="center"/>
                  </w:pPr>
                  <w:r>
                    <w:t>73</w:t>
                  </w:r>
                </w:p>
              </w:tc>
              <w:tc>
                <w:tcPr>
                  <w:tcW w:w="6744" w:type="dxa"/>
                  <w:tcBorders>
                    <w:top w:val="nil"/>
                    <w:left w:val="nil"/>
                    <w:bottom w:val="single" w:sz="4" w:space="0" w:color="auto"/>
                    <w:right w:val="single" w:sz="4" w:space="0" w:color="auto"/>
                  </w:tcBorders>
                  <w:noWrap/>
                  <w:vAlign w:val="bottom"/>
                  <w:hideMark/>
                </w:tcPr>
                <w:p w14:paraId="2DC27800" w14:textId="77777777" w:rsidR="00DD346D" w:rsidRDefault="00DD346D" w:rsidP="00DD346D">
                  <w:pPr>
                    <w:jc w:val="right"/>
                    <w:rPr>
                      <w:i/>
                      <w:iCs/>
                    </w:rPr>
                  </w:pPr>
                  <w:r>
                    <w:rPr>
                      <w:i/>
                      <w:iCs/>
                    </w:rPr>
                    <w:t>Муфта переходная PPR 32-20мм, нар-</w:t>
                  </w:r>
                  <w:proofErr w:type="spellStart"/>
                  <w:r>
                    <w:rPr>
                      <w:i/>
                      <w:iCs/>
                    </w:rPr>
                    <w:t>вн</w:t>
                  </w:r>
                  <w:proofErr w:type="spellEnd"/>
                </w:p>
              </w:tc>
              <w:tc>
                <w:tcPr>
                  <w:tcW w:w="1014" w:type="dxa"/>
                  <w:tcBorders>
                    <w:top w:val="nil"/>
                    <w:left w:val="nil"/>
                    <w:bottom w:val="single" w:sz="4" w:space="0" w:color="auto"/>
                    <w:right w:val="nil"/>
                  </w:tcBorders>
                  <w:noWrap/>
                  <w:vAlign w:val="bottom"/>
                  <w:hideMark/>
                </w:tcPr>
                <w:p w14:paraId="18825D29" w14:textId="77777777" w:rsidR="00DD346D" w:rsidRDefault="00DD346D" w:rsidP="00DD346D">
                  <w:pPr>
                    <w:jc w:val="center"/>
                  </w:pPr>
                  <w:r>
                    <w:t>шт.</w:t>
                  </w:r>
                </w:p>
              </w:tc>
              <w:tc>
                <w:tcPr>
                  <w:tcW w:w="1199" w:type="dxa"/>
                  <w:tcBorders>
                    <w:top w:val="nil"/>
                    <w:left w:val="single" w:sz="4" w:space="0" w:color="auto"/>
                    <w:bottom w:val="single" w:sz="4" w:space="0" w:color="auto"/>
                    <w:right w:val="single" w:sz="4" w:space="0" w:color="auto"/>
                  </w:tcBorders>
                  <w:noWrap/>
                  <w:vAlign w:val="bottom"/>
                  <w:hideMark/>
                </w:tcPr>
                <w:p w14:paraId="5C3CBA78" w14:textId="77777777" w:rsidR="00DD346D" w:rsidRDefault="00DD346D" w:rsidP="00DD346D">
                  <w:pPr>
                    <w:jc w:val="center"/>
                    <w:rPr>
                      <w:rFonts w:ascii="Arial CYR" w:hAnsi="Arial CYR" w:cs="Arial CYR"/>
                      <w:sz w:val="20"/>
                      <w:szCs w:val="20"/>
                    </w:rPr>
                  </w:pPr>
                  <w:r>
                    <w:rPr>
                      <w:rFonts w:ascii="Arial CYR" w:hAnsi="Arial CYR" w:cs="Arial CYR"/>
                      <w:sz w:val="20"/>
                      <w:szCs w:val="20"/>
                    </w:rPr>
                    <w:t>45,00</w:t>
                  </w:r>
                </w:p>
              </w:tc>
              <w:tc>
                <w:tcPr>
                  <w:tcW w:w="236" w:type="dxa"/>
                  <w:vAlign w:val="center"/>
                  <w:hideMark/>
                </w:tcPr>
                <w:p w14:paraId="20CA7FDD" w14:textId="77777777" w:rsidR="00DD346D" w:rsidRDefault="00DD346D" w:rsidP="00DD346D">
                  <w:pPr>
                    <w:rPr>
                      <w:sz w:val="20"/>
                      <w:szCs w:val="20"/>
                    </w:rPr>
                  </w:pPr>
                </w:p>
              </w:tc>
            </w:tr>
            <w:tr w:rsidR="00DD346D" w14:paraId="14EC1F72" w14:textId="77777777" w:rsidTr="00CB715F">
              <w:trPr>
                <w:trHeight w:val="315"/>
              </w:trPr>
              <w:tc>
                <w:tcPr>
                  <w:tcW w:w="551" w:type="dxa"/>
                  <w:tcBorders>
                    <w:top w:val="nil"/>
                    <w:left w:val="single" w:sz="8" w:space="0" w:color="auto"/>
                    <w:bottom w:val="single" w:sz="4" w:space="0" w:color="auto"/>
                    <w:right w:val="single" w:sz="4" w:space="0" w:color="auto"/>
                  </w:tcBorders>
                  <w:noWrap/>
                  <w:vAlign w:val="bottom"/>
                  <w:hideMark/>
                </w:tcPr>
                <w:p w14:paraId="47988E62" w14:textId="77777777" w:rsidR="00DD346D" w:rsidRDefault="00DD346D" w:rsidP="00DD346D">
                  <w:pPr>
                    <w:jc w:val="center"/>
                  </w:pPr>
                  <w:r>
                    <w:t>74</w:t>
                  </w:r>
                </w:p>
              </w:tc>
              <w:tc>
                <w:tcPr>
                  <w:tcW w:w="6744" w:type="dxa"/>
                  <w:tcBorders>
                    <w:top w:val="nil"/>
                    <w:left w:val="nil"/>
                    <w:bottom w:val="single" w:sz="4" w:space="0" w:color="auto"/>
                    <w:right w:val="single" w:sz="4" w:space="0" w:color="auto"/>
                  </w:tcBorders>
                  <w:noWrap/>
                  <w:vAlign w:val="bottom"/>
                  <w:hideMark/>
                </w:tcPr>
                <w:p w14:paraId="429B1ADF" w14:textId="77777777" w:rsidR="00DD346D" w:rsidRDefault="00DD346D" w:rsidP="00DD346D">
                  <w:pPr>
                    <w:jc w:val="right"/>
                    <w:rPr>
                      <w:i/>
                      <w:iCs/>
                    </w:rPr>
                  </w:pPr>
                  <w:r>
                    <w:rPr>
                      <w:i/>
                      <w:iCs/>
                    </w:rPr>
                    <w:t>Крестовина PPR 32мм</w:t>
                  </w:r>
                </w:p>
              </w:tc>
              <w:tc>
                <w:tcPr>
                  <w:tcW w:w="1014" w:type="dxa"/>
                  <w:tcBorders>
                    <w:top w:val="nil"/>
                    <w:left w:val="nil"/>
                    <w:bottom w:val="single" w:sz="4" w:space="0" w:color="auto"/>
                    <w:right w:val="nil"/>
                  </w:tcBorders>
                  <w:noWrap/>
                  <w:vAlign w:val="bottom"/>
                  <w:hideMark/>
                </w:tcPr>
                <w:p w14:paraId="5362AB9C" w14:textId="77777777" w:rsidR="00DD346D" w:rsidRDefault="00DD346D" w:rsidP="00DD346D">
                  <w:pPr>
                    <w:jc w:val="center"/>
                  </w:pPr>
                  <w:r>
                    <w:t>шт.</w:t>
                  </w:r>
                </w:p>
              </w:tc>
              <w:tc>
                <w:tcPr>
                  <w:tcW w:w="1199" w:type="dxa"/>
                  <w:tcBorders>
                    <w:top w:val="nil"/>
                    <w:left w:val="single" w:sz="4" w:space="0" w:color="auto"/>
                    <w:bottom w:val="single" w:sz="4" w:space="0" w:color="auto"/>
                    <w:right w:val="single" w:sz="4" w:space="0" w:color="auto"/>
                  </w:tcBorders>
                  <w:noWrap/>
                  <w:vAlign w:val="bottom"/>
                  <w:hideMark/>
                </w:tcPr>
                <w:p w14:paraId="0B5E6E45" w14:textId="77777777" w:rsidR="00DD346D" w:rsidRDefault="00DD346D" w:rsidP="00DD346D">
                  <w:pPr>
                    <w:jc w:val="center"/>
                    <w:rPr>
                      <w:rFonts w:ascii="Arial CYR" w:hAnsi="Arial CYR" w:cs="Arial CYR"/>
                      <w:sz w:val="20"/>
                      <w:szCs w:val="20"/>
                    </w:rPr>
                  </w:pPr>
                  <w:r>
                    <w:rPr>
                      <w:rFonts w:ascii="Arial CYR" w:hAnsi="Arial CYR" w:cs="Arial CYR"/>
                      <w:sz w:val="20"/>
                      <w:szCs w:val="20"/>
                    </w:rPr>
                    <w:t>22,50</w:t>
                  </w:r>
                </w:p>
              </w:tc>
              <w:tc>
                <w:tcPr>
                  <w:tcW w:w="236" w:type="dxa"/>
                  <w:vAlign w:val="center"/>
                  <w:hideMark/>
                </w:tcPr>
                <w:p w14:paraId="40B90470" w14:textId="77777777" w:rsidR="00DD346D" w:rsidRDefault="00DD346D" w:rsidP="00DD346D">
                  <w:pPr>
                    <w:rPr>
                      <w:sz w:val="20"/>
                      <w:szCs w:val="20"/>
                    </w:rPr>
                  </w:pPr>
                </w:p>
              </w:tc>
            </w:tr>
            <w:tr w:rsidR="00800862" w14:paraId="07F73DD1" w14:textId="77777777" w:rsidTr="00CB715F">
              <w:trPr>
                <w:trHeight w:val="315"/>
              </w:trPr>
              <w:tc>
                <w:tcPr>
                  <w:tcW w:w="551" w:type="dxa"/>
                  <w:tcBorders>
                    <w:top w:val="single" w:sz="8" w:space="0" w:color="auto"/>
                    <w:left w:val="single" w:sz="8" w:space="0" w:color="auto"/>
                    <w:bottom w:val="single" w:sz="8" w:space="0" w:color="auto"/>
                    <w:right w:val="nil"/>
                  </w:tcBorders>
                  <w:shd w:val="clear" w:color="auto" w:fill="D0CECE" w:themeFill="background2" w:themeFillShade="E6"/>
                  <w:noWrap/>
                  <w:vAlign w:val="bottom"/>
                  <w:hideMark/>
                </w:tcPr>
                <w:p w14:paraId="417F1B53" w14:textId="77777777" w:rsidR="00DD346D" w:rsidRDefault="00DD346D" w:rsidP="00DD346D">
                  <w:pPr>
                    <w:jc w:val="center"/>
                    <w:rPr>
                      <w:color w:val="0070C0"/>
                    </w:rPr>
                  </w:pPr>
                  <w:r>
                    <w:rPr>
                      <w:color w:val="0070C0"/>
                    </w:rPr>
                    <w:t> </w:t>
                  </w:r>
                </w:p>
              </w:tc>
              <w:tc>
                <w:tcPr>
                  <w:tcW w:w="6744" w:type="dxa"/>
                  <w:tcBorders>
                    <w:top w:val="single" w:sz="8" w:space="0" w:color="auto"/>
                    <w:left w:val="nil"/>
                    <w:bottom w:val="single" w:sz="8" w:space="0" w:color="auto"/>
                    <w:right w:val="nil"/>
                  </w:tcBorders>
                  <w:shd w:val="clear" w:color="auto" w:fill="D0CECE" w:themeFill="background2" w:themeFillShade="E6"/>
                  <w:vAlign w:val="center"/>
                  <w:hideMark/>
                </w:tcPr>
                <w:p w14:paraId="444820DC" w14:textId="77777777" w:rsidR="00DD346D" w:rsidRDefault="00DD346D" w:rsidP="00DD346D">
                  <w:pPr>
                    <w:jc w:val="center"/>
                    <w:rPr>
                      <w:b/>
                      <w:bCs/>
                    </w:rPr>
                  </w:pPr>
                  <w:r>
                    <w:rPr>
                      <w:b/>
                      <w:bCs/>
                    </w:rPr>
                    <w:t>Канализация</w:t>
                  </w:r>
                </w:p>
              </w:tc>
              <w:tc>
                <w:tcPr>
                  <w:tcW w:w="1014" w:type="dxa"/>
                  <w:tcBorders>
                    <w:top w:val="single" w:sz="8" w:space="0" w:color="auto"/>
                    <w:left w:val="nil"/>
                    <w:bottom w:val="single" w:sz="8" w:space="0" w:color="auto"/>
                    <w:right w:val="nil"/>
                  </w:tcBorders>
                  <w:shd w:val="clear" w:color="auto" w:fill="D0CECE" w:themeFill="background2" w:themeFillShade="E6"/>
                  <w:noWrap/>
                  <w:vAlign w:val="center"/>
                  <w:hideMark/>
                </w:tcPr>
                <w:p w14:paraId="1E216C5E" w14:textId="77777777" w:rsidR="00DD346D" w:rsidRDefault="00DD346D" w:rsidP="00DD346D">
                  <w:pPr>
                    <w:jc w:val="center"/>
                    <w:rPr>
                      <w:b/>
                      <w:bCs/>
                      <w:color w:val="0070C0"/>
                    </w:rPr>
                  </w:pPr>
                  <w:r>
                    <w:rPr>
                      <w:b/>
                      <w:bCs/>
                      <w:color w:val="0070C0"/>
                    </w:rPr>
                    <w:t> </w:t>
                  </w:r>
                </w:p>
              </w:tc>
              <w:tc>
                <w:tcPr>
                  <w:tcW w:w="1199" w:type="dxa"/>
                  <w:tcBorders>
                    <w:top w:val="nil"/>
                    <w:left w:val="single" w:sz="4" w:space="0" w:color="auto"/>
                    <w:bottom w:val="single" w:sz="4" w:space="0" w:color="auto"/>
                    <w:right w:val="single" w:sz="4" w:space="0" w:color="auto"/>
                  </w:tcBorders>
                  <w:shd w:val="clear" w:color="auto" w:fill="D0CECE" w:themeFill="background2" w:themeFillShade="E6"/>
                  <w:noWrap/>
                  <w:vAlign w:val="bottom"/>
                  <w:hideMark/>
                </w:tcPr>
                <w:p w14:paraId="034720D4" w14:textId="77777777" w:rsidR="00DD346D" w:rsidRDefault="00DD346D" w:rsidP="00DD346D">
                  <w:pPr>
                    <w:jc w:val="center"/>
                    <w:rPr>
                      <w:rFonts w:ascii="Arial CYR" w:hAnsi="Arial CYR" w:cs="Arial CYR"/>
                      <w:sz w:val="20"/>
                      <w:szCs w:val="20"/>
                    </w:rPr>
                  </w:pPr>
                  <w:r>
                    <w:rPr>
                      <w:rFonts w:ascii="Arial CYR" w:hAnsi="Arial CYR" w:cs="Arial CYR"/>
                      <w:sz w:val="20"/>
                      <w:szCs w:val="20"/>
                    </w:rPr>
                    <w:t> </w:t>
                  </w:r>
                </w:p>
              </w:tc>
              <w:tc>
                <w:tcPr>
                  <w:tcW w:w="236" w:type="dxa"/>
                  <w:vAlign w:val="center"/>
                  <w:hideMark/>
                </w:tcPr>
                <w:p w14:paraId="5AC30DDA" w14:textId="77777777" w:rsidR="00DD346D" w:rsidRDefault="00DD346D" w:rsidP="00DD346D">
                  <w:pPr>
                    <w:rPr>
                      <w:sz w:val="20"/>
                      <w:szCs w:val="20"/>
                    </w:rPr>
                  </w:pPr>
                </w:p>
              </w:tc>
            </w:tr>
            <w:tr w:rsidR="00DD346D" w14:paraId="1D7062F1"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330B2855" w14:textId="77777777" w:rsidR="00DD346D" w:rsidRDefault="00DD346D" w:rsidP="00DD346D">
                  <w:pPr>
                    <w:jc w:val="center"/>
                  </w:pPr>
                  <w:r>
                    <w:t>1</w:t>
                  </w:r>
                </w:p>
              </w:tc>
              <w:tc>
                <w:tcPr>
                  <w:tcW w:w="6744" w:type="dxa"/>
                  <w:tcBorders>
                    <w:top w:val="nil"/>
                    <w:left w:val="nil"/>
                    <w:bottom w:val="single" w:sz="4" w:space="0" w:color="auto"/>
                    <w:right w:val="single" w:sz="4" w:space="0" w:color="auto"/>
                  </w:tcBorders>
                  <w:noWrap/>
                  <w:vAlign w:val="bottom"/>
                  <w:hideMark/>
                </w:tcPr>
                <w:p w14:paraId="4E172191" w14:textId="77777777" w:rsidR="00DD346D" w:rsidRDefault="00DD346D" w:rsidP="00DD346D">
                  <w:pPr>
                    <w:rPr>
                      <w:b/>
                      <w:bCs/>
                    </w:rPr>
                  </w:pPr>
                  <w:r>
                    <w:rPr>
                      <w:b/>
                      <w:bCs/>
                    </w:rPr>
                    <w:t>Демонтажные работы</w:t>
                  </w:r>
                </w:p>
              </w:tc>
              <w:tc>
                <w:tcPr>
                  <w:tcW w:w="1014" w:type="dxa"/>
                  <w:tcBorders>
                    <w:top w:val="nil"/>
                    <w:left w:val="nil"/>
                    <w:bottom w:val="single" w:sz="4" w:space="0" w:color="auto"/>
                    <w:right w:val="nil"/>
                  </w:tcBorders>
                  <w:noWrap/>
                  <w:vAlign w:val="bottom"/>
                  <w:hideMark/>
                </w:tcPr>
                <w:p w14:paraId="686F8599" w14:textId="77777777" w:rsidR="00DD346D" w:rsidRDefault="00DD346D" w:rsidP="00DD346D">
                  <w:pPr>
                    <w:jc w:val="center"/>
                  </w:pPr>
                  <w:proofErr w:type="spellStart"/>
                  <w:r>
                    <w:t>компл</w:t>
                  </w:r>
                  <w:proofErr w:type="spellEnd"/>
                </w:p>
              </w:tc>
              <w:tc>
                <w:tcPr>
                  <w:tcW w:w="1199" w:type="dxa"/>
                  <w:tcBorders>
                    <w:top w:val="nil"/>
                    <w:left w:val="single" w:sz="4" w:space="0" w:color="auto"/>
                    <w:bottom w:val="single" w:sz="4" w:space="0" w:color="auto"/>
                    <w:right w:val="single" w:sz="4" w:space="0" w:color="auto"/>
                  </w:tcBorders>
                  <w:noWrap/>
                  <w:vAlign w:val="bottom"/>
                  <w:hideMark/>
                </w:tcPr>
                <w:p w14:paraId="19653B31" w14:textId="77777777" w:rsidR="00DD346D" w:rsidRDefault="00DD346D" w:rsidP="00DD346D">
                  <w:pPr>
                    <w:jc w:val="center"/>
                    <w:rPr>
                      <w:rFonts w:ascii="Arial CYR" w:hAnsi="Arial CYR" w:cs="Arial CYR"/>
                      <w:sz w:val="20"/>
                      <w:szCs w:val="20"/>
                    </w:rPr>
                  </w:pPr>
                  <w:r>
                    <w:rPr>
                      <w:rFonts w:ascii="Arial CYR" w:hAnsi="Arial CYR" w:cs="Arial CYR"/>
                      <w:sz w:val="20"/>
                      <w:szCs w:val="20"/>
                    </w:rPr>
                    <w:t>51,00</w:t>
                  </w:r>
                </w:p>
              </w:tc>
              <w:tc>
                <w:tcPr>
                  <w:tcW w:w="236" w:type="dxa"/>
                  <w:vAlign w:val="center"/>
                  <w:hideMark/>
                </w:tcPr>
                <w:p w14:paraId="5B9C7CE6" w14:textId="77777777" w:rsidR="00DD346D" w:rsidRDefault="00DD346D" w:rsidP="00DD346D">
                  <w:pPr>
                    <w:rPr>
                      <w:sz w:val="20"/>
                      <w:szCs w:val="20"/>
                    </w:rPr>
                  </w:pPr>
                </w:p>
              </w:tc>
            </w:tr>
            <w:tr w:rsidR="00DD346D" w14:paraId="5EB97CA1"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7B9073CA" w14:textId="77777777" w:rsidR="00DD346D" w:rsidRDefault="00DD346D" w:rsidP="00DD346D">
                  <w:pPr>
                    <w:jc w:val="center"/>
                  </w:pPr>
                  <w:r>
                    <w:t>2</w:t>
                  </w:r>
                </w:p>
              </w:tc>
              <w:tc>
                <w:tcPr>
                  <w:tcW w:w="6744" w:type="dxa"/>
                  <w:tcBorders>
                    <w:top w:val="nil"/>
                    <w:left w:val="nil"/>
                    <w:bottom w:val="single" w:sz="4" w:space="0" w:color="auto"/>
                    <w:right w:val="single" w:sz="4" w:space="0" w:color="auto"/>
                  </w:tcBorders>
                  <w:noWrap/>
                  <w:vAlign w:val="bottom"/>
                  <w:hideMark/>
                </w:tcPr>
                <w:p w14:paraId="6FB70E15" w14:textId="77777777" w:rsidR="00DD346D" w:rsidRDefault="00DD346D" w:rsidP="00DD346D">
                  <w:pPr>
                    <w:rPr>
                      <w:b/>
                      <w:bCs/>
                    </w:rPr>
                  </w:pPr>
                  <w:r>
                    <w:rPr>
                      <w:b/>
                      <w:bCs/>
                    </w:rPr>
                    <w:t>Монтажные работы</w:t>
                  </w:r>
                </w:p>
              </w:tc>
              <w:tc>
                <w:tcPr>
                  <w:tcW w:w="1014" w:type="dxa"/>
                  <w:tcBorders>
                    <w:top w:val="nil"/>
                    <w:left w:val="nil"/>
                    <w:bottom w:val="single" w:sz="4" w:space="0" w:color="auto"/>
                    <w:right w:val="nil"/>
                  </w:tcBorders>
                  <w:noWrap/>
                  <w:vAlign w:val="bottom"/>
                  <w:hideMark/>
                </w:tcPr>
                <w:p w14:paraId="5CA425A7" w14:textId="77777777" w:rsidR="00DD346D" w:rsidRDefault="00DD346D" w:rsidP="00DD346D">
                  <w:pPr>
                    <w:jc w:val="center"/>
                  </w:pPr>
                  <w:proofErr w:type="spellStart"/>
                  <w:r>
                    <w:t>компл</w:t>
                  </w:r>
                  <w:proofErr w:type="spellEnd"/>
                </w:p>
              </w:tc>
              <w:tc>
                <w:tcPr>
                  <w:tcW w:w="1199" w:type="dxa"/>
                  <w:tcBorders>
                    <w:top w:val="nil"/>
                    <w:left w:val="single" w:sz="4" w:space="0" w:color="auto"/>
                    <w:bottom w:val="single" w:sz="4" w:space="0" w:color="auto"/>
                    <w:right w:val="single" w:sz="4" w:space="0" w:color="auto"/>
                  </w:tcBorders>
                  <w:noWrap/>
                  <w:vAlign w:val="bottom"/>
                  <w:hideMark/>
                </w:tcPr>
                <w:p w14:paraId="20455269" w14:textId="77777777" w:rsidR="00DD346D" w:rsidRDefault="00DD346D" w:rsidP="00DD346D">
                  <w:pPr>
                    <w:jc w:val="center"/>
                    <w:rPr>
                      <w:rFonts w:ascii="Arial CYR" w:hAnsi="Arial CYR" w:cs="Arial CYR"/>
                      <w:sz w:val="20"/>
                      <w:szCs w:val="20"/>
                    </w:rPr>
                  </w:pPr>
                  <w:r>
                    <w:rPr>
                      <w:rFonts w:ascii="Arial CYR" w:hAnsi="Arial CYR" w:cs="Arial CYR"/>
                      <w:sz w:val="20"/>
                      <w:szCs w:val="20"/>
                    </w:rPr>
                    <w:t>48,00</w:t>
                  </w:r>
                </w:p>
              </w:tc>
              <w:tc>
                <w:tcPr>
                  <w:tcW w:w="236" w:type="dxa"/>
                  <w:vAlign w:val="center"/>
                  <w:hideMark/>
                </w:tcPr>
                <w:p w14:paraId="1E773859" w14:textId="77777777" w:rsidR="00DD346D" w:rsidRDefault="00DD346D" w:rsidP="00DD346D">
                  <w:pPr>
                    <w:rPr>
                      <w:sz w:val="20"/>
                      <w:szCs w:val="20"/>
                    </w:rPr>
                  </w:pPr>
                </w:p>
              </w:tc>
            </w:tr>
            <w:tr w:rsidR="00DD346D" w14:paraId="6EF85CA0" w14:textId="77777777" w:rsidTr="00CB715F">
              <w:trPr>
                <w:trHeight w:val="308"/>
              </w:trPr>
              <w:tc>
                <w:tcPr>
                  <w:tcW w:w="551" w:type="dxa"/>
                  <w:tcBorders>
                    <w:top w:val="nil"/>
                    <w:left w:val="single" w:sz="8" w:space="0" w:color="auto"/>
                    <w:bottom w:val="single" w:sz="4" w:space="0" w:color="auto"/>
                    <w:right w:val="single" w:sz="4" w:space="0" w:color="auto"/>
                  </w:tcBorders>
                  <w:vAlign w:val="bottom"/>
                  <w:hideMark/>
                </w:tcPr>
                <w:p w14:paraId="0CEF2593" w14:textId="77777777" w:rsidR="00DD346D" w:rsidRDefault="00DD346D" w:rsidP="00DD346D">
                  <w:pPr>
                    <w:jc w:val="center"/>
                  </w:pPr>
                  <w:r>
                    <w:t>3</w:t>
                  </w:r>
                </w:p>
              </w:tc>
              <w:tc>
                <w:tcPr>
                  <w:tcW w:w="6744" w:type="dxa"/>
                  <w:tcBorders>
                    <w:top w:val="nil"/>
                    <w:left w:val="nil"/>
                    <w:bottom w:val="single" w:sz="4" w:space="0" w:color="auto"/>
                    <w:right w:val="single" w:sz="4" w:space="0" w:color="auto"/>
                  </w:tcBorders>
                  <w:vAlign w:val="center"/>
                  <w:hideMark/>
                </w:tcPr>
                <w:p w14:paraId="4D814042" w14:textId="77777777" w:rsidR="00DD346D" w:rsidRDefault="00DD346D" w:rsidP="00DD346D">
                  <w:pPr>
                    <w:rPr>
                      <w:i/>
                      <w:iCs/>
                    </w:rPr>
                  </w:pPr>
                  <w:r>
                    <w:rPr>
                      <w:i/>
                      <w:iCs/>
                    </w:rPr>
                    <w:t xml:space="preserve">Система инсталляции для унитаза GROHE </w:t>
                  </w:r>
                  <w:proofErr w:type="spellStart"/>
                  <w:r>
                    <w:rPr>
                      <w:i/>
                      <w:iCs/>
                    </w:rPr>
                    <w:t>Rapid</w:t>
                  </w:r>
                  <w:proofErr w:type="spellEnd"/>
                  <w:r>
                    <w:rPr>
                      <w:i/>
                      <w:iCs/>
                    </w:rPr>
                    <w:t xml:space="preserve"> SL, с панелью смыва </w:t>
                  </w:r>
                  <w:proofErr w:type="spellStart"/>
                  <w:r>
                    <w:rPr>
                      <w:i/>
                      <w:iCs/>
                    </w:rPr>
                    <w:t>Skate</w:t>
                  </w:r>
                  <w:proofErr w:type="spellEnd"/>
                  <w:r>
                    <w:rPr>
                      <w:i/>
                      <w:iCs/>
                    </w:rPr>
                    <w:t xml:space="preserve"> Cosmopolitan, хром (38772001)</w:t>
                  </w:r>
                </w:p>
              </w:tc>
              <w:tc>
                <w:tcPr>
                  <w:tcW w:w="1014" w:type="dxa"/>
                  <w:tcBorders>
                    <w:top w:val="nil"/>
                    <w:left w:val="nil"/>
                    <w:bottom w:val="single" w:sz="4" w:space="0" w:color="auto"/>
                    <w:right w:val="nil"/>
                  </w:tcBorders>
                  <w:vAlign w:val="center"/>
                  <w:hideMark/>
                </w:tcPr>
                <w:p w14:paraId="728B053B" w14:textId="77777777" w:rsidR="00DD346D" w:rsidRDefault="00DD346D" w:rsidP="00DD346D">
                  <w:pPr>
                    <w:jc w:val="center"/>
                  </w:pPr>
                  <w:r>
                    <w:t>шт.</w:t>
                  </w:r>
                </w:p>
              </w:tc>
              <w:tc>
                <w:tcPr>
                  <w:tcW w:w="1199" w:type="dxa"/>
                  <w:tcBorders>
                    <w:top w:val="nil"/>
                    <w:left w:val="single" w:sz="4" w:space="0" w:color="auto"/>
                    <w:bottom w:val="single" w:sz="4" w:space="0" w:color="auto"/>
                    <w:right w:val="single" w:sz="4" w:space="0" w:color="auto"/>
                  </w:tcBorders>
                  <w:vAlign w:val="center"/>
                  <w:hideMark/>
                </w:tcPr>
                <w:p w14:paraId="5A549FCB" w14:textId="77777777" w:rsidR="00DD346D" w:rsidRDefault="00DD346D" w:rsidP="00DD346D">
                  <w:pPr>
                    <w:jc w:val="center"/>
                    <w:rPr>
                      <w:rFonts w:ascii="Arial CYR" w:hAnsi="Arial CYR" w:cs="Arial CYR"/>
                      <w:sz w:val="20"/>
                      <w:szCs w:val="20"/>
                    </w:rPr>
                  </w:pPr>
                  <w:r>
                    <w:rPr>
                      <w:rFonts w:ascii="Arial CYR" w:hAnsi="Arial CYR" w:cs="Arial CYR"/>
                      <w:sz w:val="20"/>
                      <w:szCs w:val="20"/>
                    </w:rPr>
                    <w:t>48,00</w:t>
                  </w:r>
                </w:p>
              </w:tc>
              <w:tc>
                <w:tcPr>
                  <w:tcW w:w="236" w:type="dxa"/>
                  <w:vAlign w:val="center"/>
                  <w:hideMark/>
                </w:tcPr>
                <w:p w14:paraId="7B831638" w14:textId="77777777" w:rsidR="00DD346D" w:rsidRDefault="00DD346D" w:rsidP="00DD346D">
                  <w:pPr>
                    <w:rPr>
                      <w:sz w:val="20"/>
                      <w:szCs w:val="20"/>
                    </w:rPr>
                  </w:pPr>
                </w:p>
              </w:tc>
            </w:tr>
            <w:tr w:rsidR="00DD346D" w14:paraId="201BF316"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490650BF" w14:textId="77777777" w:rsidR="00DD346D" w:rsidRDefault="00DD346D" w:rsidP="00DD346D">
                  <w:pPr>
                    <w:jc w:val="center"/>
                  </w:pPr>
                  <w:r>
                    <w:t>4</w:t>
                  </w:r>
                </w:p>
              </w:tc>
              <w:tc>
                <w:tcPr>
                  <w:tcW w:w="6744" w:type="dxa"/>
                  <w:tcBorders>
                    <w:top w:val="nil"/>
                    <w:left w:val="nil"/>
                    <w:bottom w:val="single" w:sz="4" w:space="0" w:color="auto"/>
                    <w:right w:val="single" w:sz="4" w:space="0" w:color="auto"/>
                  </w:tcBorders>
                  <w:noWrap/>
                  <w:vAlign w:val="bottom"/>
                  <w:hideMark/>
                </w:tcPr>
                <w:p w14:paraId="12549B83" w14:textId="77777777" w:rsidR="00DD346D" w:rsidRDefault="00DD346D" w:rsidP="00DD346D">
                  <w:pPr>
                    <w:jc w:val="right"/>
                    <w:rPr>
                      <w:i/>
                      <w:iCs/>
                    </w:rPr>
                  </w:pPr>
                  <w:r>
                    <w:rPr>
                      <w:i/>
                      <w:iCs/>
                    </w:rPr>
                    <w:t xml:space="preserve">Звукоизоляционная плита для </w:t>
                  </w:r>
                  <w:proofErr w:type="spellStart"/>
                  <w:r>
                    <w:rPr>
                      <w:i/>
                      <w:iCs/>
                    </w:rPr>
                    <w:t>подвестного</w:t>
                  </w:r>
                  <w:proofErr w:type="spellEnd"/>
                  <w:r>
                    <w:rPr>
                      <w:i/>
                      <w:iCs/>
                    </w:rPr>
                    <w:t xml:space="preserve"> унитаза и биде (M91)</w:t>
                  </w:r>
                </w:p>
              </w:tc>
              <w:tc>
                <w:tcPr>
                  <w:tcW w:w="1014" w:type="dxa"/>
                  <w:tcBorders>
                    <w:top w:val="nil"/>
                    <w:left w:val="nil"/>
                    <w:bottom w:val="single" w:sz="4" w:space="0" w:color="auto"/>
                    <w:right w:val="nil"/>
                  </w:tcBorders>
                  <w:noWrap/>
                  <w:vAlign w:val="bottom"/>
                  <w:hideMark/>
                </w:tcPr>
                <w:p w14:paraId="52DEA830" w14:textId="77777777" w:rsidR="00DD346D" w:rsidRDefault="00DD346D" w:rsidP="00DD346D">
                  <w:pPr>
                    <w:jc w:val="center"/>
                  </w:pPr>
                  <w:r>
                    <w:t>шт.</w:t>
                  </w:r>
                </w:p>
              </w:tc>
              <w:tc>
                <w:tcPr>
                  <w:tcW w:w="1199" w:type="dxa"/>
                  <w:tcBorders>
                    <w:top w:val="nil"/>
                    <w:left w:val="single" w:sz="4" w:space="0" w:color="auto"/>
                    <w:bottom w:val="single" w:sz="4" w:space="0" w:color="auto"/>
                    <w:right w:val="single" w:sz="4" w:space="0" w:color="auto"/>
                  </w:tcBorders>
                  <w:noWrap/>
                  <w:vAlign w:val="bottom"/>
                  <w:hideMark/>
                </w:tcPr>
                <w:p w14:paraId="42E70ABC" w14:textId="77777777" w:rsidR="00DD346D" w:rsidRDefault="00DD346D" w:rsidP="00DD346D">
                  <w:pPr>
                    <w:jc w:val="center"/>
                    <w:rPr>
                      <w:rFonts w:ascii="Arial CYR" w:hAnsi="Arial CYR" w:cs="Arial CYR"/>
                      <w:sz w:val="20"/>
                      <w:szCs w:val="20"/>
                    </w:rPr>
                  </w:pPr>
                  <w:r>
                    <w:rPr>
                      <w:rFonts w:ascii="Arial CYR" w:hAnsi="Arial CYR" w:cs="Arial CYR"/>
                      <w:sz w:val="20"/>
                      <w:szCs w:val="20"/>
                    </w:rPr>
                    <w:t>48,00</w:t>
                  </w:r>
                </w:p>
              </w:tc>
              <w:tc>
                <w:tcPr>
                  <w:tcW w:w="236" w:type="dxa"/>
                  <w:vAlign w:val="center"/>
                  <w:hideMark/>
                </w:tcPr>
                <w:p w14:paraId="3493AB35" w14:textId="77777777" w:rsidR="00DD346D" w:rsidRDefault="00DD346D" w:rsidP="00DD346D">
                  <w:pPr>
                    <w:rPr>
                      <w:sz w:val="20"/>
                      <w:szCs w:val="20"/>
                    </w:rPr>
                  </w:pPr>
                </w:p>
              </w:tc>
            </w:tr>
            <w:tr w:rsidR="00500A6C" w14:paraId="405846C3"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tcPr>
                <w:p w14:paraId="10DE709E" w14:textId="43F82992" w:rsidR="00500A6C" w:rsidRDefault="00500A6C" w:rsidP="00DD346D">
                  <w:pPr>
                    <w:jc w:val="center"/>
                  </w:pPr>
                  <w:r>
                    <w:t>5</w:t>
                  </w:r>
                </w:p>
              </w:tc>
              <w:tc>
                <w:tcPr>
                  <w:tcW w:w="6744" w:type="dxa"/>
                  <w:tcBorders>
                    <w:top w:val="nil"/>
                    <w:left w:val="nil"/>
                    <w:bottom w:val="single" w:sz="4" w:space="0" w:color="auto"/>
                    <w:right w:val="single" w:sz="4" w:space="0" w:color="auto"/>
                  </w:tcBorders>
                  <w:noWrap/>
                  <w:vAlign w:val="bottom"/>
                </w:tcPr>
                <w:p w14:paraId="5344874F" w14:textId="77777777" w:rsidR="00500A6C" w:rsidRDefault="00500A6C" w:rsidP="00500A6C">
                  <w:pPr>
                    <w:jc w:val="right"/>
                    <w:rPr>
                      <w:i/>
                      <w:iCs/>
                    </w:rPr>
                  </w:pPr>
                  <w:r>
                    <w:rPr>
                      <w:i/>
                      <w:iCs/>
                    </w:rPr>
                    <w:t xml:space="preserve">Трап </w:t>
                  </w:r>
                  <w:proofErr w:type="spellStart"/>
                  <w:r>
                    <w:rPr>
                      <w:i/>
                      <w:iCs/>
                    </w:rPr>
                    <w:t>канализ</w:t>
                  </w:r>
                  <w:proofErr w:type="spellEnd"/>
                  <w:r>
                    <w:rPr>
                      <w:i/>
                      <w:iCs/>
                    </w:rPr>
                    <w:t xml:space="preserve"> угловой SMART(APV31) 50</w:t>
                  </w:r>
                </w:p>
                <w:p w14:paraId="409322C8" w14:textId="4EC3AE07" w:rsidR="00500A6C" w:rsidRDefault="00500A6C" w:rsidP="00DD346D">
                  <w:pPr>
                    <w:jc w:val="right"/>
                    <w:rPr>
                      <w:i/>
                      <w:iCs/>
                    </w:rPr>
                  </w:pPr>
                  <w:r>
                    <w:rPr>
                      <w:i/>
                      <w:iCs/>
                    </w:rPr>
                    <w:t>55</w:t>
                  </w:r>
                </w:p>
              </w:tc>
              <w:tc>
                <w:tcPr>
                  <w:tcW w:w="1014" w:type="dxa"/>
                  <w:tcBorders>
                    <w:top w:val="nil"/>
                    <w:left w:val="nil"/>
                    <w:bottom w:val="single" w:sz="4" w:space="0" w:color="auto"/>
                    <w:right w:val="nil"/>
                  </w:tcBorders>
                  <w:noWrap/>
                  <w:vAlign w:val="bottom"/>
                </w:tcPr>
                <w:p w14:paraId="67AA3423" w14:textId="07CD315A" w:rsidR="00500A6C" w:rsidRDefault="00500A6C" w:rsidP="00DD346D">
                  <w:pPr>
                    <w:jc w:val="center"/>
                  </w:pPr>
                  <w:r>
                    <w:t>шт.</w:t>
                  </w:r>
                </w:p>
              </w:tc>
              <w:tc>
                <w:tcPr>
                  <w:tcW w:w="1199" w:type="dxa"/>
                  <w:tcBorders>
                    <w:top w:val="nil"/>
                    <w:left w:val="single" w:sz="4" w:space="0" w:color="auto"/>
                    <w:bottom w:val="single" w:sz="4" w:space="0" w:color="auto"/>
                    <w:right w:val="single" w:sz="4" w:space="0" w:color="auto"/>
                  </w:tcBorders>
                  <w:noWrap/>
                  <w:vAlign w:val="bottom"/>
                </w:tcPr>
                <w:p w14:paraId="079F089F" w14:textId="1033EB08" w:rsidR="00500A6C" w:rsidRDefault="00500A6C" w:rsidP="00DD346D">
                  <w:pPr>
                    <w:jc w:val="center"/>
                    <w:rPr>
                      <w:rFonts w:ascii="Arial CYR" w:hAnsi="Arial CYR" w:cs="Arial CYR"/>
                      <w:sz w:val="20"/>
                      <w:szCs w:val="20"/>
                    </w:rPr>
                  </w:pPr>
                  <w:r>
                    <w:rPr>
                      <w:rFonts w:ascii="Arial CYR" w:hAnsi="Arial CYR" w:cs="Arial CYR"/>
                      <w:sz w:val="20"/>
                      <w:szCs w:val="20"/>
                    </w:rPr>
                    <w:t>48,00</w:t>
                  </w:r>
                </w:p>
              </w:tc>
              <w:tc>
                <w:tcPr>
                  <w:tcW w:w="236" w:type="dxa"/>
                  <w:vAlign w:val="center"/>
                </w:tcPr>
                <w:p w14:paraId="7B1A706F" w14:textId="77777777" w:rsidR="00500A6C" w:rsidRDefault="00500A6C" w:rsidP="00DD346D">
                  <w:pPr>
                    <w:rPr>
                      <w:sz w:val="20"/>
                      <w:szCs w:val="20"/>
                    </w:rPr>
                  </w:pPr>
                </w:p>
              </w:tc>
            </w:tr>
            <w:tr w:rsidR="00DD346D" w14:paraId="5E853137"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6B495CDF" w14:textId="481DFC93" w:rsidR="00DD346D" w:rsidRDefault="00500A6C" w:rsidP="00DD346D">
                  <w:pPr>
                    <w:jc w:val="center"/>
                  </w:pPr>
                  <w:r>
                    <w:t>6</w:t>
                  </w:r>
                </w:p>
              </w:tc>
              <w:tc>
                <w:tcPr>
                  <w:tcW w:w="6744" w:type="dxa"/>
                  <w:tcBorders>
                    <w:top w:val="nil"/>
                    <w:left w:val="nil"/>
                    <w:bottom w:val="single" w:sz="4" w:space="0" w:color="auto"/>
                    <w:right w:val="single" w:sz="4" w:space="0" w:color="auto"/>
                  </w:tcBorders>
                  <w:noWrap/>
                  <w:vAlign w:val="bottom"/>
                  <w:hideMark/>
                </w:tcPr>
                <w:p w14:paraId="787CB498" w14:textId="77777777" w:rsidR="00DD346D" w:rsidRDefault="00DD346D" w:rsidP="00DD346D">
                  <w:pPr>
                    <w:jc w:val="right"/>
                    <w:rPr>
                      <w:i/>
                      <w:iCs/>
                    </w:rPr>
                  </w:pPr>
                  <w:r>
                    <w:rPr>
                      <w:i/>
                      <w:iCs/>
                    </w:rPr>
                    <w:t xml:space="preserve">Линейный трап </w:t>
                  </w:r>
                  <w:proofErr w:type="spellStart"/>
                  <w:r>
                    <w:rPr>
                      <w:i/>
                      <w:iCs/>
                    </w:rPr>
                    <w:t>Татполимер</w:t>
                  </w:r>
                  <w:proofErr w:type="spellEnd"/>
                  <w:r>
                    <w:rPr>
                      <w:i/>
                      <w:iCs/>
                    </w:rPr>
                    <w:t xml:space="preserve"> ТП-55.1С-600</w:t>
                  </w:r>
                </w:p>
              </w:tc>
              <w:tc>
                <w:tcPr>
                  <w:tcW w:w="1014" w:type="dxa"/>
                  <w:tcBorders>
                    <w:top w:val="nil"/>
                    <w:left w:val="nil"/>
                    <w:bottom w:val="single" w:sz="4" w:space="0" w:color="auto"/>
                    <w:right w:val="nil"/>
                  </w:tcBorders>
                  <w:noWrap/>
                  <w:vAlign w:val="bottom"/>
                  <w:hideMark/>
                </w:tcPr>
                <w:p w14:paraId="63292679" w14:textId="77777777" w:rsidR="00DD346D" w:rsidRDefault="00DD346D" w:rsidP="00DD346D">
                  <w:pPr>
                    <w:jc w:val="center"/>
                  </w:pPr>
                  <w:r>
                    <w:t>шт.</w:t>
                  </w:r>
                </w:p>
              </w:tc>
              <w:tc>
                <w:tcPr>
                  <w:tcW w:w="1199" w:type="dxa"/>
                  <w:tcBorders>
                    <w:top w:val="nil"/>
                    <w:left w:val="single" w:sz="4" w:space="0" w:color="auto"/>
                    <w:bottom w:val="single" w:sz="4" w:space="0" w:color="auto"/>
                    <w:right w:val="single" w:sz="4" w:space="0" w:color="auto"/>
                  </w:tcBorders>
                  <w:noWrap/>
                  <w:vAlign w:val="bottom"/>
                  <w:hideMark/>
                </w:tcPr>
                <w:p w14:paraId="3CB5E884" w14:textId="77777777" w:rsidR="00DD346D" w:rsidRDefault="00DD346D" w:rsidP="00DD346D">
                  <w:pPr>
                    <w:jc w:val="center"/>
                    <w:rPr>
                      <w:rFonts w:ascii="Arial CYR" w:hAnsi="Arial CYR" w:cs="Arial CYR"/>
                      <w:sz w:val="20"/>
                      <w:szCs w:val="20"/>
                    </w:rPr>
                  </w:pPr>
                  <w:r>
                    <w:rPr>
                      <w:rFonts w:ascii="Arial CYR" w:hAnsi="Arial CYR" w:cs="Arial CYR"/>
                      <w:sz w:val="20"/>
                      <w:szCs w:val="20"/>
                    </w:rPr>
                    <w:t>48,00</w:t>
                  </w:r>
                </w:p>
              </w:tc>
              <w:tc>
                <w:tcPr>
                  <w:tcW w:w="236" w:type="dxa"/>
                  <w:vAlign w:val="center"/>
                  <w:hideMark/>
                </w:tcPr>
                <w:p w14:paraId="29A5F3C2" w14:textId="77777777" w:rsidR="00DD346D" w:rsidRDefault="00DD346D" w:rsidP="00DD346D">
                  <w:pPr>
                    <w:rPr>
                      <w:sz w:val="20"/>
                      <w:szCs w:val="20"/>
                    </w:rPr>
                  </w:pPr>
                </w:p>
              </w:tc>
            </w:tr>
            <w:tr w:rsidR="00DD346D" w14:paraId="5F59B6B3"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36BDFFB8" w14:textId="6D22F9A5" w:rsidR="00DD346D" w:rsidRDefault="00500A6C" w:rsidP="00DD346D">
                  <w:pPr>
                    <w:jc w:val="center"/>
                  </w:pPr>
                  <w:r>
                    <w:t>7</w:t>
                  </w:r>
                </w:p>
              </w:tc>
              <w:tc>
                <w:tcPr>
                  <w:tcW w:w="6744" w:type="dxa"/>
                  <w:tcBorders>
                    <w:top w:val="nil"/>
                    <w:left w:val="nil"/>
                    <w:bottom w:val="single" w:sz="4" w:space="0" w:color="auto"/>
                    <w:right w:val="single" w:sz="4" w:space="0" w:color="auto"/>
                  </w:tcBorders>
                  <w:noWrap/>
                  <w:vAlign w:val="bottom"/>
                  <w:hideMark/>
                </w:tcPr>
                <w:p w14:paraId="32080F89" w14:textId="77777777" w:rsidR="00DD346D" w:rsidRDefault="00DD346D" w:rsidP="00DD346D">
                  <w:pPr>
                    <w:jc w:val="right"/>
                    <w:rPr>
                      <w:i/>
                      <w:iCs/>
                    </w:rPr>
                  </w:pPr>
                  <w:r>
                    <w:rPr>
                      <w:i/>
                      <w:iCs/>
                    </w:rPr>
                    <w:t xml:space="preserve">Крестовина 1* пл. HTDA 110/110/50/87* </w:t>
                  </w:r>
                  <w:proofErr w:type="spellStart"/>
                  <w:r>
                    <w:rPr>
                      <w:i/>
                      <w:iCs/>
                    </w:rPr>
                    <w:t>Ostendorf</w:t>
                  </w:r>
                  <w:proofErr w:type="spellEnd"/>
                </w:p>
              </w:tc>
              <w:tc>
                <w:tcPr>
                  <w:tcW w:w="1014" w:type="dxa"/>
                  <w:tcBorders>
                    <w:top w:val="nil"/>
                    <w:left w:val="nil"/>
                    <w:bottom w:val="single" w:sz="4" w:space="0" w:color="auto"/>
                    <w:right w:val="nil"/>
                  </w:tcBorders>
                  <w:noWrap/>
                  <w:vAlign w:val="bottom"/>
                  <w:hideMark/>
                </w:tcPr>
                <w:p w14:paraId="7A48BE80" w14:textId="77777777" w:rsidR="00DD346D" w:rsidRDefault="00DD346D" w:rsidP="00DD346D">
                  <w:pPr>
                    <w:jc w:val="center"/>
                  </w:pPr>
                  <w:r>
                    <w:t>шт.</w:t>
                  </w:r>
                </w:p>
              </w:tc>
              <w:tc>
                <w:tcPr>
                  <w:tcW w:w="1199" w:type="dxa"/>
                  <w:tcBorders>
                    <w:top w:val="nil"/>
                    <w:left w:val="single" w:sz="4" w:space="0" w:color="auto"/>
                    <w:bottom w:val="single" w:sz="4" w:space="0" w:color="auto"/>
                    <w:right w:val="single" w:sz="4" w:space="0" w:color="auto"/>
                  </w:tcBorders>
                  <w:noWrap/>
                  <w:vAlign w:val="bottom"/>
                  <w:hideMark/>
                </w:tcPr>
                <w:p w14:paraId="53C13C7E" w14:textId="77777777" w:rsidR="00DD346D" w:rsidRDefault="00DD346D" w:rsidP="00DD346D">
                  <w:pPr>
                    <w:jc w:val="center"/>
                    <w:rPr>
                      <w:rFonts w:ascii="Arial CYR" w:hAnsi="Arial CYR" w:cs="Arial CYR"/>
                      <w:sz w:val="20"/>
                      <w:szCs w:val="20"/>
                    </w:rPr>
                  </w:pPr>
                  <w:r>
                    <w:rPr>
                      <w:rFonts w:ascii="Arial CYR" w:hAnsi="Arial CYR" w:cs="Arial CYR"/>
                      <w:sz w:val="20"/>
                      <w:szCs w:val="20"/>
                    </w:rPr>
                    <w:t>102,00</w:t>
                  </w:r>
                </w:p>
              </w:tc>
              <w:tc>
                <w:tcPr>
                  <w:tcW w:w="236" w:type="dxa"/>
                  <w:vAlign w:val="center"/>
                  <w:hideMark/>
                </w:tcPr>
                <w:p w14:paraId="373AA1B0" w14:textId="77777777" w:rsidR="00DD346D" w:rsidRDefault="00DD346D" w:rsidP="00DD346D">
                  <w:pPr>
                    <w:rPr>
                      <w:sz w:val="20"/>
                      <w:szCs w:val="20"/>
                    </w:rPr>
                  </w:pPr>
                </w:p>
              </w:tc>
            </w:tr>
            <w:tr w:rsidR="00DD346D" w14:paraId="6E65D199"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0FC2E219" w14:textId="5B4B8926" w:rsidR="00DD346D" w:rsidRDefault="00500A6C" w:rsidP="00DD346D">
                  <w:pPr>
                    <w:jc w:val="center"/>
                  </w:pPr>
                  <w:r>
                    <w:t>8</w:t>
                  </w:r>
                </w:p>
              </w:tc>
              <w:tc>
                <w:tcPr>
                  <w:tcW w:w="6744" w:type="dxa"/>
                  <w:tcBorders>
                    <w:top w:val="nil"/>
                    <w:left w:val="nil"/>
                    <w:bottom w:val="single" w:sz="4" w:space="0" w:color="auto"/>
                    <w:right w:val="single" w:sz="4" w:space="0" w:color="auto"/>
                  </w:tcBorders>
                  <w:noWrap/>
                  <w:vAlign w:val="bottom"/>
                  <w:hideMark/>
                </w:tcPr>
                <w:p w14:paraId="4268903B" w14:textId="77777777" w:rsidR="00DD346D" w:rsidRDefault="00DD346D" w:rsidP="00DD346D">
                  <w:pPr>
                    <w:jc w:val="right"/>
                    <w:rPr>
                      <w:i/>
                      <w:iCs/>
                    </w:rPr>
                  </w:pPr>
                  <w:r>
                    <w:rPr>
                      <w:i/>
                      <w:iCs/>
                    </w:rPr>
                    <w:t xml:space="preserve">Воронка </w:t>
                  </w:r>
                  <w:proofErr w:type="spellStart"/>
                  <w:r>
                    <w:rPr>
                      <w:i/>
                      <w:iCs/>
                    </w:rPr>
                    <w:t>Alcadrain</w:t>
                  </w:r>
                  <w:proofErr w:type="spellEnd"/>
                  <w:r>
                    <w:rPr>
                      <w:i/>
                      <w:iCs/>
                    </w:rPr>
                    <w:t xml:space="preserve"> с шариком для сбрасываемого конденсата с держателем для трубок</w:t>
                  </w:r>
                </w:p>
              </w:tc>
              <w:tc>
                <w:tcPr>
                  <w:tcW w:w="1014" w:type="dxa"/>
                  <w:tcBorders>
                    <w:top w:val="nil"/>
                    <w:left w:val="nil"/>
                    <w:bottom w:val="single" w:sz="4" w:space="0" w:color="auto"/>
                    <w:right w:val="nil"/>
                  </w:tcBorders>
                  <w:noWrap/>
                  <w:vAlign w:val="bottom"/>
                  <w:hideMark/>
                </w:tcPr>
                <w:p w14:paraId="4071F549" w14:textId="77777777" w:rsidR="00DD346D" w:rsidRDefault="00DD346D" w:rsidP="00DD346D">
                  <w:pPr>
                    <w:jc w:val="center"/>
                  </w:pPr>
                  <w:r>
                    <w:t> </w:t>
                  </w:r>
                </w:p>
              </w:tc>
              <w:tc>
                <w:tcPr>
                  <w:tcW w:w="1199" w:type="dxa"/>
                  <w:tcBorders>
                    <w:top w:val="nil"/>
                    <w:left w:val="single" w:sz="4" w:space="0" w:color="auto"/>
                    <w:bottom w:val="single" w:sz="4" w:space="0" w:color="auto"/>
                    <w:right w:val="single" w:sz="4" w:space="0" w:color="auto"/>
                  </w:tcBorders>
                  <w:noWrap/>
                  <w:vAlign w:val="bottom"/>
                  <w:hideMark/>
                </w:tcPr>
                <w:p w14:paraId="6EDBC0CB" w14:textId="77777777" w:rsidR="00DD346D" w:rsidRDefault="00DD346D" w:rsidP="00DD346D">
                  <w:pPr>
                    <w:jc w:val="center"/>
                    <w:rPr>
                      <w:rFonts w:ascii="Arial CYR" w:hAnsi="Arial CYR" w:cs="Arial CYR"/>
                      <w:sz w:val="20"/>
                      <w:szCs w:val="20"/>
                    </w:rPr>
                  </w:pPr>
                  <w:r>
                    <w:rPr>
                      <w:rFonts w:ascii="Arial CYR" w:hAnsi="Arial CYR" w:cs="Arial CYR"/>
                      <w:sz w:val="20"/>
                      <w:szCs w:val="20"/>
                    </w:rPr>
                    <w:t>3,00</w:t>
                  </w:r>
                </w:p>
              </w:tc>
              <w:tc>
                <w:tcPr>
                  <w:tcW w:w="236" w:type="dxa"/>
                  <w:vAlign w:val="center"/>
                  <w:hideMark/>
                </w:tcPr>
                <w:p w14:paraId="7F800C53" w14:textId="77777777" w:rsidR="00DD346D" w:rsidRDefault="00DD346D" w:rsidP="00DD346D">
                  <w:pPr>
                    <w:rPr>
                      <w:sz w:val="20"/>
                      <w:szCs w:val="20"/>
                    </w:rPr>
                  </w:pPr>
                </w:p>
              </w:tc>
            </w:tr>
            <w:tr w:rsidR="00DD346D" w14:paraId="4FC89238"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5326C7C0" w14:textId="5D86FE20" w:rsidR="00DD346D" w:rsidRDefault="00500A6C" w:rsidP="00DD346D">
                  <w:pPr>
                    <w:jc w:val="center"/>
                  </w:pPr>
                  <w:r>
                    <w:t>9</w:t>
                  </w:r>
                </w:p>
              </w:tc>
              <w:tc>
                <w:tcPr>
                  <w:tcW w:w="6744" w:type="dxa"/>
                  <w:tcBorders>
                    <w:top w:val="nil"/>
                    <w:left w:val="nil"/>
                    <w:bottom w:val="single" w:sz="4" w:space="0" w:color="auto"/>
                    <w:right w:val="single" w:sz="4" w:space="0" w:color="auto"/>
                  </w:tcBorders>
                  <w:noWrap/>
                  <w:vAlign w:val="bottom"/>
                  <w:hideMark/>
                </w:tcPr>
                <w:p w14:paraId="11CA039E" w14:textId="77777777" w:rsidR="00DD346D" w:rsidRDefault="00DD346D" w:rsidP="00DD346D">
                  <w:pPr>
                    <w:jc w:val="right"/>
                    <w:rPr>
                      <w:i/>
                      <w:iCs/>
                    </w:rPr>
                  </w:pPr>
                  <w:r>
                    <w:rPr>
                      <w:i/>
                      <w:iCs/>
                    </w:rPr>
                    <w:t>Манжета резиновая улучшенная 32 * 20</w:t>
                  </w:r>
                </w:p>
              </w:tc>
              <w:tc>
                <w:tcPr>
                  <w:tcW w:w="1014" w:type="dxa"/>
                  <w:tcBorders>
                    <w:top w:val="nil"/>
                    <w:left w:val="nil"/>
                    <w:bottom w:val="single" w:sz="4" w:space="0" w:color="auto"/>
                    <w:right w:val="nil"/>
                  </w:tcBorders>
                  <w:noWrap/>
                  <w:vAlign w:val="bottom"/>
                  <w:hideMark/>
                </w:tcPr>
                <w:p w14:paraId="0DF98956" w14:textId="77777777" w:rsidR="00DD346D" w:rsidRDefault="00DD346D" w:rsidP="00DD346D">
                  <w:pPr>
                    <w:jc w:val="center"/>
                  </w:pPr>
                  <w:r>
                    <w:t>шт.</w:t>
                  </w:r>
                </w:p>
              </w:tc>
              <w:tc>
                <w:tcPr>
                  <w:tcW w:w="1199" w:type="dxa"/>
                  <w:tcBorders>
                    <w:top w:val="nil"/>
                    <w:left w:val="single" w:sz="4" w:space="0" w:color="auto"/>
                    <w:bottom w:val="single" w:sz="4" w:space="0" w:color="auto"/>
                    <w:right w:val="single" w:sz="4" w:space="0" w:color="auto"/>
                  </w:tcBorders>
                  <w:noWrap/>
                  <w:vAlign w:val="bottom"/>
                  <w:hideMark/>
                </w:tcPr>
                <w:p w14:paraId="39165FEA" w14:textId="77777777" w:rsidR="00DD346D" w:rsidRDefault="00DD346D" w:rsidP="00DD346D">
                  <w:pPr>
                    <w:jc w:val="center"/>
                    <w:rPr>
                      <w:rFonts w:ascii="Arial CYR" w:hAnsi="Arial CYR" w:cs="Arial CYR"/>
                      <w:sz w:val="20"/>
                      <w:szCs w:val="20"/>
                    </w:rPr>
                  </w:pPr>
                  <w:r>
                    <w:rPr>
                      <w:rFonts w:ascii="Arial CYR" w:hAnsi="Arial CYR" w:cs="Arial CYR"/>
                      <w:sz w:val="20"/>
                      <w:szCs w:val="20"/>
                    </w:rPr>
                    <w:t>48,00</w:t>
                  </w:r>
                </w:p>
              </w:tc>
              <w:tc>
                <w:tcPr>
                  <w:tcW w:w="236" w:type="dxa"/>
                  <w:vAlign w:val="center"/>
                  <w:hideMark/>
                </w:tcPr>
                <w:p w14:paraId="2A6A6C46" w14:textId="77777777" w:rsidR="00DD346D" w:rsidRDefault="00DD346D" w:rsidP="00DD346D">
                  <w:pPr>
                    <w:rPr>
                      <w:sz w:val="20"/>
                      <w:szCs w:val="20"/>
                    </w:rPr>
                  </w:pPr>
                </w:p>
              </w:tc>
            </w:tr>
            <w:tr w:rsidR="00DD346D" w14:paraId="31C7F7D3"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5C9E518C" w14:textId="4F1E2C51" w:rsidR="00DD346D" w:rsidRDefault="00500A6C" w:rsidP="00DD346D">
                  <w:pPr>
                    <w:jc w:val="center"/>
                  </w:pPr>
                  <w:r>
                    <w:t>10</w:t>
                  </w:r>
                </w:p>
              </w:tc>
              <w:tc>
                <w:tcPr>
                  <w:tcW w:w="6744" w:type="dxa"/>
                  <w:tcBorders>
                    <w:top w:val="nil"/>
                    <w:left w:val="nil"/>
                    <w:bottom w:val="single" w:sz="4" w:space="0" w:color="auto"/>
                    <w:right w:val="single" w:sz="4" w:space="0" w:color="auto"/>
                  </w:tcBorders>
                  <w:noWrap/>
                  <w:vAlign w:val="bottom"/>
                  <w:hideMark/>
                </w:tcPr>
                <w:p w14:paraId="40AB5495" w14:textId="77777777" w:rsidR="00DD346D" w:rsidRDefault="00DD346D" w:rsidP="00DD346D">
                  <w:pPr>
                    <w:jc w:val="right"/>
                    <w:rPr>
                      <w:i/>
                      <w:iCs/>
                    </w:rPr>
                  </w:pPr>
                  <w:r>
                    <w:rPr>
                      <w:i/>
                      <w:iCs/>
                    </w:rPr>
                    <w:t xml:space="preserve">Манжета переходная РФ к </w:t>
                  </w:r>
                  <w:proofErr w:type="spellStart"/>
                  <w:r>
                    <w:rPr>
                      <w:i/>
                      <w:iCs/>
                    </w:rPr>
                    <w:t>траперу</w:t>
                  </w:r>
                  <w:proofErr w:type="spellEnd"/>
                  <w:r>
                    <w:rPr>
                      <w:i/>
                      <w:iCs/>
                    </w:rPr>
                    <w:t xml:space="preserve"> (для </w:t>
                  </w:r>
                  <w:proofErr w:type="spellStart"/>
                  <w:r>
                    <w:rPr>
                      <w:i/>
                      <w:iCs/>
                    </w:rPr>
                    <w:t>перех</w:t>
                  </w:r>
                  <w:proofErr w:type="spellEnd"/>
                  <w:r>
                    <w:rPr>
                      <w:i/>
                      <w:iCs/>
                    </w:rPr>
                    <w:t>. на чугун) 110/125</w:t>
                  </w:r>
                </w:p>
              </w:tc>
              <w:tc>
                <w:tcPr>
                  <w:tcW w:w="1014" w:type="dxa"/>
                  <w:tcBorders>
                    <w:top w:val="nil"/>
                    <w:left w:val="nil"/>
                    <w:bottom w:val="single" w:sz="4" w:space="0" w:color="auto"/>
                    <w:right w:val="nil"/>
                  </w:tcBorders>
                  <w:noWrap/>
                  <w:vAlign w:val="bottom"/>
                  <w:hideMark/>
                </w:tcPr>
                <w:p w14:paraId="07D8A11D" w14:textId="77777777" w:rsidR="00DD346D" w:rsidRDefault="00DD346D" w:rsidP="00DD346D">
                  <w:pPr>
                    <w:jc w:val="center"/>
                  </w:pPr>
                  <w:r>
                    <w:t>шт.</w:t>
                  </w:r>
                </w:p>
              </w:tc>
              <w:tc>
                <w:tcPr>
                  <w:tcW w:w="1199" w:type="dxa"/>
                  <w:tcBorders>
                    <w:top w:val="nil"/>
                    <w:left w:val="single" w:sz="4" w:space="0" w:color="auto"/>
                    <w:bottom w:val="single" w:sz="4" w:space="0" w:color="auto"/>
                    <w:right w:val="single" w:sz="4" w:space="0" w:color="auto"/>
                  </w:tcBorders>
                  <w:noWrap/>
                  <w:vAlign w:val="bottom"/>
                  <w:hideMark/>
                </w:tcPr>
                <w:p w14:paraId="1CA985DE" w14:textId="77777777" w:rsidR="00DD346D" w:rsidRDefault="00DD346D" w:rsidP="00DD346D">
                  <w:pPr>
                    <w:jc w:val="center"/>
                    <w:rPr>
                      <w:rFonts w:ascii="Arial CYR" w:hAnsi="Arial CYR" w:cs="Arial CYR"/>
                      <w:sz w:val="20"/>
                      <w:szCs w:val="20"/>
                    </w:rPr>
                  </w:pPr>
                  <w:r>
                    <w:rPr>
                      <w:rFonts w:ascii="Arial CYR" w:hAnsi="Arial CYR" w:cs="Arial CYR"/>
                      <w:sz w:val="20"/>
                      <w:szCs w:val="20"/>
                    </w:rPr>
                    <w:t>25,50</w:t>
                  </w:r>
                </w:p>
              </w:tc>
              <w:tc>
                <w:tcPr>
                  <w:tcW w:w="236" w:type="dxa"/>
                  <w:vAlign w:val="center"/>
                  <w:hideMark/>
                </w:tcPr>
                <w:p w14:paraId="2E814F32" w14:textId="77777777" w:rsidR="00DD346D" w:rsidRDefault="00DD346D" w:rsidP="00DD346D">
                  <w:pPr>
                    <w:rPr>
                      <w:sz w:val="20"/>
                      <w:szCs w:val="20"/>
                    </w:rPr>
                  </w:pPr>
                </w:p>
              </w:tc>
            </w:tr>
            <w:tr w:rsidR="00DD346D" w14:paraId="0011C3CE"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5F7B1824" w14:textId="6307CA50" w:rsidR="00DD346D" w:rsidRDefault="00DD346D" w:rsidP="00DD346D">
                  <w:pPr>
                    <w:jc w:val="center"/>
                  </w:pPr>
                  <w:r>
                    <w:t>1</w:t>
                  </w:r>
                  <w:r w:rsidR="00500A6C">
                    <w:t>1</w:t>
                  </w:r>
                </w:p>
              </w:tc>
              <w:tc>
                <w:tcPr>
                  <w:tcW w:w="6744" w:type="dxa"/>
                  <w:tcBorders>
                    <w:top w:val="nil"/>
                    <w:left w:val="nil"/>
                    <w:bottom w:val="single" w:sz="4" w:space="0" w:color="auto"/>
                    <w:right w:val="single" w:sz="4" w:space="0" w:color="auto"/>
                  </w:tcBorders>
                  <w:noWrap/>
                  <w:vAlign w:val="bottom"/>
                  <w:hideMark/>
                </w:tcPr>
                <w:p w14:paraId="105A09A7" w14:textId="77777777" w:rsidR="00DD346D" w:rsidRDefault="00DD346D" w:rsidP="00DD346D">
                  <w:pPr>
                    <w:jc w:val="right"/>
                    <w:rPr>
                      <w:i/>
                      <w:iCs/>
                    </w:rPr>
                  </w:pPr>
                  <w:r>
                    <w:rPr>
                      <w:i/>
                      <w:iCs/>
                    </w:rPr>
                    <w:t xml:space="preserve">Переход на чугунную трубу HTUG (без манжеты GA) </w:t>
                  </w:r>
                  <w:proofErr w:type="gramStart"/>
                  <w:r>
                    <w:rPr>
                      <w:i/>
                      <w:iCs/>
                    </w:rPr>
                    <w:t>110 ,</w:t>
                  </w:r>
                  <w:proofErr w:type="gramEnd"/>
                  <w:r>
                    <w:rPr>
                      <w:i/>
                      <w:iCs/>
                    </w:rPr>
                    <w:t xml:space="preserve"> </w:t>
                  </w:r>
                  <w:proofErr w:type="spellStart"/>
                  <w:r>
                    <w:rPr>
                      <w:i/>
                      <w:iCs/>
                    </w:rPr>
                    <w:t>Ger</w:t>
                  </w:r>
                  <w:proofErr w:type="spellEnd"/>
                  <w:r>
                    <w:rPr>
                      <w:i/>
                      <w:iCs/>
                    </w:rPr>
                    <w:t xml:space="preserve"> </w:t>
                  </w:r>
                  <w:proofErr w:type="spellStart"/>
                  <w:r>
                    <w:rPr>
                      <w:i/>
                      <w:iCs/>
                    </w:rPr>
                    <w:t>Ostendorf</w:t>
                  </w:r>
                  <w:proofErr w:type="spellEnd"/>
                </w:p>
              </w:tc>
              <w:tc>
                <w:tcPr>
                  <w:tcW w:w="1014" w:type="dxa"/>
                  <w:tcBorders>
                    <w:top w:val="nil"/>
                    <w:left w:val="nil"/>
                    <w:bottom w:val="single" w:sz="4" w:space="0" w:color="auto"/>
                    <w:right w:val="nil"/>
                  </w:tcBorders>
                  <w:noWrap/>
                  <w:vAlign w:val="bottom"/>
                  <w:hideMark/>
                </w:tcPr>
                <w:p w14:paraId="693106B6" w14:textId="77777777" w:rsidR="00DD346D" w:rsidRDefault="00DD346D" w:rsidP="00DD346D">
                  <w:pPr>
                    <w:jc w:val="center"/>
                  </w:pPr>
                  <w:r>
                    <w:t>шт.</w:t>
                  </w:r>
                </w:p>
              </w:tc>
              <w:tc>
                <w:tcPr>
                  <w:tcW w:w="1199" w:type="dxa"/>
                  <w:tcBorders>
                    <w:top w:val="nil"/>
                    <w:left w:val="single" w:sz="4" w:space="0" w:color="auto"/>
                    <w:bottom w:val="single" w:sz="4" w:space="0" w:color="auto"/>
                    <w:right w:val="single" w:sz="4" w:space="0" w:color="auto"/>
                  </w:tcBorders>
                  <w:noWrap/>
                  <w:vAlign w:val="bottom"/>
                  <w:hideMark/>
                </w:tcPr>
                <w:p w14:paraId="18DB530E" w14:textId="77777777" w:rsidR="00DD346D" w:rsidRDefault="00DD346D" w:rsidP="00DD346D">
                  <w:pPr>
                    <w:jc w:val="center"/>
                    <w:rPr>
                      <w:rFonts w:ascii="Arial CYR" w:hAnsi="Arial CYR" w:cs="Arial CYR"/>
                      <w:sz w:val="20"/>
                      <w:szCs w:val="20"/>
                    </w:rPr>
                  </w:pPr>
                  <w:r>
                    <w:rPr>
                      <w:rFonts w:ascii="Arial CYR" w:hAnsi="Arial CYR" w:cs="Arial CYR"/>
                      <w:sz w:val="20"/>
                      <w:szCs w:val="20"/>
                    </w:rPr>
                    <w:t>25,50</w:t>
                  </w:r>
                </w:p>
              </w:tc>
              <w:tc>
                <w:tcPr>
                  <w:tcW w:w="236" w:type="dxa"/>
                  <w:vAlign w:val="center"/>
                  <w:hideMark/>
                </w:tcPr>
                <w:p w14:paraId="310DF8E2" w14:textId="77777777" w:rsidR="00DD346D" w:rsidRDefault="00DD346D" w:rsidP="00DD346D">
                  <w:pPr>
                    <w:rPr>
                      <w:sz w:val="20"/>
                      <w:szCs w:val="20"/>
                    </w:rPr>
                  </w:pPr>
                </w:p>
              </w:tc>
            </w:tr>
            <w:tr w:rsidR="00DD346D" w14:paraId="2FD892AA"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4491772C" w14:textId="5B04DE68" w:rsidR="00DD346D" w:rsidRDefault="00DD346D" w:rsidP="00DD346D">
                  <w:pPr>
                    <w:jc w:val="center"/>
                  </w:pPr>
                  <w:r>
                    <w:t>1</w:t>
                  </w:r>
                  <w:r w:rsidR="00500A6C">
                    <w:t>2</w:t>
                  </w:r>
                </w:p>
              </w:tc>
              <w:tc>
                <w:tcPr>
                  <w:tcW w:w="6744" w:type="dxa"/>
                  <w:tcBorders>
                    <w:top w:val="nil"/>
                    <w:left w:val="nil"/>
                    <w:bottom w:val="single" w:sz="4" w:space="0" w:color="auto"/>
                    <w:right w:val="single" w:sz="4" w:space="0" w:color="auto"/>
                  </w:tcBorders>
                  <w:noWrap/>
                  <w:vAlign w:val="bottom"/>
                  <w:hideMark/>
                </w:tcPr>
                <w:p w14:paraId="1B95BBD0" w14:textId="77777777" w:rsidR="00DD346D" w:rsidRDefault="00DD346D" w:rsidP="00DD346D">
                  <w:pPr>
                    <w:jc w:val="right"/>
                    <w:rPr>
                      <w:i/>
                      <w:iCs/>
                    </w:rPr>
                  </w:pPr>
                  <w:r>
                    <w:rPr>
                      <w:i/>
                      <w:iCs/>
                    </w:rPr>
                    <w:t>Ревизия внутренней канализации DN 100</w:t>
                  </w:r>
                </w:p>
              </w:tc>
              <w:tc>
                <w:tcPr>
                  <w:tcW w:w="1014" w:type="dxa"/>
                  <w:tcBorders>
                    <w:top w:val="nil"/>
                    <w:left w:val="nil"/>
                    <w:bottom w:val="single" w:sz="4" w:space="0" w:color="auto"/>
                    <w:right w:val="nil"/>
                  </w:tcBorders>
                  <w:noWrap/>
                  <w:vAlign w:val="bottom"/>
                  <w:hideMark/>
                </w:tcPr>
                <w:p w14:paraId="5A52E018" w14:textId="77777777" w:rsidR="00DD346D" w:rsidRDefault="00DD346D" w:rsidP="00DD346D">
                  <w:pPr>
                    <w:jc w:val="center"/>
                  </w:pPr>
                  <w:r>
                    <w:t>шт.</w:t>
                  </w:r>
                </w:p>
              </w:tc>
              <w:tc>
                <w:tcPr>
                  <w:tcW w:w="1199" w:type="dxa"/>
                  <w:tcBorders>
                    <w:top w:val="nil"/>
                    <w:left w:val="single" w:sz="4" w:space="0" w:color="auto"/>
                    <w:bottom w:val="single" w:sz="4" w:space="0" w:color="auto"/>
                    <w:right w:val="single" w:sz="4" w:space="0" w:color="auto"/>
                  </w:tcBorders>
                  <w:noWrap/>
                  <w:vAlign w:val="bottom"/>
                  <w:hideMark/>
                </w:tcPr>
                <w:p w14:paraId="386BE823" w14:textId="77777777" w:rsidR="00DD346D" w:rsidRDefault="00DD346D" w:rsidP="00DD346D">
                  <w:pPr>
                    <w:jc w:val="center"/>
                    <w:rPr>
                      <w:rFonts w:ascii="Arial CYR" w:hAnsi="Arial CYR" w:cs="Arial CYR"/>
                      <w:sz w:val="20"/>
                      <w:szCs w:val="20"/>
                    </w:rPr>
                  </w:pPr>
                  <w:r>
                    <w:rPr>
                      <w:rFonts w:ascii="Arial CYR" w:hAnsi="Arial CYR" w:cs="Arial CYR"/>
                      <w:sz w:val="20"/>
                      <w:szCs w:val="20"/>
                    </w:rPr>
                    <w:t>25,50</w:t>
                  </w:r>
                </w:p>
              </w:tc>
              <w:tc>
                <w:tcPr>
                  <w:tcW w:w="236" w:type="dxa"/>
                  <w:vAlign w:val="center"/>
                  <w:hideMark/>
                </w:tcPr>
                <w:p w14:paraId="1EB56461" w14:textId="77777777" w:rsidR="00DD346D" w:rsidRDefault="00DD346D" w:rsidP="00DD346D">
                  <w:pPr>
                    <w:rPr>
                      <w:sz w:val="20"/>
                      <w:szCs w:val="20"/>
                    </w:rPr>
                  </w:pPr>
                </w:p>
              </w:tc>
            </w:tr>
            <w:tr w:rsidR="00DD346D" w14:paraId="50BC5E22"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227F4ACB" w14:textId="63AAF9F5" w:rsidR="00DD346D" w:rsidRDefault="00DD346D" w:rsidP="00DD346D">
                  <w:pPr>
                    <w:jc w:val="center"/>
                  </w:pPr>
                  <w:r>
                    <w:lastRenderedPageBreak/>
                    <w:t>1</w:t>
                  </w:r>
                  <w:r w:rsidR="00500A6C">
                    <w:t>3</w:t>
                  </w:r>
                </w:p>
              </w:tc>
              <w:tc>
                <w:tcPr>
                  <w:tcW w:w="6744" w:type="dxa"/>
                  <w:tcBorders>
                    <w:top w:val="nil"/>
                    <w:left w:val="nil"/>
                    <w:bottom w:val="single" w:sz="4" w:space="0" w:color="auto"/>
                    <w:right w:val="single" w:sz="4" w:space="0" w:color="auto"/>
                  </w:tcBorders>
                  <w:noWrap/>
                  <w:vAlign w:val="bottom"/>
                  <w:hideMark/>
                </w:tcPr>
                <w:p w14:paraId="086508B8" w14:textId="77777777" w:rsidR="00DD346D" w:rsidRDefault="00DD346D" w:rsidP="00DD346D">
                  <w:pPr>
                    <w:jc w:val="right"/>
                    <w:rPr>
                      <w:i/>
                      <w:iCs/>
                    </w:rPr>
                  </w:pPr>
                  <w:r>
                    <w:rPr>
                      <w:i/>
                      <w:iCs/>
                    </w:rPr>
                    <w:t>Ревизия внутренней канализации DN 50</w:t>
                  </w:r>
                </w:p>
              </w:tc>
              <w:tc>
                <w:tcPr>
                  <w:tcW w:w="1014" w:type="dxa"/>
                  <w:tcBorders>
                    <w:top w:val="nil"/>
                    <w:left w:val="nil"/>
                    <w:bottom w:val="single" w:sz="4" w:space="0" w:color="auto"/>
                    <w:right w:val="nil"/>
                  </w:tcBorders>
                  <w:noWrap/>
                  <w:vAlign w:val="bottom"/>
                  <w:hideMark/>
                </w:tcPr>
                <w:p w14:paraId="270C2C73" w14:textId="77777777" w:rsidR="00DD346D" w:rsidRDefault="00DD346D" w:rsidP="00DD346D">
                  <w:pPr>
                    <w:jc w:val="center"/>
                  </w:pPr>
                  <w:r>
                    <w:t>шт.</w:t>
                  </w:r>
                </w:p>
              </w:tc>
              <w:tc>
                <w:tcPr>
                  <w:tcW w:w="1199" w:type="dxa"/>
                  <w:tcBorders>
                    <w:top w:val="nil"/>
                    <w:left w:val="single" w:sz="4" w:space="0" w:color="auto"/>
                    <w:bottom w:val="single" w:sz="4" w:space="0" w:color="auto"/>
                    <w:right w:val="single" w:sz="4" w:space="0" w:color="auto"/>
                  </w:tcBorders>
                  <w:noWrap/>
                  <w:vAlign w:val="bottom"/>
                  <w:hideMark/>
                </w:tcPr>
                <w:p w14:paraId="1911F4B2" w14:textId="77777777" w:rsidR="00DD346D" w:rsidRDefault="00DD346D" w:rsidP="00DD346D">
                  <w:pPr>
                    <w:jc w:val="center"/>
                    <w:rPr>
                      <w:rFonts w:ascii="Arial CYR" w:hAnsi="Arial CYR" w:cs="Arial CYR"/>
                      <w:sz w:val="20"/>
                      <w:szCs w:val="20"/>
                    </w:rPr>
                  </w:pPr>
                  <w:r>
                    <w:rPr>
                      <w:rFonts w:ascii="Arial CYR" w:hAnsi="Arial CYR" w:cs="Arial CYR"/>
                      <w:sz w:val="20"/>
                      <w:szCs w:val="20"/>
                    </w:rPr>
                    <w:t>12,00</w:t>
                  </w:r>
                </w:p>
              </w:tc>
              <w:tc>
                <w:tcPr>
                  <w:tcW w:w="236" w:type="dxa"/>
                  <w:vAlign w:val="center"/>
                  <w:hideMark/>
                </w:tcPr>
                <w:p w14:paraId="60E51DFD" w14:textId="77777777" w:rsidR="00DD346D" w:rsidRDefault="00DD346D" w:rsidP="00DD346D">
                  <w:pPr>
                    <w:rPr>
                      <w:sz w:val="20"/>
                      <w:szCs w:val="20"/>
                    </w:rPr>
                  </w:pPr>
                </w:p>
              </w:tc>
            </w:tr>
            <w:tr w:rsidR="00DD346D" w14:paraId="7720AAD4"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6574156B" w14:textId="1E300CA3" w:rsidR="00DD346D" w:rsidRDefault="00DD346D" w:rsidP="00DD346D">
                  <w:pPr>
                    <w:jc w:val="center"/>
                  </w:pPr>
                  <w:r>
                    <w:t>1</w:t>
                  </w:r>
                  <w:r w:rsidR="00500A6C">
                    <w:t>4</w:t>
                  </w:r>
                </w:p>
              </w:tc>
              <w:tc>
                <w:tcPr>
                  <w:tcW w:w="6744" w:type="dxa"/>
                  <w:tcBorders>
                    <w:top w:val="nil"/>
                    <w:left w:val="nil"/>
                    <w:bottom w:val="single" w:sz="4" w:space="0" w:color="auto"/>
                    <w:right w:val="single" w:sz="4" w:space="0" w:color="auto"/>
                  </w:tcBorders>
                  <w:noWrap/>
                  <w:vAlign w:val="bottom"/>
                  <w:hideMark/>
                </w:tcPr>
                <w:p w14:paraId="31668642" w14:textId="77777777" w:rsidR="00DD346D" w:rsidRDefault="00DD346D" w:rsidP="00DD346D">
                  <w:pPr>
                    <w:jc w:val="right"/>
                    <w:rPr>
                      <w:i/>
                      <w:iCs/>
                    </w:rPr>
                  </w:pPr>
                  <w:r>
                    <w:rPr>
                      <w:i/>
                      <w:iCs/>
                    </w:rPr>
                    <w:t xml:space="preserve">Труба внутренней канализации DN </w:t>
                  </w:r>
                  <w:proofErr w:type="gramStart"/>
                  <w:r>
                    <w:rPr>
                      <w:i/>
                      <w:iCs/>
                    </w:rPr>
                    <w:t>100  L</w:t>
                  </w:r>
                  <w:proofErr w:type="gramEnd"/>
                  <w:r>
                    <w:rPr>
                      <w:i/>
                      <w:iCs/>
                    </w:rPr>
                    <w:t xml:space="preserve"> 2000</w:t>
                  </w:r>
                </w:p>
              </w:tc>
              <w:tc>
                <w:tcPr>
                  <w:tcW w:w="1014" w:type="dxa"/>
                  <w:tcBorders>
                    <w:top w:val="nil"/>
                    <w:left w:val="nil"/>
                    <w:bottom w:val="single" w:sz="4" w:space="0" w:color="auto"/>
                    <w:right w:val="nil"/>
                  </w:tcBorders>
                  <w:noWrap/>
                  <w:vAlign w:val="bottom"/>
                  <w:hideMark/>
                </w:tcPr>
                <w:p w14:paraId="45396A64" w14:textId="77777777" w:rsidR="00DD346D" w:rsidRDefault="00DD346D" w:rsidP="00DD346D">
                  <w:pPr>
                    <w:jc w:val="center"/>
                  </w:pPr>
                  <w:r>
                    <w:t>шт.</w:t>
                  </w:r>
                </w:p>
              </w:tc>
              <w:tc>
                <w:tcPr>
                  <w:tcW w:w="1199" w:type="dxa"/>
                  <w:tcBorders>
                    <w:top w:val="nil"/>
                    <w:left w:val="single" w:sz="4" w:space="0" w:color="auto"/>
                    <w:bottom w:val="single" w:sz="4" w:space="0" w:color="auto"/>
                    <w:right w:val="single" w:sz="4" w:space="0" w:color="auto"/>
                  </w:tcBorders>
                  <w:noWrap/>
                  <w:vAlign w:val="bottom"/>
                  <w:hideMark/>
                </w:tcPr>
                <w:p w14:paraId="46B3650E" w14:textId="77777777" w:rsidR="00DD346D" w:rsidRDefault="00DD346D" w:rsidP="00DD346D">
                  <w:pPr>
                    <w:jc w:val="center"/>
                    <w:rPr>
                      <w:rFonts w:ascii="Arial CYR" w:hAnsi="Arial CYR" w:cs="Arial CYR"/>
                      <w:sz w:val="20"/>
                      <w:szCs w:val="20"/>
                    </w:rPr>
                  </w:pPr>
                  <w:r>
                    <w:rPr>
                      <w:rFonts w:ascii="Arial CYR" w:hAnsi="Arial CYR" w:cs="Arial CYR"/>
                      <w:sz w:val="20"/>
                      <w:szCs w:val="20"/>
                    </w:rPr>
                    <w:t>75,00</w:t>
                  </w:r>
                </w:p>
              </w:tc>
              <w:tc>
                <w:tcPr>
                  <w:tcW w:w="236" w:type="dxa"/>
                  <w:vAlign w:val="center"/>
                  <w:hideMark/>
                </w:tcPr>
                <w:p w14:paraId="6B38A50C" w14:textId="77777777" w:rsidR="00DD346D" w:rsidRDefault="00DD346D" w:rsidP="00DD346D">
                  <w:pPr>
                    <w:rPr>
                      <w:sz w:val="20"/>
                      <w:szCs w:val="20"/>
                    </w:rPr>
                  </w:pPr>
                </w:p>
              </w:tc>
            </w:tr>
            <w:tr w:rsidR="00DD346D" w14:paraId="40A0DED7"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3B466F64" w14:textId="1D214B25" w:rsidR="00DD346D" w:rsidRDefault="00DD346D" w:rsidP="00DD346D">
                  <w:pPr>
                    <w:jc w:val="center"/>
                  </w:pPr>
                  <w:r>
                    <w:t>1</w:t>
                  </w:r>
                  <w:r w:rsidR="00500A6C">
                    <w:t>5</w:t>
                  </w:r>
                </w:p>
              </w:tc>
              <w:tc>
                <w:tcPr>
                  <w:tcW w:w="6744" w:type="dxa"/>
                  <w:tcBorders>
                    <w:top w:val="nil"/>
                    <w:left w:val="nil"/>
                    <w:bottom w:val="single" w:sz="4" w:space="0" w:color="auto"/>
                    <w:right w:val="single" w:sz="4" w:space="0" w:color="auto"/>
                  </w:tcBorders>
                  <w:noWrap/>
                  <w:vAlign w:val="bottom"/>
                  <w:hideMark/>
                </w:tcPr>
                <w:p w14:paraId="182C2A38" w14:textId="77777777" w:rsidR="00DD346D" w:rsidRDefault="00DD346D" w:rsidP="00DD346D">
                  <w:pPr>
                    <w:jc w:val="right"/>
                    <w:rPr>
                      <w:i/>
                      <w:iCs/>
                    </w:rPr>
                  </w:pPr>
                  <w:r>
                    <w:rPr>
                      <w:i/>
                      <w:iCs/>
                    </w:rPr>
                    <w:t xml:space="preserve">Труба внутренней канализации DN </w:t>
                  </w:r>
                  <w:proofErr w:type="gramStart"/>
                  <w:r>
                    <w:rPr>
                      <w:i/>
                      <w:iCs/>
                    </w:rPr>
                    <w:t>100  L</w:t>
                  </w:r>
                  <w:proofErr w:type="gramEnd"/>
                  <w:r>
                    <w:rPr>
                      <w:i/>
                      <w:iCs/>
                    </w:rPr>
                    <w:t xml:space="preserve"> 1000</w:t>
                  </w:r>
                </w:p>
              </w:tc>
              <w:tc>
                <w:tcPr>
                  <w:tcW w:w="1014" w:type="dxa"/>
                  <w:tcBorders>
                    <w:top w:val="nil"/>
                    <w:left w:val="nil"/>
                    <w:bottom w:val="single" w:sz="4" w:space="0" w:color="auto"/>
                    <w:right w:val="nil"/>
                  </w:tcBorders>
                  <w:noWrap/>
                  <w:vAlign w:val="bottom"/>
                  <w:hideMark/>
                </w:tcPr>
                <w:p w14:paraId="715C667B" w14:textId="77777777" w:rsidR="00DD346D" w:rsidRDefault="00DD346D" w:rsidP="00DD346D">
                  <w:pPr>
                    <w:jc w:val="center"/>
                  </w:pPr>
                  <w:r>
                    <w:t>шт.</w:t>
                  </w:r>
                </w:p>
              </w:tc>
              <w:tc>
                <w:tcPr>
                  <w:tcW w:w="1199" w:type="dxa"/>
                  <w:tcBorders>
                    <w:top w:val="nil"/>
                    <w:left w:val="single" w:sz="4" w:space="0" w:color="auto"/>
                    <w:bottom w:val="single" w:sz="4" w:space="0" w:color="auto"/>
                    <w:right w:val="single" w:sz="4" w:space="0" w:color="auto"/>
                  </w:tcBorders>
                  <w:noWrap/>
                  <w:vAlign w:val="bottom"/>
                  <w:hideMark/>
                </w:tcPr>
                <w:p w14:paraId="00D4691C" w14:textId="77777777" w:rsidR="00DD346D" w:rsidRDefault="00DD346D" w:rsidP="00DD346D">
                  <w:pPr>
                    <w:jc w:val="center"/>
                    <w:rPr>
                      <w:rFonts w:ascii="Arial CYR" w:hAnsi="Arial CYR" w:cs="Arial CYR"/>
                      <w:sz w:val="20"/>
                      <w:szCs w:val="20"/>
                    </w:rPr>
                  </w:pPr>
                  <w:r>
                    <w:rPr>
                      <w:rFonts w:ascii="Arial CYR" w:hAnsi="Arial CYR" w:cs="Arial CYR"/>
                      <w:sz w:val="20"/>
                      <w:szCs w:val="20"/>
                    </w:rPr>
                    <w:t>75,00</w:t>
                  </w:r>
                </w:p>
              </w:tc>
              <w:tc>
                <w:tcPr>
                  <w:tcW w:w="236" w:type="dxa"/>
                  <w:vAlign w:val="center"/>
                  <w:hideMark/>
                </w:tcPr>
                <w:p w14:paraId="6FD1045A" w14:textId="77777777" w:rsidR="00DD346D" w:rsidRDefault="00DD346D" w:rsidP="00DD346D">
                  <w:pPr>
                    <w:rPr>
                      <w:sz w:val="20"/>
                      <w:szCs w:val="20"/>
                    </w:rPr>
                  </w:pPr>
                </w:p>
              </w:tc>
            </w:tr>
            <w:tr w:rsidR="00DD346D" w14:paraId="6457697B"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7691C3EE" w14:textId="109E19FE" w:rsidR="00DD346D" w:rsidRDefault="00DD346D" w:rsidP="00DD346D">
                  <w:pPr>
                    <w:jc w:val="center"/>
                  </w:pPr>
                  <w:r>
                    <w:t>1</w:t>
                  </w:r>
                  <w:r w:rsidR="00500A6C">
                    <w:t>6</w:t>
                  </w:r>
                </w:p>
              </w:tc>
              <w:tc>
                <w:tcPr>
                  <w:tcW w:w="6744" w:type="dxa"/>
                  <w:tcBorders>
                    <w:top w:val="nil"/>
                    <w:left w:val="nil"/>
                    <w:bottom w:val="single" w:sz="4" w:space="0" w:color="auto"/>
                    <w:right w:val="single" w:sz="4" w:space="0" w:color="auto"/>
                  </w:tcBorders>
                  <w:noWrap/>
                  <w:vAlign w:val="bottom"/>
                  <w:hideMark/>
                </w:tcPr>
                <w:p w14:paraId="51167BE5" w14:textId="77777777" w:rsidR="00DD346D" w:rsidRDefault="00DD346D" w:rsidP="00DD346D">
                  <w:pPr>
                    <w:jc w:val="right"/>
                    <w:rPr>
                      <w:i/>
                      <w:iCs/>
                    </w:rPr>
                  </w:pPr>
                  <w:r>
                    <w:rPr>
                      <w:i/>
                      <w:iCs/>
                    </w:rPr>
                    <w:t xml:space="preserve">Труба внутренней канализации DN </w:t>
                  </w:r>
                  <w:proofErr w:type="gramStart"/>
                  <w:r>
                    <w:rPr>
                      <w:i/>
                      <w:iCs/>
                    </w:rPr>
                    <w:t>100  L</w:t>
                  </w:r>
                  <w:proofErr w:type="gramEnd"/>
                  <w:r>
                    <w:rPr>
                      <w:i/>
                      <w:iCs/>
                    </w:rPr>
                    <w:t xml:space="preserve"> 500</w:t>
                  </w:r>
                </w:p>
              </w:tc>
              <w:tc>
                <w:tcPr>
                  <w:tcW w:w="1014" w:type="dxa"/>
                  <w:tcBorders>
                    <w:top w:val="nil"/>
                    <w:left w:val="nil"/>
                    <w:bottom w:val="single" w:sz="4" w:space="0" w:color="auto"/>
                    <w:right w:val="nil"/>
                  </w:tcBorders>
                  <w:noWrap/>
                  <w:vAlign w:val="bottom"/>
                  <w:hideMark/>
                </w:tcPr>
                <w:p w14:paraId="669BD289" w14:textId="77777777" w:rsidR="00DD346D" w:rsidRDefault="00DD346D" w:rsidP="00DD346D">
                  <w:pPr>
                    <w:jc w:val="center"/>
                  </w:pPr>
                  <w:r>
                    <w:t>шт.</w:t>
                  </w:r>
                </w:p>
              </w:tc>
              <w:tc>
                <w:tcPr>
                  <w:tcW w:w="1199" w:type="dxa"/>
                  <w:tcBorders>
                    <w:top w:val="nil"/>
                    <w:left w:val="single" w:sz="4" w:space="0" w:color="auto"/>
                    <w:bottom w:val="single" w:sz="4" w:space="0" w:color="auto"/>
                    <w:right w:val="single" w:sz="4" w:space="0" w:color="auto"/>
                  </w:tcBorders>
                  <w:noWrap/>
                  <w:vAlign w:val="bottom"/>
                  <w:hideMark/>
                </w:tcPr>
                <w:p w14:paraId="02E8C384" w14:textId="77777777" w:rsidR="00DD346D" w:rsidRDefault="00DD346D" w:rsidP="00DD346D">
                  <w:pPr>
                    <w:jc w:val="center"/>
                    <w:rPr>
                      <w:rFonts w:ascii="Arial CYR" w:hAnsi="Arial CYR" w:cs="Arial CYR"/>
                      <w:sz w:val="20"/>
                      <w:szCs w:val="20"/>
                    </w:rPr>
                  </w:pPr>
                  <w:r>
                    <w:rPr>
                      <w:rFonts w:ascii="Arial CYR" w:hAnsi="Arial CYR" w:cs="Arial CYR"/>
                      <w:sz w:val="20"/>
                      <w:szCs w:val="20"/>
                    </w:rPr>
                    <w:t>75,00</w:t>
                  </w:r>
                </w:p>
              </w:tc>
              <w:tc>
                <w:tcPr>
                  <w:tcW w:w="236" w:type="dxa"/>
                  <w:vAlign w:val="center"/>
                  <w:hideMark/>
                </w:tcPr>
                <w:p w14:paraId="36A14817" w14:textId="77777777" w:rsidR="00DD346D" w:rsidRDefault="00DD346D" w:rsidP="00DD346D">
                  <w:pPr>
                    <w:rPr>
                      <w:sz w:val="20"/>
                      <w:szCs w:val="20"/>
                    </w:rPr>
                  </w:pPr>
                </w:p>
              </w:tc>
            </w:tr>
            <w:tr w:rsidR="00DD346D" w14:paraId="4ECAE751"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08767D56" w14:textId="712E8EE7" w:rsidR="00DD346D" w:rsidRDefault="00DD346D" w:rsidP="00DD346D">
                  <w:pPr>
                    <w:jc w:val="center"/>
                  </w:pPr>
                  <w:r>
                    <w:t>1</w:t>
                  </w:r>
                  <w:r w:rsidR="00500A6C">
                    <w:t>7</w:t>
                  </w:r>
                </w:p>
              </w:tc>
              <w:tc>
                <w:tcPr>
                  <w:tcW w:w="6744" w:type="dxa"/>
                  <w:tcBorders>
                    <w:top w:val="nil"/>
                    <w:left w:val="nil"/>
                    <w:bottom w:val="single" w:sz="4" w:space="0" w:color="auto"/>
                    <w:right w:val="single" w:sz="4" w:space="0" w:color="auto"/>
                  </w:tcBorders>
                  <w:noWrap/>
                  <w:vAlign w:val="bottom"/>
                  <w:hideMark/>
                </w:tcPr>
                <w:p w14:paraId="44B30410" w14:textId="77777777" w:rsidR="00DD346D" w:rsidRDefault="00DD346D" w:rsidP="00DD346D">
                  <w:pPr>
                    <w:jc w:val="right"/>
                    <w:rPr>
                      <w:i/>
                      <w:iCs/>
                    </w:rPr>
                  </w:pPr>
                  <w:r>
                    <w:rPr>
                      <w:i/>
                      <w:iCs/>
                    </w:rPr>
                    <w:t xml:space="preserve">Труба внутренней канализации DN </w:t>
                  </w:r>
                  <w:proofErr w:type="gramStart"/>
                  <w:r>
                    <w:rPr>
                      <w:i/>
                      <w:iCs/>
                    </w:rPr>
                    <w:t>100  L</w:t>
                  </w:r>
                  <w:proofErr w:type="gramEnd"/>
                  <w:r>
                    <w:rPr>
                      <w:i/>
                      <w:iCs/>
                    </w:rPr>
                    <w:t xml:space="preserve"> 250</w:t>
                  </w:r>
                </w:p>
              </w:tc>
              <w:tc>
                <w:tcPr>
                  <w:tcW w:w="1014" w:type="dxa"/>
                  <w:tcBorders>
                    <w:top w:val="nil"/>
                    <w:left w:val="nil"/>
                    <w:bottom w:val="single" w:sz="4" w:space="0" w:color="auto"/>
                    <w:right w:val="nil"/>
                  </w:tcBorders>
                  <w:noWrap/>
                  <w:vAlign w:val="bottom"/>
                  <w:hideMark/>
                </w:tcPr>
                <w:p w14:paraId="22AFC004" w14:textId="77777777" w:rsidR="00DD346D" w:rsidRDefault="00DD346D" w:rsidP="00DD346D">
                  <w:pPr>
                    <w:jc w:val="center"/>
                  </w:pPr>
                  <w:r>
                    <w:t>шт.</w:t>
                  </w:r>
                </w:p>
              </w:tc>
              <w:tc>
                <w:tcPr>
                  <w:tcW w:w="1199" w:type="dxa"/>
                  <w:tcBorders>
                    <w:top w:val="nil"/>
                    <w:left w:val="single" w:sz="4" w:space="0" w:color="auto"/>
                    <w:bottom w:val="single" w:sz="4" w:space="0" w:color="auto"/>
                    <w:right w:val="single" w:sz="4" w:space="0" w:color="auto"/>
                  </w:tcBorders>
                  <w:noWrap/>
                  <w:vAlign w:val="bottom"/>
                  <w:hideMark/>
                </w:tcPr>
                <w:p w14:paraId="4B662A00" w14:textId="77777777" w:rsidR="00DD346D" w:rsidRDefault="00DD346D" w:rsidP="00DD346D">
                  <w:pPr>
                    <w:jc w:val="center"/>
                    <w:rPr>
                      <w:rFonts w:ascii="Arial CYR" w:hAnsi="Arial CYR" w:cs="Arial CYR"/>
                      <w:sz w:val="20"/>
                      <w:szCs w:val="20"/>
                    </w:rPr>
                  </w:pPr>
                  <w:r>
                    <w:rPr>
                      <w:rFonts w:ascii="Arial CYR" w:hAnsi="Arial CYR" w:cs="Arial CYR"/>
                      <w:sz w:val="20"/>
                      <w:szCs w:val="20"/>
                    </w:rPr>
                    <w:t>60,00</w:t>
                  </w:r>
                </w:p>
              </w:tc>
              <w:tc>
                <w:tcPr>
                  <w:tcW w:w="236" w:type="dxa"/>
                  <w:vAlign w:val="center"/>
                  <w:hideMark/>
                </w:tcPr>
                <w:p w14:paraId="296625F5" w14:textId="77777777" w:rsidR="00DD346D" w:rsidRDefault="00DD346D" w:rsidP="00DD346D">
                  <w:pPr>
                    <w:rPr>
                      <w:sz w:val="20"/>
                      <w:szCs w:val="20"/>
                    </w:rPr>
                  </w:pPr>
                </w:p>
              </w:tc>
            </w:tr>
            <w:tr w:rsidR="00DD346D" w14:paraId="31ABFFAA"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5918FAEC" w14:textId="38ABB83D" w:rsidR="00DD346D" w:rsidRDefault="00DD346D" w:rsidP="00DD346D">
                  <w:pPr>
                    <w:jc w:val="center"/>
                  </w:pPr>
                  <w:r>
                    <w:t>1</w:t>
                  </w:r>
                  <w:r w:rsidR="00500A6C">
                    <w:t>8</w:t>
                  </w:r>
                </w:p>
              </w:tc>
              <w:tc>
                <w:tcPr>
                  <w:tcW w:w="6744" w:type="dxa"/>
                  <w:tcBorders>
                    <w:top w:val="nil"/>
                    <w:left w:val="nil"/>
                    <w:bottom w:val="single" w:sz="4" w:space="0" w:color="auto"/>
                    <w:right w:val="single" w:sz="4" w:space="0" w:color="auto"/>
                  </w:tcBorders>
                  <w:noWrap/>
                  <w:vAlign w:val="bottom"/>
                  <w:hideMark/>
                </w:tcPr>
                <w:p w14:paraId="2E5F0A2D" w14:textId="77777777" w:rsidR="00DD346D" w:rsidRDefault="00DD346D" w:rsidP="00DD346D">
                  <w:pPr>
                    <w:jc w:val="right"/>
                    <w:rPr>
                      <w:i/>
                      <w:iCs/>
                    </w:rPr>
                  </w:pPr>
                  <w:r>
                    <w:rPr>
                      <w:i/>
                      <w:iCs/>
                    </w:rPr>
                    <w:t xml:space="preserve">Труба внутренней канализации DN </w:t>
                  </w:r>
                  <w:proofErr w:type="gramStart"/>
                  <w:r>
                    <w:rPr>
                      <w:i/>
                      <w:iCs/>
                    </w:rPr>
                    <w:t>50  L</w:t>
                  </w:r>
                  <w:proofErr w:type="gramEnd"/>
                  <w:r>
                    <w:rPr>
                      <w:i/>
                      <w:iCs/>
                    </w:rPr>
                    <w:t xml:space="preserve"> 2000</w:t>
                  </w:r>
                </w:p>
              </w:tc>
              <w:tc>
                <w:tcPr>
                  <w:tcW w:w="1014" w:type="dxa"/>
                  <w:tcBorders>
                    <w:top w:val="nil"/>
                    <w:left w:val="nil"/>
                    <w:bottom w:val="single" w:sz="4" w:space="0" w:color="auto"/>
                    <w:right w:val="nil"/>
                  </w:tcBorders>
                  <w:noWrap/>
                  <w:vAlign w:val="bottom"/>
                  <w:hideMark/>
                </w:tcPr>
                <w:p w14:paraId="0F161D0B" w14:textId="77777777" w:rsidR="00DD346D" w:rsidRDefault="00DD346D" w:rsidP="00DD346D">
                  <w:pPr>
                    <w:jc w:val="center"/>
                  </w:pPr>
                  <w:r>
                    <w:t>шт.</w:t>
                  </w:r>
                </w:p>
              </w:tc>
              <w:tc>
                <w:tcPr>
                  <w:tcW w:w="1199" w:type="dxa"/>
                  <w:tcBorders>
                    <w:top w:val="nil"/>
                    <w:left w:val="single" w:sz="4" w:space="0" w:color="auto"/>
                    <w:bottom w:val="single" w:sz="4" w:space="0" w:color="auto"/>
                    <w:right w:val="single" w:sz="4" w:space="0" w:color="auto"/>
                  </w:tcBorders>
                  <w:noWrap/>
                  <w:vAlign w:val="bottom"/>
                  <w:hideMark/>
                </w:tcPr>
                <w:p w14:paraId="5E64E76A" w14:textId="77777777" w:rsidR="00DD346D" w:rsidRDefault="00DD346D" w:rsidP="00DD346D">
                  <w:pPr>
                    <w:jc w:val="center"/>
                    <w:rPr>
                      <w:rFonts w:ascii="Arial CYR" w:hAnsi="Arial CYR" w:cs="Arial CYR"/>
                      <w:sz w:val="20"/>
                      <w:szCs w:val="20"/>
                    </w:rPr>
                  </w:pPr>
                  <w:r>
                    <w:rPr>
                      <w:rFonts w:ascii="Arial CYR" w:hAnsi="Arial CYR" w:cs="Arial CYR"/>
                      <w:sz w:val="20"/>
                      <w:szCs w:val="20"/>
                    </w:rPr>
                    <w:t>12,00</w:t>
                  </w:r>
                </w:p>
              </w:tc>
              <w:tc>
                <w:tcPr>
                  <w:tcW w:w="236" w:type="dxa"/>
                  <w:vAlign w:val="center"/>
                  <w:hideMark/>
                </w:tcPr>
                <w:p w14:paraId="600EC517" w14:textId="77777777" w:rsidR="00DD346D" w:rsidRDefault="00DD346D" w:rsidP="00DD346D">
                  <w:pPr>
                    <w:rPr>
                      <w:sz w:val="20"/>
                      <w:szCs w:val="20"/>
                    </w:rPr>
                  </w:pPr>
                </w:p>
              </w:tc>
            </w:tr>
            <w:tr w:rsidR="00DD346D" w14:paraId="1597892E"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2E7BDD59" w14:textId="403C1445" w:rsidR="00DD346D" w:rsidRDefault="00DD346D" w:rsidP="00DD346D">
                  <w:pPr>
                    <w:jc w:val="center"/>
                  </w:pPr>
                  <w:r>
                    <w:t>1</w:t>
                  </w:r>
                  <w:r w:rsidR="00500A6C">
                    <w:t>9</w:t>
                  </w:r>
                </w:p>
              </w:tc>
              <w:tc>
                <w:tcPr>
                  <w:tcW w:w="6744" w:type="dxa"/>
                  <w:tcBorders>
                    <w:top w:val="nil"/>
                    <w:left w:val="nil"/>
                    <w:bottom w:val="single" w:sz="4" w:space="0" w:color="auto"/>
                    <w:right w:val="single" w:sz="4" w:space="0" w:color="auto"/>
                  </w:tcBorders>
                  <w:noWrap/>
                  <w:vAlign w:val="bottom"/>
                  <w:hideMark/>
                </w:tcPr>
                <w:p w14:paraId="60E768D6" w14:textId="77777777" w:rsidR="00DD346D" w:rsidRDefault="00DD346D" w:rsidP="00DD346D">
                  <w:pPr>
                    <w:jc w:val="right"/>
                    <w:rPr>
                      <w:i/>
                      <w:iCs/>
                    </w:rPr>
                  </w:pPr>
                  <w:r>
                    <w:rPr>
                      <w:i/>
                      <w:iCs/>
                    </w:rPr>
                    <w:t xml:space="preserve">Труба внутренней канализации DN </w:t>
                  </w:r>
                  <w:proofErr w:type="gramStart"/>
                  <w:r>
                    <w:rPr>
                      <w:i/>
                      <w:iCs/>
                    </w:rPr>
                    <w:t>50  L</w:t>
                  </w:r>
                  <w:proofErr w:type="gramEnd"/>
                  <w:r>
                    <w:rPr>
                      <w:i/>
                      <w:iCs/>
                    </w:rPr>
                    <w:t xml:space="preserve"> 1000</w:t>
                  </w:r>
                </w:p>
              </w:tc>
              <w:tc>
                <w:tcPr>
                  <w:tcW w:w="1014" w:type="dxa"/>
                  <w:tcBorders>
                    <w:top w:val="nil"/>
                    <w:left w:val="nil"/>
                    <w:bottom w:val="single" w:sz="4" w:space="0" w:color="auto"/>
                    <w:right w:val="nil"/>
                  </w:tcBorders>
                  <w:noWrap/>
                  <w:vAlign w:val="bottom"/>
                  <w:hideMark/>
                </w:tcPr>
                <w:p w14:paraId="28ADBADA" w14:textId="77777777" w:rsidR="00DD346D" w:rsidRDefault="00DD346D" w:rsidP="00DD346D">
                  <w:pPr>
                    <w:jc w:val="center"/>
                  </w:pPr>
                  <w:r>
                    <w:t>шт.</w:t>
                  </w:r>
                </w:p>
              </w:tc>
              <w:tc>
                <w:tcPr>
                  <w:tcW w:w="1199" w:type="dxa"/>
                  <w:tcBorders>
                    <w:top w:val="nil"/>
                    <w:left w:val="single" w:sz="4" w:space="0" w:color="auto"/>
                    <w:bottom w:val="single" w:sz="4" w:space="0" w:color="auto"/>
                    <w:right w:val="single" w:sz="4" w:space="0" w:color="auto"/>
                  </w:tcBorders>
                  <w:noWrap/>
                  <w:vAlign w:val="bottom"/>
                  <w:hideMark/>
                </w:tcPr>
                <w:p w14:paraId="2BE60042" w14:textId="77777777" w:rsidR="00DD346D" w:rsidRDefault="00DD346D" w:rsidP="00DD346D">
                  <w:pPr>
                    <w:jc w:val="center"/>
                    <w:rPr>
                      <w:rFonts w:ascii="Arial CYR" w:hAnsi="Arial CYR" w:cs="Arial CYR"/>
                      <w:sz w:val="20"/>
                      <w:szCs w:val="20"/>
                    </w:rPr>
                  </w:pPr>
                  <w:r>
                    <w:rPr>
                      <w:rFonts w:ascii="Arial CYR" w:hAnsi="Arial CYR" w:cs="Arial CYR"/>
                      <w:sz w:val="20"/>
                      <w:szCs w:val="20"/>
                    </w:rPr>
                    <w:t>36,00</w:t>
                  </w:r>
                </w:p>
              </w:tc>
              <w:tc>
                <w:tcPr>
                  <w:tcW w:w="236" w:type="dxa"/>
                  <w:vAlign w:val="center"/>
                  <w:hideMark/>
                </w:tcPr>
                <w:p w14:paraId="31A4AD42" w14:textId="77777777" w:rsidR="00DD346D" w:rsidRDefault="00DD346D" w:rsidP="00DD346D">
                  <w:pPr>
                    <w:rPr>
                      <w:sz w:val="20"/>
                      <w:szCs w:val="20"/>
                    </w:rPr>
                  </w:pPr>
                </w:p>
              </w:tc>
            </w:tr>
            <w:tr w:rsidR="00DD346D" w14:paraId="5B51067D"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71767922" w14:textId="58791C7B" w:rsidR="00DD346D" w:rsidRDefault="00500A6C" w:rsidP="00DD346D">
                  <w:pPr>
                    <w:jc w:val="center"/>
                  </w:pPr>
                  <w:r>
                    <w:t>20</w:t>
                  </w:r>
                </w:p>
              </w:tc>
              <w:tc>
                <w:tcPr>
                  <w:tcW w:w="6744" w:type="dxa"/>
                  <w:tcBorders>
                    <w:top w:val="nil"/>
                    <w:left w:val="nil"/>
                    <w:bottom w:val="single" w:sz="4" w:space="0" w:color="auto"/>
                    <w:right w:val="single" w:sz="4" w:space="0" w:color="auto"/>
                  </w:tcBorders>
                  <w:noWrap/>
                  <w:vAlign w:val="bottom"/>
                  <w:hideMark/>
                </w:tcPr>
                <w:p w14:paraId="6911FBDE" w14:textId="77777777" w:rsidR="00DD346D" w:rsidRDefault="00DD346D" w:rsidP="00DD346D">
                  <w:pPr>
                    <w:jc w:val="right"/>
                    <w:rPr>
                      <w:i/>
                      <w:iCs/>
                    </w:rPr>
                  </w:pPr>
                  <w:r>
                    <w:rPr>
                      <w:i/>
                      <w:iCs/>
                    </w:rPr>
                    <w:t xml:space="preserve">Труба внутренней канализации DN </w:t>
                  </w:r>
                  <w:proofErr w:type="gramStart"/>
                  <w:r>
                    <w:rPr>
                      <w:i/>
                      <w:iCs/>
                    </w:rPr>
                    <w:t>50  L</w:t>
                  </w:r>
                  <w:proofErr w:type="gramEnd"/>
                  <w:r>
                    <w:rPr>
                      <w:i/>
                      <w:iCs/>
                    </w:rPr>
                    <w:t xml:space="preserve"> 500</w:t>
                  </w:r>
                </w:p>
              </w:tc>
              <w:tc>
                <w:tcPr>
                  <w:tcW w:w="1014" w:type="dxa"/>
                  <w:tcBorders>
                    <w:top w:val="nil"/>
                    <w:left w:val="nil"/>
                    <w:bottom w:val="single" w:sz="4" w:space="0" w:color="auto"/>
                    <w:right w:val="nil"/>
                  </w:tcBorders>
                  <w:noWrap/>
                  <w:vAlign w:val="bottom"/>
                  <w:hideMark/>
                </w:tcPr>
                <w:p w14:paraId="71F870DA" w14:textId="77777777" w:rsidR="00DD346D" w:rsidRDefault="00DD346D" w:rsidP="00DD346D">
                  <w:pPr>
                    <w:jc w:val="center"/>
                  </w:pPr>
                  <w:r>
                    <w:t>шт.</w:t>
                  </w:r>
                </w:p>
              </w:tc>
              <w:tc>
                <w:tcPr>
                  <w:tcW w:w="1199" w:type="dxa"/>
                  <w:tcBorders>
                    <w:top w:val="nil"/>
                    <w:left w:val="single" w:sz="4" w:space="0" w:color="auto"/>
                    <w:bottom w:val="single" w:sz="4" w:space="0" w:color="auto"/>
                    <w:right w:val="single" w:sz="4" w:space="0" w:color="auto"/>
                  </w:tcBorders>
                  <w:noWrap/>
                  <w:vAlign w:val="bottom"/>
                  <w:hideMark/>
                </w:tcPr>
                <w:p w14:paraId="630E490A" w14:textId="77777777" w:rsidR="00DD346D" w:rsidRDefault="00DD346D" w:rsidP="00DD346D">
                  <w:pPr>
                    <w:jc w:val="center"/>
                    <w:rPr>
                      <w:rFonts w:ascii="Arial CYR" w:hAnsi="Arial CYR" w:cs="Arial CYR"/>
                      <w:sz w:val="20"/>
                      <w:szCs w:val="20"/>
                    </w:rPr>
                  </w:pPr>
                  <w:r>
                    <w:rPr>
                      <w:rFonts w:ascii="Arial CYR" w:hAnsi="Arial CYR" w:cs="Arial CYR"/>
                      <w:sz w:val="20"/>
                      <w:szCs w:val="20"/>
                    </w:rPr>
                    <w:t>72,00</w:t>
                  </w:r>
                </w:p>
              </w:tc>
              <w:tc>
                <w:tcPr>
                  <w:tcW w:w="236" w:type="dxa"/>
                  <w:vAlign w:val="center"/>
                  <w:hideMark/>
                </w:tcPr>
                <w:p w14:paraId="3614E990" w14:textId="77777777" w:rsidR="00DD346D" w:rsidRDefault="00DD346D" w:rsidP="00DD346D">
                  <w:pPr>
                    <w:rPr>
                      <w:sz w:val="20"/>
                      <w:szCs w:val="20"/>
                    </w:rPr>
                  </w:pPr>
                </w:p>
              </w:tc>
            </w:tr>
            <w:tr w:rsidR="00DD346D" w14:paraId="3CDDBCF4"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4E72C6B2" w14:textId="610A922A" w:rsidR="00DD346D" w:rsidRDefault="00DD346D" w:rsidP="00DD346D">
                  <w:pPr>
                    <w:jc w:val="center"/>
                  </w:pPr>
                  <w:r>
                    <w:t>2</w:t>
                  </w:r>
                  <w:r w:rsidR="00500A6C">
                    <w:t>1</w:t>
                  </w:r>
                </w:p>
              </w:tc>
              <w:tc>
                <w:tcPr>
                  <w:tcW w:w="6744" w:type="dxa"/>
                  <w:tcBorders>
                    <w:top w:val="nil"/>
                    <w:left w:val="nil"/>
                    <w:bottom w:val="single" w:sz="4" w:space="0" w:color="auto"/>
                    <w:right w:val="single" w:sz="4" w:space="0" w:color="auto"/>
                  </w:tcBorders>
                  <w:noWrap/>
                  <w:vAlign w:val="bottom"/>
                  <w:hideMark/>
                </w:tcPr>
                <w:p w14:paraId="243D79FA" w14:textId="77777777" w:rsidR="00DD346D" w:rsidRDefault="00DD346D" w:rsidP="00DD346D">
                  <w:pPr>
                    <w:jc w:val="right"/>
                    <w:rPr>
                      <w:i/>
                      <w:iCs/>
                    </w:rPr>
                  </w:pPr>
                  <w:r>
                    <w:rPr>
                      <w:i/>
                      <w:iCs/>
                    </w:rPr>
                    <w:t xml:space="preserve">Труба внутренней канализации DN </w:t>
                  </w:r>
                  <w:proofErr w:type="gramStart"/>
                  <w:r>
                    <w:rPr>
                      <w:i/>
                      <w:iCs/>
                    </w:rPr>
                    <w:t>50  L</w:t>
                  </w:r>
                  <w:proofErr w:type="gramEnd"/>
                  <w:r>
                    <w:rPr>
                      <w:i/>
                      <w:iCs/>
                    </w:rPr>
                    <w:t xml:space="preserve"> 250</w:t>
                  </w:r>
                </w:p>
              </w:tc>
              <w:tc>
                <w:tcPr>
                  <w:tcW w:w="1014" w:type="dxa"/>
                  <w:tcBorders>
                    <w:top w:val="nil"/>
                    <w:left w:val="nil"/>
                    <w:bottom w:val="single" w:sz="4" w:space="0" w:color="auto"/>
                    <w:right w:val="nil"/>
                  </w:tcBorders>
                  <w:noWrap/>
                  <w:vAlign w:val="bottom"/>
                  <w:hideMark/>
                </w:tcPr>
                <w:p w14:paraId="657D2118" w14:textId="77777777" w:rsidR="00DD346D" w:rsidRDefault="00DD346D" w:rsidP="00DD346D">
                  <w:pPr>
                    <w:jc w:val="center"/>
                  </w:pPr>
                  <w:r>
                    <w:t>шт.</w:t>
                  </w:r>
                </w:p>
              </w:tc>
              <w:tc>
                <w:tcPr>
                  <w:tcW w:w="1199" w:type="dxa"/>
                  <w:tcBorders>
                    <w:top w:val="nil"/>
                    <w:left w:val="single" w:sz="4" w:space="0" w:color="auto"/>
                    <w:bottom w:val="single" w:sz="4" w:space="0" w:color="auto"/>
                    <w:right w:val="single" w:sz="4" w:space="0" w:color="auto"/>
                  </w:tcBorders>
                  <w:noWrap/>
                  <w:vAlign w:val="bottom"/>
                  <w:hideMark/>
                </w:tcPr>
                <w:p w14:paraId="0C6B752E" w14:textId="77777777" w:rsidR="00DD346D" w:rsidRDefault="00DD346D" w:rsidP="00DD346D">
                  <w:pPr>
                    <w:jc w:val="center"/>
                    <w:rPr>
                      <w:rFonts w:ascii="Arial CYR" w:hAnsi="Arial CYR" w:cs="Arial CYR"/>
                      <w:sz w:val="20"/>
                      <w:szCs w:val="20"/>
                    </w:rPr>
                  </w:pPr>
                  <w:r>
                    <w:rPr>
                      <w:rFonts w:ascii="Arial CYR" w:hAnsi="Arial CYR" w:cs="Arial CYR"/>
                      <w:sz w:val="20"/>
                      <w:szCs w:val="20"/>
                    </w:rPr>
                    <w:t>120,00</w:t>
                  </w:r>
                </w:p>
              </w:tc>
              <w:tc>
                <w:tcPr>
                  <w:tcW w:w="236" w:type="dxa"/>
                  <w:vAlign w:val="center"/>
                  <w:hideMark/>
                </w:tcPr>
                <w:p w14:paraId="117B28ED" w14:textId="77777777" w:rsidR="00DD346D" w:rsidRDefault="00DD346D" w:rsidP="00DD346D">
                  <w:pPr>
                    <w:rPr>
                      <w:sz w:val="20"/>
                      <w:szCs w:val="20"/>
                    </w:rPr>
                  </w:pPr>
                </w:p>
              </w:tc>
            </w:tr>
            <w:tr w:rsidR="00DD346D" w14:paraId="20AAE833"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21A6A09A" w14:textId="3AC6C823" w:rsidR="00DD346D" w:rsidRDefault="00DD346D" w:rsidP="00DD346D">
                  <w:pPr>
                    <w:jc w:val="center"/>
                  </w:pPr>
                  <w:r>
                    <w:t>2</w:t>
                  </w:r>
                  <w:r w:rsidR="00500A6C">
                    <w:t>2</w:t>
                  </w:r>
                </w:p>
              </w:tc>
              <w:tc>
                <w:tcPr>
                  <w:tcW w:w="6744" w:type="dxa"/>
                  <w:tcBorders>
                    <w:top w:val="nil"/>
                    <w:left w:val="nil"/>
                    <w:bottom w:val="single" w:sz="4" w:space="0" w:color="auto"/>
                    <w:right w:val="single" w:sz="4" w:space="0" w:color="auto"/>
                  </w:tcBorders>
                  <w:noWrap/>
                  <w:vAlign w:val="bottom"/>
                  <w:hideMark/>
                </w:tcPr>
                <w:p w14:paraId="106C041F" w14:textId="77777777" w:rsidR="00DD346D" w:rsidRDefault="00DD346D" w:rsidP="00DD346D">
                  <w:pPr>
                    <w:jc w:val="right"/>
                    <w:rPr>
                      <w:i/>
                      <w:iCs/>
                    </w:rPr>
                  </w:pPr>
                  <w:r>
                    <w:rPr>
                      <w:i/>
                      <w:iCs/>
                    </w:rPr>
                    <w:t>Муфта DN 100</w:t>
                  </w:r>
                </w:p>
              </w:tc>
              <w:tc>
                <w:tcPr>
                  <w:tcW w:w="1014" w:type="dxa"/>
                  <w:tcBorders>
                    <w:top w:val="nil"/>
                    <w:left w:val="nil"/>
                    <w:bottom w:val="single" w:sz="4" w:space="0" w:color="auto"/>
                    <w:right w:val="nil"/>
                  </w:tcBorders>
                  <w:noWrap/>
                  <w:vAlign w:val="bottom"/>
                  <w:hideMark/>
                </w:tcPr>
                <w:p w14:paraId="1AE6DA61" w14:textId="77777777" w:rsidR="00DD346D" w:rsidRDefault="00DD346D" w:rsidP="00DD346D">
                  <w:pPr>
                    <w:jc w:val="center"/>
                  </w:pPr>
                  <w:r>
                    <w:t>шт.</w:t>
                  </w:r>
                </w:p>
              </w:tc>
              <w:tc>
                <w:tcPr>
                  <w:tcW w:w="1199" w:type="dxa"/>
                  <w:tcBorders>
                    <w:top w:val="nil"/>
                    <w:left w:val="single" w:sz="4" w:space="0" w:color="auto"/>
                    <w:bottom w:val="single" w:sz="4" w:space="0" w:color="auto"/>
                    <w:right w:val="single" w:sz="4" w:space="0" w:color="auto"/>
                  </w:tcBorders>
                  <w:noWrap/>
                  <w:vAlign w:val="bottom"/>
                  <w:hideMark/>
                </w:tcPr>
                <w:p w14:paraId="255468CC" w14:textId="77777777" w:rsidR="00DD346D" w:rsidRDefault="00DD346D" w:rsidP="00DD346D">
                  <w:pPr>
                    <w:jc w:val="center"/>
                    <w:rPr>
                      <w:rFonts w:ascii="Arial CYR" w:hAnsi="Arial CYR" w:cs="Arial CYR"/>
                      <w:sz w:val="20"/>
                      <w:szCs w:val="20"/>
                    </w:rPr>
                  </w:pPr>
                  <w:r>
                    <w:rPr>
                      <w:rFonts w:ascii="Arial CYR" w:hAnsi="Arial CYR" w:cs="Arial CYR"/>
                      <w:sz w:val="20"/>
                      <w:szCs w:val="20"/>
                    </w:rPr>
                    <w:t>9,00</w:t>
                  </w:r>
                </w:p>
              </w:tc>
              <w:tc>
                <w:tcPr>
                  <w:tcW w:w="236" w:type="dxa"/>
                  <w:vAlign w:val="center"/>
                  <w:hideMark/>
                </w:tcPr>
                <w:p w14:paraId="32451E5F" w14:textId="77777777" w:rsidR="00DD346D" w:rsidRDefault="00DD346D" w:rsidP="00DD346D">
                  <w:pPr>
                    <w:rPr>
                      <w:sz w:val="20"/>
                      <w:szCs w:val="20"/>
                    </w:rPr>
                  </w:pPr>
                </w:p>
              </w:tc>
            </w:tr>
            <w:tr w:rsidR="00DD346D" w14:paraId="4782E37C"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579A9D28" w14:textId="3CF1FC6F" w:rsidR="00DD346D" w:rsidRDefault="00DD346D" w:rsidP="00DD346D">
                  <w:pPr>
                    <w:jc w:val="center"/>
                  </w:pPr>
                  <w:r>
                    <w:t>2</w:t>
                  </w:r>
                  <w:r w:rsidR="00500A6C">
                    <w:t>3</w:t>
                  </w:r>
                </w:p>
              </w:tc>
              <w:tc>
                <w:tcPr>
                  <w:tcW w:w="6744" w:type="dxa"/>
                  <w:tcBorders>
                    <w:top w:val="nil"/>
                    <w:left w:val="nil"/>
                    <w:bottom w:val="single" w:sz="4" w:space="0" w:color="auto"/>
                    <w:right w:val="single" w:sz="4" w:space="0" w:color="auto"/>
                  </w:tcBorders>
                  <w:noWrap/>
                  <w:vAlign w:val="bottom"/>
                  <w:hideMark/>
                </w:tcPr>
                <w:p w14:paraId="618BDCF3" w14:textId="77777777" w:rsidR="00DD346D" w:rsidRDefault="00DD346D" w:rsidP="00DD346D">
                  <w:pPr>
                    <w:jc w:val="right"/>
                    <w:rPr>
                      <w:i/>
                      <w:iCs/>
                    </w:rPr>
                  </w:pPr>
                  <w:r>
                    <w:rPr>
                      <w:i/>
                      <w:iCs/>
                    </w:rPr>
                    <w:t>Муфта DN 50</w:t>
                  </w:r>
                </w:p>
              </w:tc>
              <w:tc>
                <w:tcPr>
                  <w:tcW w:w="1014" w:type="dxa"/>
                  <w:tcBorders>
                    <w:top w:val="nil"/>
                    <w:left w:val="nil"/>
                    <w:bottom w:val="single" w:sz="4" w:space="0" w:color="auto"/>
                    <w:right w:val="nil"/>
                  </w:tcBorders>
                  <w:noWrap/>
                  <w:vAlign w:val="bottom"/>
                  <w:hideMark/>
                </w:tcPr>
                <w:p w14:paraId="4DA832D0" w14:textId="77777777" w:rsidR="00DD346D" w:rsidRDefault="00DD346D" w:rsidP="00DD346D">
                  <w:pPr>
                    <w:jc w:val="center"/>
                  </w:pPr>
                  <w:r>
                    <w:t>шт.</w:t>
                  </w:r>
                </w:p>
              </w:tc>
              <w:tc>
                <w:tcPr>
                  <w:tcW w:w="1199" w:type="dxa"/>
                  <w:tcBorders>
                    <w:top w:val="nil"/>
                    <w:left w:val="single" w:sz="4" w:space="0" w:color="auto"/>
                    <w:bottom w:val="single" w:sz="4" w:space="0" w:color="auto"/>
                    <w:right w:val="single" w:sz="4" w:space="0" w:color="auto"/>
                  </w:tcBorders>
                  <w:noWrap/>
                  <w:vAlign w:val="bottom"/>
                  <w:hideMark/>
                </w:tcPr>
                <w:p w14:paraId="48B23BEA" w14:textId="77777777" w:rsidR="00DD346D" w:rsidRDefault="00DD346D" w:rsidP="00DD346D">
                  <w:pPr>
                    <w:jc w:val="center"/>
                    <w:rPr>
                      <w:rFonts w:ascii="Arial CYR" w:hAnsi="Arial CYR" w:cs="Arial CYR"/>
                      <w:sz w:val="20"/>
                      <w:szCs w:val="20"/>
                    </w:rPr>
                  </w:pPr>
                  <w:r>
                    <w:rPr>
                      <w:rFonts w:ascii="Arial CYR" w:hAnsi="Arial CYR" w:cs="Arial CYR"/>
                      <w:sz w:val="20"/>
                      <w:szCs w:val="20"/>
                    </w:rPr>
                    <w:t>9,00</w:t>
                  </w:r>
                </w:p>
              </w:tc>
              <w:tc>
                <w:tcPr>
                  <w:tcW w:w="236" w:type="dxa"/>
                  <w:vAlign w:val="center"/>
                  <w:hideMark/>
                </w:tcPr>
                <w:p w14:paraId="78B15E7D" w14:textId="77777777" w:rsidR="00DD346D" w:rsidRDefault="00DD346D" w:rsidP="00DD346D">
                  <w:pPr>
                    <w:rPr>
                      <w:sz w:val="20"/>
                      <w:szCs w:val="20"/>
                    </w:rPr>
                  </w:pPr>
                </w:p>
              </w:tc>
            </w:tr>
            <w:tr w:rsidR="00DD346D" w14:paraId="56826470"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035DF27A" w14:textId="5B7276F6" w:rsidR="00DD346D" w:rsidRDefault="00DD346D" w:rsidP="00DD346D">
                  <w:pPr>
                    <w:jc w:val="center"/>
                  </w:pPr>
                  <w:r>
                    <w:t>2</w:t>
                  </w:r>
                  <w:r w:rsidR="00500A6C">
                    <w:t>4</w:t>
                  </w:r>
                </w:p>
              </w:tc>
              <w:tc>
                <w:tcPr>
                  <w:tcW w:w="6744" w:type="dxa"/>
                  <w:tcBorders>
                    <w:top w:val="nil"/>
                    <w:left w:val="nil"/>
                    <w:bottom w:val="single" w:sz="4" w:space="0" w:color="auto"/>
                    <w:right w:val="single" w:sz="4" w:space="0" w:color="auto"/>
                  </w:tcBorders>
                  <w:noWrap/>
                  <w:vAlign w:val="bottom"/>
                  <w:hideMark/>
                </w:tcPr>
                <w:p w14:paraId="462BF169" w14:textId="77777777" w:rsidR="00DD346D" w:rsidRDefault="00DD346D" w:rsidP="00DD346D">
                  <w:pPr>
                    <w:jc w:val="right"/>
                    <w:rPr>
                      <w:i/>
                      <w:iCs/>
                    </w:rPr>
                  </w:pPr>
                  <w:r>
                    <w:rPr>
                      <w:i/>
                      <w:iCs/>
                    </w:rPr>
                    <w:t>Заглушка внутренней канализации DN 100</w:t>
                  </w:r>
                </w:p>
              </w:tc>
              <w:tc>
                <w:tcPr>
                  <w:tcW w:w="1014" w:type="dxa"/>
                  <w:tcBorders>
                    <w:top w:val="nil"/>
                    <w:left w:val="nil"/>
                    <w:bottom w:val="single" w:sz="4" w:space="0" w:color="auto"/>
                    <w:right w:val="nil"/>
                  </w:tcBorders>
                  <w:noWrap/>
                  <w:vAlign w:val="bottom"/>
                  <w:hideMark/>
                </w:tcPr>
                <w:p w14:paraId="1ED920BD" w14:textId="77777777" w:rsidR="00DD346D" w:rsidRDefault="00DD346D" w:rsidP="00DD346D">
                  <w:pPr>
                    <w:jc w:val="center"/>
                  </w:pPr>
                  <w:r>
                    <w:t>шт.</w:t>
                  </w:r>
                </w:p>
              </w:tc>
              <w:tc>
                <w:tcPr>
                  <w:tcW w:w="1199" w:type="dxa"/>
                  <w:tcBorders>
                    <w:top w:val="nil"/>
                    <w:left w:val="single" w:sz="4" w:space="0" w:color="auto"/>
                    <w:bottom w:val="single" w:sz="4" w:space="0" w:color="auto"/>
                    <w:right w:val="single" w:sz="4" w:space="0" w:color="auto"/>
                  </w:tcBorders>
                  <w:noWrap/>
                  <w:vAlign w:val="bottom"/>
                  <w:hideMark/>
                </w:tcPr>
                <w:p w14:paraId="0AC9B31A" w14:textId="77777777" w:rsidR="00DD346D" w:rsidRDefault="00DD346D" w:rsidP="00DD346D">
                  <w:pPr>
                    <w:jc w:val="center"/>
                    <w:rPr>
                      <w:rFonts w:ascii="Arial CYR" w:hAnsi="Arial CYR" w:cs="Arial CYR"/>
                      <w:sz w:val="20"/>
                      <w:szCs w:val="20"/>
                    </w:rPr>
                  </w:pPr>
                  <w:r>
                    <w:rPr>
                      <w:rFonts w:ascii="Arial CYR" w:hAnsi="Arial CYR" w:cs="Arial CYR"/>
                      <w:sz w:val="20"/>
                      <w:szCs w:val="20"/>
                    </w:rPr>
                    <w:t>51,00</w:t>
                  </w:r>
                </w:p>
              </w:tc>
              <w:tc>
                <w:tcPr>
                  <w:tcW w:w="236" w:type="dxa"/>
                  <w:vAlign w:val="center"/>
                  <w:hideMark/>
                </w:tcPr>
                <w:p w14:paraId="76E8A803" w14:textId="77777777" w:rsidR="00DD346D" w:rsidRDefault="00DD346D" w:rsidP="00DD346D">
                  <w:pPr>
                    <w:rPr>
                      <w:sz w:val="20"/>
                      <w:szCs w:val="20"/>
                    </w:rPr>
                  </w:pPr>
                </w:p>
              </w:tc>
            </w:tr>
            <w:tr w:rsidR="00DD346D" w14:paraId="61C89959"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63540583" w14:textId="37840A52" w:rsidR="00DD346D" w:rsidRDefault="00DD346D" w:rsidP="00DD346D">
                  <w:pPr>
                    <w:jc w:val="center"/>
                  </w:pPr>
                  <w:r>
                    <w:t>2</w:t>
                  </w:r>
                  <w:r w:rsidR="00500A6C">
                    <w:t>5</w:t>
                  </w:r>
                </w:p>
              </w:tc>
              <w:tc>
                <w:tcPr>
                  <w:tcW w:w="6744" w:type="dxa"/>
                  <w:tcBorders>
                    <w:top w:val="nil"/>
                    <w:left w:val="nil"/>
                    <w:bottom w:val="single" w:sz="4" w:space="0" w:color="auto"/>
                    <w:right w:val="single" w:sz="4" w:space="0" w:color="auto"/>
                  </w:tcBorders>
                  <w:noWrap/>
                  <w:vAlign w:val="bottom"/>
                  <w:hideMark/>
                </w:tcPr>
                <w:p w14:paraId="296450DA" w14:textId="77777777" w:rsidR="00DD346D" w:rsidRDefault="00DD346D" w:rsidP="00DD346D">
                  <w:pPr>
                    <w:jc w:val="right"/>
                    <w:rPr>
                      <w:i/>
                      <w:iCs/>
                    </w:rPr>
                  </w:pPr>
                  <w:r>
                    <w:rPr>
                      <w:i/>
                      <w:iCs/>
                    </w:rPr>
                    <w:t>Заглушка внутренней канализации DN 50</w:t>
                  </w:r>
                </w:p>
              </w:tc>
              <w:tc>
                <w:tcPr>
                  <w:tcW w:w="1014" w:type="dxa"/>
                  <w:tcBorders>
                    <w:top w:val="nil"/>
                    <w:left w:val="nil"/>
                    <w:bottom w:val="single" w:sz="4" w:space="0" w:color="auto"/>
                    <w:right w:val="nil"/>
                  </w:tcBorders>
                  <w:noWrap/>
                  <w:vAlign w:val="bottom"/>
                  <w:hideMark/>
                </w:tcPr>
                <w:p w14:paraId="087E8202" w14:textId="77777777" w:rsidR="00DD346D" w:rsidRDefault="00DD346D" w:rsidP="00DD346D">
                  <w:pPr>
                    <w:jc w:val="center"/>
                  </w:pPr>
                  <w:r>
                    <w:t>шт.</w:t>
                  </w:r>
                </w:p>
              </w:tc>
              <w:tc>
                <w:tcPr>
                  <w:tcW w:w="1199" w:type="dxa"/>
                  <w:tcBorders>
                    <w:top w:val="nil"/>
                    <w:left w:val="single" w:sz="4" w:space="0" w:color="auto"/>
                    <w:bottom w:val="single" w:sz="4" w:space="0" w:color="auto"/>
                    <w:right w:val="single" w:sz="4" w:space="0" w:color="auto"/>
                  </w:tcBorders>
                  <w:noWrap/>
                  <w:vAlign w:val="bottom"/>
                  <w:hideMark/>
                </w:tcPr>
                <w:p w14:paraId="784E2CC9" w14:textId="77777777" w:rsidR="00DD346D" w:rsidRDefault="00DD346D" w:rsidP="00DD346D">
                  <w:pPr>
                    <w:jc w:val="center"/>
                    <w:rPr>
                      <w:rFonts w:ascii="Arial CYR" w:hAnsi="Arial CYR" w:cs="Arial CYR"/>
                      <w:sz w:val="20"/>
                      <w:szCs w:val="20"/>
                    </w:rPr>
                  </w:pPr>
                  <w:r>
                    <w:rPr>
                      <w:rFonts w:ascii="Arial CYR" w:hAnsi="Arial CYR" w:cs="Arial CYR"/>
                      <w:sz w:val="20"/>
                      <w:szCs w:val="20"/>
                    </w:rPr>
                    <w:t>60,00</w:t>
                  </w:r>
                </w:p>
              </w:tc>
              <w:tc>
                <w:tcPr>
                  <w:tcW w:w="236" w:type="dxa"/>
                  <w:vAlign w:val="center"/>
                  <w:hideMark/>
                </w:tcPr>
                <w:p w14:paraId="6A1925B6" w14:textId="77777777" w:rsidR="00DD346D" w:rsidRDefault="00DD346D" w:rsidP="00DD346D">
                  <w:pPr>
                    <w:rPr>
                      <w:sz w:val="20"/>
                      <w:szCs w:val="20"/>
                    </w:rPr>
                  </w:pPr>
                </w:p>
              </w:tc>
            </w:tr>
            <w:tr w:rsidR="00DD346D" w14:paraId="128D5179"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67AFCA30" w14:textId="34E895C9" w:rsidR="00DD346D" w:rsidRDefault="00DD346D" w:rsidP="00DD346D">
                  <w:pPr>
                    <w:jc w:val="center"/>
                  </w:pPr>
                  <w:r>
                    <w:t>2</w:t>
                  </w:r>
                  <w:r w:rsidR="00500A6C">
                    <w:t>6</w:t>
                  </w:r>
                </w:p>
              </w:tc>
              <w:tc>
                <w:tcPr>
                  <w:tcW w:w="6744" w:type="dxa"/>
                  <w:tcBorders>
                    <w:top w:val="nil"/>
                    <w:left w:val="nil"/>
                    <w:bottom w:val="single" w:sz="4" w:space="0" w:color="auto"/>
                    <w:right w:val="single" w:sz="4" w:space="0" w:color="auto"/>
                  </w:tcBorders>
                  <w:noWrap/>
                  <w:vAlign w:val="bottom"/>
                  <w:hideMark/>
                </w:tcPr>
                <w:p w14:paraId="5DEC91FD" w14:textId="77777777" w:rsidR="00DD346D" w:rsidRDefault="00DD346D" w:rsidP="00DD346D">
                  <w:pPr>
                    <w:jc w:val="right"/>
                    <w:rPr>
                      <w:i/>
                      <w:iCs/>
                    </w:rPr>
                  </w:pPr>
                  <w:r>
                    <w:rPr>
                      <w:i/>
                      <w:iCs/>
                    </w:rPr>
                    <w:t>Тройник внутренней канализации DN 100/</w:t>
                  </w:r>
                  <w:proofErr w:type="gramStart"/>
                  <w:r>
                    <w:rPr>
                      <w:i/>
                      <w:iCs/>
                    </w:rPr>
                    <w:t>100  DG</w:t>
                  </w:r>
                  <w:proofErr w:type="gramEnd"/>
                  <w:r>
                    <w:rPr>
                      <w:i/>
                      <w:iCs/>
                    </w:rPr>
                    <w:t xml:space="preserve"> 45</w:t>
                  </w:r>
                </w:p>
              </w:tc>
              <w:tc>
                <w:tcPr>
                  <w:tcW w:w="1014" w:type="dxa"/>
                  <w:tcBorders>
                    <w:top w:val="nil"/>
                    <w:left w:val="nil"/>
                    <w:bottom w:val="single" w:sz="4" w:space="0" w:color="auto"/>
                    <w:right w:val="nil"/>
                  </w:tcBorders>
                  <w:noWrap/>
                  <w:vAlign w:val="bottom"/>
                  <w:hideMark/>
                </w:tcPr>
                <w:p w14:paraId="57A98F18" w14:textId="77777777" w:rsidR="00DD346D" w:rsidRDefault="00DD346D" w:rsidP="00DD346D">
                  <w:pPr>
                    <w:jc w:val="center"/>
                  </w:pPr>
                  <w:r>
                    <w:t>шт.</w:t>
                  </w:r>
                </w:p>
              </w:tc>
              <w:tc>
                <w:tcPr>
                  <w:tcW w:w="1199" w:type="dxa"/>
                  <w:tcBorders>
                    <w:top w:val="nil"/>
                    <w:left w:val="single" w:sz="4" w:space="0" w:color="auto"/>
                    <w:bottom w:val="single" w:sz="4" w:space="0" w:color="auto"/>
                    <w:right w:val="single" w:sz="4" w:space="0" w:color="auto"/>
                  </w:tcBorders>
                  <w:noWrap/>
                  <w:vAlign w:val="bottom"/>
                  <w:hideMark/>
                </w:tcPr>
                <w:p w14:paraId="1EE3730C" w14:textId="77777777" w:rsidR="00DD346D" w:rsidRDefault="00DD346D" w:rsidP="00DD346D">
                  <w:pPr>
                    <w:jc w:val="center"/>
                    <w:rPr>
                      <w:rFonts w:ascii="Arial CYR" w:hAnsi="Arial CYR" w:cs="Arial CYR"/>
                      <w:sz w:val="20"/>
                      <w:szCs w:val="20"/>
                    </w:rPr>
                  </w:pPr>
                  <w:r>
                    <w:rPr>
                      <w:rFonts w:ascii="Arial CYR" w:hAnsi="Arial CYR" w:cs="Arial CYR"/>
                      <w:sz w:val="20"/>
                      <w:szCs w:val="20"/>
                    </w:rPr>
                    <w:t>51,00</w:t>
                  </w:r>
                </w:p>
              </w:tc>
              <w:tc>
                <w:tcPr>
                  <w:tcW w:w="236" w:type="dxa"/>
                  <w:vAlign w:val="center"/>
                  <w:hideMark/>
                </w:tcPr>
                <w:p w14:paraId="16C15958" w14:textId="77777777" w:rsidR="00DD346D" w:rsidRDefault="00DD346D" w:rsidP="00DD346D">
                  <w:pPr>
                    <w:rPr>
                      <w:sz w:val="20"/>
                      <w:szCs w:val="20"/>
                    </w:rPr>
                  </w:pPr>
                </w:p>
              </w:tc>
            </w:tr>
            <w:tr w:rsidR="00DD346D" w14:paraId="79C6DEF7"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527B53E4" w14:textId="4318C28C" w:rsidR="00DD346D" w:rsidRDefault="00DD346D" w:rsidP="00DD346D">
                  <w:pPr>
                    <w:jc w:val="center"/>
                  </w:pPr>
                  <w:r>
                    <w:t>2</w:t>
                  </w:r>
                  <w:r w:rsidR="00500A6C">
                    <w:t>7</w:t>
                  </w:r>
                </w:p>
              </w:tc>
              <w:tc>
                <w:tcPr>
                  <w:tcW w:w="6744" w:type="dxa"/>
                  <w:tcBorders>
                    <w:top w:val="nil"/>
                    <w:left w:val="nil"/>
                    <w:bottom w:val="single" w:sz="4" w:space="0" w:color="auto"/>
                    <w:right w:val="single" w:sz="4" w:space="0" w:color="auto"/>
                  </w:tcBorders>
                  <w:noWrap/>
                  <w:vAlign w:val="bottom"/>
                  <w:hideMark/>
                </w:tcPr>
                <w:p w14:paraId="604E2FDD" w14:textId="77777777" w:rsidR="00DD346D" w:rsidRDefault="00DD346D" w:rsidP="00DD346D">
                  <w:pPr>
                    <w:jc w:val="right"/>
                    <w:rPr>
                      <w:i/>
                      <w:iCs/>
                    </w:rPr>
                  </w:pPr>
                  <w:r>
                    <w:rPr>
                      <w:i/>
                      <w:iCs/>
                    </w:rPr>
                    <w:t>Тройник внутренней канализации DN 100/</w:t>
                  </w:r>
                  <w:proofErr w:type="gramStart"/>
                  <w:r>
                    <w:rPr>
                      <w:i/>
                      <w:iCs/>
                    </w:rPr>
                    <w:t>100  DG</w:t>
                  </w:r>
                  <w:proofErr w:type="gramEnd"/>
                  <w:r>
                    <w:rPr>
                      <w:i/>
                      <w:iCs/>
                    </w:rPr>
                    <w:t xml:space="preserve"> 87</w:t>
                  </w:r>
                </w:p>
              </w:tc>
              <w:tc>
                <w:tcPr>
                  <w:tcW w:w="1014" w:type="dxa"/>
                  <w:tcBorders>
                    <w:top w:val="nil"/>
                    <w:left w:val="nil"/>
                    <w:bottom w:val="single" w:sz="4" w:space="0" w:color="auto"/>
                    <w:right w:val="nil"/>
                  </w:tcBorders>
                  <w:noWrap/>
                  <w:vAlign w:val="bottom"/>
                  <w:hideMark/>
                </w:tcPr>
                <w:p w14:paraId="328F098D" w14:textId="77777777" w:rsidR="00DD346D" w:rsidRDefault="00DD346D" w:rsidP="00DD346D">
                  <w:pPr>
                    <w:jc w:val="center"/>
                  </w:pPr>
                  <w:r>
                    <w:t>шт.</w:t>
                  </w:r>
                </w:p>
              </w:tc>
              <w:tc>
                <w:tcPr>
                  <w:tcW w:w="1199" w:type="dxa"/>
                  <w:tcBorders>
                    <w:top w:val="nil"/>
                    <w:left w:val="single" w:sz="4" w:space="0" w:color="auto"/>
                    <w:bottom w:val="single" w:sz="4" w:space="0" w:color="auto"/>
                    <w:right w:val="single" w:sz="4" w:space="0" w:color="auto"/>
                  </w:tcBorders>
                  <w:noWrap/>
                  <w:vAlign w:val="bottom"/>
                  <w:hideMark/>
                </w:tcPr>
                <w:p w14:paraId="346E3F04" w14:textId="77777777" w:rsidR="00DD346D" w:rsidRDefault="00DD346D" w:rsidP="00DD346D">
                  <w:pPr>
                    <w:jc w:val="center"/>
                    <w:rPr>
                      <w:rFonts w:ascii="Arial CYR" w:hAnsi="Arial CYR" w:cs="Arial CYR"/>
                      <w:sz w:val="20"/>
                      <w:szCs w:val="20"/>
                    </w:rPr>
                  </w:pPr>
                  <w:r>
                    <w:rPr>
                      <w:rFonts w:ascii="Arial CYR" w:hAnsi="Arial CYR" w:cs="Arial CYR"/>
                      <w:sz w:val="20"/>
                      <w:szCs w:val="20"/>
                    </w:rPr>
                    <w:t>51,00</w:t>
                  </w:r>
                </w:p>
              </w:tc>
              <w:tc>
                <w:tcPr>
                  <w:tcW w:w="236" w:type="dxa"/>
                  <w:vAlign w:val="center"/>
                  <w:hideMark/>
                </w:tcPr>
                <w:p w14:paraId="0474394D" w14:textId="77777777" w:rsidR="00DD346D" w:rsidRDefault="00DD346D" w:rsidP="00DD346D">
                  <w:pPr>
                    <w:rPr>
                      <w:sz w:val="20"/>
                      <w:szCs w:val="20"/>
                    </w:rPr>
                  </w:pPr>
                </w:p>
              </w:tc>
            </w:tr>
            <w:tr w:rsidR="00DD346D" w14:paraId="37B87FD6"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5D649913" w14:textId="2EB98488" w:rsidR="00DD346D" w:rsidRDefault="00DD346D" w:rsidP="00DD346D">
                  <w:pPr>
                    <w:jc w:val="center"/>
                  </w:pPr>
                  <w:r>
                    <w:t>2</w:t>
                  </w:r>
                  <w:r w:rsidR="00500A6C">
                    <w:t>8</w:t>
                  </w:r>
                </w:p>
              </w:tc>
              <w:tc>
                <w:tcPr>
                  <w:tcW w:w="6744" w:type="dxa"/>
                  <w:tcBorders>
                    <w:top w:val="nil"/>
                    <w:left w:val="nil"/>
                    <w:bottom w:val="single" w:sz="4" w:space="0" w:color="auto"/>
                    <w:right w:val="single" w:sz="4" w:space="0" w:color="auto"/>
                  </w:tcBorders>
                  <w:noWrap/>
                  <w:vAlign w:val="bottom"/>
                  <w:hideMark/>
                </w:tcPr>
                <w:p w14:paraId="775144BE" w14:textId="77777777" w:rsidR="00DD346D" w:rsidRDefault="00DD346D" w:rsidP="00DD346D">
                  <w:pPr>
                    <w:jc w:val="right"/>
                    <w:rPr>
                      <w:i/>
                      <w:iCs/>
                    </w:rPr>
                  </w:pPr>
                  <w:r>
                    <w:rPr>
                      <w:i/>
                      <w:iCs/>
                    </w:rPr>
                    <w:t>Тройник внутренней канализации DN 100/</w:t>
                  </w:r>
                  <w:proofErr w:type="gramStart"/>
                  <w:r>
                    <w:rPr>
                      <w:i/>
                      <w:iCs/>
                    </w:rPr>
                    <w:t>50  DG</w:t>
                  </w:r>
                  <w:proofErr w:type="gramEnd"/>
                  <w:r>
                    <w:rPr>
                      <w:i/>
                      <w:iCs/>
                    </w:rPr>
                    <w:t xml:space="preserve"> 45</w:t>
                  </w:r>
                </w:p>
              </w:tc>
              <w:tc>
                <w:tcPr>
                  <w:tcW w:w="1014" w:type="dxa"/>
                  <w:tcBorders>
                    <w:top w:val="nil"/>
                    <w:left w:val="nil"/>
                    <w:bottom w:val="single" w:sz="4" w:space="0" w:color="auto"/>
                    <w:right w:val="nil"/>
                  </w:tcBorders>
                  <w:noWrap/>
                  <w:vAlign w:val="bottom"/>
                  <w:hideMark/>
                </w:tcPr>
                <w:p w14:paraId="03C71ADF" w14:textId="77777777" w:rsidR="00DD346D" w:rsidRDefault="00DD346D" w:rsidP="00DD346D">
                  <w:pPr>
                    <w:jc w:val="center"/>
                  </w:pPr>
                  <w:r>
                    <w:t>шт.</w:t>
                  </w:r>
                </w:p>
              </w:tc>
              <w:tc>
                <w:tcPr>
                  <w:tcW w:w="1199" w:type="dxa"/>
                  <w:tcBorders>
                    <w:top w:val="nil"/>
                    <w:left w:val="single" w:sz="4" w:space="0" w:color="auto"/>
                    <w:bottom w:val="single" w:sz="4" w:space="0" w:color="auto"/>
                    <w:right w:val="single" w:sz="4" w:space="0" w:color="auto"/>
                  </w:tcBorders>
                  <w:noWrap/>
                  <w:vAlign w:val="bottom"/>
                  <w:hideMark/>
                </w:tcPr>
                <w:p w14:paraId="085E9B95" w14:textId="77777777" w:rsidR="00DD346D" w:rsidRDefault="00DD346D" w:rsidP="00DD346D">
                  <w:pPr>
                    <w:jc w:val="center"/>
                    <w:rPr>
                      <w:rFonts w:ascii="Arial CYR" w:hAnsi="Arial CYR" w:cs="Arial CYR"/>
                      <w:sz w:val="20"/>
                      <w:szCs w:val="20"/>
                    </w:rPr>
                  </w:pPr>
                  <w:r>
                    <w:rPr>
                      <w:rFonts w:ascii="Arial CYR" w:hAnsi="Arial CYR" w:cs="Arial CYR"/>
                      <w:sz w:val="20"/>
                      <w:szCs w:val="20"/>
                    </w:rPr>
                    <w:t>51,00</w:t>
                  </w:r>
                </w:p>
              </w:tc>
              <w:tc>
                <w:tcPr>
                  <w:tcW w:w="236" w:type="dxa"/>
                  <w:vAlign w:val="center"/>
                  <w:hideMark/>
                </w:tcPr>
                <w:p w14:paraId="308349F1" w14:textId="77777777" w:rsidR="00DD346D" w:rsidRDefault="00DD346D" w:rsidP="00DD346D">
                  <w:pPr>
                    <w:rPr>
                      <w:sz w:val="20"/>
                      <w:szCs w:val="20"/>
                    </w:rPr>
                  </w:pPr>
                </w:p>
              </w:tc>
            </w:tr>
            <w:tr w:rsidR="00DD346D" w14:paraId="6F96F51D"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3C0D140D" w14:textId="0227CDB1" w:rsidR="00DD346D" w:rsidRDefault="00DD346D" w:rsidP="00DD346D">
                  <w:pPr>
                    <w:jc w:val="center"/>
                  </w:pPr>
                  <w:r>
                    <w:t>2</w:t>
                  </w:r>
                  <w:r w:rsidR="00500A6C">
                    <w:t>9</w:t>
                  </w:r>
                </w:p>
              </w:tc>
              <w:tc>
                <w:tcPr>
                  <w:tcW w:w="6744" w:type="dxa"/>
                  <w:tcBorders>
                    <w:top w:val="nil"/>
                    <w:left w:val="nil"/>
                    <w:bottom w:val="single" w:sz="4" w:space="0" w:color="auto"/>
                    <w:right w:val="single" w:sz="4" w:space="0" w:color="auto"/>
                  </w:tcBorders>
                  <w:noWrap/>
                  <w:vAlign w:val="bottom"/>
                  <w:hideMark/>
                </w:tcPr>
                <w:p w14:paraId="5CC7125C" w14:textId="77777777" w:rsidR="00DD346D" w:rsidRDefault="00DD346D" w:rsidP="00DD346D">
                  <w:pPr>
                    <w:jc w:val="right"/>
                    <w:rPr>
                      <w:i/>
                      <w:iCs/>
                    </w:rPr>
                  </w:pPr>
                  <w:r>
                    <w:rPr>
                      <w:i/>
                      <w:iCs/>
                    </w:rPr>
                    <w:t>Тройник внутренней канализации DN 100/</w:t>
                  </w:r>
                  <w:proofErr w:type="gramStart"/>
                  <w:r>
                    <w:rPr>
                      <w:i/>
                      <w:iCs/>
                    </w:rPr>
                    <w:t>50  DG</w:t>
                  </w:r>
                  <w:proofErr w:type="gramEnd"/>
                  <w:r>
                    <w:rPr>
                      <w:i/>
                      <w:iCs/>
                    </w:rPr>
                    <w:t xml:space="preserve"> 87</w:t>
                  </w:r>
                </w:p>
              </w:tc>
              <w:tc>
                <w:tcPr>
                  <w:tcW w:w="1014" w:type="dxa"/>
                  <w:tcBorders>
                    <w:top w:val="nil"/>
                    <w:left w:val="nil"/>
                    <w:bottom w:val="single" w:sz="4" w:space="0" w:color="auto"/>
                    <w:right w:val="nil"/>
                  </w:tcBorders>
                  <w:noWrap/>
                  <w:vAlign w:val="bottom"/>
                  <w:hideMark/>
                </w:tcPr>
                <w:p w14:paraId="5C1832E1" w14:textId="77777777" w:rsidR="00DD346D" w:rsidRDefault="00DD346D" w:rsidP="00DD346D">
                  <w:pPr>
                    <w:jc w:val="center"/>
                  </w:pPr>
                  <w:r>
                    <w:t>шт.</w:t>
                  </w:r>
                </w:p>
              </w:tc>
              <w:tc>
                <w:tcPr>
                  <w:tcW w:w="1199" w:type="dxa"/>
                  <w:tcBorders>
                    <w:top w:val="nil"/>
                    <w:left w:val="single" w:sz="4" w:space="0" w:color="auto"/>
                    <w:bottom w:val="single" w:sz="4" w:space="0" w:color="auto"/>
                    <w:right w:val="single" w:sz="4" w:space="0" w:color="auto"/>
                  </w:tcBorders>
                  <w:noWrap/>
                  <w:vAlign w:val="bottom"/>
                  <w:hideMark/>
                </w:tcPr>
                <w:p w14:paraId="2764CB50" w14:textId="77777777" w:rsidR="00DD346D" w:rsidRDefault="00DD346D" w:rsidP="00DD346D">
                  <w:pPr>
                    <w:jc w:val="center"/>
                    <w:rPr>
                      <w:rFonts w:ascii="Arial CYR" w:hAnsi="Arial CYR" w:cs="Arial CYR"/>
                      <w:sz w:val="20"/>
                      <w:szCs w:val="20"/>
                    </w:rPr>
                  </w:pPr>
                  <w:r>
                    <w:rPr>
                      <w:rFonts w:ascii="Arial CYR" w:hAnsi="Arial CYR" w:cs="Arial CYR"/>
                      <w:sz w:val="20"/>
                      <w:szCs w:val="20"/>
                    </w:rPr>
                    <w:t>15,00</w:t>
                  </w:r>
                </w:p>
              </w:tc>
              <w:tc>
                <w:tcPr>
                  <w:tcW w:w="236" w:type="dxa"/>
                  <w:vAlign w:val="center"/>
                  <w:hideMark/>
                </w:tcPr>
                <w:p w14:paraId="60D89347" w14:textId="77777777" w:rsidR="00DD346D" w:rsidRDefault="00DD346D" w:rsidP="00DD346D">
                  <w:pPr>
                    <w:rPr>
                      <w:sz w:val="20"/>
                      <w:szCs w:val="20"/>
                    </w:rPr>
                  </w:pPr>
                </w:p>
              </w:tc>
            </w:tr>
            <w:tr w:rsidR="00DD346D" w14:paraId="5E93CCC8"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0D465013" w14:textId="4BE7013B" w:rsidR="00DD346D" w:rsidRDefault="00500A6C" w:rsidP="00DD346D">
                  <w:pPr>
                    <w:jc w:val="center"/>
                  </w:pPr>
                  <w:r>
                    <w:t>30</w:t>
                  </w:r>
                </w:p>
              </w:tc>
              <w:tc>
                <w:tcPr>
                  <w:tcW w:w="6744" w:type="dxa"/>
                  <w:tcBorders>
                    <w:top w:val="nil"/>
                    <w:left w:val="nil"/>
                    <w:bottom w:val="single" w:sz="4" w:space="0" w:color="auto"/>
                    <w:right w:val="single" w:sz="4" w:space="0" w:color="auto"/>
                  </w:tcBorders>
                  <w:noWrap/>
                  <w:vAlign w:val="bottom"/>
                  <w:hideMark/>
                </w:tcPr>
                <w:p w14:paraId="5D7AAA2A" w14:textId="77777777" w:rsidR="00DD346D" w:rsidRDefault="00DD346D" w:rsidP="00DD346D">
                  <w:pPr>
                    <w:jc w:val="right"/>
                    <w:rPr>
                      <w:i/>
                      <w:iCs/>
                    </w:rPr>
                  </w:pPr>
                  <w:r>
                    <w:rPr>
                      <w:i/>
                      <w:iCs/>
                    </w:rPr>
                    <w:t>Отвод внутренней канализации DN 100 DG 45</w:t>
                  </w:r>
                </w:p>
              </w:tc>
              <w:tc>
                <w:tcPr>
                  <w:tcW w:w="1014" w:type="dxa"/>
                  <w:tcBorders>
                    <w:top w:val="nil"/>
                    <w:left w:val="nil"/>
                    <w:bottom w:val="single" w:sz="4" w:space="0" w:color="auto"/>
                    <w:right w:val="nil"/>
                  </w:tcBorders>
                  <w:noWrap/>
                  <w:vAlign w:val="bottom"/>
                  <w:hideMark/>
                </w:tcPr>
                <w:p w14:paraId="45DEEF1D" w14:textId="77777777" w:rsidR="00DD346D" w:rsidRDefault="00DD346D" w:rsidP="00DD346D">
                  <w:pPr>
                    <w:jc w:val="center"/>
                  </w:pPr>
                  <w:r>
                    <w:t>шт.</w:t>
                  </w:r>
                </w:p>
              </w:tc>
              <w:tc>
                <w:tcPr>
                  <w:tcW w:w="1199" w:type="dxa"/>
                  <w:tcBorders>
                    <w:top w:val="nil"/>
                    <w:left w:val="single" w:sz="4" w:space="0" w:color="auto"/>
                    <w:bottom w:val="single" w:sz="4" w:space="0" w:color="auto"/>
                    <w:right w:val="single" w:sz="4" w:space="0" w:color="auto"/>
                  </w:tcBorders>
                  <w:noWrap/>
                  <w:vAlign w:val="bottom"/>
                  <w:hideMark/>
                </w:tcPr>
                <w:p w14:paraId="14880DEB" w14:textId="77777777" w:rsidR="00DD346D" w:rsidRDefault="00DD346D" w:rsidP="00DD346D">
                  <w:pPr>
                    <w:jc w:val="center"/>
                    <w:rPr>
                      <w:rFonts w:ascii="Arial CYR" w:hAnsi="Arial CYR" w:cs="Arial CYR"/>
                      <w:sz w:val="20"/>
                      <w:szCs w:val="20"/>
                    </w:rPr>
                  </w:pPr>
                  <w:r>
                    <w:rPr>
                      <w:rFonts w:ascii="Arial CYR" w:hAnsi="Arial CYR" w:cs="Arial CYR"/>
                      <w:sz w:val="20"/>
                      <w:szCs w:val="20"/>
                    </w:rPr>
                    <w:t>195,00</w:t>
                  </w:r>
                </w:p>
              </w:tc>
              <w:tc>
                <w:tcPr>
                  <w:tcW w:w="236" w:type="dxa"/>
                  <w:vAlign w:val="center"/>
                  <w:hideMark/>
                </w:tcPr>
                <w:p w14:paraId="428AB6CE" w14:textId="77777777" w:rsidR="00DD346D" w:rsidRDefault="00DD346D" w:rsidP="00DD346D">
                  <w:pPr>
                    <w:rPr>
                      <w:sz w:val="20"/>
                      <w:szCs w:val="20"/>
                    </w:rPr>
                  </w:pPr>
                </w:p>
              </w:tc>
            </w:tr>
            <w:tr w:rsidR="00DD346D" w14:paraId="73DD7AC0"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67240D97" w14:textId="0D6F8433" w:rsidR="00DD346D" w:rsidRDefault="00DD346D" w:rsidP="00DD346D">
                  <w:pPr>
                    <w:jc w:val="center"/>
                  </w:pPr>
                  <w:r>
                    <w:t>3</w:t>
                  </w:r>
                  <w:r w:rsidR="00500A6C">
                    <w:t>1</w:t>
                  </w:r>
                </w:p>
              </w:tc>
              <w:tc>
                <w:tcPr>
                  <w:tcW w:w="6744" w:type="dxa"/>
                  <w:tcBorders>
                    <w:top w:val="nil"/>
                    <w:left w:val="nil"/>
                    <w:bottom w:val="single" w:sz="4" w:space="0" w:color="auto"/>
                    <w:right w:val="single" w:sz="4" w:space="0" w:color="auto"/>
                  </w:tcBorders>
                  <w:noWrap/>
                  <w:vAlign w:val="bottom"/>
                  <w:hideMark/>
                </w:tcPr>
                <w:p w14:paraId="6D2A3A23" w14:textId="77777777" w:rsidR="00DD346D" w:rsidRDefault="00DD346D" w:rsidP="00DD346D">
                  <w:pPr>
                    <w:jc w:val="right"/>
                    <w:rPr>
                      <w:i/>
                      <w:iCs/>
                    </w:rPr>
                  </w:pPr>
                  <w:r>
                    <w:rPr>
                      <w:i/>
                      <w:iCs/>
                    </w:rPr>
                    <w:t>Отвод внутренней канализации DN 50 DG 45</w:t>
                  </w:r>
                </w:p>
              </w:tc>
              <w:tc>
                <w:tcPr>
                  <w:tcW w:w="1014" w:type="dxa"/>
                  <w:tcBorders>
                    <w:top w:val="nil"/>
                    <w:left w:val="nil"/>
                    <w:bottom w:val="single" w:sz="4" w:space="0" w:color="auto"/>
                    <w:right w:val="nil"/>
                  </w:tcBorders>
                  <w:noWrap/>
                  <w:vAlign w:val="bottom"/>
                  <w:hideMark/>
                </w:tcPr>
                <w:p w14:paraId="08053A38" w14:textId="77777777" w:rsidR="00DD346D" w:rsidRDefault="00DD346D" w:rsidP="00DD346D">
                  <w:pPr>
                    <w:jc w:val="center"/>
                  </w:pPr>
                  <w:r>
                    <w:t>шт.</w:t>
                  </w:r>
                </w:p>
              </w:tc>
              <w:tc>
                <w:tcPr>
                  <w:tcW w:w="1199" w:type="dxa"/>
                  <w:tcBorders>
                    <w:top w:val="nil"/>
                    <w:left w:val="single" w:sz="4" w:space="0" w:color="auto"/>
                    <w:bottom w:val="single" w:sz="4" w:space="0" w:color="auto"/>
                    <w:right w:val="single" w:sz="4" w:space="0" w:color="auto"/>
                  </w:tcBorders>
                  <w:noWrap/>
                  <w:vAlign w:val="bottom"/>
                  <w:hideMark/>
                </w:tcPr>
                <w:p w14:paraId="4B97203A" w14:textId="77777777" w:rsidR="00DD346D" w:rsidRDefault="00DD346D" w:rsidP="00DD346D">
                  <w:pPr>
                    <w:jc w:val="center"/>
                    <w:rPr>
                      <w:rFonts w:ascii="Arial CYR" w:hAnsi="Arial CYR" w:cs="Arial CYR"/>
                      <w:sz w:val="20"/>
                      <w:szCs w:val="20"/>
                    </w:rPr>
                  </w:pPr>
                  <w:r>
                    <w:rPr>
                      <w:rFonts w:ascii="Arial CYR" w:hAnsi="Arial CYR" w:cs="Arial CYR"/>
                      <w:sz w:val="20"/>
                      <w:szCs w:val="20"/>
                    </w:rPr>
                    <w:t>390,00</w:t>
                  </w:r>
                </w:p>
              </w:tc>
              <w:tc>
                <w:tcPr>
                  <w:tcW w:w="236" w:type="dxa"/>
                  <w:vAlign w:val="center"/>
                  <w:hideMark/>
                </w:tcPr>
                <w:p w14:paraId="7FBC3F83" w14:textId="77777777" w:rsidR="00DD346D" w:rsidRDefault="00DD346D" w:rsidP="00DD346D">
                  <w:pPr>
                    <w:rPr>
                      <w:sz w:val="20"/>
                      <w:szCs w:val="20"/>
                    </w:rPr>
                  </w:pPr>
                </w:p>
              </w:tc>
            </w:tr>
            <w:tr w:rsidR="00DD346D" w14:paraId="1BFB75A7"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12BB02D3" w14:textId="54E24442" w:rsidR="00DD346D" w:rsidRDefault="00DD346D" w:rsidP="00DD346D">
                  <w:pPr>
                    <w:jc w:val="center"/>
                  </w:pPr>
                  <w:r>
                    <w:t>3</w:t>
                  </w:r>
                  <w:r w:rsidR="00500A6C">
                    <w:t>2</w:t>
                  </w:r>
                </w:p>
              </w:tc>
              <w:tc>
                <w:tcPr>
                  <w:tcW w:w="6744" w:type="dxa"/>
                  <w:tcBorders>
                    <w:top w:val="nil"/>
                    <w:left w:val="nil"/>
                    <w:bottom w:val="single" w:sz="4" w:space="0" w:color="auto"/>
                    <w:right w:val="single" w:sz="4" w:space="0" w:color="auto"/>
                  </w:tcBorders>
                  <w:noWrap/>
                  <w:vAlign w:val="bottom"/>
                  <w:hideMark/>
                </w:tcPr>
                <w:p w14:paraId="2B6821DC" w14:textId="77777777" w:rsidR="00DD346D" w:rsidRDefault="00DD346D" w:rsidP="00DD346D">
                  <w:pPr>
                    <w:jc w:val="right"/>
                    <w:rPr>
                      <w:i/>
                      <w:iCs/>
                    </w:rPr>
                  </w:pPr>
                  <w:r>
                    <w:rPr>
                      <w:i/>
                      <w:iCs/>
                    </w:rPr>
                    <w:t>Отвод внутренней канализации DN 50 DG 87</w:t>
                  </w:r>
                </w:p>
              </w:tc>
              <w:tc>
                <w:tcPr>
                  <w:tcW w:w="1014" w:type="dxa"/>
                  <w:tcBorders>
                    <w:top w:val="nil"/>
                    <w:left w:val="nil"/>
                    <w:bottom w:val="single" w:sz="4" w:space="0" w:color="auto"/>
                    <w:right w:val="nil"/>
                  </w:tcBorders>
                  <w:noWrap/>
                  <w:vAlign w:val="bottom"/>
                  <w:hideMark/>
                </w:tcPr>
                <w:p w14:paraId="54E7BA28" w14:textId="77777777" w:rsidR="00DD346D" w:rsidRDefault="00DD346D" w:rsidP="00DD346D">
                  <w:pPr>
                    <w:jc w:val="center"/>
                  </w:pPr>
                  <w:r>
                    <w:t>шт.</w:t>
                  </w:r>
                </w:p>
              </w:tc>
              <w:tc>
                <w:tcPr>
                  <w:tcW w:w="1199" w:type="dxa"/>
                  <w:tcBorders>
                    <w:top w:val="nil"/>
                    <w:left w:val="single" w:sz="4" w:space="0" w:color="auto"/>
                    <w:bottom w:val="single" w:sz="4" w:space="0" w:color="auto"/>
                    <w:right w:val="single" w:sz="4" w:space="0" w:color="auto"/>
                  </w:tcBorders>
                  <w:noWrap/>
                  <w:vAlign w:val="bottom"/>
                  <w:hideMark/>
                </w:tcPr>
                <w:p w14:paraId="58DD6413" w14:textId="77777777" w:rsidR="00DD346D" w:rsidRDefault="00DD346D" w:rsidP="00DD346D">
                  <w:pPr>
                    <w:jc w:val="center"/>
                    <w:rPr>
                      <w:rFonts w:ascii="Arial CYR" w:hAnsi="Arial CYR" w:cs="Arial CYR"/>
                      <w:sz w:val="20"/>
                      <w:szCs w:val="20"/>
                    </w:rPr>
                  </w:pPr>
                  <w:r>
                    <w:rPr>
                      <w:rFonts w:ascii="Arial CYR" w:hAnsi="Arial CYR" w:cs="Arial CYR"/>
                      <w:sz w:val="20"/>
                      <w:szCs w:val="20"/>
                    </w:rPr>
                    <w:t>60,00</w:t>
                  </w:r>
                </w:p>
              </w:tc>
              <w:tc>
                <w:tcPr>
                  <w:tcW w:w="236" w:type="dxa"/>
                  <w:vAlign w:val="center"/>
                  <w:hideMark/>
                </w:tcPr>
                <w:p w14:paraId="40551B0C" w14:textId="77777777" w:rsidR="00DD346D" w:rsidRDefault="00DD346D" w:rsidP="00DD346D">
                  <w:pPr>
                    <w:rPr>
                      <w:sz w:val="20"/>
                      <w:szCs w:val="20"/>
                    </w:rPr>
                  </w:pPr>
                </w:p>
              </w:tc>
            </w:tr>
            <w:tr w:rsidR="00DD346D" w14:paraId="7D233EEE"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18DD366D" w14:textId="373E212F" w:rsidR="00DD346D" w:rsidRDefault="00DD346D" w:rsidP="00DD346D">
                  <w:pPr>
                    <w:jc w:val="center"/>
                  </w:pPr>
                  <w:r>
                    <w:t>3</w:t>
                  </w:r>
                  <w:r w:rsidR="00CB715F">
                    <w:t>3</w:t>
                  </w:r>
                </w:p>
              </w:tc>
              <w:tc>
                <w:tcPr>
                  <w:tcW w:w="6744" w:type="dxa"/>
                  <w:tcBorders>
                    <w:top w:val="nil"/>
                    <w:left w:val="nil"/>
                    <w:bottom w:val="single" w:sz="4" w:space="0" w:color="auto"/>
                    <w:right w:val="single" w:sz="4" w:space="0" w:color="auto"/>
                  </w:tcBorders>
                  <w:noWrap/>
                  <w:vAlign w:val="bottom"/>
                  <w:hideMark/>
                </w:tcPr>
                <w:p w14:paraId="797DB442" w14:textId="77777777" w:rsidR="00DD346D" w:rsidRDefault="00DD346D" w:rsidP="00DD346D">
                  <w:pPr>
                    <w:jc w:val="right"/>
                    <w:rPr>
                      <w:i/>
                      <w:iCs/>
                    </w:rPr>
                  </w:pPr>
                  <w:r>
                    <w:rPr>
                      <w:i/>
                      <w:iCs/>
                    </w:rPr>
                    <w:t>Редукция внутренней канализации DN 50/100</w:t>
                  </w:r>
                </w:p>
              </w:tc>
              <w:tc>
                <w:tcPr>
                  <w:tcW w:w="1014" w:type="dxa"/>
                  <w:tcBorders>
                    <w:top w:val="nil"/>
                    <w:left w:val="nil"/>
                    <w:bottom w:val="single" w:sz="4" w:space="0" w:color="auto"/>
                    <w:right w:val="nil"/>
                  </w:tcBorders>
                  <w:noWrap/>
                  <w:vAlign w:val="bottom"/>
                  <w:hideMark/>
                </w:tcPr>
                <w:p w14:paraId="66793ED0" w14:textId="77777777" w:rsidR="00DD346D" w:rsidRDefault="00DD346D" w:rsidP="00DD346D">
                  <w:pPr>
                    <w:jc w:val="center"/>
                  </w:pPr>
                  <w:r>
                    <w:t>шт.</w:t>
                  </w:r>
                </w:p>
              </w:tc>
              <w:tc>
                <w:tcPr>
                  <w:tcW w:w="1199" w:type="dxa"/>
                  <w:tcBorders>
                    <w:top w:val="nil"/>
                    <w:left w:val="single" w:sz="4" w:space="0" w:color="auto"/>
                    <w:bottom w:val="single" w:sz="4" w:space="0" w:color="auto"/>
                    <w:right w:val="single" w:sz="4" w:space="0" w:color="auto"/>
                  </w:tcBorders>
                  <w:noWrap/>
                  <w:vAlign w:val="bottom"/>
                  <w:hideMark/>
                </w:tcPr>
                <w:p w14:paraId="546B8EB3" w14:textId="77777777" w:rsidR="00DD346D" w:rsidRDefault="00DD346D" w:rsidP="00DD346D">
                  <w:pPr>
                    <w:jc w:val="center"/>
                    <w:rPr>
                      <w:rFonts w:ascii="Arial CYR" w:hAnsi="Arial CYR" w:cs="Arial CYR"/>
                      <w:sz w:val="20"/>
                      <w:szCs w:val="20"/>
                    </w:rPr>
                  </w:pPr>
                  <w:r>
                    <w:rPr>
                      <w:rFonts w:ascii="Arial CYR" w:hAnsi="Arial CYR" w:cs="Arial CYR"/>
                      <w:sz w:val="20"/>
                      <w:szCs w:val="20"/>
                    </w:rPr>
                    <w:t>21,00</w:t>
                  </w:r>
                </w:p>
              </w:tc>
              <w:tc>
                <w:tcPr>
                  <w:tcW w:w="236" w:type="dxa"/>
                  <w:vAlign w:val="center"/>
                  <w:hideMark/>
                </w:tcPr>
                <w:p w14:paraId="3D4E3A66" w14:textId="77777777" w:rsidR="00DD346D" w:rsidRDefault="00DD346D" w:rsidP="00DD346D">
                  <w:pPr>
                    <w:rPr>
                      <w:sz w:val="20"/>
                      <w:szCs w:val="20"/>
                    </w:rPr>
                  </w:pPr>
                </w:p>
              </w:tc>
            </w:tr>
            <w:tr w:rsidR="00DD346D" w14:paraId="6312D74E"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4C323588" w14:textId="3F27E50E" w:rsidR="00DD346D" w:rsidRDefault="00DD346D" w:rsidP="00DD346D">
                  <w:pPr>
                    <w:jc w:val="center"/>
                  </w:pPr>
                  <w:r>
                    <w:t>3</w:t>
                  </w:r>
                  <w:r w:rsidR="00CB715F">
                    <w:t>4</w:t>
                  </w:r>
                </w:p>
              </w:tc>
              <w:tc>
                <w:tcPr>
                  <w:tcW w:w="6744" w:type="dxa"/>
                  <w:tcBorders>
                    <w:top w:val="nil"/>
                    <w:left w:val="nil"/>
                    <w:bottom w:val="single" w:sz="4" w:space="0" w:color="auto"/>
                    <w:right w:val="single" w:sz="4" w:space="0" w:color="auto"/>
                  </w:tcBorders>
                  <w:noWrap/>
                  <w:vAlign w:val="bottom"/>
                  <w:hideMark/>
                </w:tcPr>
                <w:p w14:paraId="3D3C9306" w14:textId="77777777" w:rsidR="00DD346D" w:rsidRDefault="00DD346D" w:rsidP="00DD346D">
                  <w:pPr>
                    <w:jc w:val="right"/>
                    <w:rPr>
                      <w:i/>
                      <w:iCs/>
                    </w:rPr>
                  </w:pPr>
                  <w:r>
                    <w:rPr>
                      <w:i/>
                      <w:iCs/>
                    </w:rPr>
                    <w:t>Отвод внутренней канализации DN 100 DG 87</w:t>
                  </w:r>
                </w:p>
              </w:tc>
              <w:tc>
                <w:tcPr>
                  <w:tcW w:w="1014" w:type="dxa"/>
                  <w:tcBorders>
                    <w:top w:val="nil"/>
                    <w:left w:val="nil"/>
                    <w:bottom w:val="single" w:sz="4" w:space="0" w:color="auto"/>
                    <w:right w:val="nil"/>
                  </w:tcBorders>
                  <w:noWrap/>
                  <w:vAlign w:val="bottom"/>
                  <w:hideMark/>
                </w:tcPr>
                <w:p w14:paraId="57E1273E" w14:textId="77777777" w:rsidR="00DD346D" w:rsidRDefault="00DD346D" w:rsidP="00DD346D">
                  <w:pPr>
                    <w:jc w:val="center"/>
                  </w:pPr>
                  <w:r>
                    <w:t>шт.</w:t>
                  </w:r>
                </w:p>
              </w:tc>
              <w:tc>
                <w:tcPr>
                  <w:tcW w:w="1199" w:type="dxa"/>
                  <w:tcBorders>
                    <w:top w:val="nil"/>
                    <w:left w:val="single" w:sz="4" w:space="0" w:color="auto"/>
                    <w:bottom w:val="single" w:sz="4" w:space="0" w:color="auto"/>
                    <w:right w:val="single" w:sz="4" w:space="0" w:color="auto"/>
                  </w:tcBorders>
                  <w:noWrap/>
                  <w:vAlign w:val="bottom"/>
                  <w:hideMark/>
                </w:tcPr>
                <w:p w14:paraId="73AB5C19" w14:textId="77777777" w:rsidR="00DD346D" w:rsidRDefault="00DD346D" w:rsidP="00DD346D">
                  <w:pPr>
                    <w:jc w:val="center"/>
                    <w:rPr>
                      <w:rFonts w:ascii="Arial CYR" w:hAnsi="Arial CYR" w:cs="Arial CYR"/>
                      <w:sz w:val="20"/>
                      <w:szCs w:val="20"/>
                    </w:rPr>
                  </w:pPr>
                  <w:r>
                    <w:rPr>
                      <w:rFonts w:ascii="Arial CYR" w:hAnsi="Arial CYR" w:cs="Arial CYR"/>
                      <w:sz w:val="20"/>
                      <w:szCs w:val="20"/>
                    </w:rPr>
                    <w:t>12,00</w:t>
                  </w:r>
                </w:p>
              </w:tc>
              <w:tc>
                <w:tcPr>
                  <w:tcW w:w="236" w:type="dxa"/>
                  <w:vAlign w:val="center"/>
                  <w:hideMark/>
                </w:tcPr>
                <w:p w14:paraId="0FF91E7A" w14:textId="77777777" w:rsidR="00DD346D" w:rsidRDefault="00DD346D" w:rsidP="00DD346D">
                  <w:pPr>
                    <w:rPr>
                      <w:sz w:val="20"/>
                      <w:szCs w:val="20"/>
                    </w:rPr>
                  </w:pPr>
                </w:p>
              </w:tc>
            </w:tr>
            <w:tr w:rsidR="00DD346D" w14:paraId="3FC3BF8B"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64DAB2E3" w14:textId="0D1EEA93" w:rsidR="00DD346D" w:rsidRDefault="00DD346D" w:rsidP="00DD346D">
                  <w:pPr>
                    <w:jc w:val="center"/>
                  </w:pPr>
                  <w:r>
                    <w:t>3</w:t>
                  </w:r>
                  <w:r w:rsidR="00CB715F">
                    <w:t>5</w:t>
                  </w:r>
                </w:p>
              </w:tc>
              <w:tc>
                <w:tcPr>
                  <w:tcW w:w="6744" w:type="dxa"/>
                  <w:tcBorders>
                    <w:top w:val="nil"/>
                    <w:left w:val="nil"/>
                    <w:bottom w:val="single" w:sz="4" w:space="0" w:color="auto"/>
                    <w:right w:val="single" w:sz="4" w:space="0" w:color="auto"/>
                  </w:tcBorders>
                  <w:noWrap/>
                  <w:vAlign w:val="bottom"/>
                  <w:hideMark/>
                </w:tcPr>
                <w:p w14:paraId="350D895B" w14:textId="77777777" w:rsidR="00DD346D" w:rsidRDefault="00DD346D" w:rsidP="00DD346D">
                  <w:pPr>
                    <w:jc w:val="right"/>
                    <w:rPr>
                      <w:i/>
                      <w:iCs/>
                    </w:rPr>
                  </w:pPr>
                  <w:r>
                    <w:rPr>
                      <w:i/>
                      <w:iCs/>
                    </w:rPr>
                    <w:t>Хомут (гайка) М10 d106-114(4")</w:t>
                  </w:r>
                </w:p>
              </w:tc>
              <w:tc>
                <w:tcPr>
                  <w:tcW w:w="1014" w:type="dxa"/>
                  <w:tcBorders>
                    <w:top w:val="nil"/>
                    <w:left w:val="nil"/>
                    <w:bottom w:val="single" w:sz="4" w:space="0" w:color="auto"/>
                    <w:right w:val="nil"/>
                  </w:tcBorders>
                  <w:noWrap/>
                  <w:vAlign w:val="bottom"/>
                  <w:hideMark/>
                </w:tcPr>
                <w:p w14:paraId="635B2832" w14:textId="77777777" w:rsidR="00DD346D" w:rsidRDefault="00DD346D" w:rsidP="00DD346D">
                  <w:pPr>
                    <w:jc w:val="center"/>
                  </w:pPr>
                  <w:r>
                    <w:t>шт.</w:t>
                  </w:r>
                </w:p>
              </w:tc>
              <w:tc>
                <w:tcPr>
                  <w:tcW w:w="1199" w:type="dxa"/>
                  <w:tcBorders>
                    <w:top w:val="nil"/>
                    <w:left w:val="single" w:sz="4" w:space="0" w:color="auto"/>
                    <w:bottom w:val="single" w:sz="4" w:space="0" w:color="auto"/>
                    <w:right w:val="single" w:sz="4" w:space="0" w:color="auto"/>
                  </w:tcBorders>
                  <w:noWrap/>
                  <w:vAlign w:val="bottom"/>
                  <w:hideMark/>
                </w:tcPr>
                <w:p w14:paraId="3B21F296" w14:textId="77777777" w:rsidR="00DD346D" w:rsidRDefault="00DD346D" w:rsidP="00DD346D">
                  <w:pPr>
                    <w:jc w:val="center"/>
                    <w:rPr>
                      <w:rFonts w:ascii="Arial CYR" w:hAnsi="Arial CYR" w:cs="Arial CYR"/>
                      <w:sz w:val="20"/>
                      <w:szCs w:val="20"/>
                    </w:rPr>
                  </w:pPr>
                  <w:r>
                    <w:rPr>
                      <w:rFonts w:ascii="Arial CYR" w:hAnsi="Arial CYR" w:cs="Arial CYR"/>
                      <w:sz w:val="20"/>
                      <w:szCs w:val="20"/>
                    </w:rPr>
                    <w:t>204,00</w:t>
                  </w:r>
                </w:p>
              </w:tc>
              <w:tc>
                <w:tcPr>
                  <w:tcW w:w="236" w:type="dxa"/>
                  <w:vAlign w:val="center"/>
                  <w:hideMark/>
                </w:tcPr>
                <w:p w14:paraId="206437F7" w14:textId="77777777" w:rsidR="00DD346D" w:rsidRDefault="00DD346D" w:rsidP="00DD346D">
                  <w:pPr>
                    <w:rPr>
                      <w:sz w:val="20"/>
                      <w:szCs w:val="20"/>
                    </w:rPr>
                  </w:pPr>
                </w:p>
              </w:tc>
            </w:tr>
            <w:tr w:rsidR="00DD346D" w14:paraId="4CB11AEA"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539815E8" w14:textId="55614A8C" w:rsidR="00DD346D" w:rsidRDefault="00DD346D" w:rsidP="00DD346D">
                  <w:pPr>
                    <w:jc w:val="center"/>
                  </w:pPr>
                  <w:r>
                    <w:t>3</w:t>
                  </w:r>
                  <w:r w:rsidR="00CB715F">
                    <w:t>6</w:t>
                  </w:r>
                </w:p>
              </w:tc>
              <w:tc>
                <w:tcPr>
                  <w:tcW w:w="6744" w:type="dxa"/>
                  <w:tcBorders>
                    <w:top w:val="nil"/>
                    <w:left w:val="nil"/>
                    <w:bottom w:val="single" w:sz="4" w:space="0" w:color="auto"/>
                    <w:right w:val="single" w:sz="4" w:space="0" w:color="auto"/>
                  </w:tcBorders>
                  <w:noWrap/>
                  <w:vAlign w:val="bottom"/>
                  <w:hideMark/>
                </w:tcPr>
                <w:p w14:paraId="0C8D3A07" w14:textId="77777777" w:rsidR="00DD346D" w:rsidRDefault="00DD346D" w:rsidP="00DD346D">
                  <w:pPr>
                    <w:jc w:val="right"/>
                    <w:rPr>
                      <w:i/>
                      <w:iCs/>
                    </w:rPr>
                  </w:pPr>
                  <w:r>
                    <w:rPr>
                      <w:i/>
                      <w:iCs/>
                    </w:rPr>
                    <w:t>Хомут (гайка) М</w:t>
                  </w:r>
                  <w:proofErr w:type="gramStart"/>
                  <w:r>
                    <w:rPr>
                      <w:i/>
                      <w:iCs/>
                    </w:rPr>
                    <w:t>8  d</w:t>
                  </w:r>
                  <w:proofErr w:type="gramEnd"/>
                  <w:r>
                    <w:rPr>
                      <w:i/>
                      <w:iCs/>
                    </w:rPr>
                    <w:t>48-52 (1 1/2")</w:t>
                  </w:r>
                </w:p>
              </w:tc>
              <w:tc>
                <w:tcPr>
                  <w:tcW w:w="1014" w:type="dxa"/>
                  <w:tcBorders>
                    <w:top w:val="nil"/>
                    <w:left w:val="nil"/>
                    <w:bottom w:val="single" w:sz="4" w:space="0" w:color="auto"/>
                    <w:right w:val="nil"/>
                  </w:tcBorders>
                  <w:noWrap/>
                  <w:vAlign w:val="bottom"/>
                  <w:hideMark/>
                </w:tcPr>
                <w:p w14:paraId="20F7E2BB" w14:textId="77777777" w:rsidR="00DD346D" w:rsidRDefault="00DD346D" w:rsidP="00DD346D">
                  <w:pPr>
                    <w:jc w:val="center"/>
                  </w:pPr>
                  <w:r>
                    <w:t>шт.</w:t>
                  </w:r>
                </w:p>
              </w:tc>
              <w:tc>
                <w:tcPr>
                  <w:tcW w:w="1199" w:type="dxa"/>
                  <w:tcBorders>
                    <w:top w:val="nil"/>
                    <w:left w:val="single" w:sz="4" w:space="0" w:color="auto"/>
                    <w:bottom w:val="single" w:sz="4" w:space="0" w:color="auto"/>
                    <w:right w:val="single" w:sz="4" w:space="0" w:color="auto"/>
                  </w:tcBorders>
                  <w:noWrap/>
                  <w:vAlign w:val="bottom"/>
                  <w:hideMark/>
                </w:tcPr>
                <w:p w14:paraId="60C1DEA6" w14:textId="77777777" w:rsidR="00DD346D" w:rsidRDefault="00DD346D" w:rsidP="00DD346D">
                  <w:pPr>
                    <w:jc w:val="center"/>
                    <w:rPr>
                      <w:rFonts w:ascii="Arial CYR" w:hAnsi="Arial CYR" w:cs="Arial CYR"/>
                      <w:sz w:val="20"/>
                      <w:szCs w:val="20"/>
                    </w:rPr>
                  </w:pPr>
                  <w:r>
                    <w:rPr>
                      <w:rFonts w:ascii="Arial CYR" w:hAnsi="Arial CYR" w:cs="Arial CYR"/>
                      <w:sz w:val="20"/>
                      <w:szCs w:val="20"/>
                    </w:rPr>
                    <w:t>102,00</w:t>
                  </w:r>
                </w:p>
              </w:tc>
              <w:tc>
                <w:tcPr>
                  <w:tcW w:w="236" w:type="dxa"/>
                  <w:vAlign w:val="center"/>
                  <w:hideMark/>
                </w:tcPr>
                <w:p w14:paraId="0887616C" w14:textId="77777777" w:rsidR="00DD346D" w:rsidRDefault="00DD346D" w:rsidP="00DD346D">
                  <w:pPr>
                    <w:rPr>
                      <w:sz w:val="20"/>
                      <w:szCs w:val="20"/>
                    </w:rPr>
                  </w:pPr>
                </w:p>
              </w:tc>
            </w:tr>
            <w:tr w:rsidR="00DD346D" w14:paraId="4F40F722"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41626311" w14:textId="0EC0C4C6" w:rsidR="00DD346D" w:rsidRDefault="00DD346D" w:rsidP="00DD346D">
                  <w:pPr>
                    <w:jc w:val="center"/>
                  </w:pPr>
                  <w:r>
                    <w:t>3</w:t>
                  </w:r>
                  <w:r w:rsidR="00CB715F">
                    <w:t>7</w:t>
                  </w:r>
                </w:p>
              </w:tc>
              <w:tc>
                <w:tcPr>
                  <w:tcW w:w="6744" w:type="dxa"/>
                  <w:tcBorders>
                    <w:top w:val="nil"/>
                    <w:left w:val="nil"/>
                    <w:bottom w:val="single" w:sz="4" w:space="0" w:color="auto"/>
                    <w:right w:val="single" w:sz="4" w:space="0" w:color="auto"/>
                  </w:tcBorders>
                  <w:noWrap/>
                  <w:vAlign w:val="bottom"/>
                  <w:hideMark/>
                </w:tcPr>
                <w:p w14:paraId="767F57C4" w14:textId="77777777" w:rsidR="00DD346D" w:rsidRDefault="00DD346D" w:rsidP="00DD346D">
                  <w:pPr>
                    <w:jc w:val="right"/>
                    <w:rPr>
                      <w:i/>
                      <w:iCs/>
                    </w:rPr>
                  </w:pPr>
                  <w:r>
                    <w:rPr>
                      <w:i/>
                      <w:iCs/>
                    </w:rPr>
                    <w:t>Шпилька d8 L=1000mm</w:t>
                  </w:r>
                </w:p>
              </w:tc>
              <w:tc>
                <w:tcPr>
                  <w:tcW w:w="1014" w:type="dxa"/>
                  <w:tcBorders>
                    <w:top w:val="nil"/>
                    <w:left w:val="nil"/>
                    <w:bottom w:val="single" w:sz="4" w:space="0" w:color="auto"/>
                    <w:right w:val="nil"/>
                  </w:tcBorders>
                  <w:noWrap/>
                  <w:vAlign w:val="bottom"/>
                  <w:hideMark/>
                </w:tcPr>
                <w:p w14:paraId="0E56FD2E" w14:textId="77777777" w:rsidR="00DD346D" w:rsidRDefault="00DD346D" w:rsidP="00DD346D">
                  <w:pPr>
                    <w:jc w:val="center"/>
                  </w:pPr>
                  <w:r>
                    <w:t>шт.</w:t>
                  </w:r>
                </w:p>
              </w:tc>
              <w:tc>
                <w:tcPr>
                  <w:tcW w:w="1199" w:type="dxa"/>
                  <w:tcBorders>
                    <w:top w:val="nil"/>
                    <w:left w:val="single" w:sz="4" w:space="0" w:color="auto"/>
                    <w:bottom w:val="single" w:sz="4" w:space="0" w:color="auto"/>
                    <w:right w:val="single" w:sz="4" w:space="0" w:color="auto"/>
                  </w:tcBorders>
                  <w:noWrap/>
                  <w:vAlign w:val="bottom"/>
                  <w:hideMark/>
                </w:tcPr>
                <w:p w14:paraId="3A3B94AB" w14:textId="77777777" w:rsidR="00DD346D" w:rsidRDefault="00DD346D" w:rsidP="00DD346D">
                  <w:pPr>
                    <w:jc w:val="center"/>
                    <w:rPr>
                      <w:rFonts w:ascii="Arial CYR" w:hAnsi="Arial CYR" w:cs="Arial CYR"/>
                      <w:sz w:val="20"/>
                      <w:szCs w:val="20"/>
                    </w:rPr>
                  </w:pPr>
                  <w:r>
                    <w:rPr>
                      <w:rFonts w:ascii="Arial CYR" w:hAnsi="Arial CYR" w:cs="Arial CYR"/>
                      <w:sz w:val="20"/>
                      <w:szCs w:val="20"/>
                    </w:rPr>
                    <w:t>30,00</w:t>
                  </w:r>
                </w:p>
              </w:tc>
              <w:tc>
                <w:tcPr>
                  <w:tcW w:w="236" w:type="dxa"/>
                  <w:vAlign w:val="center"/>
                  <w:hideMark/>
                </w:tcPr>
                <w:p w14:paraId="1AC33E7D" w14:textId="77777777" w:rsidR="00DD346D" w:rsidRDefault="00DD346D" w:rsidP="00DD346D">
                  <w:pPr>
                    <w:rPr>
                      <w:sz w:val="20"/>
                      <w:szCs w:val="20"/>
                    </w:rPr>
                  </w:pPr>
                </w:p>
              </w:tc>
            </w:tr>
            <w:tr w:rsidR="00DD346D" w14:paraId="3A83C6EB"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0A55B643" w14:textId="63F9A1DA" w:rsidR="00DD346D" w:rsidRDefault="00DD346D" w:rsidP="00DD346D">
                  <w:pPr>
                    <w:jc w:val="center"/>
                  </w:pPr>
                  <w:r>
                    <w:t>3</w:t>
                  </w:r>
                  <w:r w:rsidR="00CB715F">
                    <w:t>8</w:t>
                  </w:r>
                </w:p>
              </w:tc>
              <w:tc>
                <w:tcPr>
                  <w:tcW w:w="6744" w:type="dxa"/>
                  <w:tcBorders>
                    <w:top w:val="nil"/>
                    <w:left w:val="nil"/>
                    <w:bottom w:val="single" w:sz="4" w:space="0" w:color="auto"/>
                    <w:right w:val="single" w:sz="4" w:space="0" w:color="auto"/>
                  </w:tcBorders>
                  <w:noWrap/>
                  <w:vAlign w:val="bottom"/>
                  <w:hideMark/>
                </w:tcPr>
                <w:p w14:paraId="153DD2D4" w14:textId="77777777" w:rsidR="00DD346D" w:rsidRDefault="00DD346D" w:rsidP="00DD346D">
                  <w:pPr>
                    <w:jc w:val="right"/>
                    <w:rPr>
                      <w:i/>
                      <w:iCs/>
                    </w:rPr>
                  </w:pPr>
                  <w:r>
                    <w:rPr>
                      <w:i/>
                      <w:iCs/>
                    </w:rPr>
                    <w:t xml:space="preserve">Пена </w:t>
                  </w:r>
                  <w:proofErr w:type="spellStart"/>
                  <w:r>
                    <w:rPr>
                      <w:i/>
                      <w:iCs/>
                    </w:rPr>
                    <w:t>мантажная</w:t>
                  </w:r>
                  <w:proofErr w:type="spellEnd"/>
                </w:p>
              </w:tc>
              <w:tc>
                <w:tcPr>
                  <w:tcW w:w="1014" w:type="dxa"/>
                  <w:tcBorders>
                    <w:top w:val="nil"/>
                    <w:left w:val="nil"/>
                    <w:bottom w:val="single" w:sz="4" w:space="0" w:color="auto"/>
                    <w:right w:val="nil"/>
                  </w:tcBorders>
                  <w:noWrap/>
                  <w:vAlign w:val="bottom"/>
                  <w:hideMark/>
                </w:tcPr>
                <w:p w14:paraId="7FCDC21D" w14:textId="77777777" w:rsidR="00DD346D" w:rsidRDefault="00DD346D" w:rsidP="00DD346D">
                  <w:pPr>
                    <w:jc w:val="center"/>
                  </w:pPr>
                  <w:r>
                    <w:t>шт.</w:t>
                  </w:r>
                </w:p>
              </w:tc>
              <w:tc>
                <w:tcPr>
                  <w:tcW w:w="1199" w:type="dxa"/>
                  <w:tcBorders>
                    <w:top w:val="nil"/>
                    <w:left w:val="single" w:sz="4" w:space="0" w:color="auto"/>
                    <w:bottom w:val="single" w:sz="4" w:space="0" w:color="auto"/>
                    <w:right w:val="single" w:sz="4" w:space="0" w:color="auto"/>
                  </w:tcBorders>
                  <w:noWrap/>
                  <w:vAlign w:val="bottom"/>
                  <w:hideMark/>
                </w:tcPr>
                <w:p w14:paraId="139CCE18" w14:textId="77777777" w:rsidR="00DD346D" w:rsidRDefault="00DD346D" w:rsidP="00DD346D">
                  <w:pPr>
                    <w:jc w:val="center"/>
                    <w:rPr>
                      <w:rFonts w:ascii="Arial CYR" w:hAnsi="Arial CYR" w:cs="Arial CYR"/>
                      <w:sz w:val="20"/>
                      <w:szCs w:val="20"/>
                    </w:rPr>
                  </w:pPr>
                  <w:r>
                    <w:rPr>
                      <w:rFonts w:ascii="Arial CYR" w:hAnsi="Arial CYR" w:cs="Arial CYR"/>
                      <w:sz w:val="20"/>
                      <w:szCs w:val="20"/>
                    </w:rPr>
                    <w:t>30,00</w:t>
                  </w:r>
                </w:p>
              </w:tc>
              <w:tc>
                <w:tcPr>
                  <w:tcW w:w="236" w:type="dxa"/>
                  <w:vAlign w:val="center"/>
                  <w:hideMark/>
                </w:tcPr>
                <w:p w14:paraId="019B366E" w14:textId="77777777" w:rsidR="00DD346D" w:rsidRDefault="00DD346D" w:rsidP="00DD346D">
                  <w:pPr>
                    <w:rPr>
                      <w:sz w:val="20"/>
                      <w:szCs w:val="20"/>
                    </w:rPr>
                  </w:pPr>
                </w:p>
              </w:tc>
            </w:tr>
            <w:tr w:rsidR="00DD346D" w14:paraId="1A2CD27B"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6C72FE9C" w14:textId="26C75E38" w:rsidR="00DD346D" w:rsidRDefault="00DD346D" w:rsidP="00DD346D">
                  <w:pPr>
                    <w:jc w:val="center"/>
                  </w:pPr>
                  <w:r>
                    <w:t>3</w:t>
                  </w:r>
                  <w:r w:rsidR="00CB715F">
                    <w:t>9</w:t>
                  </w:r>
                </w:p>
              </w:tc>
              <w:tc>
                <w:tcPr>
                  <w:tcW w:w="6744" w:type="dxa"/>
                  <w:tcBorders>
                    <w:top w:val="nil"/>
                    <w:left w:val="nil"/>
                    <w:bottom w:val="single" w:sz="4" w:space="0" w:color="auto"/>
                    <w:right w:val="single" w:sz="4" w:space="0" w:color="auto"/>
                  </w:tcBorders>
                  <w:noWrap/>
                  <w:vAlign w:val="bottom"/>
                  <w:hideMark/>
                </w:tcPr>
                <w:p w14:paraId="129E98CA" w14:textId="77777777" w:rsidR="00DD346D" w:rsidRDefault="00DD346D" w:rsidP="00DD346D">
                  <w:pPr>
                    <w:jc w:val="right"/>
                    <w:rPr>
                      <w:i/>
                      <w:iCs/>
                    </w:rPr>
                  </w:pPr>
                  <w:proofErr w:type="gramStart"/>
                  <w:r>
                    <w:rPr>
                      <w:i/>
                      <w:iCs/>
                    </w:rPr>
                    <w:t>Цанга  М</w:t>
                  </w:r>
                  <w:proofErr w:type="gramEnd"/>
                  <w:r>
                    <w:rPr>
                      <w:i/>
                      <w:iCs/>
                    </w:rPr>
                    <w:t>8</w:t>
                  </w:r>
                </w:p>
              </w:tc>
              <w:tc>
                <w:tcPr>
                  <w:tcW w:w="1014" w:type="dxa"/>
                  <w:tcBorders>
                    <w:top w:val="nil"/>
                    <w:left w:val="nil"/>
                    <w:bottom w:val="single" w:sz="4" w:space="0" w:color="auto"/>
                    <w:right w:val="nil"/>
                  </w:tcBorders>
                  <w:noWrap/>
                  <w:vAlign w:val="bottom"/>
                  <w:hideMark/>
                </w:tcPr>
                <w:p w14:paraId="6958496F" w14:textId="77777777" w:rsidR="00DD346D" w:rsidRDefault="00DD346D" w:rsidP="00DD346D">
                  <w:pPr>
                    <w:jc w:val="center"/>
                  </w:pPr>
                  <w:r>
                    <w:t>шт.</w:t>
                  </w:r>
                </w:p>
              </w:tc>
              <w:tc>
                <w:tcPr>
                  <w:tcW w:w="1199" w:type="dxa"/>
                  <w:tcBorders>
                    <w:top w:val="nil"/>
                    <w:left w:val="single" w:sz="4" w:space="0" w:color="auto"/>
                    <w:bottom w:val="single" w:sz="4" w:space="0" w:color="auto"/>
                    <w:right w:val="single" w:sz="4" w:space="0" w:color="auto"/>
                  </w:tcBorders>
                  <w:noWrap/>
                  <w:vAlign w:val="bottom"/>
                  <w:hideMark/>
                </w:tcPr>
                <w:p w14:paraId="7B060F2C" w14:textId="77777777" w:rsidR="00DD346D" w:rsidRDefault="00DD346D" w:rsidP="00DD346D">
                  <w:pPr>
                    <w:jc w:val="center"/>
                    <w:rPr>
                      <w:rFonts w:ascii="Arial CYR" w:hAnsi="Arial CYR" w:cs="Arial CYR"/>
                      <w:sz w:val="20"/>
                      <w:szCs w:val="20"/>
                    </w:rPr>
                  </w:pPr>
                  <w:r>
                    <w:rPr>
                      <w:rFonts w:ascii="Arial CYR" w:hAnsi="Arial CYR" w:cs="Arial CYR"/>
                      <w:sz w:val="20"/>
                      <w:szCs w:val="20"/>
                    </w:rPr>
                    <w:t>150,00</w:t>
                  </w:r>
                </w:p>
              </w:tc>
              <w:tc>
                <w:tcPr>
                  <w:tcW w:w="236" w:type="dxa"/>
                  <w:vAlign w:val="center"/>
                  <w:hideMark/>
                </w:tcPr>
                <w:p w14:paraId="328101BF" w14:textId="77777777" w:rsidR="00DD346D" w:rsidRDefault="00DD346D" w:rsidP="00DD346D">
                  <w:pPr>
                    <w:rPr>
                      <w:sz w:val="20"/>
                      <w:szCs w:val="20"/>
                    </w:rPr>
                  </w:pPr>
                </w:p>
              </w:tc>
            </w:tr>
            <w:tr w:rsidR="00DD346D" w14:paraId="22578C30"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44938735" w14:textId="1FDFAAE1" w:rsidR="00DD346D" w:rsidRDefault="00CB715F" w:rsidP="00DD346D">
                  <w:pPr>
                    <w:jc w:val="center"/>
                  </w:pPr>
                  <w:r>
                    <w:t>40</w:t>
                  </w:r>
                </w:p>
              </w:tc>
              <w:tc>
                <w:tcPr>
                  <w:tcW w:w="6744" w:type="dxa"/>
                  <w:tcBorders>
                    <w:top w:val="nil"/>
                    <w:left w:val="nil"/>
                    <w:bottom w:val="single" w:sz="4" w:space="0" w:color="auto"/>
                    <w:right w:val="single" w:sz="4" w:space="0" w:color="auto"/>
                  </w:tcBorders>
                  <w:noWrap/>
                  <w:vAlign w:val="bottom"/>
                  <w:hideMark/>
                </w:tcPr>
                <w:p w14:paraId="6AB6E3E1" w14:textId="77777777" w:rsidR="00DD346D" w:rsidRDefault="00DD346D" w:rsidP="00DD346D">
                  <w:pPr>
                    <w:jc w:val="right"/>
                    <w:rPr>
                      <w:i/>
                      <w:iCs/>
                    </w:rPr>
                  </w:pPr>
                  <w:r>
                    <w:rPr>
                      <w:i/>
                      <w:iCs/>
                    </w:rPr>
                    <w:t>Вазелин технический 500гр</w:t>
                  </w:r>
                </w:p>
              </w:tc>
              <w:tc>
                <w:tcPr>
                  <w:tcW w:w="1014" w:type="dxa"/>
                  <w:tcBorders>
                    <w:top w:val="nil"/>
                    <w:left w:val="nil"/>
                    <w:bottom w:val="single" w:sz="4" w:space="0" w:color="auto"/>
                    <w:right w:val="nil"/>
                  </w:tcBorders>
                  <w:noWrap/>
                  <w:vAlign w:val="bottom"/>
                  <w:hideMark/>
                </w:tcPr>
                <w:p w14:paraId="05511099" w14:textId="77777777" w:rsidR="00DD346D" w:rsidRDefault="00DD346D" w:rsidP="00DD346D">
                  <w:pPr>
                    <w:jc w:val="center"/>
                  </w:pPr>
                  <w:r>
                    <w:t>шт.</w:t>
                  </w:r>
                </w:p>
              </w:tc>
              <w:tc>
                <w:tcPr>
                  <w:tcW w:w="1199" w:type="dxa"/>
                  <w:tcBorders>
                    <w:top w:val="nil"/>
                    <w:left w:val="single" w:sz="4" w:space="0" w:color="auto"/>
                    <w:bottom w:val="single" w:sz="4" w:space="0" w:color="auto"/>
                    <w:right w:val="single" w:sz="4" w:space="0" w:color="auto"/>
                  </w:tcBorders>
                  <w:noWrap/>
                  <w:vAlign w:val="bottom"/>
                  <w:hideMark/>
                </w:tcPr>
                <w:p w14:paraId="11F6799A" w14:textId="77777777" w:rsidR="00DD346D" w:rsidRDefault="00DD346D" w:rsidP="00DD346D">
                  <w:pPr>
                    <w:jc w:val="center"/>
                    <w:rPr>
                      <w:rFonts w:ascii="Arial CYR" w:hAnsi="Arial CYR" w:cs="Arial CYR"/>
                      <w:sz w:val="20"/>
                      <w:szCs w:val="20"/>
                    </w:rPr>
                  </w:pPr>
                  <w:r>
                    <w:rPr>
                      <w:rFonts w:ascii="Arial CYR" w:hAnsi="Arial CYR" w:cs="Arial CYR"/>
                      <w:sz w:val="20"/>
                      <w:szCs w:val="20"/>
                    </w:rPr>
                    <w:t>7,50</w:t>
                  </w:r>
                </w:p>
              </w:tc>
              <w:tc>
                <w:tcPr>
                  <w:tcW w:w="236" w:type="dxa"/>
                  <w:vAlign w:val="center"/>
                  <w:hideMark/>
                </w:tcPr>
                <w:p w14:paraId="37A3CF61" w14:textId="77777777" w:rsidR="00DD346D" w:rsidRDefault="00DD346D" w:rsidP="00DD346D">
                  <w:pPr>
                    <w:rPr>
                      <w:sz w:val="20"/>
                      <w:szCs w:val="20"/>
                    </w:rPr>
                  </w:pPr>
                </w:p>
              </w:tc>
            </w:tr>
            <w:tr w:rsidR="00DD346D" w14:paraId="2201DBD0"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13A9E003" w14:textId="5F0BC4F5" w:rsidR="00DD346D" w:rsidRDefault="00DD346D" w:rsidP="00DD346D">
                  <w:pPr>
                    <w:jc w:val="center"/>
                  </w:pPr>
                  <w:r>
                    <w:t>4</w:t>
                  </w:r>
                  <w:r w:rsidR="00CB715F">
                    <w:t>1</w:t>
                  </w:r>
                </w:p>
              </w:tc>
              <w:tc>
                <w:tcPr>
                  <w:tcW w:w="6744" w:type="dxa"/>
                  <w:tcBorders>
                    <w:top w:val="nil"/>
                    <w:left w:val="nil"/>
                    <w:bottom w:val="single" w:sz="4" w:space="0" w:color="auto"/>
                    <w:right w:val="single" w:sz="4" w:space="0" w:color="auto"/>
                  </w:tcBorders>
                  <w:noWrap/>
                  <w:vAlign w:val="bottom"/>
                  <w:hideMark/>
                </w:tcPr>
                <w:p w14:paraId="77038D02" w14:textId="77777777" w:rsidR="00DD346D" w:rsidRDefault="00DD346D" w:rsidP="00DD346D">
                  <w:pPr>
                    <w:rPr>
                      <w:b/>
                      <w:bCs/>
                      <w:color w:val="000000"/>
                    </w:rPr>
                  </w:pPr>
                  <w:r>
                    <w:rPr>
                      <w:b/>
                      <w:bCs/>
                      <w:color w:val="000000"/>
                    </w:rPr>
                    <w:t xml:space="preserve">Монтажные работы Напорная канализация </w:t>
                  </w:r>
                </w:p>
              </w:tc>
              <w:tc>
                <w:tcPr>
                  <w:tcW w:w="1014" w:type="dxa"/>
                  <w:tcBorders>
                    <w:top w:val="nil"/>
                    <w:left w:val="nil"/>
                    <w:bottom w:val="single" w:sz="4" w:space="0" w:color="auto"/>
                    <w:right w:val="nil"/>
                  </w:tcBorders>
                  <w:noWrap/>
                  <w:vAlign w:val="bottom"/>
                  <w:hideMark/>
                </w:tcPr>
                <w:p w14:paraId="5E456F39" w14:textId="77777777" w:rsidR="00DD346D" w:rsidRDefault="00DD346D" w:rsidP="00DD346D">
                  <w:pPr>
                    <w:jc w:val="center"/>
                  </w:pPr>
                  <w:proofErr w:type="spellStart"/>
                  <w:r>
                    <w:t>шт</w:t>
                  </w:r>
                  <w:proofErr w:type="spellEnd"/>
                </w:p>
              </w:tc>
              <w:tc>
                <w:tcPr>
                  <w:tcW w:w="1199" w:type="dxa"/>
                  <w:tcBorders>
                    <w:top w:val="nil"/>
                    <w:left w:val="single" w:sz="4" w:space="0" w:color="auto"/>
                    <w:bottom w:val="single" w:sz="4" w:space="0" w:color="auto"/>
                    <w:right w:val="single" w:sz="4" w:space="0" w:color="auto"/>
                  </w:tcBorders>
                  <w:noWrap/>
                  <w:vAlign w:val="bottom"/>
                  <w:hideMark/>
                </w:tcPr>
                <w:p w14:paraId="28C8D452" w14:textId="77777777" w:rsidR="00DD346D" w:rsidRDefault="00DD346D" w:rsidP="00DD346D">
                  <w:pPr>
                    <w:jc w:val="center"/>
                    <w:rPr>
                      <w:rFonts w:ascii="Arial CYR" w:hAnsi="Arial CYR" w:cs="Arial CYR"/>
                      <w:sz w:val="20"/>
                      <w:szCs w:val="20"/>
                    </w:rPr>
                  </w:pPr>
                  <w:r>
                    <w:rPr>
                      <w:rFonts w:ascii="Arial CYR" w:hAnsi="Arial CYR" w:cs="Arial CYR"/>
                      <w:sz w:val="20"/>
                      <w:szCs w:val="20"/>
                    </w:rPr>
                    <w:t>3,00</w:t>
                  </w:r>
                </w:p>
              </w:tc>
              <w:tc>
                <w:tcPr>
                  <w:tcW w:w="236" w:type="dxa"/>
                  <w:vAlign w:val="center"/>
                  <w:hideMark/>
                </w:tcPr>
                <w:p w14:paraId="3B8615DF" w14:textId="77777777" w:rsidR="00DD346D" w:rsidRDefault="00DD346D" w:rsidP="00DD346D">
                  <w:pPr>
                    <w:rPr>
                      <w:sz w:val="20"/>
                      <w:szCs w:val="20"/>
                    </w:rPr>
                  </w:pPr>
                </w:p>
              </w:tc>
            </w:tr>
            <w:tr w:rsidR="00DD346D" w14:paraId="1AB8B97E"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3C5A7F33" w14:textId="65738DA3" w:rsidR="00DD346D" w:rsidRDefault="00DD346D" w:rsidP="00DD346D">
                  <w:pPr>
                    <w:jc w:val="center"/>
                  </w:pPr>
                  <w:r>
                    <w:t>4</w:t>
                  </w:r>
                  <w:r w:rsidR="00CB715F">
                    <w:t>2</w:t>
                  </w:r>
                </w:p>
              </w:tc>
              <w:tc>
                <w:tcPr>
                  <w:tcW w:w="6744" w:type="dxa"/>
                  <w:tcBorders>
                    <w:top w:val="nil"/>
                    <w:left w:val="nil"/>
                    <w:bottom w:val="single" w:sz="4" w:space="0" w:color="auto"/>
                    <w:right w:val="single" w:sz="4" w:space="0" w:color="auto"/>
                  </w:tcBorders>
                  <w:noWrap/>
                  <w:vAlign w:val="bottom"/>
                  <w:hideMark/>
                </w:tcPr>
                <w:p w14:paraId="76CE89B0" w14:textId="77777777" w:rsidR="00DD346D" w:rsidRDefault="00DD346D" w:rsidP="00DD346D">
                  <w:pPr>
                    <w:rPr>
                      <w:b/>
                      <w:bCs/>
                      <w:color w:val="000000"/>
                    </w:rPr>
                  </w:pPr>
                  <w:r>
                    <w:rPr>
                      <w:b/>
                      <w:bCs/>
                      <w:color w:val="000000"/>
                    </w:rPr>
                    <w:t>Монтажные работы Вывод под дренаж кондиционеров</w:t>
                  </w:r>
                </w:p>
              </w:tc>
              <w:tc>
                <w:tcPr>
                  <w:tcW w:w="1014" w:type="dxa"/>
                  <w:tcBorders>
                    <w:top w:val="nil"/>
                    <w:left w:val="nil"/>
                    <w:bottom w:val="single" w:sz="4" w:space="0" w:color="auto"/>
                    <w:right w:val="nil"/>
                  </w:tcBorders>
                  <w:noWrap/>
                  <w:vAlign w:val="bottom"/>
                  <w:hideMark/>
                </w:tcPr>
                <w:p w14:paraId="6C850DAF" w14:textId="77777777" w:rsidR="00DD346D" w:rsidRDefault="00DD346D" w:rsidP="00DD346D">
                  <w:pPr>
                    <w:jc w:val="center"/>
                  </w:pPr>
                  <w:proofErr w:type="spellStart"/>
                  <w:r>
                    <w:t>шт</w:t>
                  </w:r>
                  <w:proofErr w:type="spellEnd"/>
                </w:p>
              </w:tc>
              <w:tc>
                <w:tcPr>
                  <w:tcW w:w="1199" w:type="dxa"/>
                  <w:tcBorders>
                    <w:top w:val="nil"/>
                    <w:left w:val="single" w:sz="4" w:space="0" w:color="auto"/>
                    <w:bottom w:val="single" w:sz="4" w:space="0" w:color="auto"/>
                    <w:right w:val="single" w:sz="4" w:space="0" w:color="auto"/>
                  </w:tcBorders>
                  <w:noWrap/>
                  <w:vAlign w:val="bottom"/>
                  <w:hideMark/>
                </w:tcPr>
                <w:p w14:paraId="476AF061" w14:textId="77777777" w:rsidR="00DD346D" w:rsidRDefault="00DD346D" w:rsidP="00DD346D">
                  <w:pPr>
                    <w:jc w:val="center"/>
                    <w:rPr>
                      <w:rFonts w:ascii="Arial CYR" w:hAnsi="Arial CYR" w:cs="Arial CYR"/>
                      <w:sz w:val="20"/>
                      <w:szCs w:val="20"/>
                    </w:rPr>
                  </w:pPr>
                  <w:r>
                    <w:rPr>
                      <w:rFonts w:ascii="Arial CYR" w:hAnsi="Arial CYR" w:cs="Arial CYR"/>
                      <w:sz w:val="20"/>
                      <w:szCs w:val="20"/>
                    </w:rPr>
                    <w:t>29,00</w:t>
                  </w:r>
                </w:p>
              </w:tc>
              <w:tc>
                <w:tcPr>
                  <w:tcW w:w="236" w:type="dxa"/>
                  <w:vAlign w:val="center"/>
                  <w:hideMark/>
                </w:tcPr>
                <w:p w14:paraId="6C94922D" w14:textId="77777777" w:rsidR="00DD346D" w:rsidRDefault="00DD346D" w:rsidP="00DD346D">
                  <w:pPr>
                    <w:rPr>
                      <w:sz w:val="20"/>
                      <w:szCs w:val="20"/>
                    </w:rPr>
                  </w:pPr>
                </w:p>
              </w:tc>
            </w:tr>
            <w:tr w:rsidR="00800862" w14:paraId="6593D4C8" w14:textId="77777777" w:rsidTr="00CB715F">
              <w:trPr>
                <w:trHeight w:val="315"/>
              </w:trPr>
              <w:tc>
                <w:tcPr>
                  <w:tcW w:w="551" w:type="dxa"/>
                  <w:tcBorders>
                    <w:top w:val="nil"/>
                    <w:left w:val="single" w:sz="8" w:space="0" w:color="auto"/>
                    <w:bottom w:val="single" w:sz="8" w:space="0" w:color="auto"/>
                    <w:right w:val="nil"/>
                  </w:tcBorders>
                  <w:shd w:val="clear" w:color="auto" w:fill="D0CECE" w:themeFill="background2" w:themeFillShade="E6"/>
                  <w:noWrap/>
                  <w:vAlign w:val="bottom"/>
                  <w:hideMark/>
                </w:tcPr>
                <w:p w14:paraId="3BB0D50A" w14:textId="77777777" w:rsidR="00DD346D" w:rsidRDefault="00DD346D" w:rsidP="00DD346D">
                  <w:pPr>
                    <w:jc w:val="center"/>
                    <w:rPr>
                      <w:color w:val="0070C0"/>
                    </w:rPr>
                  </w:pPr>
                  <w:r>
                    <w:rPr>
                      <w:color w:val="0070C0"/>
                    </w:rPr>
                    <w:t> </w:t>
                  </w:r>
                </w:p>
              </w:tc>
              <w:tc>
                <w:tcPr>
                  <w:tcW w:w="6744" w:type="dxa"/>
                  <w:tcBorders>
                    <w:top w:val="nil"/>
                    <w:left w:val="nil"/>
                    <w:bottom w:val="single" w:sz="8" w:space="0" w:color="auto"/>
                    <w:right w:val="nil"/>
                  </w:tcBorders>
                  <w:shd w:val="clear" w:color="auto" w:fill="D0CECE" w:themeFill="background2" w:themeFillShade="E6"/>
                  <w:vAlign w:val="center"/>
                  <w:hideMark/>
                </w:tcPr>
                <w:p w14:paraId="09E9B84D" w14:textId="77777777" w:rsidR="00DD346D" w:rsidRDefault="00DD346D" w:rsidP="00DD346D">
                  <w:pPr>
                    <w:jc w:val="center"/>
                    <w:rPr>
                      <w:b/>
                      <w:bCs/>
                    </w:rPr>
                  </w:pPr>
                  <w:r>
                    <w:rPr>
                      <w:b/>
                      <w:bCs/>
                    </w:rPr>
                    <w:t>Дренаж балконов</w:t>
                  </w:r>
                </w:p>
              </w:tc>
              <w:tc>
                <w:tcPr>
                  <w:tcW w:w="1014" w:type="dxa"/>
                  <w:tcBorders>
                    <w:top w:val="nil"/>
                    <w:left w:val="nil"/>
                    <w:bottom w:val="single" w:sz="8" w:space="0" w:color="auto"/>
                    <w:right w:val="nil"/>
                  </w:tcBorders>
                  <w:shd w:val="clear" w:color="auto" w:fill="D0CECE" w:themeFill="background2" w:themeFillShade="E6"/>
                  <w:noWrap/>
                  <w:vAlign w:val="center"/>
                  <w:hideMark/>
                </w:tcPr>
                <w:p w14:paraId="66502961" w14:textId="77777777" w:rsidR="00DD346D" w:rsidRDefault="00DD346D" w:rsidP="00DD346D">
                  <w:pPr>
                    <w:jc w:val="center"/>
                    <w:rPr>
                      <w:b/>
                      <w:bCs/>
                      <w:color w:val="0070C0"/>
                    </w:rPr>
                  </w:pPr>
                  <w:r>
                    <w:rPr>
                      <w:b/>
                      <w:bCs/>
                      <w:color w:val="0070C0"/>
                    </w:rPr>
                    <w:t> </w:t>
                  </w:r>
                </w:p>
              </w:tc>
              <w:tc>
                <w:tcPr>
                  <w:tcW w:w="1199" w:type="dxa"/>
                  <w:tcBorders>
                    <w:top w:val="nil"/>
                    <w:left w:val="single" w:sz="4" w:space="0" w:color="auto"/>
                    <w:bottom w:val="single" w:sz="4" w:space="0" w:color="auto"/>
                    <w:right w:val="single" w:sz="4" w:space="0" w:color="auto"/>
                  </w:tcBorders>
                  <w:shd w:val="clear" w:color="auto" w:fill="D0CECE" w:themeFill="background2" w:themeFillShade="E6"/>
                  <w:noWrap/>
                  <w:vAlign w:val="bottom"/>
                  <w:hideMark/>
                </w:tcPr>
                <w:p w14:paraId="2C504C0D" w14:textId="77777777" w:rsidR="00DD346D" w:rsidRDefault="00DD346D" w:rsidP="00DD346D">
                  <w:pPr>
                    <w:jc w:val="center"/>
                    <w:rPr>
                      <w:rFonts w:ascii="Arial CYR" w:hAnsi="Arial CYR" w:cs="Arial CYR"/>
                      <w:sz w:val="20"/>
                      <w:szCs w:val="20"/>
                    </w:rPr>
                  </w:pPr>
                  <w:r>
                    <w:rPr>
                      <w:rFonts w:ascii="Arial CYR" w:hAnsi="Arial CYR" w:cs="Arial CYR"/>
                      <w:sz w:val="20"/>
                      <w:szCs w:val="20"/>
                    </w:rPr>
                    <w:t> </w:t>
                  </w:r>
                </w:p>
              </w:tc>
              <w:tc>
                <w:tcPr>
                  <w:tcW w:w="236" w:type="dxa"/>
                  <w:vAlign w:val="center"/>
                  <w:hideMark/>
                </w:tcPr>
                <w:p w14:paraId="1F825216" w14:textId="77777777" w:rsidR="00DD346D" w:rsidRDefault="00DD346D" w:rsidP="00DD346D">
                  <w:pPr>
                    <w:rPr>
                      <w:sz w:val="20"/>
                      <w:szCs w:val="20"/>
                    </w:rPr>
                  </w:pPr>
                </w:p>
              </w:tc>
            </w:tr>
            <w:tr w:rsidR="00DD346D" w14:paraId="0F888C4A"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7356DEBC" w14:textId="77777777" w:rsidR="00DD346D" w:rsidRDefault="00DD346D" w:rsidP="00DD346D">
                  <w:pPr>
                    <w:jc w:val="center"/>
                  </w:pPr>
                  <w:r>
                    <w:t>1</w:t>
                  </w:r>
                </w:p>
              </w:tc>
              <w:tc>
                <w:tcPr>
                  <w:tcW w:w="6744" w:type="dxa"/>
                  <w:tcBorders>
                    <w:top w:val="nil"/>
                    <w:left w:val="nil"/>
                    <w:bottom w:val="single" w:sz="4" w:space="0" w:color="auto"/>
                    <w:right w:val="single" w:sz="4" w:space="0" w:color="auto"/>
                  </w:tcBorders>
                  <w:noWrap/>
                  <w:vAlign w:val="bottom"/>
                  <w:hideMark/>
                </w:tcPr>
                <w:p w14:paraId="66ABC995" w14:textId="7FB0479A" w:rsidR="00DD346D" w:rsidRDefault="00DD346D" w:rsidP="00DD346D">
                  <w:pPr>
                    <w:rPr>
                      <w:b/>
                      <w:bCs/>
                    </w:rPr>
                  </w:pPr>
                  <w:r>
                    <w:rPr>
                      <w:b/>
                      <w:bCs/>
                    </w:rPr>
                    <w:t>Монтаж</w:t>
                  </w:r>
                  <w:r w:rsidR="00CB715F">
                    <w:rPr>
                      <w:b/>
                      <w:bCs/>
                    </w:rPr>
                    <w:t xml:space="preserve"> дренажного лотка, 3 м</w:t>
                  </w:r>
                </w:p>
              </w:tc>
              <w:tc>
                <w:tcPr>
                  <w:tcW w:w="1014" w:type="dxa"/>
                  <w:tcBorders>
                    <w:top w:val="nil"/>
                    <w:left w:val="nil"/>
                    <w:bottom w:val="single" w:sz="4" w:space="0" w:color="auto"/>
                    <w:right w:val="nil"/>
                  </w:tcBorders>
                  <w:noWrap/>
                  <w:vAlign w:val="bottom"/>
                  <w:hideMark/>
                </w:tcPr>
                <w:p w14:paraId="6761398F" w14:textId="77777777" w:rsidR="00DD346D" w:rsidRDefault="00DD346D" w:rsidP="00DD346D">
                  <w:pPr>
                    <w:jc w:val="center"/>
                  </w:pPr>
                  <w:proofErr w:type="spellStart"/>
                  <w:r>
                    <w:t>компл</w:t>
                  </w:r>
                  <w:proofErr w:type="spellEnd"/>
                </w:p>
              </w:tc>
              <w:tc>
                <w:tcPr>
                  <w:tcW w:w="1199" w:type="dxa"/>
                  <w:tcBorders>
                    <w:top w:val="nil"/>
                    <w:left w:val="single" w:sz="4" w:space="0" w:color="auto"/>
                    <w:bottom w:val="single" w:sz="4" w:space="0" w:color="auto"/>
                    <w:right w:val="single" w:sz="4" w:space="0" w:color="auto"/>
                  </w:tcBorders>
                  <w:noWrap/>
                  <w:vAlign w:val="bottom"/>
                  <w:hideMark/>
                </w:tcPr>
                <w:p w14:paraId="17EA1A63" w14:textId="326E35BE" w:rsidR="00DD346D" w:rsidRDefault="00DD346D" w:rsidP="00DD346D">
                  <w:pPr>
                    <w:jc w:val="center"/>
                    <w:rPr>
                      <w:rFonts w:ascii="Arial CYR" w:hAnsi="Arial CYR" w:cs="Arial CYR"/>
                      <w:sz w:val="20"/>
                      <w:szCs w:val="20"/>
                    </w:rPr>
                  </w:pPr>
                  <w:r>
                    <w:rPr>
                      <w:rFonts w:ascii="Arial CYR" w:hAnsi="Arial CYR" w:cs="Arial CYR"/>
                      <w:sz w:val="20"/>
                      <w:szCs w:val="20"/>
                    </w:rPr>
                    <w:t>4</w:t>
                  </w:r>
                  <w:r w:rsidR="00CB715F">
                    <w:rPr>
                      <w:rFonts w:ascii="Arial CYR" w:hAnsi="Arial CYR" w:cs="Arial CYR"/>
                      <w:sz w:val="20"/>
                      <w:szCs w:val="20"/>
                    </w:rPr>
                    <w:t>8</w:t>
                  </w:r>
                  <w:r>
                    <w:rPr>
                      <w:rFonts w:ascii="Arial CYR" w:hAnsi="Arial CYR" w:cs="Arial CYR"/>
                      <w:sz w:val="20"/>
                      <w:szCs w:val="20"/>
                    </w:rPr>
                    <w:t>,00</w:t>
                  </w:r>
                </w:p>
              </w:tc>
              <w:tc>
                <w:tcPr>
                  <w:tcW w:w="236" w:type="dxa"/>
                  <w:vAlign w:val="center"/>
                  <w:hideMark/>
                </w:tcPr>
                <w:p w14:paraId="0B030FF9" w14:textId="77777777" w:rsidR="00DD346D" w:rsidRDefault="00DD346D" w:rsidP="00DD346D">
                  <w:pPr>
                    <w:rPr>
                      <w:sz w:val="20"/>
                      <w:szCs w:val="20"/>
                    </w:rPr>
                  </w:pPr>
                </w:p>
              </w:tc>
            </w:tr>
            <w:tr w:rsidR="00800862" w14:paraId="4C4471A7" w14:textId="77777777" w:rsidTr="00CB715F">
              <w:trPr>
                <w:trHeight w:val="315"/>
              </w:trPr>
              <w:tc>
                <w:tcPr>
                  <w:tcW w:w="551" w:type="dxa"/>
                  <w:tcBorders>
                    <w:top w:val="single" w:sz="8" w:space="0" w:color="auto"/>
                    <w:left w:val="single" w:sz="8" w:space="0" w:color="auto"/>
                    <w:bottom w:val="single" w:sz="8" w:space="0" w:color="auto"/>
                    <w:right w:val="nil"/>
                  </w:tcBorders>
                  <w:shd w:val="clear" w:color="auto" w:fill="D0CECE" w:themeFill="background2" w:themeFillShade="E6"/>
                  <w:noWrap/>
                  <w:vAlign w:val="bottom"/>
                  <w:hideMark/>
                </w:tcPr>
                <w:p w14:paraId="1A7C14BB" w14:textId="77777777" w:rsidR="00DD346D" w:rsidRDefault="00DD346D" w:rsidP="00DD346D">
                  <w:pPr>
                    <w:jc w:val="center"/>
                    <w:rPr>
                      <w:color w:val="0070C0"/>
                    </w:rPr>
                  </w:pPr>
                  <w:r>
                    <w:rPr>
                      <w:color w:val="0070C0"/>
                    </w:rPr>
                    <w:t> </w:t>
                  </w:r>
                </w:p>
              </w:tc>
              <w:tc>
                <w:tcPr>
                  <w:tcW w:w="6744" w:type="dxa"/>
                  <w:tcBorders>
                    <w:top w:val="single" w:sz="8" w:space="0" w:color="auto"/>
                    <w:left w:val="nil"/>
                    <w:bottom w:val="single" w:sz="8" w:space="0" w:color="auto"/>
                    <w:right w:val="nil"/>
                  </w:tcBorders>
                  <w:shd w:val="clear" w:color="auto" w:fill="D0CECE" w:themeFill="background2" w:themeFillShade="E6"/>
                  <w:vAlign w:val="center"/>
                  <w:hideMark/>
                </w:tcPr>
                <w:p w14:paraId="25341504" w14:textId="77777777" w:rsidR="00DD346D" w:rsidRDefault="00DD346D" w:rsidP="00DD346D">
                  <w:pPr>
                    <w:jc w:val="center"/>
                    <w:rPr>
                      <w:b/>
                      <w:bCs/>
                    </w:rPr>
                  </w:pPr>
                  <w:proofErr w:type="spellStart"/>
                  <w:r>
                    <w:rPr>
                      <w:b/>
                      <w:bCs/>
                    </w:rPr>
                    <w:t>Санфаянс</w:t>
                  </w:r>
                  <w:proofErr w:type="spellEnd"/>
                  <w:r>
                    <w:rPr>
                      <w:b/>
                      <w:bCs/>
                    </w:rPr>
                    <w:t>, фурнитура</w:t>
                  </w:r>
                </w:p>
              </w:tc>
              <w:tc>
                <w:tcPr>
                  <w:tcW w:w="1014" w:type="dxa"/>
                  <w:tcBorders>
                    <w:top w:val="single" w:sz="8" w:space="0" w:color="auto"/>
                    <w:left w:val="nil"/>
                    <w:bottom w:val="single" w:sz="8" w:space="0" w:color="auto"/>
                    <w:right w:val="nil"/>
                  </w:tcBorders>
                  <w:shd w:val="clear" w:color="auto" w:fill="D0CECE" w:themeFill="background2" w:themeFillShade="E6"/>
                  <w:noWrap/>
                  <w:vAlign w:val="center"/>
                  <w:hideMark/>
                </w:tcPr>
                <w:p w14:paraId="5A16EE14" w14:textId="77777777" w:rsidR="00DD346D" w:rsidRDefault="00DD346D" w:rsidP="00DD346D">
                  <w:pPr>
                    <w:jc w:val="center"/>
                    <w:rPr>
                      <w:b/>
                      <w:bCs/>
                      <w:color w:val="0070C0"/>
                    </w:rPr>
                  </w:pPr>
                  <w:r>
                    <w:rPr>
                      <w:b/>
                      <w:bCs/>
                      <w:color w:val="0070C0"/>
                    </w:rPr>
                    <w:t> </w:t>
                  </w:r>
                </w:p>
              </w:tc>
              <w:tc>
                <w:tcPr>
                  <w:tcW w:w="1199" w:type="dxa"/>
                  <w:tcBorders>
                    <w:top w:val="nil"/>
                    <w:left w:val="single" w:sz="4" w:space="0" w:color="auto"/>
                    <w:bottom w:val="single" w:sz="4" w:space="0" w:color="auto"/>
                    <w:right w:val="single" w:sz="4" w:space="0" w:color="auto"/>
                  </w:tcBorders>
                  <w:shd w:val="clear" w:color="auto" w:fill="D0CECE" w:themeFill="background2" w:themeFillShade="E6"/>
                  <w:noWrap/>
                  <w:vAlign w:val="bottom"/>
                  <w:hideMark/>
                </w:tcPr>
                <w:p w14:paraId="3CB854E0" w14:textId="77777777" w:rsidR="00DD346D" w:rsidRDefault="00DD346D" w:rsidP="00DD346D">
                  <w:pPr>
                    <w:jc w:val="center"/>
                    <w:rPr>
                      <w:rFonts w:ascii="Arial CYR" w:hAnsi="Arial CYR" w:cs="Arial CYR"/>
                      <w:sz w:val="20"/>
                      <w:szCs w:val="20"/>
                    </w:rPr>
                  </w:pPr>
                  <w:r>
                    <w:rPr>
                      <w:rFonts w:ascii="Arial CYR" w:hAnsi="Arial CYR" w:cs="Arial CYR"/>
                      <w:sz w:val="20"/>
                      <w:szCs w:val="20"/>
                    </w:rPr>
                    <w:t> </w:t>
                  </w:r>
                </w:p>
              </w:tc>
              <w:tc>
                <w:tcPr>
                  <w:tcW w:w="236" w:type="dxa"/>
                  <w:vAlign w:val="center"/>
                  <w:hideMark/>
                </w:tcPr>
                <w:p w14:paraId="069CE687" w14:textId="77777777" w:rsidR="00DD346D" w:rsidRDefault="00DD346D" w:rsidP="00DD346D">
                  <w:pPr>
                    <w:rPr>
                      <w:sz w:val="20"/>
                      <w:szCs w:val="20"/>
                    </w:rPr>
                  </w:pPr>
                </w:p>
              </w:tc>
            </w:tr>
            <w:tr w:rsidR="00DD346D" w14:paraId="3A076AEA"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78C8FEBD" w14:textId="77777777" w:rsidR="00DD346D" w:rsidRDefault="00DD346D" w:rsidP="00DD346D">
                  <w:pPr>
                    <w:jc w:val="center"/>
                  </w:pPr>
                  <w:r>
                    <w:t>1</w:t>
                  </w:r>
                </w:p>
              </w:tc>
              <w:tc>
                <w:tcPr>
                  <w:tcW w:w="6744" w:type="dxa"/>
                  <w:tcBorders>
                    <w:top w:val="nil"/>
                    <w:left w:val="nil"/>
                    <w:bottom w:val="single" w:sz="4" w:space="0" w:color="auto"/>
                    <w:right w:val="single" w:sz="4" w:space="0" w:color="auto"/>
                  </w:tcBorders>
                  <w:noWrap/>
                  <w:vAlign w:val="bottom"/>
                  <w:hideMark/>
                </w:tcPr>
                <w:p w14:paraId="51E18827" w14:textId="77777777" w:rsidR="00DD346D" w:rsidRDefault="00DD346D" w:rsidP="00DD346D">
                  <w:pPr>
                    <w:rPr>
                      <w:b/>
                      <w:bCs/>
                    </w:rPr>
                  </w:pPr>
                  <w:r>
                    <w:rPr>
                      <w:b/>
                      <w:bCs/>
                    </w:rPr>
                    <w:t>Монтаж унитаза навесного</w:t>
                  </w:r>
                </w:p>
              </w:tc>
              <w:tc>
                <w:tcPr>
                  <w:tcW w:w="1014" w:type="dxa"/>
                  <w:tcBorders>
                    <w:top w:val="nil"/>
                    <w:left w:val="nil"/>
                    <w:bottom w:val="single" w:sz="4" w:space="0" w:color="auto"/>
                    <w:right w:val="nil"/>
                  </w:tcBorders>
                  <w:noWrap/>
                  <w:vAlign w:val="bottom"/>
                  <w:hideMark/>
                </w:tcPr>
                <w:p w14:paraId="543124CC" w14:textId="77777777" w:rsidR="00DD346D" w:rsidRDefault="00DD346D" w:rsidP="00DD346D">
                  <w:pPr>
                    <w:jc w:val="center"/>
                  </w:pPr>
                  <w:proofErr w:type="spellStart"/>
                  <w:r>
                    <w:t>шт</w:t>
                  </w:r>
                  <w:proofErr w:type="spellEnd"/>
                </w:p>
              </w:tc>
              <w:tc>
                <w:tcPr>
                  <w:tcW w:w="1199" w:type="dxa"/>
                  <w:tcBorders>
                    <w:top w:val="nil"/>
                    <w:left w:val="single" w:sz="4" w:space="0" w:color="auto"/>
                    <w:bottom w:val="single" w:sz="4" w:space="0" w:color="auto"/>
                    <w:right w:val="single" w:sz="4" w:space="0" w:color="auto"/>
                  </w:tcBorders>
                  <w:noWrap/>
                  <w:vAlign w:val="bottom"/>
                  <w:hideMark/>
                </w:tcPr>
                <w:p w14:paraId="7C5D7DC6" w14:textId="77777777" w:rsidR="00DD346D" w:rsidRDefault="00DD346D" w:rsidP="00DD346D">
                  <w:pPr>
                    <w:jc w:val="center"/>
                    <w:rPr>
                      <w:rFonts w:ascii="Arial CYR" w:hAnsi="Arial CYR" w:cs="Arial CYR"/>
                      <w:sz w:val="20"/>
                      <w:szCs w:val="20"/>
                    </w:rPr>
                  </w:pPr>
                  <w:r>
                    <w:rPr>
                      <w:rFonts w:ascii="Arial CYR" w:hAnsi="Arial CYR" w:cs="Arial CYR"/>
                      <w:sz w:val="20"/>
                      <w:szCs w:val="20"/>
                    </w:rPr>
                    <w:t>48,00</w:t>
                  </w:r>
                </w:p>
              </w:tc>
              <w:tc>
                <w:tcPr>
                  <w:tcW w:w="236" w:type="dxa"/>
                  <w:vAlign w:val="center"/>
                  <w:hideMark/>
                </w:tcPr>
                <w:p w14:paraId="29AF02B4" w14:textId="77777777" w:rsidR="00DD346D" w:rsidRDefault="00DD346D" w:rsidP="00DD346D">
                  <w:pPr>
                    <w:rPr>
                      <w:sz w:val="20"/>
                      <w:szCs w:val="20"/>
                    </w:rPr>
                  </w:pPr>
                </w:p>
              </w:tc>
            </w:tr>
            <w:tr w:rsidR="00DD346D" w14:paraId="29D6FC45" w14:textId="77777777" w:rsidTr="00CB715F">
              <w:trPr>
                <w:trHeight w:val="315"/>
              </w:trPr>
              <w:tc>
                <w:tcPr>
                  <w:tcW w:w="551" w:type="dxa"/>
                  <w:tcBorders>
                    <w:top w:val="nil"/>
                    <w:left w:val="single" w:sz="8" w:space="0" w:color="auto"/>
                    <w:bottom w:val="single" w:sz="4" w:space="0" w:color="auto"/>
                    <w:right w:val="single" w:sz="4" w:space="0" w:color="auto"/>
                  </w:tcBorders>
                  <w:noWrap/>
                  <w:vAlign w:val="bottom"/>
                  <w:hideMark/>
                </w:tcPr>
                <w:p w14:paraId="499D5D56" w14:textId="77777777" w:rsidR="00DD346D" w:rsidRDefault="00DD346D" w:rsidP="00DD346D">
                  <w:pPr>
                    <w:jc w:val="center"/>
                  </w:pPr>
                  <w:r>
                    <w:t>2</w:t>
                  </w:r>
                </w:p>
              </w:tc>
              <w:tc>
                <w:tcPr>
                  <w:tcW w:w="6744" w:type="dxa"/>
                  <w:tcBorders>
                    <w:top w:val="nil"/>
                    <w:left w:val="nil"/>
                    <w:bottom w:val="single" w:sz="4" w:space="0" w:color="auto"/>
                    <w:right w:val="single" w:sz="4" w:space="0" w:color="auto"/>
                  </w:tcBorders>
                  <w:noWrap/>
                  <w:vAlign w:val="bottom"/>
                  <w:hideMark/>
                </w:tcPr>
                <w:p w14:paraId="35128D46" w14:textId="77777777" w:rsidR="00DD346D" w:rsidRDefault="00DD346D" w:rsidP="00DD346D">
                  <w:pPr>
                    <w:rPr>
                      <w:b/>
                      <w:bCs/>
                    </w:rPr>
                  </w:pPr>
                  <w:r>
                    <w:rPr>
                      <w:b/>
                      <w:bCs/>
                    </w:rPr>
                    <w:t>Монтаж навесной раковины</w:t>
                  </w:r>
                </w:p>
              </w:tc>
              <w:tc>
                <w:tcPr>
                  <w:tcW w:w="1014" w:type="dxa"/>
                  <w:tcBorders>
                    <w:top w:val="nil"/>
                    <w:left w:val="nil"/>
                    <w:bottom w:val="single" w:sz="4" w:space="0" w:color="auto"/>
                    <w:right w:val="nil"/>
                  </w:tcBorders>
                  <w:noWrap/>
                  <w:vAlign w:val="bottom"/>
                  <w:hideMark/>
                </w:tcPr>
                <w:p w14:paraId="23C298E3" w14:textId="77777777" w:rsidR="00DD346D" w:rsidRDefault="00DD346D" w:rsidP="00DD346D">
                  <w:pPr>
                    <w:jc w:val="center"/>
                  </w:pPr>
                  <w:proofErr w:type="spellStart"/>
                  <w:r>
                    <w:t>шт</w:t>
                  </w:r>
                  <w:proofErr w:type="spellEnd"/>
                </w:p>
              </w:tc>
              <w:tc>
                <w:tcPr>
                  <w:tcW w:w="1199" w:type="dxa"/>
                  <w:tcBorders>
                    <w:top w:val="nil"/>
                    <w:left w:val="single" w:sz="4" w:space="0" w:color="auto"/>
                    <w:bottom w:val="single" w:sz="4" w:space="0" w:color="auto"/>
                    <w:right w:val="single" w:sz="4" w:space="0" w:color="auto"/>
                  </w:tcBorders>
                  <w:noWrap/>
                  <w:vAlign w:val="bottom"/>
                  <w:hideMark/>
                </w:tcPr>
                <w:p w14:paraId="7B7009DD" w14:textId="77777777" w:rsidR="00DD346D" w:rsidRDefault="00DD346D" w:rsidP="00DD346D">
                  <w:pPr>
                    <w:jc w:val="center"/>
                    <w:rPr>
                      <w:rFonts w:ascii="Arial CYR" w:hAnsi="Arial CYR" w:cs="Arial CYR"/>
                      <w:sz w:val="20"/>
                      <w:szCs w:val="20"/>
                    </w:rPr>
                  </w:pPr>
                  <w:r>
                    <w:rPr>
                      <w:rFonts w:ascii="Arial CYR" w:hAnsi="Arial CYR" w:cs="Arial CYR"/>
                      <w:sz w:val="20"/>
                      <w:szCs w:val="20"/>
                    </w:rPr>
                    <w:t>48,00</w:t>
                  </w:r>
                </w:p>
              </w:tc>
              <w:tc>
                <w:tcPr>
                  <w:tcW w:w="236" w:type="dxa"/>
                  <w:vAlign w:val="center"/>
                  <w:hideMark/>
                </w:tcPr>
                <w:p w14:paraId="1437557B" w14:textId="77777777" w:rsidR="00DD346D" w:rsidRDefault="00DD346D" w:rsidP="00DD346D">
                  <w:pPr>
                    <w:rPr>
                      <w:sz w:val="20"/>
                      <w:szCs w:val="20"/>
                    </w:rPr>
                  </w:pPr>
                </w:p>
              </w:tc>
            </w:tr>
            <w:tr w:rsidR="00DD346D" w14:paraId="093E78EA" w14:textId="77777777" w:rsidTr="00CB715F">
              <w:trPr>
                <w:trHeight w:val="308"/>
              </w:trPr>
              <w:tc>
                <w:tcPr>
                  <w:tcW w:w="551" w:type="dxa"/>
                  <w:tcBorders>
                    <w:top w:val="single" w:sz="8" w:space="0" w:color="auto"/>
                    <w:left w:val="single" w:sz="8" w:space="0" w:color="auto"/>
                    <w:bottom w:val="single" w:sz="4" w:space="0" w:color="auto"/>
                    <w:right w:val="single" w:sz="4" w:space="0" w:color="auto"/>
                  </w:tcBorders>
                  <w:noWrap/>
                  <w:vAlign w:val="bottom"/>
                  <w:hideMark/>
                </w:tcPr>
                <w:p w14:paraId="37989977" w14:textId="77777777" w:rsidR="00DD346D" w:rsidRDefault="00DD346D" w:rsidP="00DD346D">
                  <w:pPr>
                    <w:jc w:val="center"/>
                  </w:pPr>
                  <w:r>
                    <w:t>3</w:t>
                  </w:r>
                </w:p>
              </w:tc>
              <w:tc>
                <w:tcPr>
                  <w:tcW w:w="6744" w:type="dxa"/>
                  <w:tcBorders>
                    <w:top w:val="nil"/>
                    <w:left w:val="nil"/>
                    <w:bottom w:val="single" w:sz="4" w:space="0" w:color="auto"/>
                    <w:right w:val="single" w:sz="4" w:space="0" w:color="auto"/>
                  </w:tcBorders>
                  <w:noWrap/>
                  <w:vAlign w:val="bottom"/>
                  <w:hideMark/>
                </w:tcPr>
                <w:p w14:paraId="74443F1F" w14:textId="77777777" w:rsidR="00DD346D" w:rsidRDefault="00DD346D" w:rsidP="00DD346D">
                  <w:pPr>
                    <w:rPr>
                      <w:b/>
                      <w:bCs/>
                    </w:rPr>
                  </w:pPr>
                  <w:proofErr w:type="gramStart"/>
                  <w:r>
                    <w:rPr>
                      <w:b/>
                      <w:bCs/>
                    </w:rPr>
                    <w:t>Установка  тропического</w:t>
                  </w:r>
                  <w:proofErr w:type="gramEnd"/>
                  <w:r>
                    <w:rPr>
                      <w:b/>
                      <w:bCs/>
                    </w:rPr>
                    <w:t xml:space="preserve"> душа </w:t>
                  </w:r>
                </w:p>
              </w:tc>
              <w:tc>
                <w:tcPr>
                  <w:tcW w:w="1014" w:type="dxa"/>
                  <w:tcBorders>
                    <w:top w:val="nil"/>
                    <w:left w:val="nil"/>
                    <w:bottom w:val="single" w:sz="4" w:space="0" w:color="auto"/>
                    <w:right w:val="nil"/>
                  </w:tcBorders>
                  <w:noWrap/>
                  <w:vAlign w:val="bottom"/>
                  <w:hideMark/>
                </w:tcPr>
                <w:p w14:paraId="793680BE" w14:textId="77777777" w:rsidR="00DD346D" w:rsidRDefault="00DD346D" w:rsidP="00DD346D">
                  <w:pPr>
                    <w:jc w:val="center"/>
                  </w:pPr>
                  <w:proofErr w:type="spellStart"/>
                  <w:r>
                    <w:t>шт</w:t>
                  </w:r>
                  <w:proofErr w:type="spellEnd"/>
                </w:p>
              </w:tc>
              <w:tc>
                <w:tcPr>
                  <w:tcW w:w="1199" w:type="dxa"/>
                  <w:tcBorders>
                    <w:top w:val="nil"/>
                    <w:left w:val="single" w:sz="4" w:space="0" w:color="auto"/>
                    <w:bottom w:val="single" w:sz="4" w:space="0" w:color="auto"/>
                    <w:right w:val="single" w:sz="4" w:space="0" w:color="auto"/>
                  </w:tcBorders>
                  <w:noWrap/>
                  <w:vAlign w:val="bottom"/>
                  <w:hideMark/>
                </w:tcPr>
                <w:p w14:paraId="3AF5FC39" w14:textId="77777777" w:rsidR="00DD346D" w:rsidRDefault="00DD346D" w:rsidP="00DD346D">
                  <w:pPr>
                    <w:jc w:val="center"/>
                    <w:rPr>
                      <w:rFonts w:ascii="Arial CYR" w:hAnsi="Arial CYR" w:cs="Arial CYR"/>
                      <w:sz w:val="20"/>
                      <w:szCs w:val="20"/>
                    </w:rPr>
                  </w:pPr>
                  <w:r>
                    <w:rPr>
                      <w:rFonts w:ascii="Arial CYR" w:hAnsi="Arial CYR" w:cs="Arial CYR"/>
                      <w:sz w:val="20"/>
                      <w:szCs w:val="20"/>
                    </w:rPr>
                    <w:t>48,00</w:t>
                  </w:r>
                </w:p>
              </w:tc>
              <w:tc>
                <w:tcPr>
                  <w:tcW w:w="236" w:type="dxa"/>
                  <w:vAlign w:val="center"/>
                  <w:hideMark/>
                </w:tcPr>
                <w:p w14:paraId="09D9F2A6" w14:textId="77777777" w:rsidR="00DD346D" w:rsidRDefault="00DD346D" w:rsidP="00DD346D">
                  <w:pPr>
                    <w:rPr>
                      <w:sz w:val="20"/>
                      <w:szCs w:val="20"/>
                    </w:rPr>
                  </w:pPr>
                </w:p>
              </w:tc>
            </w:tr>
            <w:tr w:rsidR="00DD346D" w14:paraId="400970C7" w14:textId="77777777" w:rsidTr="00CB715F">
              <w:trPr>
                <w:trHeight w:val="315"/>
              </w:trPr>
              <w:tc>
                <w:tcPr>
                  <w:tcW w:w="551" w:type="dxa"/>
                  <w:tcBorders>
                    <w:top w:val="nil"/>
                    <w:left w:val="single" w:sz="8" w:space="0" w:color="auto"/>
                    <w:bottom w:val="single" w:sz="4" w:space="0" w:color="auto"/>
                    <w:right w:val="single" w:sz="4" w:space="0" w:color="auto"/>
                  </w:tcBorders>
                  <w:noWrap/>
                  <w:vAlign w:val="bottom"/>
                  <w:hideMark/>
                </w:tcPr>
                <w:p w14:paraId="3CB15BBC" w14:textId="77777777" w:rsidR="00DD346D" w:rsidRDefault="00DD346D" w:rsidP="00DD346D">
                  <w:pPr>
                    <w:jc w:val="center"/>
                  </w:pPr>
                  <w:r>
                    <w:t>4</w:t>
                  </w:r>
                </w:p>
              </w:tc>
              <w:tc>
                <w:tcPr>
                  <w:tcW w:w="6744" w:type="dxa"/>
                  <w:tcBorders>
                    <w:top w:val="nil"/>
                    <w:left w:val="nil"/>
                    <w:bottom w:val="single" w:sz="4" w:space="0" w:color="auto"/>
                    <w:right w:val="single" w:sz="4" w:space="0" w:color="auto"/>
                  </w:tcBorders>
                  <w:noWrap/>
                  <w:vAlign w:val="bottom"/>
                  <w:hideMark/>
                </w:tcPr>
                <w:p w14:paraId="7B191402" w14:textId="77777777" w:rsidR="00DD346D" w:rsidRDefault="00DD346D" w:rsidP="00DD346D">
                  <w:pPr>
                    <w:rPr>
                      <w:b/>
                      <w:bCs/>
                    </w:rPr>
                  </w:pPr>
                  <w:r>
                    <w:rPr>
                      <w:b/>
                      <w:bCs/>
                    </w:rPr>
                    <w:t>Монтаж смесителя для раковины/мойки/</w:t>
                  </w:r>
                  <w:proofErr w:type="spellStart"/>
                  <w:r>
                    <w:rPr>
                      <w:b/>
                      <w:bCs/>
                    </w:rPr>
                    <w:t>бидэ</w:t>
                  </w:r>
                  <w:proofErr w:type="spellEnd"/>
                </w:p>
              </w:tc>
              <w:tc>
                <w:tcPr>
                  <w:tcW w:w="1014" w:type="dxa"/>
                  <w:tcBorders>
                    <w:top w:val="nil"/>
                    <w:left w:val="nil"/>
                    <w:bottom w:val="single" w:sz="4" w:space="0" w:color="auto"/>
                    <w:right w:val="nil"/>
                  </w:tcBorders>
                  <w:noWrap/>
                  <w:vAlign w:val="bottom"/>
                  <w:hideMark/>
                </w:tcPr>
                <w:p w14:paraId="0C219354" w14:textId="77777777" w:rsidR="00DD346D" w:rsidRDefault="00DD346D" w:rsidP="00DD346D">
                  <w:pPr>
                    <w:jc w:val="center"/>
                  </w:pPr>
                  <w:proofErr w:type="spellStart"/>
                  <w:r>
                    <w:t>шт</w:t>
                  </w:r>
                  <w:proofErr w:type="spellEnd"/>
                </w:p>
              </w:tc>
              <w:tc>
                <w:tcPr>
                  <w:tcW w:w="1199" w:type="dxa"/>
                  <w:tcBorders>
                    <w:top w:val="nil"/>
                    <w:left w:val="single" w:sz="4" w:space="0" w:color="auto"/>
                    <w:bottom w:val="single" w:sz="4" w:space="0" w:color="auto"/>
                    <w:right w:val="single" w:sz="4" w:space="0" w:color="auto"/>
                  </w:tcBorders>
                  <w:noWrap/>
                  <w:vAlign w:val="bottom"/>
                  <w:hideMark/>
                </w:tcPr>
                <w:p w14:paraId="7F1DC811" w14:textId="77777777" w:rsidR="00DD346D" w:rsidRDefault="00DD346D" w:rsidP="00DD346D">
                  <w:pPr>
                    <w:jc w:val="center"/>
                    <w:rPr>
                      <w:rFonts w:ascii="Arial CYR" w:hAnsi="Arial CYR" w:cs="Arial CYR"/>
                      <w:sz w:val="20"/>
                      <w:szCs w:val="20"/>
                    </w:rPr>
                  </w:pPr>
                  <w:r>
                    <w:rPr>
                      <w:rFonts w:ascii="Arial CYR" w:hAnsi="Arial CYR" w:cs="Arial CYR"/>
                      <w:sz w:val="20"/>
                      <w:szCs w:val="20"/>
                    </w:rPr>
                    <w:t>48,00</w:t>
                  </w:r>
                </w:p>
              </w:tc>
              <w:tc>
                <w:tcPr>
                  <w:tcW w:w="236" w:type="dxa"/>
                  <w:vAlign w:val="center"/>
                  <w:hideMark/>
                </w:tcPr>
                <w:p w14:paraId="34912A1D" w14:textId="77777777" w:rsidR="00DD346D" w:rsidRDefault="00DD346D" w:rsidP="00DD346D">
                  <w:pPr>
                    <w:rPr>
                      <w:sz w:val="20"/>
                      <w:szCs w:val="20"/>
                    </w:rPr>
                  </w:pPr>
                </w:p>
              </w:tc>
            </w:tr>
            <w:tr w:rsidR="00DD346D" w14:paraId="7D495E34" w14:textId="77777777" w:rsidTr="00CB715F">
              <w:trPr>
                <w:trHeight w:val="308"/>
              </w:trPr>
              <w:tc>
                <w:tcPr>
                  <w:tcW w:w="551" w:type="dxa"/>
                  <w:tcBorders>
                    <w:top w:val="single" w:sz="8" w:space="0" w:color="auto"/>
                    <w:left w:val="single" w:sz="8" w:space="0" w:color="auto"/>
                    <w:bottom w:val="single" w:sz="4" w:space="0" w:color="auto"/>
                    <w:right w:val="single" w:sz="4" w:space="0" w:color="auto"/>
                  </w:tcBorders>
                  <w:noWrap/>
                  <w:vAlign w:val="bottom"/>
                  <w:hideMark/>
                </w:tcPr>
                <w:p w14:paraId="45385EC1" w14:textId="77777777" w:rsidR="00DD346D" w:rsidRDefault="00DD346D" w:rsidP="00DD346D">
                  <w:pPr>
                    <w:jc w:val="center"/>
                  </w:pPr>
                  <w:r>
                    <w:t>5</w:t>
                  </w:r>
                </w:p>
              </w:tc>
              <w:tc>
                <w:tcPr>
                  <w:tcW w:w="6744" w:type="dxa"/>
                  <w:tcBorders>
                    <w:top w:val="nil"/>
                    <w:left w:val="nil"/>
                    <w:bottom w:val="single" w:sz="4" w:space="0" w:color="auto"/>
                    <w:right w:val="single" w:sz="4" w:space="0" w:color="auto"/>
                  </w:tcBorders>
                  <w:noWrap/>
                  <w:vAlign w:val="bottom"/>
                  <w:hideMark/>
                </w:tcPr>
                <w:p w14:paraId="1E97F180" w14:textId="77777777" w:rsidR="00DD346D" w:rsidRDefault="00DD346D" w:rsidP="00DD346D">
                  <w:pPr>
                    <w:rPr>
                      <w:b/>
                      <w:bCs/>
                    </w:rPr>
                  </w:pPr>
                  <w:r>
                    <w:rPr>
                      <w:b/>
                      <w:bCs/>
                    </w:rPr>
                    <w:t>Монтаж сифона для раковины</w:t>
                  </w:r>
                </w:p>
              </w:tc>
              <w:tc>
                <w:tcPr>
                  <w:tcW w:w="1014" w:type="dxa"/>
                  <w:tcBorders>
                    <w:top w:val="nil"/>
                    <w:left w:val="nil"/>
                    <w:bottom w:val="single" w:sz="4" w:space="0" w:color="auto"/>
                    <w:right w:val="nil"/>
                  </w:tcBorders>
                  <w:noWrap/>
                  <w:vAlign w:val="bottom"/>
                  <w:hideMark/>
                </w:tcPr>
                <w:p w14:paraId="461877BE" w14:textId="77777777" w:rsidR="00DD346D" w:rsidRDefault="00DD346D" w:rsidP="00DD346D">
                  <w:pPr>
                    <w:jc w:val="center"/>
                  </w:pPr>
                  <w:proofErr w:type="spellStart"/>
                  <w:r>
                    <w:t>шт</w:t>
                  </w:r>
                  <w:proofErr w:type="spellEnd"/>
                </w:p>
              </w:tc>
              <w:tc>
                <w:tcPr>
                  <w:tcW w:w="1199" w:type="dxa"/>
                  <w:tcBorders>
                    <w:top w:val="nil"/>
                    <w:left w:val="single" w:sz="4" w:space="0" w:color="auto"/>
                    <w:bottom w:val="single" w:sz="4" w:space="0" w:color="auto"/>
                    <w:right w:val="single" w:sz="4" w:space="0" w:color="auto"/>
                  </w:tcBorders>
                  <w:noWrap/>
                  <w:vAlign w:val="bottom"/>
                  <w:hideMark/>
                </w:tcPr>
                <w:p w14:paraId="33B68F5D" w14:textId="77777777" w:rsidR="00DD346D" w:rsidRDefault="00DD346D" w:rsidP="00DD346D">
                  <w:pPr>
                    <w:jc w:val="center"/>
                    <w:rPr>
                      <w:rFonts w:ascii="Arial CYR" w:hAnsi="Arial CYR" w:cs="Arial CYR"/>
                      <w:sz w:val="20"/>
                      <w:szCs w:val="20"/>
                    </w:rPr>
                  </w:pPr>
                  <w:r>
                    <w:rPr>
                      <w:rFonts w:ascii="Arial CYR" w:hAnsi="Arial CYR" w:cs="Arial CYR"/>
                      <w:sz w:val="20"/>
                      <w:szCs w:val="20"/>
                    </w:rPr>
                    <w:t>48,00</w:t>
                  </w:r>
                </w:p>
              </w:tc>
              <w:tc>
                <w:tcPr>
                  <w:tcW w:w="236" w:type="dxa"/>
                  <w:vAlign w:val="center"/>
                  <w:hideMark/>
                </w:tcPr>
                <w:p w14:paraId="7DA6A65E" w14:textId="77777777" w:rsidR="00DD346D" w:rsidRDefault="00DD346D" w:rsidP="00DD346D">
                  <w:pPr>
                    <w:rPr>
                      <w:sz w:val="20"/>
                      <w:szCs w:val="20"/>
                    </w:rPr>
                  </w:pPr>
                </w:p>
              </w:tc>
            </w:tr>
            <w:tr w:rsidR="00DD346D" w14:paraId="05213EE6" w14:textId="77777777" w:rsidTr="00CB715F">
              <w:trPr>
                <w:trHeight w:val="315"/>
              </w:trPr>
              <w:tc>
                <w:tcPr>
                  <w:tcW w:w="551" w:type="dxa"/>
                  <w:tcBorders>
                    <w:top w:val="nil"/>
                    <w:left w:val="single" w:sz="8" w:space="0" w:color="auto"/>
                    <w:bottom w:val="single" w:sz="4" w:space="0" w:color="auto"/>
                    <w:right w:val="single" w:sz="4" w:space="0" w:color="auto"/>
                  </w:tcBorders>
                  <w:noWrap/>
                  <w:vAlign w:val="bottom"/>
                  <w:hideMark/>
                </w:tcPr>
                <w:p w14:paraId="02AFED0D" w14:textId="77777777" w:rsidR="00DD346D" w:rsidRDefault="00DD346D" w:rsidP="00DD346D">
                  <w:pPr>
                    <w:jc w:val="center"/>
                  </w:pPr>
                  <w:r>
                    <w:t>6</w:t>
                  </w:r>
                </w:p>
              </w:tc>
              <w:tc>
                <w:tcPr>
                  <w:tcW w:w="6744" w:type="dxa"/>
                  <w:tcBorders>
                    <w:top w:val="nil"/>
                    <w:left w:val="nil"/>
                    <w:bottom w:val="single" w:sz="4" w:space="0" w:color="auto"/>
                    <w:right w:val="single" w:sz="4" w:space="0" w:color="auto"/>
                  </w:tcBorders>
                  <w:noWrap/>
                  <w:vAlign w:val="bottom"/>
                  <w:hideMark/>
                </w:tcPr>
                <w:p w14:paraId="3225BE73" w14:textId="77777777" w:rsidR="00DD346D" w:rsidRDefault="00DD346D" w:rsidP="00DD346D">
                  <w:pPr>
                    <w:rPr>
                      <w:b/>
                      <w:bCs/>
                    </w:rPr>
                  </w:pPr>
                  <w:r>
                    <w:rPr>
                      <w:b/>
                      <w:bCs/>
                    </w:rPr>
                    <w:t xml:space="preserve">Монтаж отсечного крана для </w:t>
                  </w:r>
                  <w:proofErr w:type="spellStart"/>
                  <w:r>
                    <w:rPr>
                      <w:b/>
                      <w:bCs/>
                    </w:rPr>
                    <w:t>водорозетки</w:t>
                  </w:r>
                  <w:proofErr w:type="spellEnd"/>
                </w:p>
              </w:tc>
              <w:tc>
                <w:tcPr>
                  <w:tcW w:w="1014" w:type="dxa"/>
                  <w:tcBorders>
                    <w:top w:val="nil"/>
                    <w:left w:val="nil"/>
                    <w:bottom w:val="single" w:sz="4" w:space="0" w:color="auto"/>
                    <w:right w:val="nil"/>
                  </w:tcBorders>
                  <w:noWrap/>
                  <w:vAlign w:val="bottom"/>
                  <w:hideMark/>
                </w:tcPr>
                <w:p w14:paraId="6D081A7E" w14:textId="77777777" w:rsidR="00DD346D" w:rsidRDefault="00DD346D" w:rsidP="00DD346D">
                  <w:pPr>
                    <w:jc w:val="center"/>
                  </w:pPr>
                  <w:proofErr w:type="spellStart"/>
                  <w:r>
                    <w:t>шт</w:t>
                  </w:r>
                  <w:proofErr w:type="spellEnd"/>
                </w:p>
              </w:tc>
              <w:tc>
                <w:tcPr>
                  <w:tcW w:w="1199" w:type="dxa"/>
                  <w:tcBorders>
                    <w:top w:val="nil"/>
                    <w:left w:val="single" w:sz="4" w:space="0" w:color="auto"/>
                    <w:bottom w:val="single" w:sz="4" w:space="0" w:color="auto"/>
                    <w:right w:val="single" w:sz="4" w:space="0" w:color="auto"/>
                  </w:tcBorders>
                  <w:noWrap/>
                  <w:vAlign w:val="bottom"/>
                  <w:hideMark/>
                </w:tcPr>
                <w:p w14:paraId="6AED4703" w14:textId="77777777" w:rsidR="00DD346D" w:rsidRDefault="00DD346D" w:rsidP="00DD346D">
                  <w:pPr>
                    <w:jc w:val="center"/>
                    <w:rPr>
                      <w:rFonts w:ascii="Arial CYR" w:hAnsi="Arial CYR" w:cs="Arial CYR"/>
                      <w:sz w:val="20"/>
                      <w:szCs w:val="20"/>
                    </w:rPr>
                  </w:pPr>
                  <w:r>
                    <w:rPr>
                      <w:rFonts w:ascii="Arial CYR" w:hAnsi="Arial CYR" w:cs="Arial CYR"/>
                      <w:sz w:val="20"/>
                      <w:szCs w:val="20"/>
                    </w:rPr>
                    <w:t>93,00</w:t>
                  </w:r>
                </w:p>
              </w:tc>
              <w:tc>
                <w:tcPr>
                  <w:tcW w:w="236" w:type="dxa"/>
                  <w:vAlign w:val="center"/>
                  <w:hideMark/>
                </w:tcPr>
                <w:p w14:paraId="2BCA2604" w14:textId="77777777" w:rsidR="00DD346D" w:rsidRDefault="00DD346D" w:rsidP="00DD346D">
                  <w:pPr>
                    <w:rPr>
                      <w:sz w:val="20"/>
                      <w:szCs w:val="20"/>
                    </w:rPr>
                  </w:pPr>
                </w:p>
              </w:tc>
            </w:tr>
            <w:tr w:rsidR="00DD346D" w14:paraId="7E7E53A0" w14:textId="77777777" w:rsidTr="00CB715F">
              <w:trPr>
                <w:trHeight w:val="308"/>
              </w:trPr>
              <w:tc>
                <w:tcPr>
                  <w:tcW w:w="551" w:type="dxa"/>
                  <w:tcBorders>
                    <w:top w:val="single" w:sz="8" w:space="0" w:color="auto"/>
                    <w:left w:val="single" w:sz="8" w:space="0" w:color="auto"/>
                    <w:bottom w:val="single" w:sz="4" w:space="0" w:color="auto"/>
                    <w:right w:val="single" w:sz="4" w:space="0" w:color="auto"/>
                  </w:tcBorders>
                  <w:noWrap/>
                  <w:vAlign w:val="bottom"/>
                  <w:hideMark/>
                </w:tcPr>
                <w:p w14:paraId="6776B00E" w14:textId="77777777" w:rsidR="00DD346D" w:rsidRDefault="00DD346D" w:rsidP="00DD346D">
                  <w:pPr>
                    <w:jc w:val="center"/>
                  </w:pPr>
                  <w:r>
                    <w:t>7</w:t>
                  </w:r>
                </w:p>
              </w:tc>
              <w:tc>
                <w:tcPr>
                  <w:tcW w:w="6744" w:type="dxa"/>
                  <w:tcBorders>
                    <w:top w:val="nil"/>
                    <w:left w:val="nil"/>
                    <w:bottom w:val="single" w:sz="4" w:space="0" w:color="auto"/>
                    <w:right w:val="single" w:sz="4" w:space="0" w:color="auto"/>
                  </w:tcBorders>
                  <w:noWrap/>
                  <w:vAlign w:val="bottom"/>
                  <w:hideMark/>
                </w:tcPr>
                <w:p w14:paraId="4F4CF342" w14:textId="77777777" w:rsidR="00DD346D" w:rsidRDefault="00DD346D" w:rsidP="00DD346D">
                  <w:pPr>
                    <w:rPr>
                      <w:b/>
                      <w:bCs/>
                    </w:rPr>
                  </w:pPr>
                  <w:r>
                    <w:rPr>
                      <w:b/>
                      <w:bCs/>
                    </w:rPr>
                    <w:t>Монтаж кнопки для инсталляции</w:t>
                  </w:r>
                </w:p>
              </w:tc>
              <w:tc>
                <w:tcPr>
                  <w:tcW w:w="1014" w:type="dxa"/>
                  <w:tcBorders>
                    <w:top w:val="nil"/>
                    <w:left w:val="nil"/>
                    <w:bottom w:val="single" w:sz="4" w:space="0" w:color="auto"/>
                    <w:right w:val="nil"/>
                  </w:tcBorders>
                  <w:noWrap/>
                  <w:vAlign w:val="bottom"/>
                  <w:hideMark/>
                </w:tcPr>
                <w:p w14:paraId="561D1393" w14:textId="77777777" w:rsidR="00DD346D" w:rsidRDefault="00DD346D" w:rsidP="00DD346D">
                  <w:pPr>
                    <w:jc w:val="center"/>
                  </w:pPr>
                  <w:proofErr w:type="spellStart"/>
                  <w:r>
                    <w:t>шт</w:t>
                  </w:r>
                  <w:proofErr w:type="spellEnd"/>
                </w:p>
              </w:tc>
              <w:tc>
                <w:tcPr>
                  <w:tcW w:w="1199" w:type="dxa"/>
                  <w:tcBorders>
                    <w:top w:val="nil"/>
                    <w:left w:val="single" w:sz="4" w:space="0" w:color="auto"/>
                    <w:bottom w:val="single" w:sz="4" w:space="0" w:color="auto"/>
                    <w:right w:val="single" w:sz="4" w:space="0" w:color="auto"/>
                  </w:tcBorders>
                  <w:noWrap/>
                  <w:vAlign w:val="bottom"/>
                  <w:hideMark/>
                </w:tcPr>
                <w:p w14:paraId="3484DE1F" w14:textId="77777777" w:rsidR="00DD346D" w:rsidRDefault="00DD346D" w:rsidP="00DD346D">
                  <w:pPr>
                    <w:jc w:val="center"/>
                    <w:rPr>
                      <w:rFonts w:ascii="Arial CYR" w:hAnsi="Arial CYR" w:cs="Arial CYR"/>
                      <w:sz w:val="20"/>
                      <w:szCs w:val="20"/>
                    </w:rPr>
                  </w:pPr>
                  <w:r>
                    <w:rPr>
                      <w:rFonts w:ascii="Arial CYR" w:hAnsi="Arial CYR" w:cs="Arial CYR"/>
                      <w:sz w:val="20"/>
                      <w:szCs w:val="20"/>
                    </w:rPr>
                    <w:t>48,00</w:t>
                  </w:r>
                </w:p>
              </w:tc>
              <w:tc>
                <w:tcPr>
                  <w:tcW w:w="236" w:type="dxa"/>
                  <w:vAlign w:val="center"/>
                  <w:hideMark/>
                </w:tcPr>
                <w:p w14:paraId="684A1E6E" w14:textId="77777777" w:rsidR="00DD346D" w:rsidRDefault="00DD346D" w:rsidP="00DD346D">
                  <w:pPr>
                    <w:rPr>
                      <w:sz w:val="20"/>
                      <w:szCs w:val="20"/>
                    </w:rPr>
                  </w:pPr>
                </w:p>
              </w:tc>
            </w:tr>
            <w:tr w:rsidR="00DD346D" w14:paraId="4494D409" w14:textId="77777777" w:rsidTr="00CB715F">
              <w:trPr>
                <w:trHeight w:val="315"/>
              </w:trPr>
              <w:tc>
                <w:tcPr>
                  <w:tcW w:w="551" w:type="dxa"/>
                  <w:tcBorders>
                    <w:top w:val="nil"/>
                    <w:left w:val="single" w:sz="8" w:space="0" w:color="auto"/>
                    <w:bottom w:val="single" w:sz="4" w:space="0" w:color="auto"/>
                    <w:right w:val="single" w:sz="4" w:space="0" w:color="auto"/>
                  </w:tcBorders>
                  <w:noWrap/>
                  <w:vAlign w:val="bottom"/>
                  <w:hideMark/>
                </w:tcPr>
                <w:p w14:paraId="4F5B1005" w14:textId="77777777" w:rsidR="00DD346D" w:rsidRDefault="00DD346D" w:rsidP="00DD346D">
                  <w:pPr>
                    <w:jc w:val="center"/>
                  </w:pPr>
                  <w:r>
                    <w:t>8</w:t>
                  </w:r>
                </w:p>
              </w:tc>
              <w:tc>
                <w:tcPr>
                  <w:tcW w:w="6744" w:type="dxa"/>
                  <w:tcBorders>
                    <w:top w:val="nil"/>
                    <w:left w:val="nil"/>
                    <w:bottom w:val="nil"/>
                    <w:right w:val="single" w:sz="4" w:space="0" w:color="auto"/>
                  </w:tcBorders>
                  <w:noWrap/>
                  <w:vAlign w:val="bottom"/>
                  <w:hideMark/>
                </w:tcPr>
                <w:p w14:paraId="7382630F" w14:textId="77777777" w:rsidR="00DD346D" w:rsidRDefault="00DD346D" w:rsidP="00DD346D">
                  <w:pPr>
                    <w:rPr>
                      <w:b/>
                      <w:bCs/>
                      <w:color w:val="000000"/>
                    </w:rPr>
                  </w:pPr>
                  <w:proofErr w:type="spellStart"/>
                  <w:r>
                    <w:rPr>
                      <w:b/>
                      <w:bCs/>
                      <w:color w:val="000000"/>
                    </w:rPr>
                    <w:t>Монаж</w:t>
                  </w:r>
                  <w:proofErr w:type="spellEnd"/>
                  <w:r>
                    <w:rPr>
                      <w:b/>
                      <w:bCs/>
                      <w:color w:val="000000"/>
                    </w:rPr>
                    <w:t xml:space="preserve"> зеркал (по номерам)</w:t>
                  </w:r>
                </w:p>
              </w:tc>
              <w:tc>
                <w:tcPr>
                  <w:tcW w:w="1014" w:type="dxa"/>
                  <w:noWrap/>
                  <w:vAlign w:val="bottom"/>
                  <w:hideMark/>
                </w:tcPr>
                <w:p w14:paraId="6C1F2F15" w14:textId="77777777" w:rsidR="00DD346D" w:rsidRDefault="00DD346D" w:rsidP="00DD346D">
                  <w:pPr>
                    <w:jc w:val="center"/>
                  </w:pPr>
                  <w:proofErr w:type="spellStart"/>
                  <w:r>
                    <w:t>шт</w:t>
                  </w:r>
                  <w:proofErr w:type="spellEnd"/>
                </w:p>
              </w:tc>
              <w:tc>
                <w:tcPr>
                  <w:tcW w:w="1199" w:type="dxa"/>
                  <w:tcBorders>
                    <w:top w:val="nil"/>
                    <w:left w:val="single" w:sz="4" w:space="0" w:color="auto"/>
                    <w:bottom w:val="single" w:sz="4" w:space="0" w:color="auto"/>
                    <w:right w:val="single" w:sz="4" w:space="0" w:color="auto"/>
                  </w:tcBorders>
                  <w:noWrap/>
                  <w:vAlign w:val="bottom"/>
                  <w:hideMark/>
                </w:tcPr>
                <w:p w14:paraId="035E238E" w14:textId="77777777" w:rsidR="00DD346D" w:rsidRDefault="00DD346D" w:rsidP="00DD346D">
                  <w:pPr>
                    <w:jc w:val="center"/>
                    <w:rPr>
                      <w:rFonts w:ascii="Arial CYR" w:hAnsi="Arial CYR" w:cs="Arial CYR"/>
                      <w:sz w:val="20"/>
                      <w:szCs w:val="20"/>
                    </w:rPr>
                  </w:pPr>
                  <w:r>
                    <w:rPr>
                      <w:rFonts w:ascii="Arial CYR" w:hAnsi="Arial CYR" w:cs="Arial CYR"/>
                      <w:sz w:val="20"/>
                      <w:szCs w:val="20"/>
                    </w:rPr>
                    <w:t>50,00</w:t>
                  </w:r>
                </w:p>
              </w:tc>
              <w:tc>
                <w:tcPr>
                  <w:tcW w:w="236" w:type="dxa"/>
                  <w:vAlign w:val="center"/>
                  <w:hideMark/>
                </w:tcPr>
                <w:p w14:paraId="4D86B9DB" w14:textId="77777777" w:rsidR="00DD346D" w:rsidRDefault="00DD346D" w:rsidP="00DD346D">
                  <w:pPr>
                    <w:rPr>
                      <w:sz w:val="20"/>
                      <w:szCs w:val="20"/>
                    </w:rPr>
                  </w:pPr>
                </w:p>
              </w:tc>
            </w:tr>
            <w:tr w:rsidR="00DD346D" w14:paraId="4B94629D" w14:textId="77777777" w:rsidTr="00CB715F">
              <w:trPr>
                <w:trHeight w:val="308"/>
              </w:trPr>
              <w:tc>
                <w:tcPr>
                  <w:tcW w:w="551" w:type="dxa"/>
                  <w:tcBorders>
                    <w:top w:val="single" w:sz="8" w:space="0" w:color="auto"/>
                    <w:left w:val="single" w:sz="8" w:space="0" w:color="auto"/>
                    <w:bottom w:val="single" w:sz="4" w:space="0" w:color="auto"/>
                    <w:right w:val="single" w:sz="4" w:space="0" w:color="auto"/>
                  </w:tcBorders>
                  <w:noWrap/>
                  <w:vAlign w:val="bottom"/>
                  <w:hideMark/>
                </w:tcPr>
                <w:p w14:paraId="1C973011" w14:textId="77777777" w:rsidR="00DD346D" w:rsidRDefault="00DD346D" w:rsidP="00DD346D">
                  <w:pPr>
                    <w:jc w:val="center"/>
                  </w:pPr>
                  <w:r>
                    <w:t>9</w:t>
                  </w:r>
                </w:p>
              </w:tc>
              <w:tc>
                <w:tcPr>
                  <w:tcW w:w="6744" w:type="dxa"/>
                  <w:tcBorders>
                    <w:top w:val="single" w:sz="4" w:space="0" w:color="auto"/>
                    <w:left w:val="nil"/>
                    <w:bottom w:val="nil"/>
                    <w:right w:val="single" w:sz="4" w:space="0" w:color="auto"/>
                  </w:tcBorders>
                  <w:noWrap/>
                  <w:vAlign w:val="bottom"/>
                  <w:hideMark/>
                </w:tcPr>
                <w:p w14:paraId="6F1BCAFF" w14:textId="77777777" w:rsidR="00DD346D" w:rsidRDefault="00DD346D" w:rsidP="00DD346D">
                  <w:pPr>
                    <w:rPr>
                      <w:b/>
                      <w:bCs/>
                      <w:color w:val="000000"/>
                    </w:rPr>
                  </w:pPr>
                  <w:r>
                    <w:rPr>
                      <w:b/>
                      <w:bCs/>
                      <w:color w:val="000000"/>
                    </w:rPr>
                    <w:t>Навесная щетка для унитаза (матовое стекло), хром</w:t>
                  </w:r>
                </w:p>
              </w:tc>
              <w:tc>
                <w:tcPr>
                  <w:tcW w:w="1014" w:type="dxa"/>
                  <w:tcBorders>
                    <w:top w:val="single" w:sz="4" w:space="0" w:color="auto"/>
                    <w:left w:val="nil"/>
                    <w:bottom w:val="nil"/>
                    <w:right w:val="nil"/>
                  </w:tcBorders>
                  <w:noWrap/>
                  <w:vAlign w:val="bottom"/>
                  <w:hideMark/>
                </w:tcPr>
                <w:p w14:paraId="18479C23" w14:textId="77777777" w:rsidR="00DD346D" w:rsidRDefault="00DD346D" w:rsidP="00DD346D">
                  <w:pPr>
                    <w:jc w:val="center"/>
                  </w:pPr>
                  <w:proofErr w:type="spellStart"/>
                  <w:r>
                    <w:t>шт</w:t>
                  </w:r>
                  <w:proofErr w:type="spellEnd"/>
                </w:p>
              </w:tc>
              <w:tc>
                <w:tcPr>
                  <w:tcW w:w="1199" w:type="dxa"/>
                  <w:tcBorders>
                    <w:top w:val="nil"/>
                    <w:left w:val="single" w:sz="4" w:space="0" w:color="auto"/>
                    <w:bottom w:val="single" w:sz="4" w:space="0" w:color="auto"/>
                    <w:right w:val="single" w:sz="4" w:space="0" w:color="auto"/>
                  </w:tcBorders>
                  <w:noWrap/>
                  <w:vAlign w:val="bottom"/>
                  <w:hideMark/>
                </w:tcPr>
                <w:p w14:paraId="0E3DBC2A" w14:textId="77777777" w:rsidR="00DD346D" w:rsidRDefault="00DD346D" w:rsidP="00DD346D">
                  <w:pPr>
                    <w:jc w:val="center"/>
                    <w:rPr>
                      <w:rFonts w:ascii="Arial CYR" w:hAnsi="Arial CYR" w:cs="Arial CYR"/>
                      <w:sz w:val="20"/>
                      <w:szCs w:val="20"/>
                    </w:rPr>
                  </w:pPr>
                  <w:r>
                    <w:rPr>
                      <w:rFonts w:ascii="Arial CYR" w:hAnsi="Arial CYR" w:cs="Arial CYR"/>
                      <w:sz w:val="20"/>
                      <w:szCs w:val="20"/>
                    </w:rPr>
                    <w:t>48,00</w:t>
                  </w:r>
                </w:p>
              </w:tc>
              <w:tc>
                <w:tcPr>
                  <w:tcW w:w="236" w:type="dxa"/>
                  <w:vAlign w:val="center"/>
                  <w:hideMark/>
                </w:tcPr>
                <w:p w14:paraId="71685BBD" w14:textId="77777777" w:rsidR="00DD346D" w:rsidRDefault="00DD346D" w:rsidP="00DD346D">
                  <w:pPr>
                    <w:rPr>
                      <w:sz w:val="20"/>
                      <w:szCs w:val="20"/>
                    </w:rPr>
                  </w:pPr>
                </w:p>
              </w:tc>
            </w:tr>
            <w:tr w:rsidR="00DD346D" w14:paraId="27DAEB48" w14:textId="77777777" w:rsidTr="00CB715F">
              <w:trPr>
                <w:trHeight w:val="315"/>
              </w:trPr>
              <w:tc>
                <w:tcPr>
                  <w:tcW w:w="551" w:type="dxa"/>
                  <w:tcBorders>
                    <w:top w:val="nil"/>
                    <w:left w:val="single" w:sz="8" w:space="0" w:color="auto"/>
                    <w:bottom w:val="single" w:sz="4" w:space="0" w:color="auto"/>
                    <w:right w:val="single" w:sz="4" w:space="0" w:color="auto"/>
                  </w:tcBorders>
                  <w:noWrap/>
                  <w:vAlign w:val="bottom"/>
                  <w:hideMark/>
                </w:tcPr>
                <w:p w14:paraId="1697EBBE" w14:textId="77777777" w:rsidR="00DD346D" w:rsidRDefault="00DD346D" w:rsidP="00DD346D">
                  <w:pPr>
                    <w:jc w:val="center"/>
                  </w:pPr>
                  <w:r>
                    <w:t>10</w:t>
                  </w:r>
                </w:p>
              </w:tc>
              <w:tc>
                <w:tcPr>
                  <w:tcW w:w="6744" w:type="dxa"/>
                  <w:tcBorders>
                    <w:top w:val="single" w:sz="4" w:space="0" w:color="auto"/>
                    <w:left w:val="nil"/>
                    <w:bottom w:val="nil"/>
                    <w:right w:val="single" w:sz="4" w:space="0" w:color="auto"/>
                  </w:tcBorders>
                  <w:noWrap/>
                  <w:vAlign w:val="bottom"/>
                  <w:hideMark/>
                </w:tcPr>
                <w:p w14:paraId="5D3B8F2B" w14:textId="77777777" w:rsidR="00DD346D" w:rsidRDefault="00DD346D" w:rsidP="00DD346D">
                  <w:pPr>
                    <w:rPr>
                      <w:b/>
                      <w:bCs/>
                      <w:color w:val="000000"/>
                    </w:rPr>
                  </w:pPr>
                  <w:r>
                    <w:rPr>
                      <w:b/>
                      <w:bCs/>
                      <w:color w:val="000000"/>
                    </w:rPr>
                    <w:t>Держатель д/</w:t>
                  </w:r>
                  <w:proofErr w:type="spellStart"/>
                  <w:r>
                    <w:rPr>
                      <w:b/>
                      <w:bCs/>
                      <w:color w:val="000000"/>
                    </w:rPr>
                    <w:t>туал</w:t>
                  </w:r>
                  <w:proofErr w:type="spellEnd"/>
                  <w:r>
                    <w:rPr>
                      <w:b/>
                      <w:bCs/>
                      <w:color w:val="000000"/>
                    </w:rPr>
                    <w:t xml:space="preserve"> бумаги с крышкой, хром</w:t>
                  </w:r>
                </w:p>
              </w:tc>
              <w:tc>
                <w:tcPr>
                  <w:tcW w:w="1014" w:type="dxa"/>
                  <w:tcBorders>
                    <w:top w:val="single" w:sz="4" w:space="0" w:color="auto"/>
                    <w:left w:val="nil"/>
                    <w:bottom w:val="nil"/>
                    <w:right w:val="nil"/>
                  </w:tcBorders>
                  <w:noWrap/>
                  <w:vAlign w:val="bottom"/>
                  <w:hideMark/>
                </w:tcPr>
                <w:p w14:paraId="50F058D6" w14:textId="77777777" w:rsidR="00DD346D" w:rsidRDefault="00DD346D" w:rsidP="00DD346D">
                  <w:pPr>
                    <w:jc w:val="center"/>
                  </w:pPr>
                  <w:proofErr w:type="spellStart"/>
                  <w:r>
                    <w:t>шт</w:t>
                  </w:r>
                  <w:proofErr w:type="spellEnd"/>
                </w:p>
              </w:tc>
              <w:tc>
                <w:tcPr>
                  <w:tcW w:w="1199" w:type="dxa"/>
                  <w:tcBorders>
                    <w:top w:val="nil"/>
                    <w:left w:val="single" w:sz="4" w:space="0" w:color="auto"/>
                    <w:bottom w:val="single" w:sz="4" w:space="0" w:color="auto"/>
                    <w:right w:val="single" w:sz="4" w:space="0" w:color="auto"/>
                  </w:tcBorders>
                  <w:noWrap/>
                  <w:vAlign w:val="bottom"/>
                  <w:hideMark/>
                </w:tcPr>
                <w:p w14:paraId="2F8CD905" w14:textId="77777777" w:rsidR="00DD346D" w:rsidRDefault="00DD346D" w:rsidP="00DD346D">
                  <w:pPr>
                    <w:jc w:val="center"/>
                    <w:rPr>
                      <w:rFonts w:ascii="Arial CYR" w:hAnsi="Arial CYR" w:cs="Arial CYR"/>
                      <w:sz w:val="20"/>
                      <w:szCs w:val="20"/>
                    </w:rPr>
                  </w:pPr>
                  <w:r>
                    <w:rPr>
                      <w:rFonts w:ascii="Arial CYR" w:hAnsi="Arial CYR" w:cs="Arial CYR"/>
                      <w:sz w:val="20"/>
                      <w:szCs w:val="20"/>
                    </w:rPr>
                    <w:t>48,00</w:t>
                  </w:r>
                </w:p>
              </w:tc>
              <w:tc>
                <w:tcPr>
                  <w:tcW w:w="236" w:type="dxa"/>
                  <w:vAlign w:val="center"/>
                  <w:hideMark/>
                </w:tcPr>
                <w:p w14:paraId="496E4F09" w14:textId="77777777" w:rsidR="00DD346D" w:rsidRDefault="00DD346D" w:rsidP="00DD346D">
                  <w:pPr>
                    <w:rPr>
                      <w:sz w:val="20"/>
                      <w:szCs w:val="20"/>
                    </w:rPr>
                  </w:pPr>
                </w:p>
              </w:tc>
            </w:tr>
            <w:tr w:rsidR="00DD346D" w14:paraId="744E0BB6" w14:textId="77777777" w:rsidTr="00CB715F">
              <w:trPr>
                <w:trHeight w:val="308"/>
              </w:trPr>
              <w:tc>
                <w:tcPr>
                  <w:tcW w:w="551" w:type="dxa"/>
                  <w:tcBorders>
                    <w:top w:val="single" w:sz="8" w:space="0" w:color="auto"/>
                    <w:left w:val="single" w:sz="8" w:space="0" w:color="auto"/>
                    <w:bottom w:val="single" w:sz="4" w:space="0" w:color="auto"/>
                    <w:right w:val="single" w:sz="4" w:space="0" w:color="auto"/>
                  </w:tcBorders>
                  <w:noWrap/>
                  <w:vAlign w:val="bottom"/>
                  <w:hideMark/>
                </w:tcPr>
                <w:p w14:paraId="1480E8EC" w14:textId="77777777" w:rsidR="00DD346D" w:rsidRDefault="00DD346D" w:rsidP="00DD346D">
                  <w:pPr>
                    <w:jc w:val="center"/>
                  </w:pPr>
                  <w:r>
                    <w:t>11</w:t>
                  </w:r>
                </w:p>
              </w:tc>
              <w:tc>
                <w:tcPr>
                  <w:tcW w:w="6744" w:type="dxa"/>
                  <w:tcBorders>
                    <w:top w:val="single" w:sz="4" w:space="0" w:color="auto"/>
                    <w:left w:val="nil"/>
                    <w:bottom w:val="nil"/>
                    <w:right w:val="single" w:sz="4" w:space="0" w:color="auto"/>
                  </w:tcBorders>
                  <w:noWrap/>
                  <w:vAlign w:val="bottom"/>
                  <w:hideMark/>
                </w:tcPr>
                <w:p w14:paraId="30746F51" w14:textId="77777777" w:rsidR="00DD346D" w:rsidRDefault="00DD346D" w:rsidP="00DD346D">
                  <w:pPr>
                    <w:rPr>
                      <w:b/>
                      <w:bCs/>
                      <w:color w:val="000000"/>
                    </w:rPr>
                  </w:pPr>
                  <w:r>
                    <w:rPr>
                      <w:b/>
                      <w:bCs/>
                      <w:color w:val="000000"/>
                    </w:rPr>
                    <w:t>Держатель д/</w:t>
                  </w:r>
                  <w:proofErr w:type="spellStart"/>
                  <w:r>
                    <w:rPr>
                      <w:b/>
                      <w:bCs/>
                      <w:color w:val="000000"/>
                    </w:rPr>
                    <w:t>туал</w:t>
                  </w:r>
                  <w:proofErr w:type="spellEnd"/>
                  <w:r>
                    <w:rPr>
                      <w:b/>
                      <w:bCs/>
                      <w:color w:val="000000"/>
                    </w:rPr>
                    <w:t xml:space="preserve"> бумаги </w:t>
                  </w:r>
                </w:p>
              </w:tc>
              <w:tc>
                <w:tcPr>
                  <w:tcW w:w="1014" w:type="dxa"/>
                  <w:tcBorders>
                    <w:top w:val="single" w:sz="4" w:space="0" w:color="auto"/>
                    <w:left w:val="nil"/>
                    <w:bottom w:val="nil"/>
                    <w:right w:val="nil"/>
                  </w:tcBorders>
                  <w:noWrap/>
                  <w:vAlign w:val="bottom"/>
                  <w:hideMark/>
                </w:tcPr>
                <w:p w14:paraId="7DDF3822" w14:textId="77777777" w:rsidR="00DD346D" w:rsidRDefault="00DD346D" w:rsidP="00DD346D">
                  <w:pPr>
                    <w:jc w:val="center"/>
                  </w:pPr>
                  <w:proofErr w:type="spellStart"/>
                  <w:r>
                    <w:t>шт</w:t>
                  </w:r>
                  <w:proofErr w:type="spellEnd"/>
                </w:p>
              </w:tc>
              <w:tc>
                <w:tcPr>
                  <w:tcW w:w="1199" w:type="dxa"/>
                  <w:tcBorders>
                    <w:top w:val="nil"/>
                    <w:left w:val="single" w:sz="4" w:space="0" w:color="auto"/>
                    <w:bottom w:val="single" w:sz="4" w:space="0" w:color="auto"/>
                    <w:right w:val="single" w:sz="4" w:space="0" w:color="auto"/>
                  </w:tcBorders>
                  <w:noWrap/>
                  <w:vAlign w:val="bottom"/>
                  <w:hideMark/>
                </w:tcPr>
                <w:p w14:paraId="77797C04" w14:textId="77777777" w:rsidR="00DD346D" w:rsidRDefault="00DD346D" w:rsidP="00DD346D">
                  <w:pPr>
                    <w:jc w:val="center"/>
                    <w:rPr>
                      <w:rFonts w:ascii="Arial CYR" w:hAnsi="Arial CYR" w:cs="Arial CYR"/>
                      <w:sz w:val="20"/>
                      <w:szCs w:val="20"/>
                    </w:rPr>
                  </w:pPr>
                  <w:r>
                    <w:rPr>
                      <w:rFonts w:ascii="Arial CYR" w:hAnsi="Arial CYR" w:cs="Arial CYR"/>
                      <w:sz w:val="20"/>
                      <w:szCs w:val="20"/>
                    </w:rPr>
                    <w:t>48,00</w:t>
                  </w:r>
                </w:p>
              </w:tc>
              <w:tc>
                <w:tcPr>
                  <w:tcW w:w="236" w:type="dxa"/>
                  <w:vAlign w:val="center"/>
                  <w:hideMark/>
                </w:tcPr>
                <w:p w14:paraId="0A979579" w14:textId="77777777" w:rsidR="00DD346D" w:rsidRDefault="00DD346D" w:rsidP="00DD346D">
                  <w:pPr>
                    <w:rPr>
                      <w:sz w:val="20"/>
                      <w:szCs w:val="20"/>
                    </w:rPr>
                  </w:pPr>
                </w:p>
              </w:tc>
            </w:tr>
            <w:tr w:rsidR="00DD346D" w14:paraId="76EE33A1" w14:textId="77777777" w:rsidTr="00CB715F">
              <w:trPr>
                <w:trHeight w:val="315"/>
              </w:trPr>
              <w:tc>
                <w:tcPr>
                  <w:tcW w:w="551" w:type="dxa"/>
                  <w:tcBorders>
                    <w:top w:val="nil"/>
                    <w:left w:val="single" w:sz="8" w:space="0" w:color="auto"/>
                    <w:bottom w:val="single" w:sz="4" w:space="0" w:color="auto"/>
                    <w:right w:val="single" w:sz="4" w:space="0" w:color="auto"/>
                  </w:tcBorders>
                  <w:noWrap/>
                  <w:vAlign w:val="bottom"/>
                  <w:hideMark/>
                </w:tcPr>
                <w:p w14:paraId="71242D44" w14:textId="77777777" w:rsidR="00DD346D" w:rsidRDefault="00DD346D" w:rsidP="00DD346D">
                  <w:pPr>
                    <w:jc w:val="center"/>
                  </w:pPr>
                  <w:r>
                    <w:t>12</w:t>
                  </w:r>
                </w:p>
              </w:tc>
              <w:tc>
                <w:tcPr>
                  <w:tcW w:w="6744" w:type="dxa"/>
                  <w:tcBorders>
                    <w:top w:val="single" w:sz="4" w:space="0" w:color="auto"/>
                    <w:left w:val="nil"/>
                    <w:bottom w:val="nil"/>
                    <w:right w:val="single" w:sz="4" w:space="0" w:color="auto"/>
                  </w:tcBorders>
                  <w:noWrap/>
                  <w:vAlign w:val="bottom"/>
                  <w:hideMark/>
                </w:tcPr>
                <w:p w14:paraId="13E97621" w14:textId="77777777" w:rsidR="00DD346D" w:rsidRDefault="00DD346D" w:rsidP="00DD346D">
                  <w:pPr>
                    <w:rPr>
                      <w:b/>
                      <w:bCs/>
                      <w:color w:val="000000"/>
                    </w:rPr>
                  </w:pPr>
                  <w:r>
                    <w:rPr>
                      <w:b/>
                      <w:bCs/>
                      <w:color w:val="000000"/>
                    </w:rPr>
                    <w:t xml:space="preserve">Крючок для одежды одинарный/Single </w:t>
                  </w:r>
                  <w:proofErr w:type="spellStart"/>
                  <w:r>
                    <w:rPr>
                      <w:b/>
                      <w:bCs/>
                      <w:color w:val="000000"/>
                    </w:rPr>
                    <w:t>hook</w:t>
                  </w:r>
                  <w:proofErr w:type="spellEnd"/>
                  <w:r>
                    <w:rPr>
                      <w:b/>
                      <w:bCs/>
                      <w:color w:val="000000"/>
                    </w:rPr>
                    <w:t xml:space="preserve"> </w:t>
                  </w:r>
                  <w:proofErr w:type="spellStart"/>
                  <w:r>
                    <w:rPr>
                      <w:b/>
                      <w:bCs/>
                      <w:color w:val="000000"/>
                    </w:rPr>
                    <w:t>for</w:t>
                  </w:r>
                  <w:proofErr w:type="spellEnd"/>
                  <w:r>
                    <w:rPr>
                      <w:b/>
                      <w:bCs/>
                      <w:color w:val="000000"/>
                    </w:rPr>
                    <w:t xml:space="preserve"> </w:t>
                  </w:r>
                  <w:proofErr w:type="spellStart"/>
                  <w:r>
                    <w:rPr>
                      <w:b/>
                      <w:bCs/>
                      <w:color w:val="000000"/>
                    </w:rPr>
                    <w:t>clothes</w:t>
                  </w:r>
                  <w:proofErr w:type="spellEnd"/>
                </w:p>
              </w:tc>
              <w:tc>
                <w:tcPr>
                  <w:tcW w:w="1014" w:type="dxa"/>
                  <w:tcBorders>
                    <w:top w:val="single" w:sz="4" w:space="0" w:color="auto"/>
                    <w:left w:val="nil"/>
                    <w:bottom w:val="nil"/>
                    <w:right w:val="nil"/>
                  </w:tcBorders>
                  <w:noWrap/>
                  <w:vAlign w:val="bottom"/>
                  <w:hideMark/>
                </w:tcPr>
                <w:p w14:paraId="7E657D2B" w14:textId="77777777" w:rsidR="00DD346D" w:rsidRDefault="00DD346D" w:rsidP="00DD346D">
                  <w:pPr>
                    <w:jc w:val="center"/>
                  </w:pPr>
                  <w:proofErr w:type="spellStart"/>
                  <w:r>
                    <w:t>шт</w:t>
                  </w:r>
                  <w:proofErr w:type="spellEnd"/>
                </w:p>
              </w:tc>
              <w:tc>
                <w:tcPr>
                  <w:tcW w:w="1199" w:type="dxa"/>
                  <w:tcBorders>
                    <w:top w:val="nil"/>
                    <w:left w:val="single" w:sz="4" w:space="0" w:color="auto"/>
                    <w:bottom w:val="single" w:sz="4" w:space="0" w:color="auto"/>
                    <w:right w:val="single" w:sz="4" w:space="0" w:color="auto"/>
                  </w:tcBorders>
                  <w:noWrap/>
                  <w:vAlign w:val="bottom"/>
                  <w:hideMark/>
                </w:tcPr>
                <w:p w14:paraId="167FC8C5" w14:textId="77777777" w:rsidR="00DD346D" w:rsidRDefault="00DD346D" w:rsidP="00DD346D">
                  <w:pPr>
                    <w:jc w:val="center"/>
                    <w:rPr>
                      <w:rFonts w:ascii="Arial CYR" w:hAnsi="Arial CYR" w:cs="Arial CYR"/>
                      <w:sz w:val="20"/>
                      <w:szCs w:val="20"/>
                    </w:rPr>
                  </w:pPr>
                  <w:r>
                    <w:rPr>
                      <w:rFonts w:ascii="Arial CYR" w:hAnsi="Arial CYR" w:cs="Arial CYR"/>
                      <w:sz w:val="20"/>
                      <w:szCs w:val="20"/>
                    </w:rPr>
                    <w:t>96,00</w:t>
                  </w:r>
                </w:p>
              </w:tc>
              <w:tc>
                <w:tcPr>
                  <w:tcW w:w="236" w:type="dxa"/>
                  <w:vAlign w:val="center"/>
                  <w:hideMark/>
                </w:tcPr>
                <w:p w14:paraId="3F45E1A4" w14:textId="77777777" w:rsidR="00DD346D" w:rsidRDefault="00DD346D" w:rsidP="00DD346D">
                  <w:pPr>
                    <w:rPr>
                      <w:sz w:val="20"/>
                      <w:szCs w:val="20"/>
                    </w:rPr>
                  </w:pPr>
                </w:p>
              </w:tc>
            </w:tr>
            <w:tr w:rsidR="00DD346D" w14:paraId="42BC4710" w14:textId="77777777" w:rsidTr="00CB715F">
              <w:trPr>
                <w:trHeight w:val="308"/>
              </w:trPr>
              <w:tc>
                <w:tcPr>
                  <w:tcW w:w="551" w:type="dxa"/>
                  <w:tcBorders>
                    <w:top w:val="single" w:sz="8" w:space="0" w:color="auto"/>
                    <w:left w:val="single" w:sz="8" w:space="0" w:color="auto"/>
                    <w:bottom w:val="single" w:sz="4" w:space="0" w:color="auto"/>
                    <w:right w:val="single" w:sz="4" w:space="0" w:color="auto"/>
                  </w:tcBorders>
                  <w:noWrap/>
                  <w:vAlign w:val="bottom"/>
                  <w:hideMark/>
                </w:tcPr>
                <w:p w14:paraId="2B3FACA3" w14:textId="77777777" w:rsidR="00DD346D" w:rsidRDefault="00DD346D" w:rsidP="00DD346D">
                  <w:pPr>
                    <w:jc w:val="center"/>
                  </w:pPr>
                  <w:r>
                    <w:lastRenderedPageBreak/>
                    <w:t>13</w:t>
                  </w:r>
                </w:p>
              </w:tc>
              <w:tc>
                <w:tcPr>
                  <w:tcW w:w="6744" w:type="dxa"/>
                  <w:tcBorders>
                    <w:top w:val="single" w:sz="4" w:space="0" w:color="auto"/>
                    <w:left w:val="nil"/>
                    <w:bottom w:val="nil"/>
                    <w:right w:val="single" w:sz="4" w:space="0" w:color="auto"/>
                  </w:tcBorders>
                  <w:noWrap/>
                  <w:vAlign w:val="bottom"/>
                  <w:hideMark/>
                </w:tcPr>
                <w:p w14:paraId="44CEBA83" w14:textId="77777777" w:rsidR="00DD346D" w:rsidRDefault="00DD346D" w:rsidP="00DD346D">
                  <w:pPr>
                    <w:rPr>
                      <w:b/>
                      <w:bCs/>
                      <w:color w:val="000000"/>
                    </w:rPr>
                  </w:pPr>
                  <w:r>
                    <w:rPr>
                      <w:b/>
                      <w:bCs/>
                      <w:color w:val="000000"/>
                    </w:rPr>
                    <w:t>Подставка для зубных щеток (стакан матовый) стеклянная с держателем</w:t>
                  </w:r>
                </w:p>
              </w:tc>
              <w:tc>
                <w:tcPr>
                  <w:tcW w:w="1014" w:type="dxa"/>
                  <w:tcBorders>
                    <w:top w:val="single" w:sz="4" w:space="0" w:color="auto"/>
                    <w:left w:val="nil"/>
                    <w:bottom w:val="nil"/>
                    <w:right w:val="nil"/>
                  </w:tcBorders>
                  <w:noWrap/>
                  <w:vAlign w:val="bottom"/>
                  <w:hideMark/>
                </w:tcPr>
                <w:p w14:paraId="49D61080" w14:textId="77777777" w:rsidR="00DD346D" w:rsidRDefault="00DD346D" w:rsidP="00DD346D">
                  <w:pPr>
                    <w:jc w:val="center"/>
                  </w:pPr>
                  <w:proofErr w:type="spellStart"/>
                  <w:r>
                    <w:t>шт</w:t>
                  </w:r>
                  <w:proofErr w:type="spellEnd"/>
                </w:p>
              </w:tc>
              <w:tc>
                <w:tcPr>
                  <w:tcW w:w="1199" w:type="dxa"/>
                  <w:tcBorders>
                    <w:top w:val="nil"/>
                    <w:left w:val="single" w:sz="4" w:space="0" w:color="auto"/>
                    <w:bottom w:val="single" w:sz="4" w:space="0" w:color="auto"/>
                    <w:right w:val="single" w:sz="4" w:space="0" w:color="auto"/>
                  </w:tcBorders>
                  <w:noWrap/>
                  <w:vAlign w:val="bottom"/>
                  <w:hideMark/>
                </w:tcPr>
                <w:p w14:paraId="3443E155" w14:textId="77777777" w:rsidR="00DD346D" w:rsidRDefault="00DD346D" w:rsidP="00DD346D">
                  <w:pPr>
                    <w:jc w:val="center"/>
                    <w:rPr>
                      <w:rFonts w:ascii="Arial CYR" w:hAnsi="Arial CYR" w:cs="Arial CYR"/>
                      <w:sz w:val="20"/>
                      <w:szCs w:val="20"/>
                    </w:rPr>
                  </w:pPr>
                  <w:r>
                    <w:rPr>
                      <w:rFonts w:ascii="Arial CYR" w:hAnsi="Arial CYR" w:cs="Arial CYR"/>
                      <w:sz w:val="20"/>
                      <w:szCs w:val="20"/>
                    </w:rPr>
                    <w:t>51,00</w:t>
                  </w:r>
                </w:p>
              </w:tc>
              <w:tc>
                <w:tcPr>
                  <w:tcW w:w="236" w:type="dxa"/>
                  <w:vAlign w:val="center"/>
                  <w:hideMark/>
                </w:tcPr>
                <w:p w14:paraId="2B2843C3" w14:textId="77777777" w:rsidR="00DD346D" w:rsidRDefault="00DD346D" w:rsidP="00DD346D">
                  <w:pPr>
                    <w:rPr>
                      <w:sz w:val="20"/>
                      <w:szCs w:val="20"/>
                    </w:rPr>
                  </w:pPr>
                </w:p>
              </w:tc>
            </w:tr>
            <w:tr w:rsidR="00DD346D" w14:paraId="3609F2E1" w14:textId="77777777" w:rsidTr="00CB715F">
              <w:trPr>
                <w:trHeight w:val="315"/>
              </w:trPr>
              <w:tc>
                <w:tcPr>
                  <w:tcW w:w="551" w:type="dxa"/>
                  <w:tcBorders>
                    <w:top w:val="nil"/>
                    <w:left w:val="single" w:sz="8" w:space="0" w:color="auto"/>
                    <w:bottom w:val="single" w:sz="4" w:space="0" w:color="auto"/>
                    <w:right w:val="single" w:sz="4" w:space="0" w:color="auto"/>
                  </w:tcBorders>
                  <w:noWrap/>
                  <w:vAlign w:val="bottom"/>
                  <w:hideMark/>
                </w:tcPr>
                <w:p w14:paraId="4BFF05A2" w14:textId="77777777" w:rsidR="00DD346D" w:rsidRDefault="00DD346D" w:rsidP="00DD346D">
                  <w:pPr>
                    <w:jc w:val="center"/>
                  </w:pPr>
                  <w:r>
                    <w:t>14</w:t>
                  </w:r>
                </w:p>
              </w:tc>
              <w:tc>
                <w:tcPr>
                  <w:tcW w:w="6744" w:type="dxa"/>
                  <w:tcBorders>
                    <w:top w:val="single" w:sz="4" w:space="0" w:color="auto"/>
                    <w:left w:val="nil"/>
                    <w:bottom w:val="nil"/>
                    <w:right w:val="single" w:sz="4" w:space="0" w:color="auto"/>
                  </w:tcBorders>
                  <w:noWrap/>
                  <w:vAlign w:val="bottom"/>
                  <w:hideMark/>
                </w:tcPr>
                <w:p w14:paraId="1187E302" w14:textId="77777777" w:rsidR="00DD346D" w:rsidRDefault="00DD346D" w:rsidP="00DD346D">
                  <w:pPr>
                    <w:rPr>
                      <w:b/>
                      <w:bCs/>
                      <w:color w:val="000000"/>
                    </w:rPr>
                  </w:pPr>
                  <w:r>
                    <w:rPr>
                      <w:b/>
                      <w:bCs/>
                      <w:color w:val="000000"/>
                    </w:rPr>
                    <w:t>Мыльница одинарная навесная (керамика)</w:t>
                  </w:r>
                </w:p>
              </w:tc>
              <w:tc>
                <w:tcPr>
                  <w:tcW w:w="1014" w:type="dxa"/>
                  <w:tcBorders>
                    <w:top w:val="single" w:sz="4" w:space="0" w:color="auto"/>
                    <w:left w:val="nil"/>
                    <w:bottom w:val="nil"/>
                    <w:right w:val="nil"/>
                  </w:tcBorders>
                  <w:noWrap/>
                  <w:vAlign w:val="bottom"/>
                  <w:hideMark/>
                </w:tcPr>
                <w:p w14:paraId="251C7E53" w14:textId="77777777" w:rsidR="00DD346D" w:rsidRDefault="00DD346D" w:rsidP="00DD346D">
                  <w:pPr>
                    <w:jc w:val="center"/>
                  </w:pPr>
                  <w:proofErr w:type="spellStart"/>
                  <w:r>
                    <w:t>шт</w:t>
                  </w:r>
                  <w:proofErr w:type="spellEnd"/>
                </w:p>
              </w:tc>
              <w:tc>
                <w:tcPr>
                  <w:tcW w:w="1199" w:type="dxa"/>
                  <w:tcBorders>
                    <w:top w:val="nil"/>
                    <w:left w:val="single" w:sz="4" w:space="0" w:color="auto"/>
                    <w:bottom w:val="single" w:sz="4" w:space="0" w:color="auto"/>
                    <w:right w:val="single" w:sz="4" w:space="0" w:color="auto"/>
                  </w:tcBorders>
                  <w:noWrap/>
                  <w:vAlign w:val="bottom"/>
                  <w:hideMark/>
                </w:tcPr>
                <w:p w14:paraId="5126EB47" w14:textId="77777777" w:rsidR="00DD346D" w:rsidRDefault="00DD346D" w:rsidP="00DD346D">
                  <w:pPr>
                    <w:jc w:val="center"/>
                    <w:rPr>
                      <w:rFonts w:ascii="Arial CYR" w:hAnsi="Arial CYR" w:cs="Arial CYR"/>
                      <w:sz w:val="20"/>
                      <w:szCs w:val="20"/>
                    </w:rPr>
                  </w:pPr>
                  <w:r>
                    <w:rPr>
                      <w:rFonts w:ascii="Arial CYR" w:hAnsi="Arial CYR" w:cs="Arial CYR"/>
                      <w:sz w:val="20"/>
                      <w:szCs w:val="20"/>
                    </w:rPr>
                    <w:t>51,00</w:t>
                  </w:r>
                </w:p>
              </w:tc>
              <w:tc>
                <w:tcPr>
                  <w:tcW w:w="236" w:type="dxa"/>
                  <w:vAlign w:val="center"/>
                  <w:hideMark/>
                </w:tcPr>
                <w:p w14:paraId="5D1CD450" w14:textId="77777777" w:rsidR="00DD346D" w:rsidRDefault="00DD346D" w:rsidP="00DD346D">
                  <w:pPr>
                    <w:rPr>
                      <w:sz w:val="20"/>
                      <w:szCs w:val="20"/>
                    </w:rPr>
                  </w:pPr>
                </w:p>
              </w:tc>
            </w:tr>
            <w:tr w:rsidR="00DD346D" w14:paraId="1C9B2A2E" w14:textId="77777777" w:rsidTr="00CB715F">
              <w:trPr>
                <w:trHeight w:val="308"/>
              </w:trPr>
              <w:tc>
                <w:tcPr>
                  <w:tcW w:w="551" w:type="dxa"/>
                  <w:tcBorders>
                    <w:top w:val="single" w:sz="8" w:space="0" w:color="auto"/>
                    <w:left w:val="single" w:sz="8" w:space="0" w:color="auto"/>
                    <w:bottom w:val="single" w:sz="4" w:space="0" w:color="auto"/>
                    <w:right w:val="single" w:sz="4" w:space="0" w:color="auto"/>
                  </w:tcBorders>
                  <w:noWrap/>
                  <w:vAlign w:val="bottom"/>
                  <w:hideMark/>
                </w:tcPr>
                <w:p w14:paraId="36B77835" w14:textId="77777777" w:rsidR="00DD346D" w:rsidRDefault="00DD346D" w:rsidP="00DD346D">
                  <w:pPr>
                    <w:jc w:val="center"/>
                  </w:pPr>
                  <w:r>
                    <w:t>15</w:t>
                  </w:r>
                </w:p>
              </w:tc>
              <w:tc>
                <w:tcPr>
                  <w:tcW w:w="6744" w:type="dxa"/>
                  <w:tcBorders>
                    <w:top w:val="single" w:sz="4" w:space="0" w:color="auto"/>
                    <w:left w:val="nil"/>
                    <w:bottom w:val="nil"/>
                    <w:right w:val="single" w:sz="4" w:space="0" w:color="auto"/>
                  </w:tcBorders>
                  <w:noWrap/>
                  <w:vAlign w:val="bottom"/>
                  <w:hideMark/>
                </w:tcPr>
                <w:p w14:paraId="378B5442" w14:textId="77777777" w:rsidR="00DD346D" w:rsidRDefault="00DD346D" w:rsidP="00DD346D">
                  <w:pPr>
                    <w:rPr>
                      <w:b/>
                      <w:bCs/>
                      <w:color w:val="000000"/>
                    </w:rPr>
                  </w:pPr>
                  <w:r>
                    <w:rPr>
                      <w:b/>
                      <w:bCs/>
                      <w:color w:val="000000"/>
                    </w:rPr>
                    <w:t>Полка для косметики</w:t>
                  </w:r>
                </w:p>
              </w:tc>
              <w:tc>
                <w:tcPr>
                  <w:tcW w:w="1014" w:type="dxa"/>
                  <w:tcBorders>
                    <w:top w:val="single" w:sz="4" w:space="0" w:color="auto"/>
                    <w:left w:val="nil"/>
                    <w:bottom w:val="nil"/>
                    <w:right w:val="nil"/>
                  </w:tcBorders>
                  <w:noWrap/>
                  <w:vAlign w:val="bottom"/>
                  <w:hideMark/>
                </w:tcPr>
                <w:p w14:paraId="772C3AFE" w14:textId="77777777" w:rsidR="00DD346D" w:rsidRDefault="00DD346D" w:rsidP="00DD346D">
                  <w:pPr>
                    <w:jc w:val="center"/>
                  </w:pPr>
                  <w:proofErr w:type="spellStart"/>
                  <w:r>
                    <w:t>шт</w:t>
                  </w:r>
                  <w:proofErr w:type="spellEnd"/>
                </w:p>
              </w:tc>
              <w:tc>
                <w:tcPr>
                  <w:tcW w:w="1199" w:type="dxa"/>
                  <w:tcBorders>
                    <w:top w:val="nil"/>
                    <w:left w:val="single" w:sz="4" w:space="0" w:color="auto"/>
                    <w:bottom w:val="single" w:sz="4" w:space="0" w:color="auto"/>
                    <w:right w:val="single" w:sz="4" w:space="0" w:color="auto"/>
                  </w:tcBorders>
                  <w:noWrap/>
                  <w:vAlign w:val="bottom"/>
                  <w:hideMark/>
                </w:tcPr>
                <w:p w14:paraId="76E02C5D" w14:textId="77777777" w:rsidR="00DD346D" w:rsidRDefault="00DD346D" w:rsidP="00DD346D">
                  <w:pPr>
                    <w:jc w:val="center"/>
                    <w:rPr>
                      <w:rFonts w:ascii="Arial CYR" w:hAnsi="Arial CYR" w:cs="Arial CYR"/>
                      <w:sz w:val="20"/>
                      <w:szCs w:val="20"/>
                    </w:rPr>
                  </w:pPr>
                  <w:r>
                    <w:rPr>
                      <w:rFonts w:ascii="Arial CYR" w:hAnsi="Arial CYR" w:cs="Arial CYR"/>
                      <w:sz w:val="20"/>
                      <w:szCs w:val="20"/>
                    </w:rPr>
                    <w:t>48,00</w:t>
                  </w:r>
                </w:p>
              </w:tc>
              <w:tc>
                <w:tcPr>
                  <w:tcW w:w="236" w:type="dxa"/>
                  <w:vAlign w:val="center"/>
                  <w:hideMark/>
                </w:tcPr>
                <w:p w14:paraId="1112E300" w14:textId="77777777" w:rsidR="00DD346D" w:rsidRDefault="00DD346D" w:rsidP="00DD346D">
                  <w:pPr>
                    <w:rPr>
                      <w:sz w:val="20"/>
                      <w:szCs w:val="20"/>
                    </w:rPr>
                  </w:pPr>
                </w:p>
              </w:tc>
            </w:tr>
            <w:tr w:rsidR="00DD346D" w14:paraId="668C4D8A" w14:textId="77777777" w:rsidTr="00CB715F">
              <w:trPr>
                <w:trHeight w:val="308"/>
              </w:trPr>
              <w:tc>
                <w:tcPr>
                  <w:tcW w:w="551" w:type="dxa"/>
                  <w:tcBorders>
                    <w:top w:val="nil"/>
                    <w:left w:val="single" w:sz="4" w:space="0" w:color="auto"/>
                    <w:bottom w:val="single" w:sz="4" w:space="0" w:color="auto"/>
                    <w:right w:val="single" w:sz="4" w:space="0" w:color="auto"/>
                  </w:tcBorders>
                  <w:noWrap/>
                  <w:vAlign w:val="bottom"/>
                  <w:hideMark/>
                </w:tcPr>
                <w:p w14:paraId="07ADDC83" w14:textId="77777777" w:rsidR="00DD346D" w:rsidRDefault="00DD346D" w:rsidP="00DD346D">
                  <w:pPr>
                    <w:jc w:val="center"/>
                  </w:pPr>
                  <w:r>
                    <w:t>16</w:t>
                  </w:r>
                </w:p>
              </w:tc>
              <w:tc>
                <w:tcPr>
                  <w:tcW w:w="6744" w:type="dxa"/>
                  <w:tcBorders>
                    <w:top w:val="single" w:sz="4" w:space="0" w:color="auto"/>
                    <w:left w:val="nil"/>
                    <w:bottom w:val="single" w:sz="4" w:space="0" w:color="auto"/>
                    <w:right w:val="single" w:sz="4" w:space="0" w:color="auto"/>
                  </w:tcBorders>
                  <w:noWrap/>
                  <w:vAlign w:val="bottom"/>
                  <w:hideMark/>
                </w:tcPr>
                <w:p w14:paraId="33F1511A" w14:textId="77777777" w:rsidR="00DD346D" w:rsidRDefault="00DD346D" w:rsidP="00DD346D">
                  <w:pPr>
                    <w:rPr>
                      <w:b/>
                      <w:bCs/>
                      <w:color w:val="000000"/>
                    </w:rPr>
                  </w:pPr>
                  <w:r>
                    <w:rPr>
                      <w:b/>
                      <w:bCs/>
                      <w:color w:val="000000"/>
                    </w:rPr>
                    <w:t>Монтаж фена</w:t>
                  </w:r>
                </w:p>
              </w:tc>
              <w:tc>
                <w:tcPr>
                  <w:tcW w:w="1014" w:type="dxa"/>
                  <w:tcBorders>
                    <w:top w:val="single" w:sz="4" w:space="0" w:color="auto"/>
                    <w:left w:val="nil"/>
                    <w:bottom w:val="single" w:sz="4" w:space="0" w:color="auto"/>
                    <w:right w:val="nil"/>
                  </w:tcBorders>
                  <w:noWrap/>
                  <w:vAlign w:val="bottom"/>
                  <w:hideMark/>
                </w:tcPr>
                <w:p w14:paraId="4BC11F2C" w14:textId="77777777" w:rsidR="00DD346D" w:rsidRDefault="00DD346D" w:rsidP="00DD346D">
                  <w:pPr>
                    <w:jc w:val="center"/>
                  </w:pPr>
                  <w:proofErr w:type="spellStart"/>
                  <w:r>
                    <w:t>шт</w:t>
                  </w:r>
                  <w:proofErr w:type="spellEnd"/>
                </w:p>
              </w:tc>
              <w:tc>
                <w:tcPr>
                  <w:tcW w:w="1199" w:type="dxa"/>
                  <w:tcBorders>
                    <w:top w:val="nil"/>
                    <w:left w:val="single" w:sz="4" w:space="0" w:color="auto"/>
                    <w:bottom w:val="single" w:sz="4" w:space="0" w:color="auto"/>
                    <w:right w:val="single" w:sz="4" w:space="0" w:color="auto"/>
                  </w:tcBorders>
                  <w:noWrap/>
                  <w:vAlign w:val="bottom"/>
                  <w:hideMark/>
                </w:tcPr>
                <w:p w14:paraId="4AD5B4D3" w14:textId="77777777" w:rsidR="00DD346D" w:rsidRDefault="00DD346D" w:rsidP="00DD346D">
                  <w:pPr>
                    <w:jc w:val="center"/>
                    <w:rPr>
                      <w:rFonts w:ascii="Arial CYR" w:hAnsi="Arial CYR" w:cs="Arial CYR"/>
                      <w:sz w:val="20"/>
                      <w:szCs w:val="20"/>
                    </w:rPr>
                  </w:pPr>
                  <w:r>
                    <w:rPr>
                      <w:rFonts w:ascii="Arial CYR" w:hAnsi="Arial CYR" w:cs="Arial CYR"/>
                      <w:sz w:val="20"/>
                      <w:szCs w:val="20"/>
                    </w:rPr>
                    <w:t>48,00</w:t>
                  </w:r>
                </w:p>
              </w:tc>
              <w:tc>
                <w:tcPr>
                  <w:tcW w:w="236" w:type="dxa"/>
                  <w:vAlign w:val="center"/>
                  <w:hideMark/>
                </w:tcPr>
                <w:p w14:paraId="0386D454" w14:textId="77777777" w:rsidR="00DD346D" w:rsidRDefault="00DD346D" w:rsidP="00DD346D">
                  <w:pPr>
                    <w:rPr>
                      <w:sz w:val="20"/>
                      <w:szCs w:val="20"/>
                    </w:rPr>
                  </w:pPr>
                </w:p>
              </w:tc>
            </w:tr>
            <w:tr w:rsidR="00DD346D" w14:paraId="24C52B38" w14:textId="77777777" w:rsidTr="00CB715F">
              <w:trPr>
                <w:trHeight w:val="398"/>
              </w:trPr>
              <w:tc>
                <w:tcPr>
                  <w:tcW w:w="7295" w:type="dxa"/>
                  <w:gridSpan w:val="2"/>
                  <w:tcBorders>
                    <w:top w:val="single" w:sz="4" w:space="0" w:color="auto"/>
                    <w:left w:val="single" w:sz="4" w:space="0" w:color="auto"/>
                    <w:bottom w:val="nil"/>
                    <w:right w:val="single" w:sz="4" w:space="0" w:color="auto"/>
                  </w:tcBorders>
                  <w:shd w:val="clear" w:color="auto" w:fill="E7E6E6" w:themeFill="background2"/>
                  <w:noWrap/>
                  <w:vAlign w:val="center"/>
                  <w:hideMark/>
                </w:tcPr>
                <w:p w14:paraId="2F879BB9" w14:textId="77777777" w:rsidR="00DD346D" w:rsidRDefault="00DD346D" w:rsidP="00DD346D">
                  <w:pPr>
                    <w:jc w:val="center"/>
                    <w:rPr>
                      <w:b/>
                      <w:bCs/>
                      <w:color w:val="000000"/>
                    </w:rPr>
                  </w:pPr>
                  <w:r>
                    <w:rPr>
                      <w:b/>
                      <w:bCs/>
                      <w:color w:val="000000"/>
                    </w:rPr>
                    <w:t>Помещения уборочного инвентаря 16-11</w:t>
                  </w:r>
                </w:p>
              </w:tc>
              <w:tc>
                <w:tcPr>
                  <w:tcW w:w="1014" w:type="dxa"/>
                  <w:tcBorders>
                    <w:top w:val="nil"/>
                    <w:left w:val="nil"/>
                    <w:bottom w:val="nil"/>
                    <w:right w:val="single" w:sz="4" w:space="0" w:color="auto"/>
                  </w:tcBorders>
                  <w:shd w:val="clear" w:color="auto" w:fill="E7E6E6" w:themeFill="background2"/>
                  <w:noWrap/>
                  <w:vAlign w:val="center"/>
                  <w:hideMark/>
                </w:tcPr>
                <w:p w14:paraId="006DD3F7" w14:textId="77777777" w:rsidR="00DD346D" w:rsidRDefault="00DD346D" w:rsidP="00DD346D">
                  <w:pPr>
                    <w:jc w:val="center"/>
                  </w:pPr>
                  <w:r>
                    <w:t> </w:t>
                  </w:r>
                </w:p>
              </w:tc>
              <w:tc>
                <w:tcPr>
                  <w:tcW w:w="1199" w:type="dxa"/>
                  <w:tcBorders>
                    <w:top w:val="nil"/>
                    <w:left w:val="nil"/>
                    <w:bottom w:val="nil"/>
                    <w:right w:val="single" w:sz="4" w:space="0" w:color="auto"/>
                  </w:tcBorders>
                  <w:shd w:val="clear" w:color="auto" w:fill="E7E6E6" w:themeFill="background2"/>
                  <w:noWrap/>
                  <w:vAlign w:val="bottom"/>
                  <w:hideMark/>
                </w:tcPr>
                <w:p w14:paraId="10695059" w14:textId="77777777" w:rsidR="00DD346D" w:rsidRDefault="00DD346D" w:rsidP="00DD346D">
                  <w:pPr>
                    <w:jc w:val="center"/>
                  </w:pPr>
                  <w:r>
                    <w:t> </w:t>
                  </w:r>
                </w:p>
              </w:tc>
              <w:tc>
                <w:tcPr>
                  <w:tcW w:w="236" w:type="dxa"/>
                  <w:vAlign w:val="center"/>
                  <w:hideMark/>
                </w:tcPr>
                <w:p w14:paraId="333C20DA" w14:textId="77777777" w:rsidR="00DD346D" w:rsidRDefault="00DD346D" w:rsidP="00DD346D">
                  <w:pPr>
                    <w:rPr>
                      <w:sz w:val="20"/>
                      <w:szCs w:val="20"/>
                    </w:rPr>
                  </w:pPr>
                </w:p>
              </w:tc>
            </w:tr>
            <w:tr w:rsidR="00DD346D" w14:paraId="4361BAC4" w14:textId="77777777" w:rsidTr="00CB715F">
              <w:trPr>
                <w:trHeight w:val="300"/>
              </w:trPr>
              <w:tc>
                <w:tcPr>
                  <w:tcW w:w="9508" w:type="dxa"/>
                  <w:gridSpan w:val="4"/>
                  <w:noWrap/>
                  <w:vAlign w:val="bottom"/>
                  <w:hideMark/>
                </w:tcPr>
                <w:p w14:paraId="3B17C146" w14:textId="2EFDE078" w:rsidR="00DD346D" w:rsidRDefault="00DD346D" w:rsidP="00DD346D">
                  <w:pPr>
                    <w:rPr>
                      <w:rFonts w:ascii="Arial CYR" w:hAnsi="Arial CYR" w:cs="Arial CYR"/>
                      <w:sz w:val="20"/>
                      <w:szCs w:val="20"/>
                    </w:rPr>
                  </w:pPr>
                  <w:r>
                    <w:rPr>
                      <w:rFonts w:asciiTheme="minorHAnsi" w:eastAsiaTheme="minorHAnsi" w:hAnsiTheme="minorHAnsi" w:cstheme="minorBidi"/>
                      <w:noProof/>
                      <w:sz w:val="22"/>
                      <w:szCs w:val="22"/>
                      <w:lang w:eastAsia="en-US"/>
                    </w:rPr>
                    <mc:AlternateContent>
                      <mc:Choice Requires="wpg">
                        <w:drawing>
                          <wp:anchor distT="0" distB="0" distL="114300" distR="114300" simplePos="0" relativeHeight="251659264" behindDoc="0" locked="0" layoutInCell="1" allowOverlap="1" wp14:anchorId="34462DEC" wp14:editId="143ACE02">
                            <wp:simplePos x="0" y="0"/>
                            <wp:positionH relativeFrom="column">
                              <wp:posOffset>8729980</wp:posOffset>
                            </wp:positionH>
                            <wp:positionV relativeFrom="paragraph">
                              <wp:posOffset>57150</wp:posOffset>
                            </wp:positionV>
                            <wp:extent cx="152400" cy="24130"/>
                            <wp:effectExtent l="0" t="0" r="0" b="0"/>
                            <wp:wrapNone/>
                            <wp:docPr id="1" name="Группа 1"/>
                            <wp:cNvGraphicFramePr/>
                            <a:graphic xmlns:a="http://schemas.openxmlformats.org/drawingml/2006/main">
                              <a:graphicData uri="http://schemas.microsoft.com/office/word/2010/wordprocessingGroup">
                                <wpg:wgp>
                                  <wpg:cNvGrpSpPr/>
                                  <wpg:grpSpPr>
                                    <a:xfrm>
                                      <a:off x="0" y="0"/>
                                      <a:ext cx="144145" cy="1270"/>
                                      <a:chOff x="0" y="0"/>
                                      <a:chExt cx="144145" cy="1270"/>
                                    </a:xfrm>
                                  </wpg:grpSpPr>
                                  <wps:wsp>
                                    <wps:cNvPr id="8" name="Graphic 2"/>
                                    <wps:cNvSpPr>
                                      <a:spLocks/>
                                    </wps:cNvSpPr>
                                    <wps:spPr bwMode="auto">
                                      <a:xfrm>
                                        <a:off x="0" y="0"/>
                                        <a:ext cx="144145" cy="1270"/>
                                      </a:xfrm>
                                      <a:custGeom>
                                        <a:avLst/>
                                        <a:gdLst/>
                                        <a:ahLst/>
                                        <a:cxnLst>
                                          <a:cxn ang="0">
                                            <a:pos x="0" y="0"/>
                                          </a:cxn>
                                          <a:cxn ang="0">
                                            <a:pos x="143915" y="0"/>
                                          </a:cxn>
                                        </a:cxnLst>
                                        <a:rect l="0" t="0" r="r" b="b"/>
                                        <a:pathLst>
                                          <a:path w="144145" h="1270">
                                            <a:moveTo>
                                              <a:pt x="0" y="0"/>
                                            </a:moveTo>
                                            <a:lnTo>
                                              <a:pt x="143915" y="0"/>
                                            </a:lnTo>
                                          </a:path>
                                        </a:pathLst>
                                      </a:custGeom>
                                      <a:noFill/>
                                      <a:ln w="4424">
                                        <a:solidFill>
                                          <a:srgbClr val="F76363"/>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w14:anchorId="5BE7251F" id="Группа 1" o:spid="_x0000_s1026" style="position:absolute;margin-left:687.4pt;margin-top:4.5pt;width:12pt;height:1.9pt;z-index:251659264" coordsize="1441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RzvcQIAAKoFAAAOAAAAZHJzL2Uyb0RvYy54bWykVEtu2zAQ3RfoHQjua1m26rRC7Cya2Ju0&#10;DZD0ADRJfVCKQ5C0Ze8K9Ai9SG/QKyQ3ypCSP3XaLlwIkIacp+GbNzO8vNo0iqyldTXoKU0HQ0qk&#10;5iBqXU7pl4f5m3eUOM+0YAq0nNKtdPRq9vrVZWtyOYIKlJCWYBDt8tZMaeW9yZPE8Uo2zA3ASI3O&#10;AmzDPC5tmQjLWozeqGQ0HE6SFqwwFrh0DnevOyedxfhFIbn/XBROeqKmFLn5+LbxvQzvZHbJ8tIy&#10;U9W8p8HOYNGwWuOh+1DXzDOysvWLUE3NLTgo/IBDk0BR1FzGHDCbdHiSzcLCysRcyrwtzV4mlPZE&#10;p7PD8k/rO0tqgbWjRLMGS/T44+nb0/fHX/j8JGlQqDVljsCFNffmzvYbZbcKSW8K24QvpkM2Udvt&#10;Xlu58YTjZpplafaWEo6udHTRK88rLM+Lf3h184+/kt2BSeC1p9Ea7CB3EMn9n0j3FTMyau9C7r1I&#10;2M2dSIu+ZUadPhETxAkyOHML/KtDnZDhkScsHGLIsv0IApVmKw+xa84VcC8Fy/nK+YWEWAe2vnW+&#10;62yxs1i1s/hGoxmIokVYGNRhZGHAnZQC4yPm79A0G79Psai7cu/w3bc/xeIQno6fpQTHb9mNn2E+&#10;kAvHBJO0h26p+mYJvgbW8gEiyr/kefAqfYz6A8UOgBzDaVikzogMAvEjITXMa6WikkoHXlk2yqJW&#10;DlQtgjPwcbZcflCWrBneMvOLyXgyDplhsN9gOM1axGCVZOKmtz2rVWcjXqHYsWlCn4TBc/kSxDYO&#10;XdzHDo+IeCHEI/rLK9w4x+uIOlyxs2cAAAD//wMAUEsDBBQABgAIAAAAIQCrJGL84AAAAAoBAAAP&#10;AAAAZHJzL2Rvd25yZXYueG1sTI/NTsMwEITvSLyDtUjcqJOGnzTEqaoKOFWVaJEQt228TaLGdhS7&#10;Sfr2bE9w29kdzX6TLyfTioF63zirIJ5FIMiWTje2UvC1f39IQfiAVmPrLCm4kIdlcXuTY6bdaD9p&#10;2IVKcIj1GSqoQ+gyKX1Zk0E/cx1Zvh1dbzCw7Cupexw53LRyHkXP0mBj+UONHa1rKk+7s1HwMeK4&#10;SuK3YXM6ri8/+6ft9yYmpe7vptUriEBT+DPDFZ/RoWCmgztb7UXLOnl5ZPagYMGdroZkkfLiwNM8&#10;BVnk8n+F4hcAAP//AwBQSwECLQAUAAYACAAAACEAtoM4kv4AAADhAQAAEwAAAAAAAAAAAAAAAAAA&#10;AAAAW0NvbnRlbnRfVHlwZXNdLnhtbFBLAQItABQABgAIAAAAIQA4/SH/1gAAAJQBAAALAAAAAAAA&#10;AAAAAAAAAC8BAABfcmVscy8ucmVsc1BLAQItABQABgAIAAAAIQCJARzvcQIAAKoFAAAOAAAAAAAA&#10;AAAAAAAAAC4CAABkcnMvZTJvRG9jLnhtbFBLAQItABQABgAIAAAAIQCrJGL84AAAAAoBAAAPAAAA&#10;AAAAAAAAAAAAAMsEAABkcnMvZG93bnJldi54bWxQSwUGAAAAAAQABADzAAAA2AUAAAAA&#10;">
                            <v:shape id="Graphic 2" o:spid="_x0000_s1027" style="position:absolute;width:144145;height:1270;visibility:visible;mso-wrap-style:square;v-text-anchor:top" coordsize="1441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xdzvwAAANoAAAAPAAAAZHJzL2Rvd25yZXYueG1sRE/Pa8Iw&#10;FL4P/B/CE3abqR5EqlGmMigIA63Cdns0b02xeemaaLP/fjkIHj++36tNtK24U+8bxwqmkwwEceV0&#10;w7WCc/nxtgDhA7LG1jEp+CMPm/XoZYW5dgMf6X4KtUgh7HNUYELocil9Zciin7iOOHE/rrcYEuxr&#10;qXscUrht5SzL5tJiw6nBYEc7Q9X1dLMKvkz8/D78ltthG4rywryPsiiVeh3H9yWIQDE8xQ93oRWk&#10;relKugFy/Q8AAP//AwBQSwECLQAUAAYACAAAACEA2+H2y+4AAACFAQAAEwAAAAAAAAAAAAAAAAAA&#10;AAAAW0NvbnRlbnRfVHlwZXNdLnhtbFBLAQItABQABgAIAAAAIQBa9CxbvwAAABUBAAALAAAAAAAA&#10;AAAAAAAAAB8BAABfcmVscy8ucmVsc1BLAQItABQABgAIAAAAIQCEUxdzvwAAANoAAAAPAAAAAAAA&#10;AAAAAAAAAAcCAABkcnMvZG93bnJldi54bWxQSwUGAAAAAAMAAwC3AAAA8wIAAAAA&#10;" path="m,l143915,e" filled="f" strokecolor="#f76363" strokeweight=".1229mm">
                              <v:path arrowok="t" o:connecttype="custom" o:connectlocs="0,0;143915,0" o:connectangles="0,0"/>
                            </v:shape>
                          </v:group>
                        </w:pict>
                      </mc:Fallback>
                    </mc:AlternateContent>
                  </w:r>
                </w:p>
                <w:tbl>
                  <w:tblPr>
                    <w:tblW w:w="0" w:type="auto"/>
                    <w:tblCellSpacing w:w="0" w:type="dxa"/>
                    <w:tblLayout w:type="fixed"/>
                    <w:tblCellMar>
                      <w:left w:w="0" w:type="dxa"/>
                      <w:right w:w="0" w:type="dxa"/>
                    </w:tblCellMar>
                    <w:tblLook w:val="04A0" w:firstRow="1" w:lastRow="0" w:firstColumn="1" w:lastColumn="0" w:noHBand="0" w:noVBand="1"/>
                  </w:tblPr>
                  <w:tblGrid>
                    <w:gridCol w:w="14780"/>
                  </w:tblGrid>
                  <w:tr w:rsidR="00DD346D" w14:paraId="5578D577" w14:textId="77777777" w:rsidTr="00CB715F">
                    <w:trPr>
                      <w:trHeight w:val="300"/>
                      <w:tblCellSpacing w:w="0" w:type="dxa"/>
                    </w:trPr>
                    <w:tc>
                      <w:tcPr>
                        <w:tcW w:w="1478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195E65EC" w14:textId="760B3911" w:rsidR="00DD346D" w:rsidRDefault="00CB715F" w:rsidP="00CB715F">
                        <w:pPr>
                          <w:rPr>
                            <w:b/>
                            <w:bCs/>
                            <w:color w:val="000000"/>
                          </w:rPr>
                        </w:pPr>
                        <w:r>
                          <w:rPr>
                            <w:b/>
                            <w:bCs/>
                            <w:color w:val="000000"/>
                          </w:rPr>
                          <w:t xml:space="preserve">                                           </w:t>
                        </w:r>
                        <w:r w:rsidR="00DD346D">
                          <w:rPr>
                            <w:b/>
                            <w:bCs/>
                            <w:color w:val="000000"/>
                          </w:rPr>
                          <w:t>Демонтажные работы 16-11 этажи</w:t>
                        </w:r>
                      </w:p>
                    </w:tc>
                  </w:tr>
                </w:tbl>
                <w:p w14:paraId="17A2220E" w14:textId="77777777" w:rsidR="00DD346D" w:rsidRDefault="00DD346D" w:rsidP="00DD346D">
                  <w:pPr>
                    <w:rPr>
                      <w:rFonts w:asciiTheme="minorHAnsi" w:eastAsiaTheme="minorHAnsi" w:hAnsiTheme="minorHAnsi" w:cstheme="minorBidi"/>
                      <w:sz w:val="22"/>
                      <w:szCs w:val="22"/>
                      <w:lang w:eastAsia="en-US"/>
                    </w:rPr>
                  </w:pPr>
                </w:p>
              </w:tc>
              <w:tc>
                <w:tcPr>
                  <w:tcW w:w="236" w:type="dxa"/>
                  <w:vAlign w:val="center"/>
                  <w:hideMark/>
                </w:tcPr>
                <w:p w14:paraId="4201352C" w14:textId="77777777" w:rsidR="00DD346D" w:rsidRDefault="00DD346D" w:rsidP="00DD346D">
                  <w:pPr>
                    <w:rPr>
                      <w:sz w:val="20"/>
                      <w:szCs w:val="20"/>
                    </w:rPr>
                  </w:pPr>
                </w:p>
              </w:tc>
            </w:tr>
            <w:tr w:rsidR="00DD346D" w14:paraId="23DF7F3A" w14:textId="77777777" w:rsidTr="00CB715F">
              <w:trPr>
                <w:trHeight w:val="308"/>
              </w:trPr>
              <w:tc>
                <w:tcPr>
                  <w:tcW w:w="551" w:type="dxa"/>
                  <w:tcBorders>
                    <w:top w:val="nil"/>
                    <w:left w:val="single" w:sz="4" w:space="0" w:color="auto"/>
                    <w:bottom w:val="single" w:sz="4" w:space="0" w:color="auto"/>
                    <w:right w:val="single" w:sz="4" w:space="0" w:color="auto"/>
                  </w:tcBorders>
                  <w:vAlign w:val="center"/>
                  <w:hideMark/>
                </w:tcPr>
                <w:p w14:paraId="1746CC9E" w14:textId="77777777" w:rsidR="00DD346D" w:rsidRDefault="00DD346D" w:rsidP="00DD346D">
                  <w:pPr>
                    <w:jc w:val="center"/>
                    <w:rPr>
                      <w:color w:val="000000"/>
                    </w:rPr>
                  </w:pPr>
                  <w:r>
                    <w:rPr>
                      <w:color w:val="000000"/>
                    </w:rPr>
                    <w:t>1</w:t>
                  </w:r>
                </w:p>
              </w:tc>
              <w:tc>
                <w:tcPr>
                  <w:tcW w:w="6744" w:type="dxa"/>
                  <w:tcBorders>
                    <w:top w:val="nil"/>
                    <w:left w:val="nil"/>
                    <w:bottom w:val="single" w:sz="4" w:space="0" w:color="auto"/>
                    <w:right w:val="single" w:sz="4" w:space="0" w:color="auto"/>
                  </w:tcBorders>
                  <w:vAlign w:val="center"/>
                  <w:hideMark/>
                </w:tcPr>
                <w:p w14:paraId="122493F5" w14:textId="77777777" w:rsidR="00DD346D" w:rsidRDefault="00DD346D" w:rsidP="00DD346D">
                  <w:pPr>
                    <w:rPr>
                      <w:b/>
                      <w:bCs/>
                      <w:color w:val="000000"/>
                    </w:rPr>
                  </w:pPr>
                  <w:r>
                    <w:rPr>
                      <w:b/>
                      <w:bCs/>
                      <w:color w:val="000000"/>
                    </w:rPr>
                    <w:t>Демонтаж плинтуса</w:t>
                  </w:r>
                </w:p>
              </w:tc>
              <w:tc>
                <w:tcPr>
                  <w:tcW w:w="1014" w:type="dxa"/>
                  <w:tcBorders>
                    <w:top w:val="nil"/>
                    <w:left w:val="nil"/>
                    <w:bottom w:val="single" w:sz="4" w:space="0" w:color="auto"/>
                    <w:right w:val="nil"/>
                  </w:tcBorders>
                  <w:vAlign w:val="center"/>
                  <w:hideMark/>
                </w:tcPr>
                <w:p w14:paraId="204CC737" w14:textId="77777777" w:rsidR="00DD346D" w:rsidRDefault="00DD346D" w:rsidP="00DD346D">
                  <w:pPr>
                    <w:jc w:val="center"/>
                    <w:rPr>
                      <w:color w:val="000000"/>
                    </w:rPr>
                  </w:pPr>
                  <w:r>
                    <w:rPr>
                      <w:color w:val="000000"/>
                    </w:rPr>
                    <w:t>м</w:t>
                  </w:r>
                </w:p>
              </w:tc>
              <w:tc>
                <w:tcPr>
                  <w:tcW w:w="1199" w:type="dxa"/>
                  <w:tcBorders>
                    <w:top w:val="nil"/>
                    <w:left w:val="single" w:sz="4" w:space="0" w:color="auto"/>
                    <w:bottom w:val="single" w:sz="4" w:space="0" w:color="auto"/>
                    <w:right w:val="single" w:sz="4" w:space="0" w:color="auto"/>
                  </w:tcBorders>
                  <w:noWrap/>
                  <w:vAlign w:val="center"/>
                  <w:hideMark/>
                </w:tcPr>
                <w:p w14:paraId="3C835F13" w14:textId="77777777" w:rsidR="00DD346D" w:rsidRDefault="00DD346D" w:rsidP="00DD346D">
                  <w:pPr>
                    <w:jc w:val="center"/>
                    <w:rPr>
                      <w:rFonts w:ascii="Arial CYR" w:hAnsi="Arial CYR" w:cs="Arial CYR"/>
                      <w:sz w:val="20"/>
                      <w:szCs w:val="20"/>
                    </w:rPr>
                  </w:pPr>
                  <w:r>
                    <w:rPr>
                      <w:rFonts w:ascii="Arial CYR" w:hAnsi="Arial CYR" w:cs="Arial CYR"/>
                      <w:sz w:val="20"/>
                      <w:szCs w:val="20"/>
                    </w:rPr>
                    <w:t>66</w:t>
                  </w:r>
                </w:p>
              </w:tc>
              <w:tc>
                <w:tcPr>
                  <w:tcW w:w="236" w:type="dxa"/>
                  <w:vAlign w:val="center"/>
                  <w:hideMark/>
                </w:tcPr>
                <w:p w14:paraId="16E32A6E" w14:textId="77777777" w:rsidR="00DD346D" w:rsidRDefault="00DD346D" w:rsidP="00DD346D">
                  <w:pPr>
                    <w:rPr>
                      <w:sz w:val="20"/>
                      <w:szCs w:val="20"/>
                    </w:rPr>
                  </w:pPr>
                </w:p>
              </w:tc>
            </w:tr>
            <w:tr w:rsidR="00DD346D" w14:paraId="5EEA38C0" w14:textId="77777777" w:rsidTr="00CB715F">
              <w:trPr>
                <w:trHeight w:val="308"/>
              </w:trPr>
              <w:tc>
                <w:tcPr>
                  <w:tcW w:w="551" w:type="dxa"/>
                  <w:tcBorders>
                    <w:top w:val="nil"/>
                    <w:left w:val="single" w:sz="4" w:space="0" w:color="auto"/>
                    <w:bottom w:val="single" w:sz="4" w:space="0" w:color="auto"/>
                    <w:right w:val="single" w:sz="4" w:space="0" w:color="auto"/>
                  </w:tcBorders>
                  <w:vAlign w:val="center"/>
                  <w:hideMark/>
                </w:tcPr>
                <w:p w14:paraId="50208F90" w14:textId="77777777" w:rsidR="00DD346D" w:rsidRDefault="00DD346D" w:rsidP="00DD346D">
                  <w:pPr>
                    <w:jc w:val="center"/>
                    <w:rPr>
                      <w:color w:val="000000"/>
                    </w:rPr>
                  </w:pPr>
                  <w:r>
                    <w:rPr>
                      <w:color w:val="000000"/>
                    </w:rPr>
                    <w:t>2</w:t>
                  </w:r>
                </w:p>
              </w:tc>
              <w:tc>
                <w:tcPr>
                  <w:tcW w:w="6744" w:type="dxa"/>
                  <w:tcBorders>
                    <w:top w:val="nil"/>
                    <w:left w:val="nil"/>
                    <w:bottom w:val="single" w:sz="4" w:space="0" w:color="auto"/>
                    <w:right w:val="single" w:sz="4" w:space="0" w:color="auto"/>
                  </w:tcBorders>
                  <w:vAlign w:val="center"/>
                  <w:hideMark/>
                </w:tcPr>
                <w:p w14:paraId="0C3069B2" w14:textId="77777777" w:rsidR="00DD346D" w:rsidRDefault="00DD346D" w:rsidP="00DD346D">
                  <w:pPr>
                    <w:rPr>
                      <w:b/>
                      <w:bCs/>
                      <w:color w:val="000000"/>
                    </w:rPr>
                  </w:pPr>
                  <w:r>
                    <w:rPr>
                      <w:b/>
                      <w:bCs/>
                      <w:color w:val="000000"/>
                    </w:rPr>
                    <w:t>Демонтаж напольного покрытия плитка</w:t>
                  </w:r>
                </w:p>
              </w:tc>
              <w:tc>
                <w:tcPr>
                  <w:tcW w:w="1014" w:type="dxa"/>
                  <w:tcBorders>
                    <w:top w:val="nil"/>
                    <w:left w:val="nil"/>
                    <w:bottom w:val="single" w:sz="4" w:space="0" w:color="auto"/>
                    <w:right w:val="nil"/>
                  </w:tcBorders>
                  <w:vAlign w:val="center"/>
                  <w:hideMark/>
                </w:tcPr>
                <w:p w14:paraId="38539819" w14:textId="77777777" w:rsidR="00DD346D" w:rsidRDefault="00DD346D" w:rsidP="00DD346D">
                  <w:pPr>
                    <w:jc w:val="center"/>
                    <w:rPr>
                      <w:color w:val="000000"/>
                    </w:rPr>
                  </w:pPr>
                  <w:r>
                    <w:rPr>
                      <w:color w:val="000000"/>
                    </w:rPr>
                    <w:t>м2</w:t>
                  </w:r>
                </w:p>
              </w:tc>
              <w:tc>
                <w:tcPr>
                  <w:tcW w:w="1199" w:type="dxa"/>
                  <w:tcBorders>
                    <w:top w:val="nil"/>
                    <w:left w:val="single" w:sz="4" w:space="0" w:color="auto"/>
                    <w:bottom w:val="single" w:sz="4" w:space="0" w:color="auto"/>
                    <w:right w:val="single" w:sz="4" w:space="0" w:color="auto"/>
                  </w:tcBorders>
                  <w:noWrap/>
                  <w:vAlign w:val="center"/>
                  <w:hideMark/>
                </w:tcPr>
                <w:p w14:paraId="79FEC707" w14:textId="77777777" w:rsidR="00DD346D" w:rsidRDefault="00DD346D" w:rsidP="00DD346D">
                  <w:pPr>
                    <w:jc w:val="center"/>
                    <w:rPr>
                      <w:rFonts w:ascii="Arial CYR" w:hAnsi="Arial CYR" w:cs="Arial CYR"/>
                      <w:sz w:val="20"/>
                      <w:szCs w:val="20"/>
                    </w:rPr>
                  </w:pPr>
                  <w:r>
                    <w:rPr>
                      <w:rFonts w:ascii="Arial CYR" w:hAnsi="Arial CYR" w:cs="Arial CYR"/>
                      <w:sz w:val="20"/>
                      <w:szCs w:val="20"/>
                    </w:rPr>
                    <w:t>35,64</w:t>
                  </w:r>
                </w:p>
              </w:tc>
              <w:tc>
                <w:tcPr>
                  <w:tcW w:w="236" w:type="dxa"/>
                  <w:vAlign w:val="center"/>
                  <w:hideMark/>
                </w:tcPr>
                <w:p w14:paraId="3E26507A" w14:textId="77777777" w:rsidR="00DD346D" w:rsidRDefault="00DD346D" w:rsidP="00DD346D">
                  <w:pPr>
                    <w:rPr>
                      <w:sz w:val="20"/>
                      <w:szCs w:val="20"/>
                    </w:rPr>
                  </w:pPr>
                </w:p>
              </w:tc>
            </w:tr>
            <w:tr w:rsidR="00DD346D" w14:paraId="43E24BD7" w14:textId="77777777" w:rsidTr="00CB715F">
              <w:trPr>
                <w:trHeight w:val="308"/>
              </w:trPr>
              <w:tc>
                <w:tcPr>
                  <w:tcW w:w="551" w:type="dxa"/>
                  <w:tcBorders>
                    <w:top w:val="nil"/>
                    <w:left w:val="single" w:sz="4" w:space="0" w:color="auto"/>
                    <w:bottom w:val="single" w:sz="4" w:space="0" w:color="auto"/>
                    <w:right w:val="single" w:sz="4" w:space="0" w:color="auto"/>
                  </w:tcBorders>
                  <w:vAlign w:val="center"/>
                  <w:hideMark/>
                </w:tcPr>
                <w:p w14:paraId="5A90152F" w14:textId="77777777" w:rsidR="00DD346D" w:rsidRDefault="00DD346D" w:rsidP="00DD346D">
                  <w:pPr>
                    <w:jc w:val="center"/>
                    <w:rPr>
                      <w:color w:val="000000"/>
                    </w:rPr>
                  </w:pPr>
                  <w:r>
                    <w:rPr>
                      <w:color w:val="000000"/>
                    </w:rPr>
                    <w:t>3</w:t>
                  </w:r>
                </w:p>
              </w:tc>
              <w:tc>
                <w:tcPr>
                  <w:tcW w:w="6744" w:type="dxa"/>
                  <w:tcBorders>
                    <w:top w:val="nil"/>
                    <w:left w:val="nil"/>
                    <w:bottom w:val="single" w:sz="4" w:space="0" w:color="auto"/>
                    <w:right w:val="single" w:sz="4" w:space="0" w:color="auto"/>
                  </w:tcBorders>
                  <w:vAlign w:val="center"/>
                  <w:hideMark/>
                </w:tcPr>
                <w:p w14:paraId="64899A71" w14:textId="77777777" w:rsidR="00DD346D" w:rsidRDefault="00DD346D" w:rsidP="00DD346D">
                  <w:pPr>
                    <w:jc w:val="right"/>
                    <w:rPr>
                      <w:i/>
                      <w:iCs/>
                      <w:color w:val="000000"/>
                    </w:rPr>
                  </w:pPr>
                  <w:r>
                    <w:rPr>
                      <w:i/>
                      <w:iCs/>
                      <w:color w:val="000000"/>
                    </w:rPr>
                    <w:t>Мешок ПЕ</w:t>
                  </w:r>
                </w:p>
              </w:tc>
              <w:tc>
                <w:tcPr>
                  <w:tcW w:w="1014" w:type="dxa"/>
                  <w:tcBorders>
                    <w:top w:val="nil"/>
                    <w:left w:val="nil"/>
                    <w:bottom w:val="single" w:sz="4" w:space="0" w:color="auto"/>
                    <w:right w:val="nil"/>
                  </w:tcBorders>
                  <w:vAlign w:val="center"/>
                  <w:hideMark/>
                </w:tcPr>
                <w:p w14:paraId="0DF6D03F" w14:textId="77777777" w:rsidR="00DD346D" w:rsidRDefault="00DD346D" w:rsidP="00DD346D">
                  <w:pPr>
                    <w:jc w:val="center"/>
                    <w:rPr>
                      <w:color w:val="000000"/>
                    </w:rPr>
                  </w:pPr>
                  <w:proofErr w:type="spellStart"/>
                  <w:r>
                    <w:rPr>
                      <w:color w:val="000000"/>
                    </w:rPr>
                    <w:t>шт</w:t>
                  </w:r>
                  <w:proofErr w:type="spellEnd"/>
                </w:p>
              </w:tc>
              <w:tc>
                <w:tcPr>
                  <w:tcW w:w="1199" w:type="dxa"/>
                  <w:tcBorders>
                    <w:top w:val="nil"/>
                    <w:left w:val="single" w:sz="4" w:space="0" w:color="auto"/>
                    <w:bottom w:val="single" w:sz="4" w:space="0" w:color="auto"/>
                    <w:right w:val="single" w:sz="4" w:space="0" w:color="auto"/>
                  </w:tcBorders>
                  <w:noWrap/>
                  <w:vAlign w:val="center"/>
                  <w:hideMark/>
                </w:tcPr>
                <w:p w14:paraId="509FC9A4" w14:textId="77777777" w:rsidR="00DD346D" w:rsidRDefault="00DD346D" w:rsidP="00DD346D">
                  <w:pPr>
                    <w:jc w:val="center"/>
                    <w:rPr>
                      <w:rFonts w:ascii="Arial CYR" w:hAnsi="Arial CYR" w:cs="Arial CYR"/>
                      <w:sz w:val="20"/>
                      <w:szCs w:val="20"/>
                    </w:rPr>
                  </w:pPr>
                  <w:r>
                    <w:rPr>
                      <w:rFonts w:ascii="Arial CYR" w:hAnsi="Arial CYR" w:cs="Arial CYR"/>
                      <w:sz w:val="20"/>
                      <w:szCs w:val="20"/>
                    </w:rPr>
                    <w:t>150</w:t>
                  </w:r>
                </w:p>
              </w:tc>
              <w:tc>
                <w:tcPr>
                  <w:tcW w:w="236" w:type="dxa"/>
                  <w:vAlign w:val="center"/>
                  <w:hideMark/>
                </w:tcPr>
                <w:p w14:paraId="1D0780BB" w14:textId="77777777" w:rsidR="00DD346D" w:rsidRDefault="00DD346D" w:rsidP="00DD346D">
                  <w:pPr>
                    <w:rPr>
                      <w:sz w:val="20"/>
                      <w:szCs w:val="20"/>
                    </w:rPr>
                  </w:pPr>
                </w:p>
              </w:tc>
            </w:tr>
            <w:tr w:rsidR="00DD346D" w14:paraId="18968DAA" w14:textId="77777777" w:rsidTr="00CB715F">
              <w:trPr>
                <w:trHeight w:val="300"/>
              </w:trPr>
              <w:tc>
                <w:tcPr>
                  <w:tcW w:w="7295" w:type="dxa"/>
                  <w:gridSpan w:val="2"/>
                  <w:tcBorders>
                    <w:top w:val="single" w:sz="4" w:space="0" w:color="auto"/>
                    <w:left w:val="single" w:sz="4" w:space="0" w:color="auto"/>
                    <w:bottom w:val="single" w:sz="4" w:space="0" w:color="auto"/>
                    <w:right w:val="nil"/>
                  </w:tcBorders>
                  <w:shd w:val="clear" w:color="auto" w:fill="D0CECE" w:themeFill="background2" w:themeFillShade="E6"/>
                  <w:hideMark/>
                </w:tcPr>
                <w:p w14:paraId="5B846300" w14:textId="77777777" w:rsidR="00DD346D" w:rsidRDefault="00DD346D" w:rsidP="00DD346D">
                  <w:pPr>
                    <w:jc w:val="center"/>
                    <w:rPr>
                      <w:b/>
                      <w:bCs/>
                      <w:color w:val="000000"/>
                    </w:rPr>
                  </w:pPr>
                  <w:r>
                    <w:rPr>
                      <w:b/>
                      <w:bCs/>
                      <w:color w:val="000000"/>
                    </w:rPr>
                    <w:t>Монтажные работы 16-11 этажи</w:t>
                  </w:r>
                </w:p>
              </w:tc>
              <w:tc>
                <w:tcPr>
                  <w:tcW w:w="1014" w:type="dxa"/>
                  <w:tcBorders>
                    <w:top w:val="nil"/>
                    <w:left w:val="nil"/>
                    <w:bottom w:val="single" w:sz="4" w:space="0" w:color="auto"/>
                    <w:right w:val="nil"/>
                  </w:tcBorders>
                  <w:shd w:val="clear" w:color="auto" w:fill="D0CECE" w:themeFill="background2" w:themeFillShade="E6"/>
                  <w:hideMark/>
                </w:tcPr>
                <w:p w14:paraId="00D6E66C" w14:textId="77777777" w:rsidR="00DD346D" w:rsidRDefault="00DD346D" w:rsidP="00DD346D">
                  <w:pPr>
                    <w:rPr>
                      <w:b/>
                      <w:bCs/>
                      <w:color w:val="000000"/>
                    </w:rPr>
                  </w:pPr>
                  <w:r>
                    <w:rPr>
                      <w:b/>
                      <w:bCs/>
                      <w:color w:val="000000"/>
                    </w:rPr>
                    <w:t> </w:t>
                  </w:r>
                </w:p>
              </w:tc>
              <w:tc>
                <w:tcPr>
                  <w:tcW w:w="1199" w:type="dxa"/>
                  <w:tcBorders>
                    <w:top w:val="nil"/>
                    <w:left w:val="single" w:sz="4" w:space="0" w:color="auto"/>
                    <w:bottom w:val="single" w:sz="4" w:space="0" w:color="auto"/>
                    <w:right w:val="single" w:sz="4" w:space="0" w:color="auto"/>
                  </w:tcBorders>
                  <w:shd w:val="clear" w:color="auto" w:fill="D0CECE" w:themeFill="background2" w:themeFillShade="E6"/>
                  <w:noWrap/>
                  <w:vAlign w:val="center"/>
                  <w:hideMark/>
                </w:tcPr>
                <w:p w14:paraId="4F527488" w14:textId="77777777" w:rsidR="00DD346D" w:rsidRDefault="00DD346D" w:rsidP="00DD346D">
                  <w:pPr>
                    <w:jc w:val="center"/>
                    <w:rPr>
                      <w:rFonts w:ascii="Arial CYR" w:hAnsi="Arial CYR" w:cs="Arial CYR"/>
                      <w:sz w:val="20"/>
                      <w:szCs w:val="20"/>
                    </w:rPr>
                  </w:pPr>
                  <w:r>
                    <w:rPr>
                      <w:rFonts w:ascii="Arial CYR" w:hAnsi="Arial CYR" w:cs="Arial CYR"/>
                      <w:sz w:val="20"/>
                      <w:szCs w:val="20"/>
                    </w:rPr>
                    <w:t> </w:t>
                  </w:r>
                </w:p>
              </w:tc>
              <w:tc>
                <w:tcPr>
                  <w:tcW w:w="236" w:type="dxa"/>
                  <w:vAlign w:val="center"/>
                  <w:hideMark/>
                </w:tcPr>
                <w:p w14:paraId="294D6132" w14:textId="77777777" w:rsidR="00DD346D" w:rsidRDefault="00DD346D" w:rsidP="00DD346D">
                  <w:pPr>
                    <w:rPr>
                      <w:sz w:val="20"/>
                      <w:szCs w:val="20"/>
                    </w:rPr>
                  </w:pPr>
                </w:p>
              </w:tc>
            </w:tr>
            <w:tr w:rsidR="00DD346D" w14:paraId="06B9061A" w14:textId="77777777" w:rsidTr="00CB715F">
              <w:trPr>
                <w:trHeight w:val="300"/>
              </w:trPr>
              <w:tc>
                <w:tcPr>
                  <w:tcW w:w="7295" w:type="dxa"/>
                  <w:gridSpan w:val="2"/>
                  <w:tcBorders>
                    <w:top w:val="single" w:sz="4" w:space="0" w:color="auto"/>
                    <w:left w:val="single" w:sz="4" w:space="0" w:color="auto"/>
                    <w:bottom w:val="single" w:sz="4" w:space="0" w:color="auto"/>
                    <w:right w:val="nil"/>
                  </w:tcBorders>
                  <w:shd w:val="clear" w:color="auto" w:fill="D0CECE" w:themeFill="background2" w:themeFillShade="E6"/>
                  <w:hideMark/>
                </w:tcPr>
                <w:p w14:paraId="62C565B5" w14:textId="77777777" w:rsidR="00DD346D" w:rsidRDefault="00DD346D" w:rsidP="00DD346D">
                  <w:pPr>
                    <w:jc w:val="center"/>
                    <w:rPr>
                      <w:b/>
                      <w:bCs/>
                      <w:color w:val="000000"/>
                    </w:rPr>
                  </w:pPr>
                  <w:r>
                    <w:rPr>
                      <w:b/>
                      <w:bCs/>
                      <w:color w:val="000000"/>
                    </w:rPr>
                    <w:t>Основание пола</w:t>
                  </w:r>
                </w:p>
              </w:tc>
              <w:tc>
                <w:tcPr>
                  <w:tcW w:w="1014" w:type="dxa"/>
                  <w:tcBorders>
                    <w:top w:val="nil"/>
                    <w:left w:val="nil"/>
                    <w:bottom w:val="single" w:sz="4" w:space="0" w:color="auto"/>
                    <w:right w:val="nil"/>
                  </w:tcBorders>
                  <w:shd w:val="clear" w:color="auto" w:fill="D0CECE" w:themeFill="background2" w:themeFillShade="E6"/>
                  <w:hideMark/>
                </w:tcPr>
                <w:p w14:paraId="49DBBE60" w14:textId="77777777" w:rsidR="00DD346D" w:rsidRDefault="00DD346D" w:rsidP="00DD346D">
                  <w:pPr>
                    <w:rPr>
                      <w:b/>
                      <w:bCs/>
                      <w:color w:val="000000"/>
                    </w:rPr>
                  </w:pPr>
                  <w:r>
                    <w:rPr>
                      <w:b/>
                      <w:bCs/>
                      <w:color w:val="000000"/>
                    </w:rPr>
                    <w:t> </w:t>
                  </w:r>
                </w:p>
              </w:tc>
              <w:tc>
                <w:tcPr>
                  <w:tcW w:w="1199" w:type="dxa"/>
                  <w:tcBorders>
                    <w:top w:val="nil"/>
                    <w:left w:val="single" w:sz="4" w:space="0" w:color="auto"/>
                    <w:bottom w:val="single" w:sz="4" w:space="0" w:color="auto"/>
                    <w:right w:val="single" w:sz="4" w:space="0" w:color="auto"/>
                  </w:tcBorders>
                  <w:shd w:val="clear" w:color="auto" w:fill="D0CECE" w:themeFill="background2" w:themeFillShade="E6"/>
                  <w:noWrap/>
                  <w:vAlign w:val="center"/>
                  <w:hideMark/>
                </w:tcPr>
                <w:p w14:paraId="0E2338C0" w14:textId="77777777" w:rsidR="00DD346D" w:rsidRDefault="00DD346D" w:rsidP="00DD346D">
                  <w:pPr>
                    <w:jc w:val="center"/>
                    <w:rPr>
                      <w:rFonts w:ascii="Arial CYR" w:hAnsi="Arial CYR" w:cs="Arial CYR"/>
                      <w:sz w:val="20"/>
                      <w:szCs w:val="20"/>
                    </w:rPr>
                  </w:pPr>
                  <w:r>
                    <w:rPr>
                      <w:rFonts w:ascii="Arial CYR" w:hAnsi="Arial CYR" w:cs="Arial CYR"/>
                      <w:sz w:val="20"/>
                      <w:szCs w:val="20"/>
                    </w:rPr>
                    <w:t> </w:t>
                  </w:r>
                </w:p>
              </w:tc>
              <w:tc>
                <w:tcPr>
                  <w:tcW w:w="236" w:type="dxa"/>
                  <w:vAlign w:val="center"/>
                  <w:hideMark/>
                </w:tcPr>
                <w:p w14:paraId="7844E959" w14:textId="77777777" w:rsidR="00DD346D" w:rsidRDefault="00DD346D" w:rsidP="00DD346D">
                  <w:pPr>
                    <w:rPr>
                      <w:sz w:val="20"/>
                      <w:szCs w:val="20"/>
                    </w:rPr>
                  </w:pPr>
                </w:p>
              </w:tc>
            </w:tr>
            <w:tr w:rsidR="00DD346D" w14:paraId="034EBAD7" w14:textId="77777777" w:rsidTr="00CB715F">
              <w:trPr>
                <w:trHeight w:val="308"/>
              </w:trPr>
              <w:tc>
                <w:tcPr>
                  <w:tcW w:w="551" w:type="dxa"/>
                  <w:tcBorders>
                    <w:top w:val="nil"/>
                    <w:left w:val="single" w:sz="4" w:space="0" w:color="auto"/>
                    <w:bottom w:val="single" w:sz="4" w:space="0" w:color="auto"/>
                    <w:right w:val="single" w:sz="4" w:space="0" w:color="auto"/>
                  </w:tcBorders>
                  <w:vAlign w:val="center"/>
                  <w:hideMark/>
                </w:tcPr>
                <w:p w14:paraId="032BD636" w14:textId="77777777" w:rsidR="00DD346D" w:rsidRDefault="00DD346D" w:rsidP="00DD346D">
                  <w:pPr>
                    <w:jc w:val="center"/>
                    <w:rPr>
                      <w:color w:val="000000"/>
                    </w:rPr>
                  </w:pPr>
                  <w:r>
                    <w:rPr>
                      <w:color w:val="000000"/>
                    </w:rPr>
                    <w:t>1</w:t>
                  </w:r>
                </w:p>
              </w:tc>
              <w:tc>
                <w:tcPr>
                  <w:tcW w:w="6744" w:type="dxa"/>
                  <w:tcBorders>
                    <w:top w:val="nil"/>
                    <w:left w:val="nil"/>
                    <w:bottom w:val="single" w:sz="4" w:space="0" w:color="auto"/>
                    <w:right w:val="single" w:sz="4" w:space="0" w:color="auto"/>
                  </w:tcBorders>
                  <w:hideMark/>
                </w:tcPr>
                <w:p w14:paraId="43C58306" w14:textId="77777777" w:rsidR="00DD346D" w:rsidRDefault="00DD346D" w:rsidP="00DD346D">
                  <w:pPr>
                    <w:rPr>
                      <w:b/>
                      <w:bCs/>
                      <w:color w:val="000000"/>
                    </w:rPr>
                  </w:pPr>
                  <w:r>
                    <w:rPr>
                      <w:b/>
                      <w:bCs/>
                      <w:color w:val="000000"/>
                    </w:rPr>
                    <w:t>Устройство стяжки пола</w:t>
                  </w:r>
                </w:p>
              </w:tc>
              <w:tc>
                <w:tcPr>
                  <w:tcW w:w="1014" w:type="dxa"/>
                  <w:tcBorders>
                    <w:top w:val="nil"/>
                    <w:left w:val="nil"/>
                    <w:bottom w:val="single" w:sz="4" w:space="0" w:color="auto"/>
                    <w:right w:val="nil"/>
                  </w:tcBorders>
                  <w:vAlign w:val="center"/>
                  <w:hideMark/>
                </w:tcPr>
                <w:p w14:paraId="0B4059DF" w14:textId="77777777" w:rsidR="00DD346D" w:rsidRDefault="00DD346D" w:rsidP="00DD346D">
                  <w:pPr>
                    <w:jc w:val="center"/>
                    <w:rPr>
                      <w:color w:val="000000"/>
                    </w:rPr>
                  </w:pPr>
                  <w:r>
                    <w:rPr>
                      <w:color w:val="000000"/>
                    </w:rPr>
                    <w:t>м2</w:t>
                  </w:r>
                </w:p>
              </w:tc>
              <w:tc>
                <w:tcPr>
                  <w:tcW w:w="1199" w:type="dxa"/>
                  <w:tcBorders>
                    <w:top w:val="nil"/>
                    <w:left w:val="single" w:sz="4" w:space="0" w:color="auto"/>
                    <w:bottom w:val="single" w:sz="4" w:space="0" w:color="auto"/>
                    <w:right w:val="single" w:sz="4" w:space="0" w:color="auto"/>
                  </w:tcBorders>
                  <w:noWrap/>
                  <w:vAlign w:val="center"/>
                  <w:hideMark/>
                </w:tcPr>
                <w:p w14:paraId="3EC47E94" w14:textId="77777777" w:rsidR="00DD346D" w:rsidRDefault="00DD346D" w:rsidP="00DD346D">
                  <w:pPr>
                    <w:jc w:val="center"/>
                    <w:rPr>
                      <w:rFonts w:ascii="Arial CYR" w:hAnsi="Arial CYR" w:cs="Arial CYR"/>
                      <w:sz w:val="20"/>
                      <w:szCs w:val="20"/>
                    </w:rPr>
                  </w:pPr>
                  <w:r>
                    <w:rPr>
                      <w:rFonts w:ascii="Arial CYR" w:hAnsi="Arial CYR" w:cs="Arial CYR"/>
                      <w:sz w:val="20"/>
                      <w:szCs w:val="20"/>
                    </w:rPr>
                    <w:t>35,64</w:t>
                  </w:r>
                </w:p>
              </w:tc>
              <w:tc>
                <w:tcPr>
                  <w:tcW w:w="236" w:type="dxa"/>
                  <w:vAlign w:val="center"/>
                  <w:hideMark/>
                </w:tcPr>
                <w:p w14:paraId="1338C0F2" w14:textId="77777777" w:rsidR="00DD346D" w:rsidRDefault="00DD346D" w:rsidP="00DD346D">
                  <w:pPr>
                    <w:rPr>
                      <w:sz w:val="20"/>
                      <w:szCs w:val="20"/>
                    </w:rPr>
                  </w:pPr>
                </w:p>
              </w:tc>
            </w:tr>
            <w:tr w:rsidR="00DD346D" w14:paraId="7CB6E65D" w14:textId="77777777" w:rsidTr="00CB715F">
              <w:trPr>
                <w:trHeight w:val="308"/>
              </w:trPr>
              <w:tc>
                <w:tcPr>
                  <w:tcW w:w="551" w:type="dxa"/>
                  <w:tcBorders>
                    <w:top w:val="nil"/>
                    <w:left w:val="single" w:sz="4" w:space="0" w:color="auto"/>
                    <w:bottom w:val="single" w:sz="4" w:space="0" w:color="auto"/>
                    <w:right w:val="single" w:sz="4" w:space="0" w:color="auto"/>
                  </w:tcBorders>
                  <w:vAlign w:val="center"/>
                  <w:hideMark/>
                </w:tcPr>
                <w:p w14:paraId="7E62830C" w14:textId="77777777" w:rsidR="00DD346D" w:rsidRDefault="00DD346D" w:rsidP="00DD346D">
                  <w:pPr>
                    <w:jc w:val="center"/>
                    <w:rPr>
                      <w:color w:val="000000"/>
                    </w:rPr>
                  </w:pPr>
                  <w:r>
                    <w:rPr>
                      <w:color w:val="000000"/>
                    </w:rPr>
                    <w:t>2</w:t>
                  </w:r>
                </w:p>
              </w:tc>
              <w:tc>
                <w:tcPr>
                  <w:tcW w:w="6744" w:type="dxa"/>
                  <w:tcBorders>
                    <w:top w:val="nil"/>
                    <w:left w:val="nil"/>
                    <w:bottom w:val="single" w:sz="4" w:space="0" w:color="auto"/>
                    <w:right w:val="single" w:sz="4" w:space="0" w:color="auto"/>
                  </w:tcBorders>
                  <w:hideMark/>
                </w:tcPr>
                <w:p w14:paraId="244A655D" w14:textId="77777777" w:rsidR="00DD346D" w:rsidRDefault="00DD346D" w:rsidP="00DD346D">
                  <w:pPr>
                    <w:jc w:val="right"/>
                    <w:rPr>
                      <w:i/>
                      <w:iCs/>
                      <w:color w:val="000000"/>
                    </w:rPr>
                  </w:pPr>
                  <w:proofErr w:type="spellStart"/>
                  <w:r>
                    <w:rPr>
                      <w:i/>
                      <w:iCs/>
                      <w:color w:val="000000"/>
                    </w:rPr>
                    <w:t>Демферная</w:t>
                  </w:r>
                  <w:proofErr w:type="spellEnd"/>
                  <w:r>
                    <w:rPr>
                      <w:i/>
                      <w:iCs/>
                      <w:color w:val="000000"/>
                    </w:rPr>
                    <w:t xml:space="preserve"> лента</w:t>
                  </w:r>
                </w:p>
              </w:tc>
              <w:tc>
                <w:tcPr>
                  <w:tcW w:w="1014" w:type="dxa"/>
                  <w:tcBorders>
                    <w:top w:val="nil"/>
                    <w:left w:val="nil"/>
                    <w:bottom w:val="single" w:sz="4" w:space="0" w:color="auto"/>
                    <w:right w:val="nil"/>
                  </w:tcBorders>
                  <w:vAlign w:val="center"/>
                  <w:hideMark/>
                </w:tcPr>
                <w:p w14:paraId="551F70E2" w14:textId="77777777" w:rsidR="00DD346D" w:rsidRDefault="00DD346D" w:rsidP="00DD346D">
                  <w:pPr>
                    <w:jc w:val="center"/>
                    <w:rPr>
                      <w:color w:val="000000"/>
                    </w:rPr>
                  </w:pPr>
                  <w:r>
                    <w:rPr>
                      <w:color w:val="000000"/>
                    </w:rPr>
                    <w:t>м</w:t>
                  </w:r>
                </w:p>
              </w:tc>
              <w:tc>
                <w:tcPr>
                  <w:tcW w:w="1199" w:type="dxa"/>
                  <w:tcBorders>
                    <w:top w:val="nil"/>
                    <w:left w:val="single" w:sz="4" w:space="0" w:color="auto"/>
                    <w:bottom w:val="single" w:sz="4" w:space="0" w:color="auto"/>
                    <w:right w:val="single" w:sz="4" w:space="0" w:color="auto"/>
                  </w:tcBorders>
                  <w:noWrap/>
                  <w:vAlign w:val="center"/>
                  <w:hideMark/>
                </w:tcPr>
                <w:p w14:paraId="323A6E9C" w14:textId="77777777" w:rsidR="00DD346D" w:rsidRDefault="00DD346D" w:rsidP="00DD346D">
                  <w:pPr>
                    <w:jc w:val="center"/>
                    <w:rPr>
                      <w:rFonts w:ascii="Arial CYR" w:hAnsi="Arial CYR" w:cs="Arial CYR"/>
                      <w:sz w:val="20"/>
                      <w:szCs w:val="20"/>
                    </w:rPr>
                  </w:pPr>
                  <w:r>
                    <w:rPr>
                      <w:rFonts w:ascii="Arial CYR" w:hAnsi="Arial CYR" w:cs="Arial CYR"/>
                      <w:sz w:val="20"/>
                      <w:szCs w:val="20"/>
                    </w:rPr>
                    <w:t>66</w:t>
                  </w:r>
                </w:p>
              </w:tc>
              <w:tc>
                <w:tcPr>
                  <w:tcW w:w="236" w:type="dxa"/>
                  <w:vAlign w:val="center"/>
                  <w:hideMark/>
                </w:tcPr>
                <w:p w14:paraId="06B22EB7" w14:textId="77777777" w:rsidR="00DD346D" w:rsidRDefault="00DD346D" w:rsidP="00DD346D">
                  <w:pPr>
                    <w:rPr>
                      <w:sz w:val="20"/>
                      <w:szCs w:val="20"/>
                    </w:rPr>
                  </w:pPr>
                </w:p>
              </w:tc>
            </w:tr>
            <w:tr w:rsidR="00DD346D" w14:paraId="1D2F365E" w14:textId="77777777" w:rsidTr="00CB715F">
              <w:trPr>
                <w:trHeight w:val="308"/>
              </w:trPr>
              <w:tc>
                <w:tcPr>
                  <w:tcW w:w="551" w:type="dxa"/>
                  <w:tcBorders>
                    <w:top w:val="nil"/>
                    <w:left w:val="single" w:sz="4" w:space="0" w:color="auto"/>
                    <w:bottom w:val="single" w:sz="4" w:space="0" w:color="auto"/>
                    <w:right w:val="single" w:sz="4" w:space="0" w:color="auto"/>
                  </w:tcBorders>
                  <w:vAlign w:val="center"/>
                  <w:hideMark/>
                </w:tcPr>
                <w:p w14:paraId="0FB06D5B" w14:textId="77777777" w:rsidR="00DD346D" w:rsidRDefault="00DD346D" w:rsidP="00DD346D">
                  <w:pPr>
                    <w:jc w:val="center"/>
                    <w:rPr>
                      <w:color w:val="000000"/>
                    </w:rPr>
                  </w:pPr>
                  <w:r>
                    <w:rPr>
                      <w:color w:val="000000"/>
                    </w:rPr>
                    <w:t>3</w:t>
                  </w:r>
                </w:p>
              </w:tc>
              <w:tc>
                <w:tcPr>
                  <w:tcW w:w="6744" w:type="dxa"/>
                  <w:tcBorders>
                    <w:top w:val="nil"/>
                    <w:left w:val="nil"/>
                    <w:bottom w:val="single" w:sz="4" w:space="0" w:color="auto"/>
                    <w:right w:val="single" w:sz="4" w:space="0" w:color="auto"/>
                  </w:tcBorders>
                  <w:hideMark/>
                </w:tcPr>
                <w:p w14:paraId="7E60015D" w14:textId="77777777" w:rsidR="00DD346D" w:rsidRDefault="00DD346D" w:rsidP="00DD346D">
                  <w:pPr>
                    <w:jc w:val="right"/>
                    <w:rPr>
                      <w:i/>
                      <w:iCs/>
                      <w:color w:val="000000"/>
                    </w:rPr>
                  </w:pPr>
                  <w:r>
                    <w:rPr>
                      <w:i/>
                      <w:iCs/>
                      <w:color w:val="000000"/>
                    </w:rPr>
                    <w:t>ЦПС стяжка М200</w:t>
                  </w:r>
                </w:p>
              </w:tc>
              <w:tc>
                <w:tcPr>
                  <w:tcW w:w="1014" w:type="dxa"/>
                  <w:tcBorders>
                    <w:top w:val="nil"/>
                    <w:left w:val="nil"/>
                    <w:bottom w:val="single" w:sz="4" w:space="0" w:color="auto"/>
                    <w:right w:val="nil"/>
                  </w:tcBorders>
                  <w:vAlign w:val="center"/>
                  <w:hideMark/>
                </w:tcPr>
                <w:p w14:paraId="44214DA9" w14:textId="77777777" w:rsidR="00DD346D" w:rsidRDefault="00DD346D" w:rsidP="00DD346D">
                  <w:pPr>
                    <w:jc w:val="center"/>
                    <w:rPr>
                      <w:color w:val="000000"/>
                    </w:rPr>
                  </w:pPr>
                  <w:r>
                    <w:rPr>
                      <w:color w:val="000000"/>
                    </w:rPr>
                    <w:t>кг</w:t>
                  </w:r>
                </w:p>
              </w:tc>
              <w:tc>
                <w:tcPr>
                  <w:tcW w:w="1199" w:type="dxa"/>
                  <w:tcBorders>
                    <w:top w:val="nil"/>
                    <w:left w:val="single" w:sz="4" w:space="0" w:color="auto"/>
                    <w:bottom w:val="single" w:sz="4" w:space="0" w:color="auto"/>
                    <w:right w:val="single" w:sz="4" w:space="0" w:color="auto"/>
                  </w:tcBorders>
                  <w:noWrap/>
                  <w:vAlign w:val="center"/>
                  <w:hideMark/>
                </w:tcPr>
                <w:p w14:paraId="4CAD366B" w14:textId="77777777" w:rsidR="00DD346D" w:rsidRDefault="00DD346D" w:rsidP="00DD346D">
                  <w:pPr>
                    <w:jc w:val="center"/>
                    <w:rPr>
                      <w:rFonts w:ascii="Arial CYR" w:hAnsi="Arial CYR" w:cs="Arial CYR"/>
                      <w:sz w:val="20"/>
                      <w:szCs w:val="20"/>
                    </w:rPr>
                  </w:pPr>
                  <w:r>
                    <w:rPr>
                      <w:rFonts w:ascii="Arial CYR" w:hAnsi="Arial CYR" w:cs="Arial CYR"/>
                      <w:sz w:val="20"/>
                      <w:szCs w:val="20"/>
                    </w:rPr>
                    <w:t>997,92</w:t>
                  </w:r>
                </w:p>
              </w:tc>
              <w:tc>
                <w:tcPr>
                  <w:tcW w:w="236" w:type="dxa"/>
                  <w:vAlign w:val="center"/>
                  <w:hideMark/>
                </w:tcPr>
                <w:p w14:paraId="2C0D8189" w14:textId="77777777" w:rsidR="00DD346D" w:rsidRDefault="00DD346D" w:rsidP="00DD346D">
                  <w:pPr>
                    <w:rPr>
                      <w:sz w:val="20"/>
                      <w:szCs w:val="20"/>
                    </w:rPr>
                  </w:pPr>
                </w:p>
              </w:tc>
            </w:tr>
            <w:tr w:rsidR="00DD346D" w14:paraId="5E2820B4" w14:textId="77777777" w:rsidTr="00CB715F">
              <w:trPr>
                <w:trHeight w:val="308"/>
              </w:trPr>
              <w:tc>
                <w:tcPr>
                  <w:tcW w:w="551" w:type="dxa"/>
                  <w:tcBorders>
                    <w:top w:val="nil"/>
                    <w:left w:val="single" w:sz="4" w:space="0" w:color="auto"/>
                    <w:bottom w:val="single" w:sz="4" w:space="0" w:color="auto"/>
                    <w:right w:val="single" w:sz="4" w:space="0" w:color="auto"/>
                  </w:tcBorders>
                  <w:vAlign w:val="center"/>
                  <w:hideMark/>
                </w:tcPr>
                <w:p w14:paraId="37458692" w14:textId="77777777" w:rsidR="00DD346D" w:rsidRDefault="00DD346D" w:rsidP="00DD346D">
                  <w:pPr>
                    <w:jc w:val="center"/>
                    <w:rPr>
                      <w:color w:val="000000"/>
                    </w:rPr>
                  </w:pPr>
                  <w:r>
                    <w:rPr>
                      <w:color w:val="000000"/>
                    </w:rPr>
                    <w:t>4</w:t>
                  </w:r>
                </w:p>
              </w:tc>
              <w:tc>
                <w:tcPr>
                  <w:tcW w:w="6744" w:type="dxa"/>
                  <w:tcBorders>
                    <w:top w:val="nil"/>
                    <w:left w:val="nil"/>
                    <w:bottom w:val="single" w:sz="4" w:space="0" w:color="auto"/>
                    <w:right w:val="single" w:sz="4" w:space="0" w:color="auto"/>
                  </w:tcBorders>
                  <w:hideMark/>
                </w:tcPr>
                <w:p w14:paraId="01486164" w14:textId="77777777" w:rsidR="00DD346D" w:rsidRDefault="00DD346D" w:rsidP="00DD346D">
                  <w:pPr>
                    <w:rPr>
                      <w:b/>
                      <w:bCs/>
                      <w:color w:val="000000"/>
                    </w:rPr>
                  </w:pPr>
                  <w:r>
                    <w:rPr>
                      <w:b/>
                      <w:bCs/>
                      <w:color w:val="000000"/>
                    </w:rPr>
                    <w:t xml:space="preserve">Устройство душевых </w:t>
                  </w:r>
                  <w:proofErr w:type="spellStart"/>
                  <w:r>
                    <w:rPr>
                      <w:b/>
                      <w:bCs/>
                      <w:color w:val="000000"/>
                    </w:rPr>
                    <w:t>потдонов</w:t>
                  </w:r>
                  <w:proofErr w:type="spellEnd"/>
                  <w:r>
                    <w:rPr>
                      <w:b/>
                      <w:bCs/>
                      <w:color w:val="000000"/>
                    </w:rPr>
                    <w:t xml:space="preserve"> под облицовку плиткой</w:t>
                  </w:r>
                </w:p>
              </w:tc>
              <w:tc>
                <w:tcPr>
                  <w:tcW w:w="1014" w:type="dxa"/>
                  <w:tcBorders>
                    <w:top w:val="nil"/>
                    <w:left w:val="nil"/>
                    <w:bottom w:val="single" w:sz="4" w:space="0" w:color="auto"/>
                    <w:right w:val="nil"/>
                  </w:tcBorders>
                  <w:vAlign w:val="center"/>
                  <w:hideMark/>
                </w:tcPr>
                <w:p w14:paraId="50CCDE58" w14:textId="77777777" w:rsidR="00DD346D" w:rsidRDefault="00DD346D" w:rsidP="00DD346D">
                  <w:pPr>
                    <w:jc w:val="center"/>
                    <w:rPr>
                      <w:color w:val="000000"/>
                    </w:rPr>
                  </w:pPr>
                  <w:proofErr w:type="spellStart"/>
                  <w:r>
                    <w:rPr>
                      <w:color w:val="000000"/>
                    </w:rPr>
                    <w:t>шт</w:t>
                  </w:r>
                  <w:proofErr w:type="spellEnd"/>
                </w:p>
              </w:tc>
              <w:tc>
                <w:tcPr>
                  <w:tcW w:w="1199" w:type="dxa"/>
                  <w:tcBorders>
                    <w:top w:val="nil"/>
                    <w:left w:val="single" w:sz="4" w:space="0" w:color="auto"/>
                    <w:bottom w:val="single" w:sz="4" w:space="0" w:color="auto"/>
                    <w:right w:val="single" w:sz="4" w:space="0" w:color="auto"/>
                  </w:tcBorders>
                  <w:noWrap/>
                  <w:vAlign w:val="center"/>
                  <w:hideMark/>
                </w:tcPr>
                <w:p w14:paraId="5E7AA578" w14:textId="77777777" w:rsidR="00DD346D" w:rsidRDefault="00DD346D" w:rsidP="00DD346D">
                  <w:pPr>
                    <w:jc w:val="center"/>
                    <w:rPr>
                      <w:rFonts w:ascii="Arial CYR" w:hAnsi="Arial CYR" w:cs="Arial CYR"/>
                      <w:sz w:val="20"/>
                      <w:szCs w:val="20"/>
                    </w:rPr>
                  </w:pPr>
                  <w:r>
                    <w:rPr>
                      <w:rFonts w:ascii="Arial CYR" w:hAnsi="Arial CYR" w:cs="Arial CYR"/>
                      <w:sz w:val="20"/>
                      <w:szCs w:val="20"/>
                    </w:rPr>
                    <w:t>6</w:t>
                  </w:r>
                </w:p>
              </w:tc>
              <w:tc>
                <w:tcPr>
                  <w:tcW w:w="236" w:type="dxa"/>
                  <w:vAlign w:val="center"/>
                  <w:hideMark/>
                </w:tcPr>
                <w:p w14:paraId="222AC72F" w14:textId="77777777" w:rsidR="00DD346D" w:rsidRDefault="00DD346D" w:rsidP="00DD346D">
                  <w:pPr>
                    <w:rPr>
                      <w:sz w:val="20"/>
                      <w:szCs w:val="20"/>
                    </w:rPr>
                  </w:pPr>
                </w:p>
              </w:tc>
            </w:tr>
            <w:tr w:rsidR="00DD346D" w14:paraId="47CB76BE" w14:textId="77777777" w:rsidTr="00CB715F">
              <w:trPr>
                <w:trHeight w:val="308"/>
              </w:trPr>
              <w:tc>
                <w:tcPr>
                  <w:tcW w:w="551" w:type="dxa"/>
                  <w:tcBorders>
                    <w:top w:val="nil"/>
                    <w:left w:val="single" w:sz="4" w:space="0" w:color="auto"/>
                    <w:bottom w:val="single" w:sz="4" w:space="0" w:color="auto"/>
                    <w:right w:val="single" w:sz="4" w:space="0" w:color="auto"/>
                  </w:tcBorders>
                  <w:vAlign w:val="center"/>
                  <w:hideMark/>
                </w:tcPr>
                <w:p w14:paraId="447B6FEF" w14:textId="77777777" w:rsidR="00DD346D" w:rsidRDefault="00DD346D" w:rsidP="00DD346D">
                  <w:pPr>
                    <w:jc w:val="center"/>
                    <w:rPr>
                      <w:color w:val="000000"/>
                    </w:rPr>
                  </w:pPr>
                  <w:r>
                    <w:rPr>
                      <w:color w:val="000000"/>
                    </w:rPr>
                    <w:t>5</w:t>
                  </w:r>
                </w:p>
              </w:tc>
              <w:tc>
                <w:tcPr>
                  <w:tcW w:w="6744" w:type="dxa"/>
                  <w:tcBorders>
                    <w:top w:val="nil"/>
                    <w:left w:val="nil"/>
                    <w:bottom w:val="single" w:sz="4" w:space="0" w:color="auto"/>
                    <w:right w:val="single" w:sz="4" w:space="0" w:color="auto"/>
                  </w:tcBorders>
                  <w:hideMark/>
                </w:tcPr>
                <w:p w14:paraId="4E81F5CC" w14:textId="77777777" w:rsidR="00DD346D" w:rsidRDefault="00DD346D" w:rsidP="00DD346D">
                  <w:pPr>
                    <w:jc w:val="right"/>
                    <w:rPr>
                      <w:i/>
                      <w:iCs/>
                      <w:color w:val="000000"/>
                    </w:rPr>
                  </w:pPr>
                  <w:r>
                    <w:rPr>
                      <w:i/>
                      <w:iCs/>
                      <w:color w:val="000000"/>
                    </w:rPr>
                    <w:t>ЦПС стяжка М200</w:t>
                  </w:r>
                </w:p>
              </w:tc>
              <w:tc>
                <w:tcPr>
                  <w:tcW w:w="1014" w:type="dxa"/>
                  <w:tcBorders>
                    <w:top w:val="nil"/>
                    <w:left w:val="nil"/>
                    <w:bottom w:val="single" w:sz="4" w:space="0" w:color="auto"/>
                    <w:right w:val="nil"/>
                  </w:tcBorders>
                  <w:vAlign w:val="center"/>
                  <w:hideMark/>
                </w:tcPr>
                <w:p w14:paraId="6ABF6202" w14:textId="77777777" w:rsidR="00DD346D" w:rsidRDefault="00DD346D" w:rsidP="00DD346D">
                  <w:pPr>
                    <w:jc w:val="center"/>
                    <w:rPr>
                      <w:color w:val="000000"/>
                    </w:rPr>
                  </w:pPr>
                  <w:r>
                    <w:rPr>
                      <w:color w:val="000000"/>
                    </w:rPr>
                    <w:t>кг</w:t>
                  </w:r>
                </w:p>
              </w:tc>
              <w:tc>
                <w:tcPr>
                  <w:tcW w:w="1199" w:type="dxa"/>
                  <w:tcBorders>
                    <w:top w:val="nil"/>
                    <w:left w:val="single" w:sz="4" w:space="0" w:color="auto"/>
                    <w:bottom w:val="single" w:sz="4" w:space="0" w:color="auto"/>
                    <w:right w:val="single" w:sz="4" w:space="0" w:color="auto"/>
                  </w:tcBorders>
                  <w:noWrap/>
                  <w:vAlign w:val="center"/>
                  <w:hideMark/>
                </w:tcPr>
                <w:p w14:paraId="4B1FCAD5" w14:textId="77777777" w:rsidR="00DD346D" w:rsidRDefault="00DD346D" w:rsidP="00DD346D">
                  <w:pPr>
                    <w:jc w:val="center"/>
                    <w:rPr>
                      <w:rFonts w:ascii="Arial CYR" w:hAnsi="Arial CYR" w:cs="Arial CYR"/>
                      <w:sz w:val="20"/>
                      <w:szCs w:val="20"/>
                    </w:rPr>
                  </w:pPr>
                  <w:r>
                    <w:rPr>
                      <w:rFonts w:ascii="Arial CYR" w:hAnsi="Arial CYR" w:cs="Arial CYR"/>
                      <w:sz w:val="20"/>
                      <w:szCs w:val="20"/>
                    </w:rPr>
                    <w:t>1500</w:t>
                  </w:r>
                </w:p>
              </w:tc>
              <w:tc>
                <w:tcPr>
                  <w:tcW w:w="236" w:type="dxa"/>
                  <w:vAlign w:val="center"/>
                  <w:hideMark/>
                </w:tcPr>
                <w:p w14:paraId="1DB51AA2" w14:textId="77777777" w:rsidR="00DD346D" w:rsidRDefault="00DD346D" w:rsidP="00DD346D">
                  <w:pPr>
                    <w:rPr>
                      <w:sz w:val="20"/>
                      <w:szCs w:val="20"/>
                    </w:rPr>
                  </w:pPr>
                </w:p>
              </w:tc>
            </w:tr>
            <w:tr w:rsidR="00DD346D" w14:paraId="029D31EC" w14:textId="77777777" w:rsidTr="00CB715F">
              <w:trPr>
                <w:trHeight w:val="308"/>
              </w:trPr>
              <w:tc>
                <w:tcPr>
                  <w:tcW w:w="551" w:type="dxa"/>
                  <w:tcBorders>
                    <w:top w:val="nil"/>
                    <w:left w:val="single" w:sz="4" w:space="0" w:color="auto"/>
                    <w:bottom w:val="single" w:sz="4" w:space="0" w:color="auto"/>
                    <w:right w:val="single" w:sz="4" w:space="0" w:color="auto"/>
                  </w:tcBorders>
                  <w:vAlign w:val="center"/>
                  <w:hideMark/>
                </w:tcPr>
                <w:p w14:paraId="63973236" w14:textId="77777777" w:rsidR="00DD346D" w:rsidRDefault="00DD346D" w:rsidP="00DD346D">
                  <w:pPr>
                    <w:jc w:val="center"/>
                    <w:rPr>
                      <w:color w:val="000000"/>
                    </w:rPr>
                  </w:pPr>
                  <w:r>
                    <w:rPr>
                      <w:color w:val="000000"/>
                    </w:rPr>
                    <w:t>6</w:t>
                  </w:r>
                </w:p>
              </w:tc>
              <w:tc>
                <w:tcPr>
                  <w:tcW w:w="6744" w:type="dxa"/>
                  <w:tcBorders>
                    <w:top w:val="nil"/>
                    <w:left w:val="nil"/>
                    <w:bottom w:val="single" w:sz="4" w:space="0" w:color="auto"/>
                    <w:right w:val="single" w:sz="4" w:space="0" w:color="auto"/>
                  </w:tcBorders>
                  <w:hideMark/>
                </w:tcPr>
                <w:p w14:paraId="3A6E1DA1" w14:textId="77777777" w:rsidR="00DD346D" w:rsidRDefault="00DD346D" w:rsidP="00DD346D">
                  <w:pPr>
                    <w:rPr>
                      <w:b/>
                      <w:bCs/>
                      <w:color w:val="000000"/>
                    </w:rPr>
                  </w:pPr>
                  <w:r>
                    <w:rPr>
                      <w:b/>
                      <w:bCs/>
                      <w:color w:val="000000"/>
                    </w:rPr>
                    <w:t>Устройство гидроизоляции обмазочной</w:t>
                  </w:r>
                </w:p>
              </w:tc>
              <w:tc>
                <w:tcPr>
                  <w:tcW w:w="1014" w:type="dxa"/>
                  <w:tcBorders>
                    <w:top w:val="nil"/>
                    <w:left w:val="nil"/>
                    <w:bottom w:val="single" w:sz="4" w:space="0" w:color="auto"/>
                    <w:right w:val="nil"/>
                  </w:tcBorders>
                  <w:vAlign w:val="center"/>
                  <w:hideMark/>
                </w:tcPr>
                <w:p w14:paraId="2D73856D" w14:textId="77777777" w:rsidR="00DD346D" w:rsidRDefault="00DD346D" w:rsidP="00DD346D">
                  <w:pPr>
                    <w:jc w:val="center"/>
                    <w:rPr>
                      <w:color w:val="000000"/>
                    </w:rPr>
                  </w:pPr>
                  <w:r>
                    <w:rPr>
                      <w:color w:val="000000"/>
                    </w:rPr>
                    <w:t>м2</w:t>
                  </w:r>
                </w:p>
              </w:tc>
              <w:tc>
                <w:tcPr>
                  <w:tcW w:w="1199" w:type="dxa"/>
                  <w:tcBorders>
                    <w:top w:val="nil"/>
                    <w:left w:val="single" w:sz="4" w:space="0" w:color="auto"/>
                    <w:bottom w:val="single" w:sz="4" w:space="0" w:color="auto"/>
                    <w:right w:val="single" w:sz="4" w:space="0" w:color="auto"/>
                  </w:tcBorders>
                  <w:noWrap/>
                  <w:vAlign w:val="center"/>
                  <w:hideMark/>
                </w:tcPr>
                <w:p w14:paraId="43D27B91" w14:textId="77777777" w:rsidR="00DD346D" w:rsidRDefault="00DD346D" w:rsidP="00DD346D">
                  <w:pPr>
                    <w:jc w:val="center"/>
                    <w:rPr>
                      <w:rFonts w:ascii="Arial CYR" w:hAnsi="Arial CYR" w:cs="Arial CYR"/>
                      <w:sz w:val="20"/>
                      <w:szCs w:val="20"/>
                    </w:rPr>
                  </w:pPr>
                  <w:r>
                    <w:rPr>
                      <w:rFonts w:ascii="Arial CYR" w:hAnsi="Arial CYR" w:cs="Arial CYR"/>
                      <w:sz w:val="20"/>
                      <w:szCs w:val="20"/>
                    </w:rPr>
                    <w:t>35,64</w:t>
                  </w:r>
                </w:p>
              </w:tc>
              <w:tc>
                <w:tcPr>
                  <w:tcW w:w="236" w:type="dxa"/>
                  <w:vAlign w:val="center"/>
                  <w:hideMark/>
                </w:tcPr>
                <w:p w14:paraId="7CDB42C3" w14:textId="77777777" w:rsidR="00DD346D" w:rsidRDefault="00DD346D" w:rsidP="00DD346D">
                  <w:pPr>
                    <w:rPr>
                      <w:sz w:val="20"/>
                      <w:szCs w:val="20"/>
                    </w:rPr>
                  </w:pPr>
                </w:p>
              </w:tc>
            </w:tr>
            <w:tr w:rsidR="00DD346D" w14:paraId="2DA9E041" w14:textId="77777777" w:rsidTr="00CB715F">
              <w:trPr>
                <w:trHeight w:val="308"/>
              </w:trPr>
              <w:tc>
                <w:tcPr>
                  <w:tcW w:w="551" w:type="dxa"/>
                  <w:tcBorders>
                    <w:top w:val="nil"/>
                    <w:left w:val="single" w:sz="4" w:space="0" w:color="auto"/>
                    <w:bottom w:val="single" w:sz="4" w:space="0" w:color="auto"/>
                    <w:right w:val="single" w:sz="4" w:space="0" w:color="auto"/>
                  </w:tcBorders>
                  <w:vAlign w:val="center"/>
                  <w:hideMark/>
                </w:tcPr>
                <w:p w14:paraId="6390E09B" w14:textId="77777777" w:rsidR="00DD346D" w:rsidRDefault="00DD346D" w:rsidP="00DD346D">
                  <w:pPr>
                    <w:jc w:val="center"/>
                    <w:rPr>
                      <w:color w:val="000000"/>
                    </w:rPr>
                  </w:pPr>
                  <w:r>
                    <w:rPr>
                      <w:color w:val="000000"/>
                    </w:rPr>
                    <w:t>7</w:t>
                  </w:r>
                </w:p>
              </w:tc>
              <w:tc>
                <w:tcPr>
                  <w:tcW w:w="6744" w:type="dxa"/>
                  <w:tcBorders>
                    <w:top w:val="nil"/>
                    <w:left w:val="nil"/>
                    <w:bottom w:val="single" w:sz="4" w:space="0" w:color="auto"/>
                    <w:right w:val="single" w:sz="4" w:space="0" w:color="auto"/>
                  </w:tcBorders>
                  <w:hideMark/>
                </w:tcPr>
                <w:p w14:paraId="48058B27" w14:textId="77777777" w:rsidR="00DD346D" w:rsidRDefault="00DD346D" w:rsidP="00DD346D">
                  <w:pPr>
                    <w:jc w:val="right"/>
                    <w:rPr>
                      <w:i/>
                      <w:iCs/>
                      <w:color w:val="000000"/>
                    </w:rPr>
                  </w:pPr>
                  <w:r>
                    <w:rPr>
                      <w:i/>
                      <w:iCs/>
                      <w:color w:val="000000"/>
                    </w:rPr>
                    <w:t>Гидроизоляция обмазочная</w:t>
                  </w:r>
                </w:p>
              </w:tc>
              <w:tc>
                <w:tcPr>
                  <w:tcW w:w="1014" w:type="dxa"/>
                  <w:tcBorders>
                    <w:top w:val="nil"/>
                    <w:left w:val="nil"/>
                    <w:bottom w:val="single" w:sz="4" w:space="0" w:color="auto"/>
                    <w:right w:val="nil"/>
                  </w:tcBorders>
                  <w:vAlign w:val="center"/>
                  <w:hideMark/>
                </w:tcPr>
                <w:p w14:paraId="17B836C7" w14:textId="77777777" w:rsidR="00DD346D" w:rsidRDefault="00DD346D" w:rsidP="00DD346D">
                  <w:pPr>
                    <w:jc w:val="center"/>
                    <w:rPr>
                      <w:color w:val="000000"/>
                    </w:rPr>
                  </w:pPr>
                  <w:r>
                    <w:rPr>
                      <w:color w:val="000000"/>
                    </w:rPr>
                    <w:t>кг</w:t>
                  </w:r>
                </w:p>
              </w:tc>
              <w:tc>
                <w:tcPr>
                  <w:tcW w:w="1199" w:type="dxa"/>
                  <w:tcBorders>
                    <w:top w:val="nil"/>
                    <w:left w:val="single" w:sz="4" w:space="0" w:color="auto"/>
                    <w:bottom w:val="single" w:sz="4" w:space="0" w:color="auto"/>
                    <w:right w:val="single" w:sz="4" w:space="0" w:color="auto"/>
                  </w:tcBorders>
                  <w:noWrap/>
                  <w:vAlign w:val="center"/>
                  <w:hideMark/>
                </w:tcPr>
                <w:p w14:paraId="111A4172" w14:textId="77777777" w:rsidR="00DD346D" w:rsidRDefault="00DD346D" w:rsidP="00DD346D">
                  <w:pPr>
                    <w:jc w:val="center"/>
                    <w:rPr>
                      <w:rFonts w:ascii="Arial CYR" w:hAnsi="Arial CYR" w:cs="Arial CYR"/>
                      <w:sz w:val="20"/>
                      <w:szCs w:val="20"/>
                    </w:rPr>
                  </w:pPr>
                  <w:r>
                    <w:rPr>
                      <w:rFonts w:ascii="Arial CYR" w:hAnsi="Arial CYR" w:cs="Arial CYR"/>
                      <w:sz w:val="20"/>
                      <w:szCs w:val="20"/>
                    </w:rPr>
                    <w:t>17,82</w:t>
                  </w:r>
                </w:p>
              </w:tc>
              <w:tc>
                <w:tcPr>
                  <w:tcW w:w="236" w:type="dxa"/>
                  <w:vAlign w:val="center"/>
                  <w:hideMark/>
                </w:tcPr>
                <w:p w14:paraId="374D5B07" w14:textId="77777777" w:rsidR="00DD346D" w:rsidRDefault="00DD346D" w:rsidP="00DD346D">
                  <w:pPr>
                    <w:rPr>
                      <w:sz w:val="20"/>
                      <w:szCs w:val="20"/>
                    </w:rPr>
                  </w:pPr>
                </w:p>
              </w:tc>
            </w:tr>
            <w:tr w:rsidR="00DD346D" w14:paraId="37D9F343" w14:textId="77777777" w:rsidTr="00CB715F">
              <w:trPr>
                <w:trHeight w:val="308"/>
              </w:trPr>
              <w:tc>
                <w:tcPr>
                  <w:tcW w:w="551" w:type="dxa"/>
                  <w:tcBorders>
                    <w:top w:val="nil"/>
                    <w:left w:val="single" w:sz="4" w:space="0" w:color="auto"/>
                    <w:bottom w:val="single" w:sz="4" w:space="0" w:color="auto"/>
                    <w:right w:val="single" w:sz="4" w:space="0" w:color="auto"/>
                  </w:tcBorders>
                  <w:vAlign w:val="center"/>
                  <w:hideMark/>
                </w:tcPr>
                <w:p w14:paraId="690CE6BE" w14:textId="77777777" w:rsidR="00DD346D" w:rsidRDefault="00DD346D" w:rsidP="00DD346D">
                  <w:pPr>
                    <w:jc w:val="center"/>
                    <w:rPr>
                      <w:color w:val="000000"/>
                    </w:rPr>
                  </w:pPr>
                  <w:r>
                    <w:rPr>
                      <w:color w:val="000000"/>
                    </w:rPr>
                    <w:t>8</w:t>
                  </w:r>
                </w:p>
              </w:tc>
              <w:tc>
                <w:tcPr>
                  <w:tcW w:w="6744" w:type="dxa"/>
                  <w:tcBorders>
                    <w:top w:val="nil"/>
                    <w:left w:val="nil"/>
                    <w:bottom w:val="single" w:sz="4" w:space="0" w:color="auto"/>
                    <w:right w:val="single" w:sz="4" w:space="0" w:color="auto"/>
                  </w:tcBorders>
                  <w:hideMark/>
                </w:tcPr>
                <w:p w14:paraId="2EFCEBA7" w14:textId="77777777" w:rsidR="00DD346D" w:rsidRDefault="00DD346D" w:rsidP="00DD346D">
                  <w:pPr>
                    <w:jc w:val="right"/>
                    <w:rPr>
                      <w:i/>
                      <w:iCs/>
                      <w:color w:val="000000"/>
                    </w:rPr>
                  </w:pPr>
                  <w:r>
                    <w:rPr>
                      <w:i/>
                      <w:iCs/>
                      <w:color w:val="000000"/>
                    </w:rPr>
                    <w:t>Гидроизоляционная лента</w:t>
                  </w:r>
                </w:p>
              </w:tc>
              <w:tc>
                <w:tcPr>
                  <w:tcW w:w="1014" w:type="dxa"/>
                  <w:tcBorders>
                    <w:top w:val="nil"/>
                    <w:left w:val="nil"/>
                    <w:bottom w:val="single" w:sz="4" w:space="0" w:color="auto"/>
                    <w:right w:val="nil"/>
                  </w:tcBorders>
                  <w:vAlign w:val="center"/>
                  <w:hideMark/>
                </w:tcPr>
                <w:p w14:paraId="37E93D56" w14:textId="77777777" w:rsidR="00DD346D" w:rsidRDefault="00DD346D" w:rsidP="00DD346D">
                  <w:pPr>
                    <w:jc w:val="center"/>
                    <w:rPr>
                      <w:color w:val="000000"/>
                    </w:rPr>
                  </w:pPr>
                  <w:r>
                    <w:rPr>
                      <w:color w:val="000000"/>
                    </w:rPr>
                    <w:t>м</w:t>
                  </w:r>
                </w:p>
              </w:tc>
              <w:tc>
                <w:tcPr>
                  <w:tcW w:w="1199" w:type="dxa"/>
                  <w:tcBorders>
                    <w:top w:val="nil"/>
                    <w:left w:val="single" w:sz="4" w:space="0" w:color="auto"/>
                    <w:bottom w:val="single" w:sz="4" w:space="0" w:color="auto"/>
                    <w:right w:val="single" w:sz="4" w:space="0" w:color="auto"/>
                  </w:tcBorders>
                  <w:noWrap/>
                  <w:vAlign w:val="center"/>
                  <w:hideMark/>
                </w:tcPr>
                <w:p w14:paraId="09E2D3A7" w14:textId="77777777" w:rsidR="00DD346D" w:rsidRDefault="00DD346D" w:rsidP="00DD346D">
                  <w:pPr>
                    <w:jc w:val="center"/>
                    <w:rPr>
                      <w:rFonts w:ascii="Arial CYR" w:hAnsi="Arial CYR" w:cs="Arial CYR"/>
                      <w:sz w:val="20"/>
                      <w:szCs w:val="20"/>
                    </w:rPr>
                  </w:pPr>
                  <w:r>
                    <w:rPr>
                      <w:rFonts w:ascii="Arial CYR" w:hAnsi="Arial CYR" w:cs="Arial CYR"/>
                      <w:sz w:val="20"/>
                      <w:szCs w:val="20"/>
                    </w:rPr>
                    <w:t>96</w:t>
                  </w:r>
                </w:p>
              </w:tc>
              <w:tc>
                <w:tcPr>
                  <w:tcW w:w="236" w:type="dxa"/>
                  <w:vAlign w:val="center"/>
                  <w:hideMark/>
                </w:tcPr>
                <w:p w14:paraId="5DDE651D" w14:textId="77777777" w:rsidR="00DD346D" w:rsidRDefault="00DD346D" w:rsidP="00DD346D">
                  <w:pPr>
                    <w:rPr>
                      <w:sz w:val="20"/>
                      <w:szCs w:val="20"/>
                    </w:rPr>
                  </w:pPr>
                </w:p>
              </w:tc>
            </w:tr>
            <w:tr w:rsidR="00DD346D" w14:paraId="36E75D84" w14:textId="77777777" w:rsidTr="00CB715F">
              <w:trPr>
                <w:trHeight w:val="308"/>
              </w:trPr>
              <w:tc>
                <w:tcPr>
                  <w:tcW w:w="551" w:type="dxa"/>
                  <w:tcBorders>
                    <w:top w:val="nil"/>
                    <w:left w:val="single" w:sz="4" w:space="0" w:color="auto"/>
                    <w:bottom w:val="single" w:sz="4" w:space="0" w:color="auto"/>
                    <w:right w:val="single" w:sz="4" w:space="0" w:color="auto"/>
                  </w:tcBorders>
                  <w:vAlign w:val="center"/>
                  <w:hideMark/>
                </w:tcPr>
                <w:p w14:paraId="3F561021" w14:textId="77777777" w:rsidR="00DD346D" w:rsidRDefault="00DD346D" w:rsidP="00DD346D">
                  <w:pPr>
                    <w:jc w:val="center"/>
                    <w:rPr>
                      <w:color w:val="000000"/>
                    </w:rPr>
                  </w:pPr>
                  <w:r>
                    <w:rPr>
                      <w:color w:val="000000"/>
                    </w:rPr>
                    <w:t>9</w:t>
                  </w:r>
                </w:p>
              </w:tc>
              <w:tc>
                <w:tcPr>
                  <w:tcW w:w="6744" w:type="dxa"/>
                  <w:tcBorders>
                    <w:top w:val="nil"/>
                    <w:left w:val="nil"/>
                    <w:bottom w:val="single" w:sz="4" w:space="0" w:color="auto"/>
                    <w:right w:val="single" w:sz="4" w:space="0" w:color="auto"/>
                  </w:tcBorders>
                  <w:hideMark/>
                </w:tcPr>
                <w:p w14:paraId="63B5A411" w14:textId="77777777" w:rsidR="00DD346D" w:rsidRDefault="00DD346D" w:rsidP="00DD346D">
                  <w:pPr>
                    <w:rPr>
                      <w:b/>
                      <w:bCs/>
                      <w:color w:val="000000"/>
                    </w:rPr>
                  </w:pPr>
                  <w:r>
                    <w:rPr>
                      <w:b/>
                      <w:bCs/>
                      <w:color w:val="000000"/>
                    </w:rPr>
                    <w:t>Укладка керамогранита</w:t>
                  </w:r>
                </w:p>
              </w:tc>
              <w:tc>
                <w:tcPr>
                  <w:tcW w:w="1014" w:type="dxa"/>
                  <w:tcBorders>
                    <w:top w:val="nil"/>
                    <w:left w:val="nil"/>
                    <w:bottom w:val="single" w:sz="4" w:space="0" w:color="auto"/>
                    <w:right w:val="nil"/>
                  </w:tcBorders>
                  <w:vAlign w:val="center"/>
                  <w:hideMark/>
                </w:tcPr>
                <w:p w14:paraId="4A641776" w14:textId="77777777" w:rsidR="00DD346D" w:rsidRDefault="00DD346D" w:rsidP="00DD346D">
                  <w:pPr>
                    <w:jc w:val="center"/>
                    <w:rPr>
                      <w:color w:val="000000"/>
                    </w:rPr>
                  </w:pPr>
                  <w:r>
                    <w:rPr>
                      <w:color w:val="000000"/>
                    </w:rPr>
                    <w:t>м2</w:t>
                  </w:r>
                </w:p>
              </w:tc>
              <w:tc>
                <w:tcPr>
                  <w:tcW w:w="1199" w:type="dxa"/>
                  <w:tcBorders>
                    <w:top w:val="nil"/>
                    <w:left w:val="single" w:sz="4" w:space="0" w:color="auto"/>
                    <w:bottom w:val="single" w:sz="4" w:space="0" w:color="auto"/>
                    <w:right w:val="single" w:sz="4" w:space="0" w:color="auto"/>
                  </w:tcBorders>
                  <w:noWrap/>
                  <w:vAlign w:val="center"/>
                  <w:hideMark/>
                </w:tcPr>
                <w:p w14:paraId="7CE4EA4C" w14:textId="77777777" w:rsidR="00DD346D" w:rsidRDefault="00DD346D" w:rsidP="00DD346D">
                  <w:pPr>
                    <w:jc w:val="center"/>
                    <w:rPr>
                      <w:rFonts w:ascii="Arial CYR" w:hAnsi="Arial CYR" w:cs="Arial CYR"/>
                      <w:sz w:val="20"/>
                      <w:szCs w:val="20"/>
                    </w:rPr>
                  </w:pPr>
                  <w:r>
                    <w:rPr>
                      <w:rFonts w:ascii="Arial CYR" w:hAnsi="Arial CYR" w:cs="Arial CYR"/>
                      <w:sz w:val="20"/>
                      <w:szCs w:val="20"/>
                    </w:rPr>
                    <w:t>35,64</w:t>
                  </w:r>
                </w:p>
              </w:tc>
              <w:tc>
                <w:tcPr>
                  <w:tcW w:w="236" w:type="dxa"/>
                  <w:vAlign w:val="center"/>
                  <w:hideMark/>
                </w:tcPr>
                <w:p w14:paraId="74FD5D0B" w14:textId="77777777" w:rsidR="00DD346D" w:rsidRDefault="00DD346D" w:rsidP="00DD346D">
                  <w:pPr>
                    <w:rPr>
                      <w:sz w:val="20"/>
                      <w:szCs w:val="20"/>
                    </w:rPr>
                  </w:pPr>
                </w:p>
              </w:tc>
            </w:tr>
            <w:tr w:rsidR="00DD346D" w14:paraId="4D8A72AE" w14:textId="77777777" w:rsidTr="00CB715F">
              <w:trPr>
                <w:trHeight w:val="308"/>
              </w:trPr>
              <w:tc>
                <w:tcPr>
                  <w:tcW w:w="551" w:type="dxa"/>
                  <w:tcBorders>
                    <w:top w:val="nil"/>
                    <w:left w:val="single" w:sz="4" w:space="0" w:color="auto"/>
                    <w:bottom w:val="single" w:sz="4" w:space="0" w:color="auto"/>
                    <w:right w:val="single" w:sz="4" w:space="0" w:color="auto"/>
                  </w:tcBorders>
                  <w:vAlign w:val="center"/>
                  <w:hideMark/>
                </w:tcPr>
                <w:p w14:paraId="64FB67CB" w14:textId="77777777" w:rsidR="00DD346D" w:rsidRDefault="00DD346D" w:rsidP="00DD346D">
                  <w:pPr>
                    <w:jc w:val="center"/>
                    <w:rPr>
                      <w:color w:val="000000"/>
                    </w:rPr>
                  </w:pPr>
                  <w:r>
                    <w:rPr>
                      <w:color w:val="000000"/>
                    </w:rPr>
                    <w:t>10</w:t>
                  </w:r>
                </w:p>
              </w:tc>
              <w:tc>
                <w:tcPr>
                  <w:tcW w:w="6744" w:type="dxa"/>
                  <w:tcBorders>
                    <w:top w:val="nil"/>
                    <w:left w:val="nil"/>
                    <w:bottom w:val="single" w:sz="4" w:space="0" w:color="auto"/>
                    <w:right w:val="single" w:sz="4" w:space="0" w:color="auto"/>
                  </w:tcBorders>
                  <w:hideMark/>
                </w:tcPr>
                <w:p w14:paraId="1BC9C498" w14:textId="77777777" w:rsidR="00DD346D" w:rsidRDefault="00DD346D" w:rsidP="00DD346D">
                  <w:pPr>
                    <w:jc w:val="right"/>
                    <w:rPr>
                      <w:i/>
                      <w:iCs/>
                      <w:color w:val="000000"/>
                    </w:rPr>
                  </w:pPr>
                  <w:r>
                    <w:rPr>
                      <w:i/>
                      <w:iCs/>
                      <w:color w:val="000000"/>
                    </w:rPr>
                    <w:t>Клей для керамогранита</w:t>
                  </w:r>
                </w:p>
              </w:tc>
              <w:tc>
                <w:tcPr>
                  <w:tcW w:w="1014" w:type="dxa"/>
                  <w:tcBorders>
                    <w:top w:val="nil"/>
                    <w:left w:val="nil"/>
                    <w:bottom w:val="single" w:sz="4" w:space="0" w:color="auto"/>
                    <w:right w:val="nil"/>
                  </w:tcBorders>
                  <w:vAlign w:val="center"/>
                  <w:hideMark/>
                </w:tcPr>
                <w:p w14:paraId="2687B9A3" w14:textId="77777777" w:rsidR="00DD346D" w:rsidRDefault="00DD346D" w:rsidP="00DD346D">
                  <w:pPr>
                    <w:jc w:val="center"/>
                    <w:rPr>
                      <w:color w:val="000000"/>
                    </w:rPr>
                  </w:pPr>
                  <w:r>
                    <w:rPr>
                      <w:color w:val="000000"/>
                    </w:rPr>
                    <w:t>кг</w:t>
                  </w:r>
                </w:p>
              </w:tc>
              <w:tc>
                <w:tcPr>
                  <w:tcW w:w="1199" w:type="dxa"/>
                  <w:tcBorders>
                    <w:top w:val="nil"/>
                    <w:left w:val="single" w:sz="4" w:space="0" w:color="auto"/>
                    <w:bottom w:val="single" w:sz="4" w:space="0" w:color="auto"/>
                    <w:right w:val="single" w:sz="4" w:space="0" w:color="auto"/>
                  </w:tcBorders>
                  <w:noWrap/>
                  <w:vAlign w:val="center"/>
                  <w:hideMark/>
                </w:tcPr>
                <w:p w14:paraId="3FE96174" w14:textId="77777777" w:rsidR="00DD346D" w:rsidRDefault="00DD346D" w:rsidP="00DD346D">
                  <w:pPr>
                    <w:jc w:val="center"/>
                    <w:rPr>
                      <w:rFonts w:ascii="Arial CYR" w:hAnsi="Arial CYR" w:cs="Arial CYR"/>
                      <w:sz w:val="20"/>
                      <w:szCs w:val="20"/>
                    </w:rPr>
                  </w:pPr>
                  <w:r>
                    <w:rPr>
                      <w:rFonts w:ascii="Arial CYR" w:hAnsi="Arial CYR" w:cs="Arial CYR"/>
                      <w:sz w:val="20"/>
                      <w:szCs w:val="20"/>
                    </w:rPr>
                    <w:t>427,68</w:t>
                  </w:r>
                </w:p>
              </w:tc>
              <w:tc>
                <w:tcPr>
                  <w:tcW w:w="236" w:type="dxa"/>
                  <w:vAlign w:val="center"/>
                  <w:hideMark/>
                </w:tcPr>
                <w:p w14:paraId="774C84AA" w14:textId="77777777" w:rsidR="00DD346D" w:rsidRDefault="00DD346D" w:rsidP="00DD346D">
                  <w:pPr>
                    <w:rPr>
                      <w:sz w:val="20"/>
                      <w:szCs w:val="20"/>
                    </w:rPr>
                  </w:pPr>
                </w:p>
              </w:tc>
            </w:tr>
            <w:tr w:rsidR="00DD346D" w14:paraId="3B6574D0" w14:textId="77777777" w:rsidTr="00CB715F">
              <w:trPr>
                <w:trHeight w:val="308"/>
              </w:trPr>
              <w:tc>
                <w:tcPr>
                  <w:tcW w:w="551" w:type="dxa"/>
                  <w:tcBorders>
                    <w:top w:val="nil"/>
                    <w:left w:val="single" w:sz="4" w:space="0" w:color="auto"/>
                    <w:bottom w:val="single" w:sz="4" w:space="0" w:color="auto"/>
                    <w:right w:val="single" w:sz="4" w:space="0" w:color="auto"/>
                  </w:tcBorders>
                  <w:vAlign w:val="center"/>
                  <w:hideMark/>
                </w:tcPr>
                <w:p w14:paraId="535E600A" w14:textId="77777777" w:rsidR="00DD346D" w:rsidRDefault="00DD346D" w:rsidP="00DD346D">
                  <w:pPr>
                    <w:jc w:val="center"/>
                    <w:rPr>
                      <w:color w:val="000000"/>
                    </w:rPr>
                  </w:pPr>
                  <w:r>
                    <w:rPr>
                      <w:color w:val="000000"/>
                    </w:rPr>
                    <w:t>11</w:t>
                  </w:r>
                </w:p>
              </w:tc>
              <w:tc>
                <w:tcPr>
                  <w:tcW w:w="6744" w:type="dxa"/>
                  <w:tcBorders>
                    <w:top w:val="nil"/>
                    <w:left w:val="nil"/>
                    <w:bottom w:val="single" w:sz="4" w:space="0" w:color="auto"/>
                    <w:right w:val="single" w:sz="4" w:space="0" w:color="auto"/>
                  </w:tcBorders>
                  <w:hideMark/>
                </w:tcPr>
                <w:p w14:paraId="66974FE0" w14:textId="77777777" w:rsidR="00DD346D" w:rsidRDefault="00DD346D" w:rsidP="00DD346D">
                  <w:pPr>
                    <w:jc w:val="right"/>
                    <w:rPr>
                      <w:i/>
                      <w:iCs/>
                      <w:color w:val="000000"/>
                    </w:rPr>
                  </w:pPr>
                  <w:r>
                    <w:rPr>
                      <w:i/>
                      <w:iCs/>
                      <w:color w:val="000000"/>
                    </w:rPr>
                    <w:t xml:space="preserve">Керамогранит </w:t>
                  </w:r>
                  <w:proofErr w:type="spellStart"/>
                  <w:r>
                    <w:rPr>
                      <w:i/>
                      <w:iCs/>
                      <w:color w:val="000000"/>
                    </w:rPr>
                    <w:t>Моноколор</w:t>
                  </w:r>
                  <w:proofErr w:type="spellEnd"/>
                  <w:r>
                    <w:rPr>
                      <w:i/>
                      <w:iCs/>
                      <w:color w:val="000000"/>
                    </w:rPr>
                    <w:t xml:space="preserve"> слоновая кость60х60см</w:t>
                  </w:r>
                </w:p>
              </w:tc>
              <w:tc>
                <w:tcPr>
                  <w:tcW w:w="1014" w:type="dxa"/>
                  <w:tcBorders>
                    <w:top w:val="nil"/>
                    <w:left w:val="nil"/>
                    <w:bottom w:val="single" w:sz="4" w:space="0" w:color="auto"/>
                    <w:right w:val="nil"/>
                  </w:tcBorders>
                  <w:vAlign w:val="center"/>
                  <w:hideMark/>
                </w:tcPr>
                <w:p w14:paraId="55E021F6" w14:textId="77777777" w:rsidR="00DD346D" w:rsidRDefault="00DD346D" w:rsidP="00DD346D">
                  <w:pPr>
                    <w:jc w:val="center"/>
                    <w:rPr>
                      <w:color w:val="000000"/>
                    </w:rPr>
                  </w:pPr>
                  <w:r>
                    <w:rPr>
                      <w:color w:val="000000"/>
                    </w:rPr>
                    <w:t>м2</w:t>
                  </w:r>
                </w:p>
              </w:tc>
              <w:tc>
                <w:tcPr>
                  <w:tcW w:w="1199" w:type="dxa"/>
                  <w:tcBorders>
                    <w:top w:val="nil"/>
                    <w:left w:val="single" w:sz="4" w:space="0" w:color="auto"/>
                    <w:bottom w:val="single" w:sz="4" w:space="0" w:color="auto"/>
                    <w:right w:val="single" w:sz="4" w:space="0" w:color="auto"/>
                  </w:tcBorders>
                  <w:noWrap/>
                  <w:vAlign w:val="center"/>
                  <w:hideMark/>
                </w:tcPr>
                <w:p w14:paraId="1283AF30" w14:textId="77777777" w:rsidR="00DD346D" w:rsidRDefault="00DD346D" w:rsidP="00DD346D">
                  <w:pPr>
                    <w:jc w:val="center"/>
                    <w:rPr>
                      <w:rFonts w:ascii="Arial CYR" w:hAnsi="Arial CYR" w:cs="Arial CYR"/>
                      <w:sz w:val="20"/>
                      <w:szCs w:val="20"/>
                    </w:rPr>
                  </w:pPr>
                  <w:r>
                    <w:rPr>
                      <w:rFonts w:ascii="Arial CYR" w:hAnsi="Arial CYR" w:cs="Arial CYR"/>
                      <w:sz w:val="20"/>
                      <w:szCs w:val="20"/>
                    </w:rPr>
                    <w:t>43,2</w:t>
                  </w:r>
                </w:p>
              </w:tc>
              <w:tc>
                <w:tcPr>
                  <w:tcW w:w="236" w:type="dxa"/>
                  <w:vAlign w:val="center"/>
                  <w:hideMark/>
                </w:tcPr>
                <w:p w14:paraId="60E48F97" w14:textId="77777777" w:rsidR="00DD346D" w:rsidRDefault="00DD346D" w:rsidP="00DD346D">
                  <w:pPr>
                    <w:rPr>
                      <w:sz w:val="20"/>
                      <w:szCs w:val="20"/>
                    </w:rPr>
                  </w:pPr>
                </w:p>
              </w:tc>
            </w:tr>
            <w:tr w:rsidR="00DD346D" w14:paraId="6408AD4D" w14:textId="77777777" w:rsidTr="00CB715F">
              <w:trPr>
                <w:trHeight w:val="308"/>
              </w:trPr>
              <w:tc>
                <w:tcPr>
                  <w:tcW w:w="551" w:type="dxa"/>
                  <w:tcBorders>
                    <w:top w:val="nil"/>
                    <w:left w:val="single" w:sz="4" w:space="0" w:color="auto"/>
                    <w:bottom w:val="single" w:sz="4" w:space="0" w:color="auto"/>
                    <w:right w:val="single" w:sz="4" w:space="0" w:color="auto"/>
                  </w:tcBorders>
                  <w:vAlign w:val="center"/>
                  <w:hideMark/>
                </w:tcPr>
                <w:p w14:paraId="3E3F2B0D" w14:textId="77777777" w:rsidR="00DD346D" w:rsidRDefault="00DD346D" w:rsidP="00DD346D">
                  <w:pPr>
                    <w:jc w:val="center"/>
                    <w:rPr>
                      <w:color w:val="000000"/>
                    </w:rPr>
                  </w:pPr>
                  <w:r>
                    <w:rPr>
                      <w:color w:val="000000"/>
                    </w:rPr>
                    <w:t>12</w:t>
                  </w:r>
                </w:p>
              </w:tc>
              <w:tc>
                <w:tcPr>
                  <w:tcW w:w="6744" w:type="dxa"/>
                  <w:tcBorders>
                    <w:top w:val="nil"/>
                    <w:left w:val="nil"/>
                    <w:bottom w:val="single" w:sz="4" w:space="0" w:color="auto"/>
                    <w:right w:val="single" w:sz="4" w:space="0" w:color="auto"/>
                  </w:tcBorders>
                  <w:hideMark/>
                </w:tcPr>
                <w:p w14:paraId="1863633F" w14:textId="77777777" w:rsidR="00DD346D" w:rsidRDefault="00DD346D" w:rsidP="00DD346D">
                  <w:pPr>
                    <w:jc w:val="right"/>
                    <w:rPr>
                      <w:i/>
                      <w:iCs/>
                      <w:color w:val="000000"/>
                    </w:rPr>
                  </w:pPr>
                  <w:r>
                    <w:rPr>
                      <w:i/>
                      <w:iCs/>
                      <w:color w:val="000000"/>
                    </w:rPr>
                    <w:t xml:space="preserve">Затирка </w:t>
                  </w:r>
                  <w:proofErr w:type="spellStart"/>
                  <w:r>
                    <w:rPr>
                      <w:i/>
                      <w:iCs/>
                      <w:color w:val="000000"/>
                    </w:rPr>
                    <w:t>Литокол</w:t>
                  </w:r>
                  <w:proofErr w:type="spellEnd"/>
                </w:p>
              </w:tc>
              <w:tc>
                <w:tcPr>
                  <w:tcW w:w="1014" w:type="dxa"/>
                  <w:tcBorders>
                    <w:top w:val="nil"/>
                    <w:left w:val="nil"/>
                    <w:bottom w:val="single" w:sz="4" w:space="0" w:color="auto"/>
                    <w:right w:val="nil"/>
                  </w:tcBorders>
                  <w:vAlign w:val="center"/>
                  <w:hideMark/>
                </w:tcPr>
                <w:p w14:paraId="37E33357" w14:textId="77777777" w:rsidR="00DD346D" w:rsidRDefault="00DD346D" w:rsidP="00DD346D">
                  <w:pPr>
                    <w:jc w:val="center"/>
                    <w:rPr>
                      <w:color w:val="000000"/>
                    </w:rPr>
                  </w:pPr>
                  <w:r>
                    <w:rPr>
                      <w:color w:val="000000"/>
                    </w:rPr>
                    <w:t>кг</w:t>
                  </w:r>
                </w:p>
              </w:tc>
              <w:tc>
                <w:tcPr>
                  <w:tcW w:w="1199" w:type="dxa"/>
                  <w:tcBorders>
                    <w:top w:val="nil"/>
                    <w:left w:val="single" w:sz="4" w:space="0" w:color="auto"/>
                    <w:bottom w:val="single" w:sz="4" w:space="0" w:color="auto"/>
                    <w:right w:val="single" w:sz="4" w:space="0" w:color="auto"/>
                  </w:tcBorders>
                  <w:noWrap/>
                  <w:vAlign w:val="center"/>
                  <w:hideMark/>
                </w:tcPr>
                <w:p w14:paraId="22356713" w14:textId="77777777" w:rsidR="00DD346D" w:rsidRDefault="00DD346D" w:rsidP="00DD346D">
                  <w:pPr>
                    <w:jc w:val="center"/>
                    <w:rPr>
                      <w:rFonts w:ascii="Arial CYR" w:hAnsi="Arial CYR" w:cs="Arial CYR"/>
                      <w:sz w:val="20"/>
                      <w:szCs w:val="20"/>
                    </w:rPr>
                  </w:pPr>
                  <w:r>
                    <w:rPr>
                      <w:rFonts w:ascii="Arial CYR" w:hAnsi="Arial CYR" w:cs="Arial CYR"/>
                      <w:sz w:val="20"/>
                      <w:szCs w:val="20"/>
                    </w:rPr>
                    <w:t>10,69</w:t>
                  </w:r>
                </w:p>
              </w:tc>
              <w:tc>
                <w:tcPr>
                  <w:tcW w:w="236" w:type="dxa"/>
                  <w:vAlign w:val="center"/>
                  <w:hideMark/>
                </w:tcPr>
                <w:p w14:paraId="75C00EE7" w14:textId="77777777" w:rsidR="00DD346D" w:rsidRDefault="00DD346D" w:rsidP="00DD346D">
                  <w:pPr>
                    <w:rPr>
                      <w:sz w:val="20"/>
                      <w:szCs w:val="20"/>
                    </w:rPr>
                  </w:pPr>
                </w:p>
              </w:tc>
            </w:tr>
            <w:tr w:rsidR="00DD346D" w14:paraId="0AC0814C" w14:textId="77777777" w:rsidTr="00CB715F">
              <w:trPr>
                <w:trHeight w:val="308"/>
              </w:trPr>
              <w:tc>
                <w:tcPr>
                  <w:tcW w:w="551" w:type="dxa"/>
                  <w:tcBorders>
                    <w:top w:val="nil"/>
                    <w:left w:val="single" w:sz="4" w:space="0" w:color="auto"/>
                    <w:bottom w:val="single" w:sz="4" w:space="0" w:color="auto"/>
                    <w:right w:val="single" w:sz="4" w:space="0" w:color="auto"/>
                  </w:tcBorders>
                  <w:vAlign w:val="center"/>
                  <w:hideMark/>
                </w:tcPr>
                <w:p w14:paraId="3BED46B4" w14:textId="77777777" w:rsidR="00DD346D" w:rsidRDefault="00DD346D" w:rsidP="00DD346D">
                  <w:pPr>
                    <w:jc w:val="center"/>
                    <w:rPr>
                      <w:color w:val="000000"/>
                    </w:rPr>
                  </w:pPr>
                  <w:r>
                    <w:rPr>
                      <w:color w:val="000000"/>
                    </w:rPr>
                    <w:t>13</w:t>
                  </w:r>
                </w:p>
              </w:tc>
              <w:tc>
                <w:tcPr>
                  <w:tcW w:w="6744" w:type="dxa"/>
                  <w:tcBorders>
                    <w:top w:val="nil"/>
                    <w:left w:val="nil"/>
                    <w:bottom w:val="single" w:sz="4" w:space="0" w:color="auto"/>
                    <w:right w:val="single" w:sz="4" w:space="0" w:color="auto"/>
                  </w:tcBorders>
                  <w:hideMark/>
                </w:tcPr>
                <w:p w14:paraId="18BE382B" w14:textId="77777777" w:rsidR="00DD346D" w:rsidRDefault="00DD346D" w:rsidP="00DD346D">
                  <w:pPr>
                    <w:rPr>
                      <w:b/>
                      <w:bCs/>
                      <w:color w:val="000000"/>
                    </w:rPr>
                  </w:pPr>
                  <w:r>
                    <w:rPr>
                      <w:b/>
                      <w:bCs/>
                      <w:color w:val="000000"/>
                    </w:rPr>
                    <w:t>Облицовка керамогранитом поддона душевого</w:t>
                  </w:r>
                </w:p>
              </w:tc>
              <w:tc>
                <w:tcPr>
                  <w:tcW w:w="1014" w:type="dxa"/>
                  <w:tcBorders>
                    <w:top w:val="nil"/>
                    <w:left w:val="nil"/>
                    <w:bottom w:val="single" w:sz="4" w:space="0" w:color="auto"/>
                    <w:right w:val="nil"/>
                  </w:tcBorders>
                  <w:vAlign w:val="center"/>
                  <w:hideMark/>
                </w:tcPr>
                <w:p w14:paraId="547D75C1" w14:textId="77777777" w:rsidR="00DD346D" w:rsidRDefault="00DD346D" w:rsidP="00DD346D">
                  <w:pPr>
                    <w:jc w:val="center"/>
                    <w:rPr>
                      <w:color w:val="000000"/>
                    </w:rPr>
                  </w:pPr>
                  <w:proofErr w:type="spellStart"/>
                  <w:r>
                    <w:rPr>
                      <w:color w:val="000000"/>
                    </w:rPr>
                    <w:t>шт</w:t>
                  </w:r>
                  <w:proofErr w:type="spellEnd"/>
                </w:p>
              </w:tc>
              <w:tc>
                <w:tcPr>
                  <w:tcW w:w="1199" w:type="dxa"/>
                  <w:tcBorders>
                    <w:top w:val="nil"/>
                    <w:left w:val="single" w:sz="4" w:space="0" w:color="auto"/>
                    <w:bottom w:val="single" w:sz="4" w:space="0" w:color="auto"/>
                    <w:right w:val="single" w:sz="4" w:space="0" w:color="auto"/>
                  </w:tcBorders>
                  <w:noWrap/>
                  <w:vAlign w:val="center"/>
                  <w:hideMark/>
                </w:tcPr>
                <w:p w14:paraId="6C1B466D" w14:textId="77777777" w:rsidR="00DD346D" w:rsidRDefault="00DD346D" w:rsidP="00DD346D">
                  <w:pPr>
                    <w:jc w:val="center"/>
                    <w:rPr>
                      <w:rFonts w:ascii="Arial CYR" w:hAnsi="Arial CYR" w:cs="Arial CYR"/>
                      <w:sz w:val="20"/>
                      <w:szCs w:val="20"/>
                    </w:rPr>
                  </w:pPr>
                  <w:r>
                    <w:rPr>
                      <w:rFonts w:ascii="Arial CYR" w:hAnsi="Arial CYR" w:cs="Arial CYR"/>
                      <w:sz w:val="20"/>
                      <w:szCs w:val="20"/>
                    </w:rPr>
                    <w:t>6</w:t>
                  </w:r>
                </w:p>
              </w:tc>
              <w:tc>
                <w:tcPr>
                  <w:tcW w:w="236" w:type="dxa"/>
                  <w:vAlign w:val="center"/>
                  <w:hideMark/>
                </w:tcPr>
                <w:p w14:paraId="6D69B137" w14:textId="77777777" w:rsidR="00DD346D" w:rsidRDefault="00DD346D" w:rsidP="00DD346D">
                  <w:pPr>
                    <w:rPr>
                      <w:sz w:val="20"/>
                      <w:szCs w:val="20"/>
                    </w:rPr>
                  </w:pPr>
                </w:p>
              </w:tc>
            </w:tr>
            <w:tr w:rsidR="00DD346D" w14:paraId="72ABAB3B" w14:textId="77777777" w:rsidTr="00CB715F">
              <w:trPr>
                <w:trHeight w:val="300"/>
              </w:trPr>
              <w:tc>
                <w:tcPr>
                  <w:tcW w:w="7295" w:type="dxa"/>
                  <w:gridSpan w:val="2"/>
                  <w:tcBorders>
                    <w:top w:val="single" w:sz="4" w:space="0" w:color="auto"/>
                    <w:left w:val="single" w:sz="4" w:space="0" w:color="auto"/>
                    <w:bottom w:val="single" w:sz="4" w:space="0" w:color="auto"/>
                    <w:right w:val="nil"/>
                  </w:tcBorders>
                  <w:shd w:val="clear" w:color="auto" w:fill="D0CECE" w:themeFill="background2" w:themeFillShade="E6"/>
                  <w:hideMark/>
                </w:tcPr>
                <w:p w14:paraId="162CECE5" w14:textId="77777777" w:rsidR="00DD346D" w:rsidRDefault="00DD346D" w:rsidP="00DD346D">
                  <w:pPr>
                    <w:jc w:val="center"/>
                    <w:rPr>
                      <w:b/>
                      <w:bCs/>
                      <w:color w:val="000000"/>
                    </w:rPr>
                  </w:pPr>
                  <w:r>
                    <w:rPr>
                      <w:b/>
                      <w:bCs/>
                      <w:color w:val="000000"/>
                    </w:rPr>
                    <w:t>Стены и перегородки</w:t>
                  </w:r>
                </w:p>
              </w:tc>
              <w:tc>
                <w:tcPr>
                  <w:tcW w:w="1014" w:type="dxa"/>
                  <w:tcBorders>
                    <w:top w:val="nil"/>
                    <w:left w:val="nil"/>
                    <w:bottom w:val="single" w:sz="4" w:space="0" w:color="auto"/>
                    <w:right w:val="nil"/>
                  </w:tcBorders>
                  <w:shd w:val="clear" w:color="auto" w:fill="D0CECE" w:themeFill="background2" w:themeFillShade="E6"/>
                  <w:hideMark/>
                </w:tcPr>
                <w:p w14:paraId="5488CE14" w14:textId="77777777" w:rsidR="00DD346D" w:rsidRDefault="00DD346D" w:rsidP="00DD346D">
                  <w:pPr>
                    <w:rPr>
                      <w:b/>
                      <w:bCs/>
                      <w:color w:val="000000"/>
                    </w:rPr>
                  </w:pPr>
                  <w:r>
                    <w:rPr>
                      <w:b/>
                      <w:bCs/>
                      <w:color w:val="000000"/>
                    </w:rPr>
                    <w:t> </w:t>
                  </w:r>
                </w:p>
              </w:tc>
              <w:tc>
                <w:tcPr>
                  <w:tcW w:w="1199" w:type="dxa"/>
                  <w:tcBorders>
                    <w:top w:val="nil"/>
                    <w:left w:val="single" w:sz="4" w:space="0" w:color="auto"/>
                    <w:bottom w:val="single" w:sz="4" w:space="0" w:color="auto"/>
                    <w:right w:val="single" w:sz="4" w:space="0" w:color="auto"/>
                  </w:tcBorders>
                  <w:shd w:val="clear" w:color="auto" w:fill="D0CECE" w:themeFill="background2" w:themeFillShade="E6"/>
                  <w:noWrap/>
                  <w:vAlign w:val="center"/>
                  <w:hideMark/>
                </w:tcPr>
                <w:p w14:paraId="1F56BAA5" w14:textId="77777777" w:rsidR="00DD346D" w:rsidRDefault="00DD346D" w:rsidP="00DD346D">
                  <w:pPr>
                    <w:jc w:val="center"/>
                    <w:rPr>
                      <w:rFonts w:ascii="Arial CYR" w:hAnsi="Arial CYR" w:cs="Arial CYR"/>
                      <w:sz w:val="20"/>
                      <w:szCs w:val="20"/>
                    </w:rPr>
                  </w:pPr>
                  <w:r>
                    <w:rPr>
                      <w:rFonts w:ascii="Arial CYR" w:hAnsi="Arial CYR" w:cs="Arial CYR"/>
                      <w:sz w:val="20"/>
                      <w:szCs w:val="20"/>
                    </w:rPr>
                    <w:t> </w:t>
                  </w:r>
                </w:p>
              </w:tc>
              <w:tc>
                <w:tcPr>
                  <w:tcW w:w="236" w:type="dxa"/>
                  <w:vAlign w:val="center"/>
                  <w:hideMark/>
                </w:tcPr>
                <w:p w14:paraId="5D431C90" w14:textId="77777777" w:rsidR="00DD346D" w:rsidRDefault="00DD346D" w:rsidP="00DD346D">
                  <w:pPr>
                    <w:rPr>
                      <w:sz w:val="20"/>
                      <w:szCs w:val="20"/>
                    </w:rPr>
                  </w:pPr>
                </w:p>
              </w:tc>
            </w:tr>
            <w:tr w:rsidR="00DD346D" w14:paraId="21D777E2" w14:textId="77777777" w:rsidTr="00CB715F">
              <w:trPr>
                <w:trHeight w:val="308"/>
              </w:trPr>
              <w:tc>
                <w:tcPr>
                  <w:tcW w:w="551" w:type="dxa"/>
                  <w:tcBorders>
                    <w:top w:val="nil"/>
                    <w:left w:val="single" w:sz="4" w:space="0" w:color="auto"/>
                    <w:bottom w:val="single" w:sz="4" w:space="0" w:color="auto"/>
                    <w:right w:val="single" w:sz="4" w:space="0" w:color="auto"/>
                  </w:tcBorders>
                  <w:vAlign w:val="center"/>
                  <w:hideMark/>
                </w:tcPr>
                <w:p w14:paraId="3ED4FE5B" w14:textId="77777777" w:rsidR="00DD346D" w:rsidRDefault="00DD346D" w:rsidP="00DD346D">
                  <w:pPr>
                    <w:jc w:val="center"/>
                    <w:rPr>
                      <w:color w:val="000000"/>
                    </w:rPr>
                  </w:pPr>
                  <w:r>
                    <w:rPr>
                      <w:color w:val="000000"/>
                    </w:rPr>
                    <w:t>1</w:t>
                  </w:r>
                </w:p>
              </w:tc>
              <w:tc>
                <w:tcPr>
                  <w:tcW w:w="6744" w:type="dxa"/>
                  <w:tcBorders>
                    <w:top w:val="nil"/>
                    <w:left w:val="nil"/>
                    <w:bottom w:val="single" w:sz="4" w:space="0" w:color="auto"/>
                    <w:right w:val="single" w:sz="4" w:space="0" w:color="auto"/>
                  </w:tcBorders>
                  <w:hideMark/>
                </w:tcPr>
                <w:p w14:paraId="0C2EAFB8" w14:textId="77777777" w:rsidR="00DD346D" w:rsidRDefault="00DD346D" w:rsidP="00DD346D">
                  <w:pPr>
                    <w:rPr>
                      <w:b/>
                      <w:bCs/>
                      <w:color w:val="000000"/>
                    </w:rPr>
                  </w:pPr>
                  <w:r>
                    <w:rPr>
                      <w:b/>
                      <w:bCs/>
                      <w:color w:val="000000"/>
                    </w:rPr>
                    <w:t xml:space="preserve">Обшивка стен </w:t>
                  </w:r>
                  <w:proofErr w:type="spellStart"/>
                  <w:r>
                    <w:rPr>
                      <w:b/>
                      <w:bCs/>
                      <w:color w:val="000000"/>
                    </w:rPr>
                    <w:t>Кнауф</w:t>
                  </w:r>
                  <w:proofErr w:type="spellEnd"/>
                  <w:r>
                    <w:rPr>
                      <w:b/>
                      <w:bCs/>
                      <w:color w:val="000000"/>
                    </w:rPr>
                    <w:t xml:space="preserve"> С-623</w:t>
                  </w:r>
                </w:p>
              </w:tc>
              <w:tc>
                <w:tcPr>
                  <w:tcW w:w="1014" w:type="dxa"/>
                  <w:tcBorders>
                    <w:top w:val="nil"/>
                    <w:left w:val="nil"/>
                    <w:bottom w:val="single" w:sz="4" w:space="0" w:color="auto"/>
                    <w:right w:val="nil"/>
                  </w:tcBorders>
                  <w:vAlign w:val="center"/>
                  <w:hideMark/>
                </w:tcPr>
                <w:p w14:paraId="7617E455" w14:textId="77777777" w:rsidR="00DD346D" w:rsidRDefault="00DD346D" w:rsidP="00DD346D">
                  <w:pPr>
                    <w:jc w:val="center"/>
                    <w:rPr>
                      <w:color w:val="000000"/>
                    </w:rPr>
                  </w:pPr>
                  <w:r>
                    <w:rPr>
                      <w:color w:val="000000"/>
                    </w:rPr>
                    <w:t>м2</w:t>
                  </w:r>
                </w:p>
              </w:tc>
              <w:tc>
                <w:tcPr>
                  <w:tcW w:w="1199" w:type="dxa"/>
                  <w:tcBorders>
                    <w:top w:val="nil"/>
                    <w:left w:val="single" w:sz="4" w:space="0" w:color="auto"/>
                    <w:bottom w:val="single" w:sz="4" w:space="0" w:color="auto"/>
                    <w:right w:val="single" w:sz="4" w:space="0" w:color="auto"/>
                  </w:tcBorders>
                  <w:noWrap/>
                  <w:vAlign w:val="center"/>
                  <w:hideMark/>
                </w:tcPr>
                <w:p w14:paraId="0D9F7D74" w14:textId="77777777" w:rsidR="00DD346D" w:rsidRDefault="00DD346D" w:rsidP="00DD346D">
                  <w:pPr>
                    <w:jc w:val="center"/>
                    <w:rPr>
                      <w:rFonts w:ascii="Arial CYR" w:hAnsi="Arial CYR" w:cs="Arial CYR"/>
                      <w:sz w:val="20"/>
                      <w:szCs w:val="20"/>
                    </w:rPr>
                  </w:pPr>
                  <w:r>
                    <w:rPr>
                      <w:rFonts w:ascii="Arial CYR" w:hAnsi="Arial CYR" w:cs="Arial CYR"/>
                      <w:sz w:val="20"/>
                      <w:szCs w:val="20"/>
                    </w:rPr>
                    <w:t>54</w:t>
                  </w:r>
                </w:p>
              </w:tc>
              <w:tc>
                <w:tcPr>
                  <w:tcW w:w="236" w:type="dxa"/>
                  <w:vAlign w:val="center"/>
                  <w:hideMark/>
                </w:tcPr>
                <w:p w14:paraId="3A9C8642" w14:textId="77777777" w:rsidR="00DD346D" w:rsidRDefault="00DD346D" w:rsidP="00DD346D">
                  <w:pPr>
                    <w:rPr>
                      <w:sz w:val="20"/>
                      <w:szCs w:val="20"/>
                    </w:rPr>
                  </w:pPr>
                </w:p>
              </w:tc>
            </w:tr>
            <w:tr w:rsidR="00DD346D" w14:paraId="79183885" w14:textId="77777777" w:rsidTr="00CB715F">
              <w:trPr>
                <w:trHeight w:val="308"/>
              </w:trPr>
              <w:tc>
                <w:tcPr>
                  <w:tcW w:w="551" w:type="dxa"/>
                  <w:tcBorders>
                    <w:top w:val="nil"/>
                    <w:left w:val="single" w:sz="4" w:space="0" w:color="auto"/>
                    <w:bottom w:val="single" w:sz="4" w:space="0" w:color="auto"/>
                    <w:right w:val="single" w:sz="4" w:space="0" w:color="auto"/>
                  </w:tcBorders>
                  <w:vAlign w:val="center"/>
                  <w:hideMark/>
                </w:tcPr>
                <w:p w14:paraId="621ECDC6" w14:textId="77777777" w:rsidR="00DD346D" w:rsidRDefault="00DD346D" w:rsidP="00DD346D">
                  <w:pPr>
                    <w:jc w:val="center"/>
                    <w:rPr>
                      <w:color w:val="000000"/>
                    </w:rPr>
                  </w:pPr>
                  <w:r>
                    <w:rPr>
                      <w:color w:val="000000"/>
                    </w:rPr>
                    <w:t>2</w:t>
                  </w:r>
                </w:p>
              </w:tc>
              <w:tc>
                <w:tcPr>
                  <w:tcW w:w="6744" w:type="dxa"/>
                  <w:tcBorders>
                    <w:top w:val="nil"/>
                    <w:left w:val="nil"/>
                    <w:bottom w:val="single" w:sz="4" w:space="0" w:color="auto"/>
                    <w:right w:val="single" w:sz="4" w:space="0" w:color="auto"/>
                  </w:tcBorders>
                  <w:hideMark/>
                </w:tcPr>
                <w:p w14:paraId="52C9195E" w14:textId="77777777" w:rsidR="00DD346D" w:rsidRDefault="00DD346D" w:rsidP="00DD346D">
                  <w:pPr>
                    <w:jc w:val="right"/>
                    <w:rPr>
                      <w:i/>
                      <w:iCs/>
                      <w:color w:val="000000"/>
                    </w:rPr>
                  </w:pPr>
                  <w:r>
                    <w:rPr>
                      <w:i/>
                      <w:iCs/>
                      <w:color w:val="000000"/>
                    </w:rPr>
                    <w:t>КНАУФ-профиль (ПНП 28*27) (3х м.)</w:t>
                  </w:r>
                </w:p>
              </w:tc>
              <w:tc>
                <w:tcPr>
                  <w:tcW w:w="1014" w:type="dxa"/>
                  <w:tcBorders>
                    <w:top w:val="nil"/>
                    <w:left w:val="nil"/>
                    <w:bottom w:val="single" w:sz="4" w:space="0" w:color="auto"/>
                    <w:right w:val="nil"/>
                  </w:tcBorders>
                  <w:vAlign w:val="center"/>
                  <w:hideMark/>
                </w:tcPr>
                <w:p w14:paraId="07DF0F55" w14:textId="77777777" w:rsidR="00DD346D" w:rsidRDefault="00DD346D" w:rsidP="00DD346D">
                  <w:pPr>
                    <w:jc w:val="center"/>
                    <w:rPr>
                      <w:color w:val="000000"/>
                    </w:rPr>
                  </w:pPr>
                  <w:r>
                    <w:rPr>
                      <w:color w:val="000000"/>
                    </w:rPr>
                    <w:t>м</w:t>
                  </w:r>
                </w:p>
              </w:tc>
              <w:tc>
                <w:tcPr>
                  <w:tcW w:w="1199" w:type="dxa"/>
                  <w:tcBorders>
                    <w:top w:val="nil"/>
                    <w:left w:val="single" w:sz="4" w:space="0" w:color="auto"/>
                    <w:bottom w:val="single" w:sz="4" w:space="0" w:color="auto"/>
                    <w:right w:val="single" w:sz="4" w:space="0" w:color="auto"/>
                  </w:tcBorders>
                  <w:noWrap/>
                  <w:vAlign w:val="center"/>
                  <w:hideMark/>
                </w:tcPr>
                <w:p w14:paraId="135BDDBD" w14:textId="77777777" w:rsidR="00DD346D" w:rsidRDefault="00DD346D" w:rsidP="00DD346D">
                  <w:pPr>
                    <w:jc w:val="center"/>
                    <w:rPr>
                      <w:rFonts w:ascii="Arial CYR" w:hAnsi="Arial CYR" w:cs="Arial CYR"/>
                      <w:sz w:val="20"/>
                      <w:szCs w:val="20"/>
                    </w:rPr>
                  </w:pPr>
                  <w:r>
                    <w:rPr>
                      <w:rFonts w:ascii="Arial CYR" w:hAnsi="Arial CYR" w:cs="Arial CYR"/>
                      <w:sz w:val="20"/>
                      <w:szCs w:val="20"/>
                    </w:rPr>
                    <w:t>99</w:t>
                  </w:r>
                </w:p>
              </w:tc>
              <w:tc>
                <w:tcPr>
                  <w:tcW w:w="236" w:type="dxa"/>
                  <w:vAlign w:val="center"/>
                  <w:hideMark/>
                </w:tcPr>
                <w:p w14:paraId="4656556E" w14:textId="77777777" w:rsidR="00DD346D" w:rsidRDefault="00DD346D" w:rsidP="00DD346D">
                  <w:pPr>
                    <w:rPr>
                      <w:sz w:val="20"/>
                      <w:szCs w:val="20"/>
                    </w:rPr>
                  </w:pPr>
                </w:p>
              </w:tc>
            </w:tr>
            <w:tr w:rsidR="00DD346D" w14:paraId="15B60D31" w14:textId="77777777" w:rsidTr="00CB715F">
              <w:trPr>
                <w:trHeight w:val="308"/>
              </w:trPr>
              <w:tc>
                <w:tcPr>
                  <w:tcW w:w="551" w:type="dxa"/>
                  <w:tcBorders>
                    <w:top w:val="nil"/>
                    <w:left w:val="single" w:sz="4" w:space="0" w:color="auto"/>
                    <w:bottom w:val="single" w:sz="4" w:space="0" w:color="auto"/>
                    <w:right w:val="single" w:sz="4" w:space="0" w:color="auto"/>
                  </w:tcBorders>
                  <w:vAlign w:val="center"/>
                  <w:hideMark/>
                </w:tcPr>
                <w:p w14:paraId="313D452C" w14:textId="77777777" w:rsidR="00DD346D" w:rsidRDefault="00DD346D" w:rsidP="00DD346D">
                  <w:pPr>
                    <w:jc w:val="center"/>
                    <w:rPr>
                      <w:color w:val="000000"/>
                    </w:rPr>
                  </w:pPr>
                  <w:r>
                    <w:rPr>
                      <w:color w:val="000000"/>
                    </w:rPr>
                    <w:t>3</w:t>
                  </w:r>
                </w:p>
              </w:tc>
              <w:tc>
                <w:tcPr>
                  <w:tcW w:w="6744" w:type="dxa"/>
                  <w:tcBorders>
                    <w:top w:val="nil"/>
                    <w:left w:val="nil"/>
                    <w:bottom w:val="single" w:sz="4" w:space="0" w:color="auto"/>
                    <w:right w:val="single" w:sz="4" w:space="0" w:color="auto"/>
                  </w:tcBorders>
                  <w:hideMark/>
                </w:tcPr>
                <w:p w14:paraId="16937065" w14:textId="77777777" w:rsidR="00DD346D" w:rsidRDefault="00DD346D" w:rsidP="00DD346D">
                  <w:pPr>
                    <w:jc w:val="right"/>
                    <w:rPr>
                      <w:i/>
                      <w:iCs/>
                      <w:color w:val="000000"/>
                    </w:rPr>
                  </w:pPr>
                  <w:r>
                    <w:rPr>
                      <w:i/>
                      <w:iCs/>
                      <w:color w:val="000000"/>
                    </w:rPr>
                    <w:t>КНАУФ-профиль (ПП 60*27) (3х м.)</w:t>
                  </w:r>
                </w:p>
              </w:tc>
              <w:tc>
                <w:tcPr>
                  <w:tcW w:w="1014" w:type="dxa"/>
                  <w:tcBorders>
                    <w:top w:val="nil"/>
                    <w:left w:val="nil"/>
                    <w:bottom w:val="single" w:sz="4" w:space="0" w:color="auto"/>
                    <w:right w:val="nil"/>
                  </w:tcBorders>
                  <w:vAlign w:val="center"/>
                  <w:hideMark/>
                </w:tcPr>
                <w:p w14:paraId="314B8A24" w14:textId="77777777" w:rsidR="00DD346D" w:rsidRDefault="00DD346D" w:rsidP="00DD346D">
                  <w:pPr>
                    <w:jc w:val="center"/>
                    <w:rPr>
                      <w:color w:val="000000"/>
                    </w:rPr>
                  </w:pPr>
                  <w:proofErr w:type="spellStart"/>
                  <w:r>
                    <w:rPr>
                      <w:color w:val="000000"/>
                    </w:rPr>
                    <w:t>шт</w:t>
                  </w:r>
                  <w:proofErr w:type="spellEnd"/>
                </w:p>
              </w:tc>
              <w:tc>
                <w:tcPr>
                  <w:tcW w:w="1199" w:type="dxa"/>
                  <w:tcBorders>
                    <w:top w:val="nil"/>
                    <w:left w:val="single" w:sz="4" w:space="0" w:color="auto"/>
                    <w:bottom w:val="single" w:sz="4" w:space="0" w:color="auto"/>
                    <w:right w:val="single" w:sz="4" w:space="0" w:color="auto"/>
                  </w:tcBorders>
                  <w:noWrap/>
                  <w:vAlign w:val="center"/>
                  <w:hideMark/>
                </w:tcPr>
                <w:p w14:paraId="39FF4A70" w14:textId="77777777" w:rsidR="00DD346D" w:rsidRDefault="00DD346D" w:rsidP="00DD346D">
                  <w:pPr>
                    <w:jc w:val="center"/>
                    <w:rPr>
                      <w:rFonts w:ascii="Arial CYR" w:hAnsi="Arial CYR" w:cs="Arial CYR"/>
                      <w:sz w:val="20"/>
                      <w:szCs w:val="20"/>
                    </w:rPr>
                  </w:pPr>
                  <w:r>
                    <w:rPr>
                      <w:rFonts w:ascii="Arial CYR" w:hAnsi="Arial CYR" w:cs="Arial CYR"/>
                      <w:sz w:val="20"/>
                      <w:szCs w:val="20"/>
                    </w:rPr>
                    <w:t>45</w:t>
                  </w:r>
                </w:p>
              </w:tc>
              <w:tc>
                <w:tcPr>
                  <w:tcW w:w="236" w:type="dxa"/>
                  <w:vAlign w:val="center"/>
                  <w:hideMark/>
                </w:tcPr>
                <w:p w14:paraId="11D78FD8" w14:textId="77777777" w:rsidR="00DD346D" w:rsidRDefault="00DD346D" w:rsidP="00DD346D">
                  <w:pPr>
                    <w:rPr>
                      <w:sz w:val="20"/>
                      <w:szCs w:val="20"/>
                    </w:rPr>
                  </w:pPr>
                </w:p>
              </w:tc>
            </w:tr>
            <w:tr w:rsidR="00DD346D" w14:paraId="7B42B4DE" w14:textId="77777777" w:rsidTr="00CB715F">
              <w:trPr>
                <w:trHeight w:val="308"/>
              </w:trPr>
              <w:tc>
                <w:tcPr>
                  <w:tcW w:w="551" w:type="dxa"/>
                  <w:tcBorders>
                    <w:top w:val="nil"/>
                    <w:left w:val="single" w:sz="4" w:space="0" w:color="auto"/>
                    <w:bottom w:val="single" w:sz="4" w:space="0" w:color="auto"/>
                    <w:right w:val="single" w:sz="4" w:space="0" w:color="auto"/>
                  </w:tcBorders>
                  <w:vAlign w:val="center"/>
                  <w:hideMark/>
                </w:tcPr>
                <w:p w14:paraId="0424BB5D" w14:textId="77777777" w:rsidR="00DD346D" w:rsidRDefault="00DD346D" w:rsidP="00DD346D">
                  <w:pPr>
                    <w:jc w:val="center"/>
                    <w:rPr>
                      <w:color w:val="000000"/>
                    </w:rPr>
                  </w:pPr>
                  <w:r>
                    <w:rPr>
                      <w:color w:val="000000"/>
                    </w:rPr>
                    <w:t>4</w:t>
                  </w:r>
                </w:p>
              </w:tc>
              <w:tc>
                <w:tcPr>
                  <w:tcW w:w="6744" w:type="dxa"/>
                  <w:tcBorders>
                    <w:top w:val="nil"/>
                    <w:left w:val="nil"/>
                    <w:bottom w:val="single" w:sz="4" w:space="0" w:color="auto"/>
                    <w:right w:val="single" w:sz="4" w:space="0" w:color="auto"/>
                  </w:tcBorders>
                  <w:hideMark/>
                </w:tcPr>
                <w:p w14:paraId="103498DC" w14:textId="77777777" w:rsidR="00DD346D" w:rsidRDefault="00DD346D" w:rsidP="00DD346D">
                  <w:pPr>
                    <w:jc w:val="right"/>
                    <w:rPr>
                      <w:i/>
                      <w:iCs/>
                      <w:color w:val="000000"/>
                    </w:rPr>
                  </w:pPr>
                  <w:r>
                    <w:rPr>
                      <w:i/>
                      <w:iCs/>
                      <w:color w:val="000000"/>
                    </w:rPr>
                    <w:t>Подвес прямой 60×27</w:t>
                  </w:r>
                </w:p>
              </w:tc>
              <w:tc>
                <w:tcPr>
                  <w:tcW w:w="1014" w:type="dxa"/>
                  <w:tcBorders>
                    <w:top w:val="nil"/>
                    <w:left w:val="nil"/>
                    <w:bottom w:val="single" w:sz="4" w:space="0" w:color="auto"/>
                    <w:right w:val="nil"/>
                  </w:tcBorders>
                  <w:vAlign w:val="center"/>
                  <w:hideMark/>
                </w:tcPr>
                <w:p w14:paraId="4CD8DAA1" w14:textId="77777777" w:rsidR="00DD346D" w:rsidRDefault="00DD346D" w:rsidP="00DD346D">
                  <w:pPr>
                    <w:jc w:val="center"/>
                    <w:rPr>
                      <w:color w:val="000000"/>
                    </w:rPr>
                  </w:pPr>
                  <w:proofErr w:type="spellStart"/>
                  <w:r>
                    <w:rPr>
                      <w:color w:val="000000"/>
                    </w:rPr>
                    <w:t>шт</w:t>
                  </w:r>
                  <w:proofErr w:type="spellEnd"/>
                </w:p>
              </w:tc>
              <w:tc>
                <w:tcPr>
                  <w:tcW w:w="1199" w:type="dxa"/>
                  <w:tcBorders>
                    <w:top w:val="nil"/>
                    <w:left w:val="single" w:sz="4" w:space="0" w:color="auto"/>
                    <w:bottom w:val="single" w:sz="4" w:space="0" w:color="auto"/>
                    <w:right w:val="single" w:sz="4" w:space="0" w:color="auto"/>
                  </w:tcBorders>
                  <w:noWrap/>
                  <w:vAlign w:val="center"/>
                  <w:hideMark/>
                </w:tcPr>
                <w:p w14:paraId="364840DC" w14:textId="77777777" w:rsidR="00DD346D" w:rsidRDefault="00DD346D" w:rsidP="00DD346D">
                  <w:pPr>
                    <w:jc w:val="center"/>
                    <w:rPr>
                      <w:rFonts w:ascii="Arial CYR" w:hAnsi="Arial CYR" w:cs="Arial CYR"/>
                      <w:sz w:val="20"/>
                      <w:szCs w:val="20"/>
                    </w:rPr>
                  </w:pPr>
                  <w:r>
                    <w:rPr>
                      <w:rFonts w:ascii="Arial CYR" w:hAnsi="Arial CYR" w:cs="Arial CYR"/>
                      <w:sz w:val="20"/>
                      <w:szCs w:val="20"/>
                    </w:rPr>
                    <w:t>180</w:t>
                  </w:r>
                </w:p>
              </w:tc>
              <w:tc>
                <w:tcPr>
                  <w:tcW w:w="236" w:type="dxa"/>
                  <w:vAlign w:val="center"/>
                  <w:hideMark/>
                </w:tcPr>
                <w:p w14:paraId="0CED00C1" w14:textId="77777777" w:rsidR="00DD346D" w:rsidRDefault="00DD346D" w:rsidP="00DD346D">
                  <w:pPr>
                    <w:rPr>
                      <w:sz w:val="20"/>
                      <w:szCs w:val="20"/>
                    </w:rPr>
                  </w:pPr>
                </w:p>
              </w:tc>
            </w:tr>
            <w:tr w:rsidR="00DD346D" w14:paraId="2CB92899" w14:textId="77777777" w:rsidTr="00CB715F">
              <w:trPr>
                <w:trHeight w:val="308"/>
              </w:trPr>
              <w:tc>
                <w:tcPr>
                  <w:tcW w:w="551" w:type="dxa"/>
                  <w:tcBorders>
                    <w:top w:val="nil"/>
                    <w:left w:val="single" w:sz="4" w:space="0" w:color="auto"/>
                    <w:bottom w:val="single" w:sz="4" w:space="0" w:color="auto"/>
                    <w:right w:val="single" w:sz="4" w:space="0" w:color="auto"/>
                  </w:tcBorders>
                  <w:vAlign w:val="center"/>
                  <w:hideMark/>
                </w:tcPr>
                <w:p w14:paraId="492190CC" w14:textId="77777777" w:rsidR="00DD346D" w:rsidRDefault="00DD346D" w:rsidP="00DD346D">
                  <w:pPr>
                    <w:jc w:val="center"/>
                    <w:rPr>
                      <w:color w:val="000000"/>
                    </w:rPr>
                  </w:pPr>
                  <w:r>
                    <w:rPr>
                      <w:color w:val="000000"/>
                    </w:rPr>
                    <w:t>5</w:t>
                  </w:r>
                </w:p>
              </w:tc>
              <w:tc>
                <w:tcPr>
                  <w:tcW w:w="6744" w:type="dxa"/>
                  <w:tcBorders>
                    <w:top w:val="nil"/>
                    <w:left w:val="nil"/>
                    <w:bottom w:val="single" w:sz="4" w:space="0" w:color="auto"/>
                    <w:right w:val="single" w:sz="4" w:space="0" w:color="auto"/>
                  </w:tcBorders>
                  <w:hideMark/>
                </w:tcPr>
                <w:p w14:paraId="27BCCE88" w14:textId="77777777" w:rsidR="00DD346D" w:rsidRDefault="00DD346D" w:rsidP="00DD346D">
                  <w:pPr>
                    <w:jc w:val="right"/>
                    <w:rPr>
                      <w:i/>
                      <w:iCs/>
                      <w:color w:val="000000"/>
                    </w:rPr>
                  </w:pPr>
                  <w:proofErr w:type="spellStart"/>
                  <w:r>
                    <w:rPr>
                      <w:i/>
                      <w:iCs/>
                      <w:color w:val="000000"/>
                    </w:rPr>
                    <w:t>Дихтунгсбанд</w:t>
                  </w:r>
                  <w:proofErr w:type="spellEnd"/>
                  <w:r>
                    <w:rPr>
                      <w:i/>
                      <w:iCs/>
                      <w:color w:val="000000"/>
                    </w:rPr>
                    <w:t xml:space="preserve"> 30 мм 30м</w:t>
                  </w:r>
                </w:p>
              </w:tc>
              <w:tc>
                <w:tcPr>
                  <w:tcW w:w="1014" w:type="dxa"/>
                  <w:tcBorders>
                    <w:top w:val="nil"/>
                    <w:left w:val="nil"/>
                    <w:bottom w:val="single" w:sz="4" w:space="0" w:color="auto"/>
                    <w:right w:val="nil"/>
                  </w:tcBorders>
                  <w:vAlign w:val="center"/>
                  <w:hideMark/>
                </w:tcPr>
                <w:p w14:paraId="114C0AE1" w14:textId="77777777" w:rsidR="00DD346D" w:rsidRDefault="00DD346D" w:rsidP="00DD346D">
                  <w:pPr>
                    <w:jc w:val="center"/>
                    <w:rPr>
                      <w:color w:val="000000"/>
                    </w:rPr>
                  </w:pPr>
                  <w:proofErr w:type="spellStart"/>
                  <w:r>
                    <w:rPr>
                      <w:color w:val="000000"/>
                    </w:rPr>
                    <w:t>м.п</w:t>
                  </w:r>
                  <w:proofErr w:type="spellEnd"/>
                  <w:r>
                    <w:rPr>
                      <w:color w:val="000000"/>
                    </w:rPr>
                    <w:t>.</w:t>
                  </w:r>
                </w:p>
              </w:tc>
              <w:tc>
                <w:tcPr>
                  <w:tcW w:w="1199" w:type="dxa"/>
                  <w:tcBorders>
                    <w:top w:val="nil"/>
                    <w:left w:val="single" w:sz="4" w:space="0" w:color="auto"/>
                    <w:bottom w:val="single" w:sz="4" w:space="0" w:color="auto"/>
                    <w:right w:val="single" w:sz="4" w:space="0" w:color="auto"/>
                  </w:tcBorders>
                  <w:noWrap/>
                  <w:vAlign w:val="center"/>
                  <w:hideMark/>
                </w:tcPr>
                <w:p w14:paraId="2D4A1A8D" w14:textId="77777777" w:rsidR="00DD346D" w:rsidRDefault="00DD346D" w:rsidP="00DD346D">
                  <w:pPr>
                    <w:jc w:val="center"/>
                    <w:rPr>
                      <w:rFonts w:ascii="Arial CYR" w:hAnsi="Arial CYR" w:cs="Arial CYR"/>
                      <w:sz w:val="20"/>
                      <w:szCs w:val="20"/>
                    </w:rPr>
                  </w:pPr>
                  <w:r>
                    <w:rPr>
                      <w:rFonts w:ascii="Arial CYR" w:hAnsi="Arial CYR" w:cs="Arial CYR"/>
                      <w:sz w:val="20"/>
                      <w:szCs w:val="20"/>
                    </w:rPr>
                    <w:t>99</w:t>
                  </w:r>
                </w:p>
              </w:tc>
              <w:tc>
                <w:tcPr>
                  <w:tcW w:w="236" w:type="dxa"/>
                  <w:vAlign w:val="center"/>
                  <w:hideMark/>
                </w:tcPr>
                <w:p w14:paraId="0EE971A3" w14:textId="77777777" w:rsidR="00DD346D" w:rsidRDefault="00DD346D" w:rsidP="00DD346D">
                  <w:pPr>
                    <w:rPr>
                      <w:sz w:val="20"/>
                      <w:szCs w:val="20"/>
                    </w:rPr>
                  </w:pPr>
                </w:p>
              </w:tc>
            </w:tr>
            <w:tr w:rsidR="00DD346D" w14:paraId="167D23E7" w14:textId="77777777" w:rsidTr="00CB715F">
              <w:trPr>
                <w:trHeight w:val="308"/>
              </w:trPr>
              <w:tc>
                <w:tcPr>
                  <w:tcW w:w="551" w:type="dxa"/>
                  <w:tcBorders>
                    <w:top w:val="nil"/>
                    <w:left w:val="single" w:sz="4" w:space="0" w:color="auto"/>
                    <w:bottom w:val="single" w:sz="4" w:space="0" w:color="auto"/>
                    <w:right w:val="single" w:sz="4" w:space="0" w:color="auto"/>
                  </w:tcBorders>
                  <w:vAlign w:val="center"/>
                  <w:hideMark/>
                </w:tcPr>
                <w:p w14:paraId="565739C4" w14:textId="77777777" w:rsidR="00DD346D" w:rsidRDefault="00DD346D" w:rsidP="00DD346D">
                  <w:pPr>
                    <w:jc w:val="center"/>
                    <w:rPr>
                      <w:color w:val="000000"/>
                    </w:rPr>
                  </w:pPr>
                  <w:r>
                    <w:rPr>
                      <w:color w:val="000000"/>
                    </w:rPr>
                    <w:t>6</w:t>
                  </w:r>
                </w:p>
              </w:tc>
              <w:tc>
                <w:tcPr>
                  <w:tcW w:w="6744" w:type="dxa"/>
                  <w:tcBorders>
                    <w:top w:val="nil"/>
                    <w:left w:val="nil"/>
                    <w:bottom w:val="single" w:sz="4" w:space="0" w:color="auto"/>
                    <w:right w:val="single" w:sz="4" w:space="0" w:color="auto"/>
                  </w:tcBorders>
                  <w:hideMark/>
                </w:tcPr>
                <w:p w14:paraId="6B4FF947" w14:textId="77777777" w:rsidR="00DD346D" w:rsidRDefault="00DD346D" w:rsidP="00DD346D">
                  <w:pPr>
                    <w:jc w:val="right"/>
                    <w:rPr>
                      <w:i/>
                      <w:iCs/>
                      <w:color w:val="000000"/>
                    </w:rPr>
                  </w:pPr>
                  <w:r>
                    <w:rPr>
                      <w:i/>
                      <w:iCs/>
                      <w:color w:val="000000"/>
                    </w:rPr>
                    <w:t>Анкер-клин 6/40</w:t>
                  </w:r>
                </w:p>
              </w:tc>
              <w:tc>
                <w:tcPr>
                  <w:tcW w:w="1014" w:type="dxa"/>
                  <w:tcBorders>
                    <w:top w:val="nil"/>
                    <w:left w:val="nil"/>
                    <w:bottom w:val="single" w:sz="4" w:space="0" w:color="auto"/>
                    <w:right w:val="nil"/>
                  </w:tcBorders>
                  <w:vAlign w:val="center"/>
                  <w:hideMark/>
                </w:tcPr>
                <w:p w14:paraId="761B1A44" w14:textId="77777777" w:rsidR="00DD346D" w:rsidRDefault="00DD346D" w:rsidP="00DD346D">
                  <w:pPr>
                    <w:jc w:val="center"/>
                    <w:rPr>
                      <w:color w:val="000000"/>
                    </w:rPr>
                  </w:pPr>
                  <w:proofErr w:type="spellStart"/>
                  <w:r>
                    <w:rPr>
                      <w:color w:val="000000"/>
                    </w:rPr>
                    <w:t>шт</w:t>
                  </w:r>
                  <w:proofErr w:type="spellEnd"/>
                </w:p>
              </w:tc>
              <w:tc>
                <w:tcPr>
                  <w:tcW w:w="1199" w:type="dxa"/>
                  <w:tcBorders>
                    <w:top w:val="nil"/>
                    <w:left w:val="single" w:sz="4" w:space="0" w:color="auto"/>
                    <w:bottom w:val="single" w:sz="4" w:space="0" w:color="auto"/>
                    <w:right w:val="single" w:sz="4" w:space="0" w:color="auto"/>
                  </w:tcBorders>
                  <w:noWrap/>
                  <w:vAlign w:val="center"/>
                  <w:hideMark/>
                </w:tcPr>
                <w:p w14:paraId="08CB9E1D" w14:textId="77777777" w:rsidR="00DD346D" w:rsidRDefault="00DD346D" w:rsidP="00DD346D">
                  <w:pPr>
                    <w:jc w:val="center"/>
                    <w:rPr>
                      <w:rFonts w:ascii="Arial CYR" w:hAnsi="Arial CYR" w:cs="Arial CYR"/>
                      <w:sz w:val="20"/>
                      <w:szCs w:val="20"/>
                    </w:rPr>
                  </w:pPr>
                  <w:r>
                    <w:rPr>
                      <w:rFonts w:ascii="Arial CYR" w:hAnsi="Arial CYR" w:cs="Arial CYR"/>
                      <w:sz w:val="20"/>
                      <w:szCs w:val="20"/>
                    </w:rPr>
                    <w:t>756</w:t>
                  </w:r>
                </w:p>
              </w:tc>
              <w:tc>
                <w:tcPr>
                  <w:tcW w:w="236" w:type="dxa"/>
                  <w:vAlign w:val="center"/>
                  <w:hideMark/>
                </w:tcPr>
                <w:p w14:paraId="067D784F" w14:textId="77777777" w:rsidR="00DD346D" w:rsidRDefault="00DD346D" w:rsidP="00DD346D">
                  <w:pPr>
                    <w:rPr>
                      <w:sz w:val="20"/>
                      <w:szCs w:val="20"/>
                    </w:rPr>
                  </w:pPr>
                </w:p>
              </w:tc>
            </w:tr>
            <w:tr w:rsidR="00DD346D" w14:paraId="360E3232" w14:textId="77777777" w:rsidTr="00CB715F">
              <w:trPr>
                <w:trHeight w:val="308"/>
              </w:trPr>
              <w:tc>
                <w:tcPr>
                  <w:tcW w:w="551" w:type="dxa"/>
                  <w:tcBorders>
                    <w:top w:val="nil"/>
                    <w:left w:val="single" w:sz="4" w:space="0" w:color="auto"/>
                    <w:bottom w:val="single" w:sz="4" w:space="0" w:color="auto"/>
                    <w:right w:val="single" w:sz="4" w:space="0" w:color="auto"/>
                  </w:tcBorders>
                  <w:vAlign w:val="center"/>
                  <w:hideMark/>
                </w:tcPr>
                <w:p w14:paraId="59D7070B" w14:textId="77777777" w:rsidR="00DD346D" w:rsidRDefault="00DD346D" w:rsidP="00DD346D">
                  <w:pPr>
                    <w:jc w:val="center"/>
                    <w:rPr>
                      <w:color w:val="000000"/>
                    </w:rPr>
                  </w:pPr>
                  <w:r>
                    <w:rPr>
                      <w:color w:val="000000"/>
                    </w:rPr>
                    <w:t>7</w:t>
                  </w:r>
                </w:p>
              </w:tc>
              <w:tc>
                <w:tcPr>
                  <w:tcW w:w="6744" w:type="dxa"/>
                  <w:tcBorders>
                    <w:top w:val="nil"/>
                    <w:left w:val="nil"/>
                    <w:bottom w:val="single" w:sz="4" w:space="0" w:color="auto"/>
                    <w:right w:val="single" w:sz="4" w:space="0" w:color="auto"/>
                  </w:tcBorders>
                  <w:hideMark/>
                </w:tcPr>
                <w:p w14:paraId="29361EB1" w14:textId="77777777" w:rsidR="00DD346D" w:rsidRDefault="00DD346D" w:rsidP="00DD346D">
                  <w:pPr>
                    <w:jc w:val="right"/>
                    <w:rPr>
                      <w:i/>
                      <w:iCs/>
                      <w:color w:val="000000"/>
                    </w:rPr>
                  </w:pPr>
                  <w:r>
                    <w:rPr>
                      <w:i/>
                      <w:iCs/>
                      <w:color w:val="000000"/>
                    </w:rPr>
                    <w:t xml:space="preserve">Шуруп </w:t>
                  </w:r>
                  <w:proofErr w:type="spellStart"/>
                  <w:r>
                    <w:rPr>
                      <w:i/>
                      <w:iCs/>
                      <w:color w:val="000000"/>
                    </w:rPr>
                    <w:t>Кнауф</w:t>
                  </w:r>
                  <w:proofErr w:type="spellEnd"/>
                  <w:r>
                    <w:rPr>
                      <w:i/>
                      <w:iCs/>
                      <w:color w:val="000000"/>
                    </w:rPr>
                    <w:t>-в ленте. 25 (1000)</w:t>
                  </w:r>
                </w:p>
              </w:tc>
              <w:tc>
                <w:tcPr>
                  <w:tcW w:w="1014" w:type="dxa"/>
                  <w:tcBorders>
                    <w:top w:val="nil"/>
                    <w:left w:val="nil"/>
                    <w:bottom w:val="single" w:sz="4" w:space="0" w:color="auto"/>
                    <w:right w:val="nil"/>
                  </w:tcBorders>
                  <w:vAlign w:val="center"/>
                  <w:hideMark/>
                </w:tcPr>
                <w:p w14:paraId="1C444325" w14:textId="77777777" w:rsidR="00DD346D" w:rsidRDefault="00DD346D" w:rsidP="00DD346D">
                  <w:pPr>
                    <w:jc w:val="center"/>
                    <w:rPr>
                      <w:color w:val="000000"/>
                    </w:rPr>
                  </w:pPr>
                  <w:proofErr w:type="spellStart"/>
                  <w:r>
                    <w:rPr>
                      <w:color w:val="000000"/>
                    </w:rPr>
                    <w:t>шт</w:t>
                  </w:r>
                  <w:proofErr w:type="spellEnd"/>
                </w:p>
              </w:tc>
              <w:tc>
                <w:tcPr>
                  <w:tcW w:w="1199" w:type="dxa"/>
                  <w:tcBorders>
                    <w:top w:val="nil"/>
                    <w:left w:val="single" w:sz="4" w:space="0" w:color="auto"/>
                    <w:bottom w:val="single" w:sz="4" w:space="0" w:color="auto"/>
                    <w:right w:val="single" w:sz="4" w:space="0" w:color="auto"/>
                  </w:tcBorders>
                  <w:noWrap/>
                  <w:vAlign w:val="center"/>
                  <w:hideMark/>
                </w:tcPr>
                <w:p w14:paraId="01D0A9ED" w14:textId="77777777" w:rsidR="00DD346D" w:rsidRDefault="00DD346D" w:rsidP="00DD346D">
                  <w:pPr>
                    <w:jc w:val="center"/>
                    <w:rPr>
                      <w:rFonts w:ascii="Arial CYR" w:hAnsi="Arial CYR" w:cs="Arial CYR"/>
                      <w:sz w:val="20"/>
                      <w:szCs w:val="20"/>
                    </w:rPr>
                  </w:pPr>
                  <w:r>
                    <w:rPr>
                      <w:rFonts w:ascii="Arial CYR" w:hAnsi="Arial CYR" w:cs="Arial CYR"/>
                      <w:sz w:val="20"/>
                      <w:szCs w:val="20"/>
                    </w:rPr>
                    <w:t>1620</w:t>
                  </w:r>
                </w:p>
              </w:tc>
              <w:tc>
                <w:tcPr>
                  <w:tcW w:w="236" w:type="dxa"/>
                  <w:vAlign w:val="center"/>
                  <w:hideMark/>
                </w:tcPr>
                <w:p w14:paraId="3D13A783" w14:textId="77777777" w:rsidR="00DD346D" w:rsidRDefault="00DD346D" w:rsidP="00DD346D">
                  <w:pPr>
                    <w:rPr>
                      <w:sz w:val="20"/>
                      <w:szCs w:val="20"/>
                    </w:rPr>
                  </w:pPr>
                </w:p>
              </w:tc>
            </w:tr>
            <w:tr w:rsidR="00DD346D" w14:paraId="5FF03D83" w14:textId="77777777" w:rsidTr="00CB715F">
              <w:trPr>
                <w:trHeight w:val="308"/>
              </w:trPr>
              <w:tc>
                <w:tcPr>
                  <w:tcW w:w="551" w:type="dxa"/>
                  <w:tcBorders>
                    <w:top w:val="nil"/>
                    <w:left w:val="single" w:sz="4" w:space="0" w:color="auto"/>
                    <w:bottom w:val="single" w:sz="4" w:space="0" w:color="auto"/>
                    <w:right w:val="single" w:sz="4" w:space="0" w:color="auto"/>
                  </w:tcBorders>
                  <w:vAlign w:val="center"/>
                  <w:hideMark/>
                </w:tcPr>
                <w:p w14:paraId="59A87E55" w14:textId="77777777" w:rsidR="00DD346D" w:rsidRDefault="00DD346D" w:rsidP="00DD346D">
                  <w:pPr>
                    <w:jc w:val="center"/>
                    <w:rPr>
                      <w:color w:val="000000"/>
                    </w:rPr>
                  </w:pPr>
                  <w:r>
                    <w:rPr>
                      <w:color w:val="000000"/>
                    </w:rPr>
                    <w:t>8</w:t>
                  </w:r>
                </w:p>
              </w:tc>
              <w:tc>
                <w:tcPr>
                  <w:tcW w:w="6744" w:type="dxa"/>
                  <w:tcBorders>
                    <w:top w:val="nil"/>
                    <w:left w:val="nil"/>
                    <w:bottom w:val="single" w:sz="4" w:space="0" w:color="auto"/>
                    <w:right w:val="single" w:sz="4" w:space="0" w:color="auto"/>
                  </w:tcBorders>
                  <w:hideMark/>
                </w:tcPr>
                <w:p w14:paraId="30035860" w14:textId="77777777" w:rsidR="00DD346D" w:rsidRDefault="00DD346D" w:rsidP="00DD346D">
                  <w:pPr>
                    <w:jc w:val="right"/>
                    <w:rPr>
                      <w:i/>
                      <w:iCs/>
                      <w:color w:val="000000"/>
                    </w:rPr>
                  </w:pPr>
                  <w:r>
                    <w:rPr>
                      <w:i/>
                      <w:iCs/>
                      <w:color w:val="000000"/>
                    </w:rPr>
                    <w:t xml:space="preserve">Шуруп </w:t>
                  </w:r>
                  <w:proofErr w:type="spellStart"/>
                  <w:r>
                    <w:rPr>
                      <w:i/>
                      <w:iCs/>
                      <w:color w:val="000000"/>
                    </w:rPr>
                    <w:t>Кнауф</w:t>
                  </w:r>
                  <w:proofErr w:type="spellEnd"/>
                  <w:r>
                    <w:rPr>
                      <w:i/>
                      <w:iCs/>
                      <w:color w:val="000000"/>
                    </w:rPr>
                    <w:t>-в ленте. 35 (1000)</w:t>
                  </w:r>
                </w:p>
              </w:tc>
              <w:tc>
                <w:tcPr>
                  <w:tcW w:w="1014" w:type="dxa"/>
                  <w:tcBorders>
                    <w:top w:val="nil"/>
                    <w:left w:val="nil"/>
                    <w:bottom w:val="single" w:sz="4" w:space="0" w:color="auto"/>
                    <w:right w:val="nil"/>
                  </w:tcBorders>
                  <w:vAlign w:val="center"/>
                  <w:hideMark/>
                </w:tcPr>
                <w:p w14:paraId="0B621805" w14:textId="77777777" w:rsidR="00DD346D" w:rsidRDefault="00DD346D" w:rsidP="00DD346D">
                  <w:pPr>
                    <w:jc w:val="center"/>
                    <w:rPr>
                      <w:color w:val="000000"/>
                    </w:rPr>
                  </w:pPr>
                  <w:proofErr w:type="spellStart"/>
                  <w:r>
                    <w:rPr>
                      <w:color w:val="000000"/>
                    </w:rPr>
                    <w:t>шт</w:t>
                  </w:r>
                  <w:proofErr w:type="spellEnd"/>
                </w:p>
              </w:tc>
              <w:tc>
                <w:tcPr>
                  <w:tcW w:w="1199" w:type="dxa"/>
                  <w:tcBorders>
                    <w:top w:val="nil"/>
                    <w:left w:val="single" w:sz="4" w:space="0" w:color="auto"/>
                    <w:bottom w:val="single" w:sz="4" w:space="0" w:color="auto"/>
                    <w:right w:val="single" w:sz="4" w:space="0" w:color="auto"/>
                  </w:tcBorders>
                  <w:noWrap/>
                  <w:vAlign w:val="center"/>
                  <w:hideMark/>
                </w:tcPr>
                <w:p w14:paraId="4D4033AF" w14:textId="77777777" w:rsidR="00DD346D" w:rsidRDefault="00DD346D" w:rsidP="00DD346D">
                  <w:pPr>
                    <w:jc w:val="center"/>
                    <w:rPr>
                      <w:rFonts w:ascii="Arial CYR" w:hAnsi="Arial CYR" w:cs="Arial CYR"/>
                      <w:sz w:val="20"/>
                      <w:szCs w:val="20"/>
                    </w:rPr>
                  </w:pPr>
                  <w:r>
                    <w:rPr>
                      <w:rFonts w:ascii="Arial CYR" w:hAnsi="Arial CYR" w:cs="Arial CYR"/>
                      <w:sz w:val="20"/>
                      <w:szCs w:val="20"/>
                    </w:rPr>
                    <w:t>1620</w:t>
                  </w:r>
                </w:p>
              </w:tc>
              <w:tc>
                <w:tcPr>
                  <w:tcW w:w="236" w:type="dxa"/>
                  <w:vAlign w:val="center"/>
                  <w:hideMark/>
                </w:tcPr>
                <w:p w14:paraId="330B9F6F" w14:textId="77777777" w:rsidR="00DD346D" w:rsidRDefault="00DD346D" w:rsidP="00DD346D">
                  <w:pPr>
                    <w:rPr>
                      <w:sz w:val="20"/>
                      <w:szCs w:val="20"/>
                    </w:rPr>
                  </w:pPr>
                </w:p>
              </w:tc>
            </w:tr>
            <w:tr w:rsidR="00DD346D" w14:paraId="74CCB71E" w14:textId="77777777" w:rsidTr="00CB715F">
              <w:trPr>
                <w:trHeight w:val="308"/>
              </w:trPr>
              <w:tc>
                <w:tcPr>
                  <w:tcW w:w="551" w:type="dxa"/>
                  <w:tcBorders>
                    <w:top w:val="nil"/>
                    <w:left w:val="single" w:sz="4" w:space="0" w:color="auto"/>
                    <w:bottom w:val="single" w:sz="4" w:space="0" w:color="auto"/>
                    <w:right w:val="single" w:sz="4" w:space="0" w:color="auto"/>
                  </w:tcBorders>
                  <w:vAlign w:val="center"/>
                  <w:hideMark/>
                </w:tcPr>
                <w:p w14:paraId="1E74C2C7" w14:textId="77777777" w:rsidR="00DD346D" w:rsidRDefault="00DD346D" w:rsidP="00DD346D">
                  <w:pPr>
                    <w:jc w:val="center"/>
                    <w:rPr>
                      <w:color w:val="000000"/>
                    </w:rPr>
                  </w:pPr>
                  <w:r>
                    <w:rPr>
                      <w:color w:val="000000"/>
                    </w:rPr>
                    <w:t>9</w:t>
                  </w:r>
                </w:p>
              </w:tc>
              <w:tc>
                <w:tcPr>
                  <w:tcW w:w="6744" w:type="dxa"/>
                  <w:tcBorders>
                    <w:top w:val="nil"/>
                    <w:left w:val="nil"/>
                    <w:bottom w:val="single" w:sz="4" w:space="0" w:color="auto"/>
                    <w:right w:val="single" w:sz="4" w:space="0" w:color="auto"/>
                  </w:tcBorders>
                  <w:hideMark/>
                </w:tcPr>
                <w:p w14:paraId="00610D43" w14:textId="77777777" w:rsidR="00DD346D" w:rsidRDefault="00DD346D" w:rsidP="00DD346D">
                  <w:pPr>
                    <w:jc w:val="right"/>
                    <w:rPr>
                      <w:i/>
                      <w:iCs/>
                      <w:color w:val="000000"/>
                    </w:rPr>
                  </w:pPr>
                  <w:r>
                    <w:rPr>
                      <w:i/>
                      <w:iCs/>
                      <w:color w:val="000000"/>
                    </w:rPr>
                    <w:t>KNAUF лист (ГВЛ-В1) 12,5 мм</w:t>
                  </w:r>
                </w:p>
              </w:tc>
              <w:tc>
                <w:tcPr>
                  <w:tcW w:w="1014" w:type="dxa"/>
                  <w:tcBorders>
                    <w:top w:val="nil"/>
                    <w:left w:val="nil"/>
                    <w:bottom w:val="single" w:sz="4" w:space="0" w:color="auto"/>
                    <w:right w:val="nil"/>
                  </w:tcBorders>
                  <w:vAlign w:val="center"/>
                  <w:hideMark/>
                </w:tcPr>
                <w:p w14:paraId="264662F6" w14:textId="77777777" w:rsidR="00DD346D" w:rsidRDefault="00DD346D" w:rsidP="00DD346D">
                  <w:pPr>
                    <w:jc w:val="center"/>
                    <w:rPr>
                      <w:color w:val="000000"/>
                    </w:rPr>
                  </w:pPr>
                  <w:r>
                    <w:rPr>
                      <w:color w:val="000000"/>
                    </w:rPr>
                    <w:t>м2</w:t>
                  </w:r>
                </w:p>
              </w:tc>
              <w:tc>
                <w:tcPr>
                  <w:tcW w:w="1199" w:type="dxa"/>
                  <w:tcBorders>
                    <w:top w:val="nil"/>
                    <w:left w:val="single" w:sz="4" w:space="0" w:color="auto"/>
                    <w:bottom w:val="single" w:sz="4" w:space="0" w:color="auto"/>
                    <w:right w:val="single" w:sz="4" w:space="0" w:color="auto"/>
                  </w:tcBorders>
                  <w:noWrap/>
                  <w:vAlign w:val="center"/>
                  <w:hideMark/>
                </w:tcPr>
                <w:p w14:paraId="754F43DE" w14:textId="77777777" w:rsidR="00DD346D" w:rsidRDefault="00DD346D" w:rsidP="00DD346D">
                  <w:pPr>
                    <w:jc w:val="center"/>
                    <w:rPr>
                      <w:rFonts w:ascii="Arial CYR" w:hAnsi="Arial CYR" w:cs="Arial CYR"/>
                      <w:sz w:val="20"/>
                      <w:szCs w:val="20"/>
                    </w:rPr>
                  </w:pPr>
                  <w:r>
                    <w:rPr>
                      <w:rFonts w:ascii="Arial CYR" w:hAnsi="Arial CYR" w:cs="Arial CYR"/>
                      <w:sz w:val="20"/>
                      <w:szCs w:val="20"/>
                    </w:rPr>
                    <w:t>56,7</w:t>
                  </w:r>
                </w:p>
              </w:tc>
              <w:tc>
                <w:tcPr>
                  <w:tcW w:w="236" w:type="dxa"/>
                  <w:vAlign w:val="center"/>
                  <w:hideMark/>
                </w:tcPr>
                <w:p w14:paraId="7CEB9554" w14:textId="77777777" w:rsidR="00DD346D" w:rsidRDefault="00DD346D" w:rsidP="00DD346D">
                  <w:pPr>
                    <w:rPr>
                      <w:sz w:val="20"/>
                      <w:szCs w:val="20"/>
                    </w:rPr>
                  </w:pPr>
                </w:p>
              </w:tc>
            </w:tr>
            <w:tr w:rsidR="00DD346D" w14:paraId="7561A232" w14:textId="77777777" w:rsidTr="00CB715F">
              <w:trPr>
                <w:trHeight w:val="308"/>
              </w:trPr>
              <w:tc>
                <w:tcPr>
                  <w:tcW w:w="551" w:type="dxa"/>
                  <w:tcBorders>
                    <w:top w:val="nil"/>
                    <w:left w:val="single" w:sz="4" w:space="0" w:color="auto"/>
                    <w:bottom w:val="single" w:sz="4" w:space="0" w:color="auto"/>
                    <w:right w:val="single" w:sz="4" w:space="0" w:color="auto"/>
                  </w:tcBorders>
                  <w:vAlign w:val="center"/>
                  <w:hideMark/>
                </w:tcPr>
                <w:p w14:paraId="6C99E09F" w14:textId="77777777" w:rsidR="00DD346D" w:rsidRDefault="00DD346D" w:rsidP="00DD346D">
                  <w:pPr>
                    <w:jc w:val="center"/>
                    <w:rPr>
                      <w:color w:val="000000"/>
                    </w:rPr>
                  </w:pPr>
                  <w:r>
                    <w:rPr>
                      <w:color w:val="000000"/>
                    </w:rPr>
                    <w:t>10</w:t>
                  </w:r>
                </w:p>
              </w:tc>
              <w:tc>
                <w:tcPr>
                  <w:tcW w:w="6744" w:type="dxa"/>
                  <w:tcBorders>
                    <w:top w:val="nil"/>
                    <w:left w:val="nil"/>
                    <w:bottom w:val="single" w:sz="4" w:space="0" w:color="auto"/>
                    <w:right w:val="single" w:sz="4" w:space="0" w:color="auto"/>
                  </w:tcBorders>
                  <w:hideMark/>
                </w:tcPr>
                <w:p w14:paraId="664B3529" w14:textId="77777777" w:rsidR="00DD346D" w:rsidRDefault="00DD346D" w:rsidP="00DD346D">
                  <w:pPr>
                    <w:rPr>
                      <w:b/>
                      <w:bCs/>
                      <w:color w:val="000000"/>
                    </w:rPr>
                  </w:pPr>
                  <w:r>
                    <w:rPr>
                      <w:b/>
                      <w:bCs/>
                      <w:color w:val="000000"/>
                    </w:rPr>
                    <w:t>Устройство гидроизоляции обмазочной</w:t>
                  </w:r>
                </w:p>
              </w:tc>
              <w:tc>
                <w:tcPr>
                  <w:tcW w:w="1014" w:type="dxa"/>
                  <w:tcBorders>
                    <w:top w:val="nil"/>
                    <w:left w:val="nil"/>
                    <w:bottom w:val="single" w:sz="4" w:space="0" w:color="auto"/>
                    <w:right w:val="nil"/>
                  </w:tcBorders>
                  <w:vAlign w:val="center"/>
                  <w:hideMark/>
                </w:tcPr>
                <w:p w14:paraId="6E435A68" w14:textId="77777777" w:rsidR="00DD346D" w:rsidRDefault="00DD346D" w:rsidP="00DD346D">
                  <w:pPr>
                    <w:jc w:val="center"/>
                    <w:rPr>
                      <w:color w:val="000000"/>
                    </w:rPr>
                  </w:pPr>
                  <w:r>
                    <w:rPr>
                      <w:color w:val="000000"/>
                    </w:rPr>
                    <w:t>м2</w:t>
                  </w:r>
                </w:p>
              </w:tc>
              <w:tc>
                <w:tcPr>
                  <w:tcW w:w="1199" w:type="dxa"/>
                  <w:tcBorders>
                    <w:top w:val="nil"/>
                    <w:left w:val="single" w:sz="4" w:space="0" w:color="auto"/>
                    <w:bottom w:val="single" w:sz="4" w:space="0" w:color="auto"/>
                    <w:right w:val="single" w:sz="4" w:space="0" w:color="auto"/>
                  </w:tcBorders>
                  <w:noWrap/>
                  <w:vAlign w:val="center"/>
                  <w:hideMark/>
                </w:tcPr>
                <w:p w14:paraId="28F032EE" w14:textId="77777777" w:rsidR="00DD346D" w:rsidRDefault="00DD346D" w:rsidP="00DD346D">
                  <w:pPr>
                    <w:jc w:val="center"/>
                    <w:rPr>
                      <w:rFonts w:ascii="Arial CYR" w:hAnsi="Arial CYR" w:cs="Arial CYR"/>
                      <w:sz w:val="20"/>
                      <w:szCs w:val="20"/>
                    </w:rPr>
                  </w:pPr>
                  <w:r>
                    <w:rPr>
                      <w:rFonts w:ascii="Arial CYR" w:hAnsi="Arial CYR" w:cs="Arial CYR"/>
                      <w:sz w:val="20"/>
                      <w:szCs w:val="20"/>
                    </w:rPr>
                    <w:t>230,4</w:t>
                  </w:r>
                </w:p>
              </w:tc>
              <w:tc>
                <w:tcPr>
                  <w:tcW w:w="236" w:type="dxa"/>
                  <w:vAlign w:val="center"/>
                  <w:hideMark/>
                </w:tcPr>
                <w:p w14:paraId="21DEA4B6" w14:textId="77777777" w:rsidR="00DD346D" w:rsidRDefault="00DD346D" w:rsidP="00DD346D">
                  <w:pPr>
                    <w:rPr>
                      <w:sz w:val="20"/>
                      <w:szCs w:val="20"/>
                    </w:rPr>
                  </w:pPr>
                </w:p>
              </w:tc>
            </w:tr>
            <w:tr w:rsidR="00DD346D" w14:paraId="53489DEF" w14:textId="77777777" w:rsidTr="00CB715F">
              <w:trPr>
                <w:trHeight w:val="308"/>
              </w:trPr>
              <w:tc>
                <w:tcPr>
                  <w:tcW w:w="551" w:type="dxa"/>
                  <w:tcBorders>
                    <w:top w:val="nil"/>
                    <w:left w:val="single" w:sz="4" w:space="0" w:color="auto"/>
                    <w:bottom w:val="single" w:sz="4" w:space="0" w:color="auto"/>
                    <w:right w:val="single" w:sz="4" w:space="0" w:color="auto"/>
                  </w:tcBorders>
                  <w:vAlign w:val="center"/>
                  <w:hideMark/>
                </w:tcPr>
                <w:p w14:paraId="3D984E54" w14:textId="77777777" w:rsidR="00DD346D" w:rsidRDefault="00DD346D" w:rsidP="00DD346D">
                  <w:pPr>
                    <w:jc w:val="center"/>
                    <w:rPr>
                      <w:color w:val="000000"/>
                    </w:rPr>
                  </w:pPr>
                  <w:r>
                    <w:rPr>
                      <w:color w:val="000000"/>
                    </w:rPr>
                    <w:t>11</w:t>
                  </w:r>
                </w:p>
              </w:tc>
              <w:tc>
                <w:tcPr>
                  <w:tcW w:w="6744" w:type="dxa"/>
                  <w:tcBorders>
                    <w:top w:val="nil"/>
                    <w:left w:val="nil"/>
                    <w:bottom w:val="single" w:sz="4" w:space="0" w:color="auto"/>
                    <w:right w:val="single" w:sz="4" w:space="0" w:color="auto"/>
                  </w:tcBorders>
                  <w:vAlign w:val="center"/>
                  <w:hideMark/>
                </w:tcPr>
                <w:p w14:paraId="1701B13A" w14:textId="77777777" w:rsidR="00DD346D" w:rsidRDefault="00DD346D" w:rsidP="00DD346D">
                  <w:pPr>
                    <w:jc w:val="right"/>
                    <w:rPr>
                      <w:i/>
                      <w:iCs/>
                      <w:color w:val="000000"/>
                    </w:rPr>
                  </w:pPr>
                  <w:r>
                    <w:rPr>
                      <w:i/>
                      <w:iCs/>
                      <w:color w:val="000000"/>
                    </w:rPr>
                    <w:t>Гидроизоляция обмазочная</w:t>
                  </w:r>
                </w:p>
              </w:tc>
              <w:tc>
                <w:tcPr>
                  <w:tcW w:w="1014" w:type="dxa"/>
                  <w:tcBorders>
                    <w:top w:val="nil"/>
                    <w:left w:val="nil"/>
                    <w:bottom w:val="single" w:sz="4" w:space="0" w:color="auto"/>
                    <w:right w:val="nil"/>
                  </w:tcBorders>
                  <w:vAlign w:val="center"/>
                  <w:hideMark/>
                </w:tcPr>
                <w:p w14:paraId="36F8C734" w14:textId="77777777" w:rsidR="00DD346D" w:rsidRDefault="00DD346D" w:rsidP="00DD346D">
                  <w:pPr>
                    <w:jc w:val="center"/>
                    <w:rPr>
                      <w:color w:val="000000"/>
                    </w:rPr>
                  </w:pPr>
                  <w:proofErr w:type="spellStart"/>
                  <w:r>
                    <w:rPr>
                      <w:color w:val="000000"/>
                    </w:rPr>
                    <w:t>компл</w:t>
                  </w:r>
                  <w:proofErr w:type="spellEnd"/>
                </w:p>
              </w:tc>
              <w:tc>
                <w:tcPr>
                  <w:tcW w:w="1199" w:type="dxa"/>
                  <w:tcBorders>
                    <w:top w:val="nil"/>
                    <w:left w:val="single" w:sz="4" w:space="0" w:color="auto"/>
                    <w:bottom w:val="single" w:sz="4" w:space="0" w:color="auto"/>
                    <w:right w:val="single" w:sz="4" w:space="0" w:color="auto"/>
                  </w:tcBorders>
                  <w:noWrap/>
                  <w:vAlign w:val="center"/>
                  <w:hideMark/>
                </w:tcPr>
                <w:p w14:paraId="00FED429" w14:textId="77777777" w:rsidR="00DD346D" w:rsidRDefault="00DD346D" w:rsidP="00DD346D">
                  <w:pPr>
                    <w:jc w:val="center"/>
                    <w:rPr>
                      <w:rFonts w:ascii="Arial CYR" w:hAnsi="Arial CYR" w:cs="Arial CYR"/>
                      <w:sz w:val="20"/>
                      <w:szCs w:val="20"/>
                    </w:rPr>
                  </w:pPr>
                  <w:r>
                    <w:rPr>
                      <w:rFonts w:ascii="Arial CYR" w:hAnsi="Arial CYR" w:cs="Arial CYR"/>
                      <w:sz w:val="20"/>
                      <w:szCs w:val="20"/>
                    </w:rPr>
                    <w:t>115,2</w:t>
                  </w:r>
                </w:p>
              </w:tc>
              <w:tc>
                <w:tcPr>
                  <w:tcW w:w="236" w:type="dxa"/>
                  <w:vAlign w:val="center"/>
                  <w:hideMark/>
                </w:tcPr>
                <w:p w14:paraId="4B1DDA32" w14:textId="77777777" w:rsidR="00DD346D" w:rsidRDefault="00DD346D" w:rsidP="00DD346D">
                  <w:pPr>
                    <w:rPr>
                      <w:sz w:val="20"/>
                      <w:szCs w:val="20"/>
                    </w:rPr>
                  </w:pPr>
                </w:p>
              </w:tc>
            </w:tr>
            <w:tr w:rsidR="00DD346D" w14:paraId="653BF81D" w14:textId="77777777" w:rsidTr="00CB715F">
              <w:trPr>
                <w:trHeight w:val="308"/>
              </w:trPr>
              <w:tc>
                <w:tcPr>
                  <w:tcW w:w="551" w:type="dxa"/>
                  <w:tcBorders>
                    <w:top w:val="nil"/>
                    <w:left w:val="single" w:sz="4" w:space="0" w:color="auto"/>
                    <w:bottom w:val="single" w:sz="4" w:space="0" w:color="auto"/>
                    <w:right w:val="single" w:sz="4" w:space="0" w:color="auto"/>
                  </w:tcBorders>
                  <w:vAlign w:val="center"/>
                  <w:hideMark/>
                </w:tcPr>
                <w:p w14:paraId="23DFC31A" w14:textId="77777777" w:rsidR="00DD346D" w:rsidRDefault="00DD346D" w:rsidP="00DD346D">
                  <w:pPr>
                    <w:jc w:val="center"/>
                    <w:rPr>
                      <w:color w:val="000000"/>
                    </w:rPr>
                  </w:pPr>
                  <w:r>
                    <w:rPr>
                      <w:color w:val="000000"/>
                    </w:rPr>
                    <w:t>12</w:t>
                  </w:r>
                </w:p>
              </w:tc>
              <w:tc>
                <w:tcPr>
                  <w:tcW w:w="6744" w:type="dxa"/>
                  <w:tcBorders>
                    <w:top w:val="nil"/>
                    <w:left w:val="nil"/>
                    <w:bottom w:val="single" w:sz="4" w:space="0" w:color="auto"/>
                    <w:right w:val="single" w:sz="4" w:space="0" w:color="auto"/>
                  </w:tcBorders>
                  <w:vAlign w:val="center"/>
                  <w:hideMark/>
                </w:tcPr>
                <w:p w14:paraId="5A4C77CA" w14:textId="77777777" w:rsidR="00DD346D" w:rsidRDefault="00DD346D" w:rsidP="00DD346D">
                  <w:pPr>
                    <w:jc w:val="right"/>
                    <w:rPr>
                      <w:i/>
                      <w:iCs/>
                      <w:color w:val="000000"/>
                    </w:rPr>
                  </w:pPr>
                  <w:r>
                    <w:rPr>
                      <w:i/>
                      <w:iCs/>
                      <w:color w:val="000000"/>
                    </w:rPr>
                    <w:t>Гидроизоляционная лента</w:t>
                  </w:r>
                </w:p>
              </w:tc>
              <w:tc>
                <w:tcPr>
                  <w:tcW w:w="1014" w:type="dxa"/>
                  <w:tcBorders>
                    <w:top w:val="nil"/>
                    <w:left w:val="nil"/>
                    <w:bottom w:val="single" w:sz="4" w:space="0" w:color="auto"/>
                    <w:right w:val="nil"/>
                  </w:tcBorders>
                  <w:vAlign w:val="center"/>
                  <w:hideMark/>
                </w:tcPr>
                <w:p w14:paraId="429C54D4" w14:textId="77777777" w:rsidR="00DD346D" w:rsidRDefault="00DD346D" w:rsidP="00DD346D">
                  <w:pPr>
                    <w:jc w:val="center"/>
                    <w:rPr>
                      <w:color w:val="000000"/>
                    </w:rPr>
                  </w:pPr>
                  <w:r>
                    <w:rPr>
                      <w:color w:val="000000"/>
                    </w:rPr>
                    <w:t>м</w:t>
                  </w:r>
                </w:p>
              </w:tc>
              <w:tc>
                <w:tcPr>
                  <w:tcW w:w="1199" w:type="dxa"/>
                  <w:tcBorders>
                    <w:top w:val="nil"/>
                    <w:left w:val="single" w:sz="4" w:space="0" w:color="auto"/>
                    <w:bottom w:val="single" w:sz="4" w:space="0" w:color="auto"/>
                    <w:right w:val="single" w:sz="4" w:space="0" w:color="auto"/>
                  </w:tcBorders>
                  <w:noWrap/>
                  <w:vAlign w:val="center"/>
                  <w:hideMark/>
                </w:tcPr>
                <w:p w14:paraId="026F17B2" w14:textId="77777777" w:rsidR="00DD346D" w:rsidRDefault="00DD346D" w:rsidP="00DD346D">
                  <w:pPr>
                    <w:jc w:val="center"/>
                    <w:rPr>
                      <w:rFonts w:ascii="Arial CYR" w:hAnsi="Arial CYR" w:cs="Arial CYR"/>
                      <w:sz w:val="20"/>
                      <w:szCs w:val="20"/>
                    </w:rPr>
                  </w:pPr>
                  <w:r>
                    <w:rPr>
                      <w:rFonts w:ascii="Arial CYR" w:hAnsi="Arial CYR" w:cs="Arial CYR"/>
                      <w:sz w:val="20"/>
                      <w:szCs w:val="20"/>
                    </w:rPr>
                    <w:t>30</w:t>
                  </w:r>
                </w:p>
              </w:tc>
              <w:tc>
                <w:tcPr>
                  <w:tcW w:w="236" w:type="dxa"/>
                  <w:vAlign w:val="center"/>
                  <w:hideMark/>
                </w:tcPr>
                <w:p w14:paraId="7AECB07F" w14:textId="77777777" w:rsidR="00DD346D" w:rsidRDefault="00DD346D" w:rsidP="00DD346D">
                  <w:pPr>
                    <w:rPr>
                      <w:sz w:val="20"/>
                      <w:szCs w:val="20"/>
                    </w:rPr>
                  </w:pPr>
                </w:p>
              </w:tc>
            </w:tr>
            <w:tr w:rsidR="00DD346D" w14:paraId="4B723776" w14:textId="77777777" w:rsidTr="00CB715F">
              <w:trPr>
                <w:trHeight w:val="308"/>
              </w:trPr>
              <w:tc>
                <w:tcPr>
                  <w:tcW w:w="551" w:type="dxa"/>
                  <w:tcBorders>
                    <w:top w:val="nil"/>
                    <w:left w:val="single" w:sz="4" w:space="0" w:color="auto"/>
                    <w:bottom w:val="single" w:sz="4" w:space="0" w:color="auto"/>
                    <w:right w:val="single" w:sz="4" w:space="0" w:color="auto"/>
                  </w:tcBorders>
                  <w:vAlign w:val="center"/>
                  <w:hideMark/>
                </w:tcPr>
                <w:p w14:paraId="48AA6ABE" w14:textId="77777777" w:rsidR="00DD346D" w:rsidRDefault="00DD346D" w:rsidP="00DD346D">
                  <w:pPr>
                    <w:jc w:val="center"/>
                    <w:rPr>
                      <w:color w:val="000000"/>
                    </w:rPr>
                  </w:pPr>
                  <w:r>
                    <w:rPr>
                      <w:color w:val="000000"/>
                    </w:rPr>
                    <w:t>13</w:t>
                  </w:r>
                </w:p>
              </w:tc>
              <w:tc>
                <w:tcPr>
                  <w:tcW w:w="6744" w:type="dxa"/>
                  <w:tcBorders>
                    <w:top w:val="nil"/>
                    <w:left w:val="nil"/>
                    <w:bottom w:val="single" w:sz="4" w:space="0" w:color="auto"/>
                    <w:right w:val="single" w:sz="4" w:space="0" w:color="auto"/>
                  </w:tcBorders>
                  <w:hideMark/>
                </w:tcPr>
                <w:p w14:paraId="4CCDDEAD" w14:textId="77777777" w:rsidR="00DD346D" w:rsidRDefault="00DD346D" w:rsidP="00DD346D">
                  <w:pPr>
                    <w:rPr>
                      <w:b/>
                      <w:bCs/>
                      <w:color w:val="000000"/>
                    </w:rPr>
                  </w:pPr>
                  <w:r>
                    <w:rPr>
                      <w:b/>
                      <w:bCs/>
                      <w:color w:val="000000"/>
                    </w:rPr>
                    <w:t>Укладка плитки</w:t>
                  </w:r>
                </w:p>
              </w:tc>
              <w:tc>
                <w:tcPr>
                  <w:tcW w:w="1014" w:type="dxa"/>
                  <w:tcBorders>
                    <w:top w:val="nil"/>
                    <w:left w:val="nil"/>
                    <w:bottom w:val="single" w:sz="4" w:space="0" w:color="auto"/>
                    <w:right w:val="nil"/>
                  </w:tcBorders>
                  <w:vAlign w:val="center"/>
                  <w:hideMark/>
                </w:tcPr>
                <w:p w14:paraId="10E48305" w14:textId="77777777" w:rsidR="00DD346D" w:rsidRDefault="00DD346D" w:rsidP="00DD346D">
                  <w:pPr>
                    <w:jc w:val="center"/>
                    <w:rPr>
                      <w:color w:val="000000"/>
                    </w:rPr>
                  </w:pPr>
                  <w:r>
                    <w:rPr>
                      <w:color w:val="000000"/>
                    </w:rPr>
                    <w:t>м2</w:t>
                  </w:r>
                </w:p>
              </w:tc>
              <w:tc>
                <w:tcPr>
                  <w:tcW w:w="1199" w:type="dxa"/>
                  <w:tcBorders>
                    <w:top w:val="nil"/>
                    <w:left w:val="single" w:sz="4" w:space="0" w:color="auto"/>
                    <w:bottom w:val="single" w:sz="4" w:space="0" w:color="auto"/>
                    <w:right w:val="single" w:sz="4" w:space="0" w:color="auto"/>
                  </w:tcBorders>
                  <w:noWrap/>
                  <w:vAlign w:val="center"/>
                  <w:hideMark/>
                </w:tcPr>
                <w:p w14:paraId="29830712" w14:textId="77777777" w:rsidR="00DD346D" w:rsidRDefault="00DD346D" w:rsidP="00DD346D">
                  <w:pPr>
                    <w:jc w:val="center"/>
                    <w:rPr>
                      <w:rFonts w:ascii="Arial CYR" w:hAnsi="Arial CYR" w:cs="Arial CYR"/>
                      <w:sz w:val="20"/>
                      <w:szCs w:val="20"/>
                    </w:rPr>
                  </w:pPr>
                  <w:r>
                    <w:rPr>
                      <w:rFonts w:ascii="Arial CYR" w:hAnsi="Arial CYR" w:cs="Arial CYR"/>
                      <w:sz w:val="20"/>
                      <w:szCs w:val="20"/>
                    </w:rPr>
                    <w:t>230,4</w:t>
                  </w:r>
                </w:p>
              </w:tc>
              <w:tc>
                <w:tcPr>
                  <w:tcW w:w="236" w:type="dxa"/>
                  <w:vAlign w:val="center"/>
                  <w:hideMark/>
                </w:tcPr>
                <w:p w14:paraId="22B3167B" w14:textId="77777777" w:rsidR="00DD346D" w:rsidRDefault="00DD346D" w:rsidP="00DD346D">
                  <w:pPr>
                    <w:rPr>
                      <w:sz w:val="20"/>
                      <w:szCs w:val="20"/>
                    </w:rPr>
                  </w:pPr>
                </w:p>
              </w:tc>
            </w:tr>
            <w:tr w:rsidR="00DD346D" w14:paraId="2B9BEC4A" w14:textId="77777777" w:rsidTr="00CB715F">
              <w:trPr>
                <w:trHeight w:val="308"/>
              </w:trPr>
              <w:tc>
                <w:tcPr>
                  <w:tcW w:w="551" w:type="dxa"/>
                  <w:tcBorders>
                    <w:top w:val="nil"/>
                    <w:left w:val="single" w:sz="4" w:space="0" w:color="auto"/>
                    <w:bottom w:val="single" w:sz="4" w:space="0" w:color="auto"/>
                    <w:right w:val="single" w:sz="4" w:space="0" w:color="auto"/>
                  </w:tcBorders>
                  <w:vAlign w:val="center"/>
                  <w:hideMark/>
                </w:tcPr>
                <w:p w14:paraId="77C68E58" w14:textId="77777777" w:rsidR="00DD346D" w:rsidRDefault="00DD346D" w:rsidP="00DD346D">
                  <w:pPr>
                    <w:jc w:val="center"/>
                    <w:rPr>
                      <w:color w:val="000000"/>
                    </w:rPr>
                  </w:pPr>
                  <w:r>
                    <w:rPr>
                      <w:color w:val="000000"/>
                    </w:rPr>
                    <w:t>14</w:t>
                  </w:r>
                </w:p>
              </w:tc>
              <w:tc>
                <w:tcPr>
                  <w:tcW w:w="6744" w:type="dxa"/>
                  <w:tcBorders>
                    <w:top w:val="nil"/>
                    <w:left w:val="nil"/>
                    <w:bottom w:val="single" w:sz="4" w:space="0" w:color="auto"/>
                    <w:right w:val="single" w:sz="4" w:space="0" w:color="auto"/>
                  </w:tcBorders>
                  <w:hideMark/>
                </w:tcPr>
                <w:p w14:paraId="174FB610" w14:textId="77777777" w:rsidR="00DD346D" w:rsidRDefault="00DD346D" w:rsidP="00DD346D">
                  <w:pPr>
                    <w:rPr>
                      <w:b/>
                      <w:bCs/>
                      <w:color w:val="000000"/>
                    </w:rPr>
                  </w:pPr>
                  <w:r>
                    <w:rPr>
                      <w:b/>
                      <w:bCs/>
                      <w:color w:val="000000"/>
                    </w:rPr>
                    <w:t xml:space="preserve">Укладка </w:t>
                  </w:r>
                  <w:proofErr w:type="gramStart"/>
                  <w:r>
                    <w:rPr>
                      <w:b/>
                      <w:bCs/>
                      <w:color w:val="000000"/>
                    </w:rPr>
                    <w:t>на откосу</w:t>
                  </w:r>
                  <w:proofErr w:type="gramEnd"/>
                </w:p>
              </w:tc>
              <w:tc>
                <w:tcPr>
                  <w:tcW w:w="1014" w:type="dxa"/>
                  <w:tcBorders>
                    <w:top w:val="nil"/>
                    <w:left w:val="nil"/>
                    <w:bottom w:val="single" w:sz="4" w:space="0" w:color="auto"/>
                    <w:right w:val="nil"/>
                  </w:tcBorders>
                  <w:vAlign w:val="center"/>
                  <w:hideMark/>
                </w:tcPr>
                <w:p w14:paraId="68085376" w14:textId="77777777" w:rsidR="00DD346D" w:rsidRDefault="00DD346D" w:rsidP="00DD346D">
                  <w:pPr>
                    <w:jc w:val="center"/>
                    <w:rPr>
                      <w:color w:val="000000"/>
                    </w:rPr>
                  </w:pPr>
                  <w:proofErr w:type="spellStart"/>
                  <w:r>
                    <w:rPr>
                      <w:color w:val="000000"/>
                    </w:rPr>
                    <w:t>м.п</w:t>
                  </w:r>
                  <w:proofErr w:type="spellEnd"/>
                  <w:r>
                    <w:rPr>
                      <w:color w:val="000000"/>
                    </w:rPr>
                    <w:t>.</w:t>
                  </w:r>
                </w:p>
              </w:tc>
              <w:tc>
                <w:tcPr>
                  <w:tcW w:w="1199" w:type="dxa"/>
                  <w:tcBorders>
                    <w:top w:val="nil"/>
                    <w:left w:val="single" w:sz="4" w:space="0" w:color="auto"/>
                    <w:bottom w:val="single" w:sz="4" w:space="0" w:color="auto"/>
                    <w:right w:val="single" w:sz="4" w:space="0" w:color="auto"/>
                  </w:tcBorders>
                  <w:noWrap/>
                  <w:vAlign w:val="center"/>
                  <w:hideMark/>
                </w:tcPr>
                <w:p w14:paraId="2276B2EE" w14:textId="77777777" w:rsidR="00DD346D" w:rsidRDefault="00DD346D" w:rsidP="00DD346D">
                  <w:pPr>
                    <w:jc w:val="center"/>
                    <w:rPr>
                      <w:rFonts w:ascii="Arial CYR" w:hAnsi="Arial CYR" w:cs="Arial CYR"/>
                      <w:sz w:val="20"/>
                      <w:szCs w:val="20"/>
                    </w:rPr>
                  </w:pPr>
                  <w:r>
                    <w:rPr>
                      <w:rFonts w:ascii="Arial CYR" w:hAnsi="Arial CYR" w:cs="Arial CYR"/>
                      <w:sz w:val="20"/>
                      <w:szCs w:val="20"/>
                    </w:rPr>
                    <w:t>135,6</w:t>
                  </w:r>
                </w:p>
              </w:tc>
              <w:tc>
                <w:tcPr>
                  <w:tcW w:w="236" w:type="dxa"/>
                  <w:vAlign w:val="center"/>
                  <w:hideMark/>
                </w:tcPr>
                <w:p w14:paraId="3EBB1EDD" w14:textId="77777777" w:rsidR="00DD346D" w:rsidRDefault="00DD346D" w:rsidP="00DD346D">
                  <w:pPr>
                    <w:rPr>
                      <w:sz w:val="20"/>
                      <w:szCs w:val="20"/>
                    </w:rPr>
                  </w:pPr>
                </w:p>
              </w:tc>
            </w:tr>
            <w:tr w:rsidR="00DD346D" w14:paraId="57779690" w14:textId="77777777" w:rsidTr="00CB715F">
              <w:trPr>
                <w:trHeight w:val="308"/>
              </w:trPr>
              <w:tc>
                <w:tcPr>
                  <w:tcW w:w="551" w:type="dxa"/>
                  <w:tcBorders>
                    <w:top w:val="nil"/>
                    <w:left w:val="single" w:sz="4" w:space="0" w:color="auto"/>
                    <w:bottom w:val="single" w:sz="4" w:space="0" w:color="auto"/>
                    <w:right w:val="single" w:sz="4" w:space="0" w:color="auto"/>
                  </w:tcBorders>
                  <w:vAlign w:val="center"/>
                  <w:hideMark/>
                </w:tcPr>
                <w:p w14:paraId="17C48ADB" w14:textId="77777777" w:rsidR="00DD346D" w:rsidRDefault="00DD346D" w:rsidP="00DD346D">
                  <w:pPr>
                    <w:jc w:val="center"/>
                    <w:rPr>
                      <w:color w:val="000000"/>
                    </w:rPr>
                  </w:pPr>
                  <w:r>
                    <w:rPr>
                      <w:color w:val="000000"/>
                    </w:rPr>
                    <w:t>15</w:t>
                  </w:r>
                </w:p>
              </w:tc>
              <w:tc>
                <w:tcPr>
                  <w:tcW w:w="6744" w:type="dxa"/>
                  <w:tcBorders>
                    <w:top w:val="nil"/>
                    <w:left w:val="nil"/>
                    <w:bottom w:val="single" w:sz="4" w:space="0" w:color="auto"/>
                    <w:right w:val="single" w:sz="4" w:space="0" w:color="auto"/>
                  </w:tcBorders>
                  <w:hideMark/>
                </w:tcPr>
                <w:p w14:paraId="6A0FC155" w14:textId="77777777" w:rsidR="00DD346D" w:rsidRDefault="00DD346D" w:rsidP="00DD346D">
                  <w:pPr>
                    <w:rPr>
                      <w:b/>
                      <w:bCs/>
                      <w:color w:val="000000"/>
                    </w:rPr>
                  </w:pPr>
                  <w:r>
                    <w:rPr>
                      <w:b/>
                      <w:bCs/>
                      <w:color w:val="000000"/>
                    </w:rPr>
                    <w:t>Монтаж наружного уголка</w:t>
                  </w:r>
                </w:p>
              </w:tc>
              <w:tc>
                <w:tcPr>
                  <w:tcW w:w="1014" w:type="dxa"/>
                  <w:tcBorders>
                    <w:top w:val="nil"/>
                    <w:left w:val="nil"/>
                    <w:bottom w:val="single" w:sz="4" w:space="0" w:color="auto"/>
                    <w:right w:val="nil"/>
                  </w:tcBorders>
                  <w:vAlign w:val="center"/>
                  <w:hideMark/>
                </w:tcPr>
                <w:p w14:paraId="7978C88B" w14:textId="77777777" w:rsidR="00DD346D" w:rsidRDefault="00DD346D" w:rsidP="00DD346D">
                  <w:pPr>
                    <w:jc w:val="center"/>
                    <w:rPr>
                      <w:color w:val="000000"/>
                    </w:rPr>
                  </w:pPr>
                  <w:proofErr w:type="spellStart"/>
                  <w:r>
                    <w:rPr>
                      <w:color w:val="000000"/>
                    </w:rPr>
                    <w:t>м.п</w:t>
                  </w:r>
                  <w:proofErr w:type="spellEnd"/>
                  <w:r>
                    <w:rPr>
                      <w:color w:val="000000"/>
                    </w:rPr>
                    <w:t>.</w:t>
                  </w:r>
                </w:p>
              </w:tc>
              <w:tc>
                <w:tcPr>
                  <w:tcW w:w="1199" w:type="dxa"/>
                  <w:tcBorders>
                    <w:top w:val="nil"/>
                    <w:left w:val="single" w:sz="4" w:space="0" w:color="auto"/>
                    <w:bottom w:val="single" w:sz="4" w:space="0" w:color="auto"/>
                    <w:right w:val="single" w:sz="4" w:space="0" w:color="auto"/>
                  </w:tcBorders>
                  <w:noWrap/>
                  <w:vAlign w:val="center"/>
                  <w:hideMark/>
                </w:tcPr>
                <w:p w14:paraId="29B28791" w14:textId="77777777" w:rsidR="00DD346D" w:rsidRDefault="00DD346D" w:rsidP="00DD346D">
                  <w:pPr>
                    <w:jc w:val="center"/>
                    <w:rPr>
                      <w:rFonts w:ascii="Arial CYR" w:hAnsi="Arial CYR" w:cs="Arial CYR"/>
                      <w:sz w:val="20"/>
                      <w:szCs w:val="20"/>
                    </w:rPr>
                  </w:pPr>
                  <w:r>
                    <w:rPr>
                      <w:rFonts w:ascii="Arial CYR" w:hAnsi="Arial CYR" w:cs="Arial CYR"/>
                      <w:sz w:val="20"/>
                      <w:szCs w:val="20"/>
                    </w:rPr>
                    <w:t>117</w:t>
                  </w:r>
                </w:p>
              </w:tc>
              <w:tc>
                <w:tcPr>
                  <w:tcW w:w="236" w:type="dxa"/>
                  <w:vAlign w:val="center"/>
                  <w:hideMark/>
                </w:tcPr>
                <w:p w14:paraId="41077DF2" w14:textId="77777777" w:rsidR="00DD346D" w:rsidRDefault="00DD346D" w:rsidP="00DD346D">
                  <w:pPr>
                    <w:rPr>
                      <w:sz w:val="20"/>
                      <w:szCs w:val="20"/>
                    </w:rPr>
                  </w:pPr>
                </w:p>
              </w:tc>
            </w:tr>
            <w:tr w:rsidR="00DD346D" w14:paraId="02A1CB94" w14:textId="77777777" w:rsidTr="00CB715F">
              <w:trPr>
                <w:trHeight w:val="308"/>
              </w:trPr>
              <w:tc>
                <w:tcPr>
                  <w:tcW w:w="551" w:type="dxa"/>
                  <w:tcBorders>
                    <w:top w:val="nil"/>
                    <w:left w:val="single" w:sz="4" w:space="0" w:color="auto"/>
                    <w:bottom w:val="single" w:sz="4" w:space="0" w:color="auto"/>
                    <w:right w:val="single" w:sz="4" w:space="0" w:color="auto"/>
                  </w:tcBorders>
                  <w:vAlign w:val="center"/>
                  <w:hideMark/>
                </w:tcPr>
                <w:p w14:paraId="21D7F080" w14:textId="77777777" w:rsidR="00DD346D" w:rsidRDefault="00DD346D" w:rsidP="00DD346D">
                  <w:pPr>
                    <w:jc w:val="center"/>
                    <w:rPr>
                      <w:color w:val="000000"/>
                    </w:rPr>
                  </w:pPr>
                  <w:r>
                    <w:rPr>
                      <w:color w:val="000000"/>
                    </w:rPr>
                    <w:t>16</w:t>
                  </w:r>
                </w:p>
              </w:tc>
              <w:tc>
                <w:tcPr>
                  <w:tcW w:w="6744" w:type="dxa"/>
                  <w:tcBorders>
                    <w:top w:val="nil"/>
                    <w:left w:val="nil"/>
                    <w:bottom w:val="single" w:sz="4" w:space="0" w:color="auto"/>
                    <w:right w:val="single" w:sz="4" w:space="0" w:color="auto"/>
                  </w:tcBorders>
                  <w:hideMark/>
                </w:tcPr>
                <w:p w14:paraId="74321E56" w14:textId="77777777" w:rsidR="00DD346D" w:rsidRDefault="00DD346D" w:rsidP="00DD346D">
                  <w:pPr>
                    <w:rPr>
                      <w:b/>
                      <w:bCs/>
                      <w:color w:val="000000"/>
                    </w:rPr>
                  </w:pPr>
                  <w:r>
                    <w:rPr>
                      <w:b/>
                      <w:bCs/>
                      <w:color w:val="000000"/>
                    </w:rPr>
                    <w:t>Устройство отверстий</w:t>
                  </w:r>
                </w:p>
              </w:tc>
              <w:tc>
                <w:tcPr>
                  <w:tcW w:w="1014" w:type="dxa"/>
                  <w:tcBorders>
                    <w:top w:val="nil"/>
                    <w:left w:val="nil"/>
                    <w:bottom w:val="single" w:sz="4" w:space="0" w:color="auto"/>
                    <w:right w:val="nil"/>
                  </w:tcBorders>
                  <w:vAlign w:val="center"/>
                  <w:hideMark/>
                </w:tcPr>
                <w:p w14:paraId="41C2C027" w14:textId="77777777" w:rsidR="00DD346D" w:rsidRDefault="00DD346D" w:rsidP="00DD346D">
                  <w:pPr>
                    <w:jc w:val="center"/>
                    <w:rPr>
                      <w:color w:val="000000"/>
                    </w:rPr>
                  </w:pPr>
                  <w:proofErr w:type="spellStart"/>
                  <w:r>
                    <w:rPr>
                      <w:color w:val="000000"/>
                    </w:rPr>
                    <w:t>шт</w:t>
                  </w:r>
                  <w:proofErr w:type="spellEnd"/>
                </w:p>
              </w:tc>
              <w:tc>
                <w:tcPr>
                  <w:tcW w:w="1199" w:type="dxa"/>
                  <w:tcBorders>
                    <w:top w:val="nil"/>
                    <w:left w:val="single" w:sz="4" w:space="0" w:color="auto"/>
                    <w:bottom w:val="single" w:sz="4" w:space="0" w:color="auto"/>
                    <w:right w:val="single" w:sz="4" w:space="0" w:color="auto"/>
                  </w:tcBorders>
                  <w:noWrap/>
                  <w:vAlign w:val="center"/>
                  <w:hideMark/>
                </w:tcPr>
                <w:p w14:paraId="67527C32" w14:textId="77777777" w:rsidR="00DD346D" w:rsidRDefault="00DD346D" w:rsidP="00DD346D">
                  <w:pPr>
                    <w:jc w:val="center"/>
                    <w:rPr>
                      <w:rFonts w:ascii="Arial CYR" w:hAnsi="Arial CYR" w:cs="Arial CYR"/>
                      <w:sz w:val="20"/>
                      <w:szCs w:val="20"/>
                    </w:rPr>
                  </w:pPr>
                  <w:r>
                    <w:rPr>
                      <w:rFonts w:ascii="Arial CYR" w:hAnsi="Arial CYR" w:cs="Arial CYR"/>
                      <w:sz w:val="20"/>
                      <w:szCs w:val="20"/>
                    </w:rPr>
                    <w:t>54</w:t>
                  </w:r>
                </w:p>
              </w:tc>
              <w:tc>
                <w:tcPr>
                  <w:tcW w:w="236" w:type="dxa"/>
                  <w:vAlign w:val="center"/>
                  <w:hideMark/>
                </w:tcPr>
                <w:p w14:paraId="627376CF" w14:textId="77777777" w:rsidR="00DD346D" w:rsidRDefault="00DD346D" w:rsidP="00DD346D">
                  <w:pPr>
                    <w:rPr>
                      <w:sz w:val="20"/>
                      <w:szCs w:val="20"/>
                    </w:rPr>
                  </w:pPr>
                </w:p>
              </w:tc>
            </w:tr>
            <w:tr w:rsidR="00DD346D" w14:paraId="3FA66A83" w14:textId="77777777" w:rsidTr="00CB715F">
              <w:trPr>
                <w:trHeight w:val="308"/>
              </w:trPr>
              <w:tc>
                <w:tcPr>
                  <w:tcW w:w="551" w:type="dxa"/>
                  <w:tcBorders>
                    <w:top w:val="nil"/>
                    <w:left w:val="single" w:sz="4" w:space="0" w:color="auto"/>
                    <w:bottom w:val="single" w:sz="4" w:space="0" w:color="auto"/>
                    <w:right w:val="single" w:sz="4" w:space="0" w:color="auto"/>
                  </w:tcBorders>
                  <w:vAlign w:val="center"/>
                  <w:hideMark/>
                </w:tcPr>
                <w:p w14:paraId="140BA138" w14:textId="77777777" w:rsidR="00DD346D" w:rsidRDefault="00DD346D" w:rsidP="00DD346D">
                  <w:pPr>
                    <w:jc w:val="center"/>
                    <w:rPr>
                      <w:color w:val="000000"/>
                    </w:rPr>
                  </w:pPr>
                  <w:r>
                    <w:rPr>
                      <w:color w:val="000000"/>
                    </w:rPr>
                    <w:t>17</w:t>
                  </w:r>
                </w:p>
              </w:tc>
              <w:tc>
                <w:tcPr>
                  <w:tcW w:w="6744" w:type="dxa"/>
                  <w:tcBorders>
                    <w:top w:val="nil"/>
                    <w:left w:val="nil"/>
                    <w:bottom w:val="single" w:sz="4" w:space="0" w:color="auto"/>
                    <w:right w:val="single" w:sz="4" w:space="0" w:color="auto"/>
                  </w:tcBorders>
                  <w:hideMark/>
                </w:tcPr>
                <w:p w14:paraId="1D349A85" w14:textId="77777777" w:rsidR="00DD346D" w:rsidRDefault="00DD346D" w:rsidP="00DD346D">
                  <w:pPr>
                    <w:jc w:val="right"/>
                    <w:rPr>
                      <w:i/>
                      <w:iCs/>
                      <w:color w:val="000000"/>
                    </w:rPr>
                  </w:pPr>
                  <w:r>
                    <w:rPr>
                      <w:i/>
                      <w:iCs/>
                      <w:color w:val="000000"/>
                    </w:rPr>
                    <w:t>Клей для керамогранита</w:t>
                  </w:r>
                </w:p>
              </w:tc>
              <w:tc>
                <w:tcPr>
                  <w:tcW w:w="1014" w:type="dxa"/>
                  <w:tcBorders>
                    <w:top w:val="nil"/>
                    <w:left w:val="nil"/>
                    <w:bottom w:val="single" w:sz="4" w:space="0" w:color="auto"/>
                    <w:right w:val="nil"/>
                  </w:tcBorders>
                  <w:vAlign w:val="center"/>
                  <w:hideMark/>
                </w:tcPr>
                <w:p w14:paraId="06189B24" w14:textId="77777777" w:rsidR="00DD346D" w:rsidRDefault="00DD346D" w:rsidP="00DD346D">
                  <w:pPr>
                    <w:jc w:val="center"/>
                    <w:rPr>
                      <w:color w:val="000000"/>
                    </w:rPr>
                  </w:pPr>
                  <w:r>
                    <w:rPr>
                      <w:color w:val="000000"/>
                    </w:rPr>
                    <w:t>кг</w:t>
                  </w:r>
                </w:p>
              </w:tc>
              <w:tc>
                <w:tcPr>
                  <w:tcW w:w="1199" w:type="dxa"/>
                  <w:tcBorders>
                    <w:top w:val="nil"/>
                    <w:left w:val="single" w:sz="4" w:space="0" w:color="auto"/>
                    <w:bottom w:val="single" w:sz="4" w:space="0" w:color="auto"/>
                    <w:right w:val="single" w:sz="4" w:space="0" w:color="auto"/>
                  </w:tcBorders>
                  <w:noWrap/>
                  <w:vAlign w:val="center"/>
                  <w:hideMark/>
                </w:tcPr>
                <w:p w14:paraId="790457BE" w14:textId="77777777" w:rsidR="00DD346D" w:rsidRDefault="00DD346D" w:rsidP="00DD346D">
                  <w:pPr>
                    <w:jc w:val="center"/>
                    <w:rPr>
                      <w:rFonts w:ascii="Arial CYR" w:hAnsi="Arial CYR" w:cs="Arial CYR"/>
                      <w:sz w:val="20"/>
                      <w:szCs w:val="20"/>
                    </w:rPr>
                  </w:pPr>
                  <w:r>
                    <w:rPr>
                      <w:rFonts w:ascii="Arial CYR" w:hAnsi="Arial CYR" w:cs="Arial CYR"/>
                      <w:sz w:val="20"/>
                      <w:szCs w:val="20"/>
                    </w:rPr>
                    <w:t>2764,8</w:t>
                  </w:r>
                </w:p>
              </w:tc>
              <w:tc>
                <w:tcPr>
                  <w:tcW w:w="236" w:type="dxa"/>
                  <w:vAlign w:val="center"/>
                  <w:hideMark/>
                </w:tcPr>
                <w:p w14:paraId="36A6FF8C" w14:textId="77777777" w:rsidR="00DD346D" w:rsidRDefault="00DD346D" w:rsidP="00DD346D">
                  <w:pPr>
                    <w:rPr>
                      <w:sz w:val="20"/>
                      <w:szCs w:val="20"/>
                    </w:rPr>
                  </w:pPr>
                </w:p>
              </w:tc>
            </w:tr>
            <w:tr w:rsidR="00DD346D" w14:paraId="5D5D5DBE" w14:textId="77777777" w:rsidTr="00CB715F">
              <w:trPr>
                <w:trHeight w:val="308"/>
              </w:trPr>
              <w:tc>
                <w:tcPr>
                  <w:tcW w:w="551" w:type="dxa"/>
                  <w:tcBorders>
                    <w:top w:val="nil"/>
                    <w:left w:val="single" w:sz="4" w:space="0" w:color="auto"/>
                    <w:bottom w:val="single" w:sz="4" w:space="0" w:color="auto"/>
                    <w:right w:val="single" w:sz="4" w:space="0" w:color="auto"/>
                  </w:tcBorders>
                  <w:vAlign w:val="center"/>
                  <w:hideMark/>
                </w:tcPr>
                <w:p w14:paraId="6E50F675" w14:textId="77777777" w:rsidR="00DD346D" w:rsidRDefault="00DD346D" w:rsidP="00DD346D">
                  <w:pPr>
                    <w:jc w:val="center"/>
                    <w:rPr>
                      <w:color w:val="000000"/>
                    </w:rPr>
                  </w:pPr>
                  <w:r>
                    <w:rPr>
                      <w:color w:val="000000"/>
                    </w:rPr>
                    <w:t>18</w:t>
                  </w:r>
                </w:p>
              </w:tc>
              <w:tc>
                <w:tcPr>
                  <w:tcW w:w="6744" w:type="dxa"/>
                  <w:tcBorders>
                    <w:top w:val="nil"/>
                    <w:left w:val="nil"/>
                    <w:bottom w:val="single" w:sz="4" w:space="0" w:color="auto"/>
                    <w:right w:val="single" w:sz="4" w:space="0" w:color="auto"/>
                  </w:tcBorders>
                  <w:hideMark/>
                </w:tcPr>
                <w:p w14:paraId="330BE2A9" w14:textId="77777777" w:rsidR="00DD346D" w:rsidRDefault="00DD346D" w:rsidP="00DD346D">
                  <w:pPr>
                    <w:jc w:val="right"/>
                    <w:rPr>
                      <w:i/>
                      <w:iCs/>
                      <w:color w:val="000000"/>
                    </w:rPr>
                  </w:pPr>
                  <w:r>
                    <w:rPr>
                      <w:i/>
                      <w:iCs/>
                      <w:color w:val="000000"/>
                    </w:rPr>
                    <w:t>Белая 20*30 глянец</w:t>
                  </w:r>
                </w:p>
              </w:tc>
              <w:tc>
                <w:tcPr>
                  <w:tcW w:w="1014" w:type="dxa"/>
                  <w:tcBorders>
                    <w:top w:val="nil"/>
                    <w:left w:val="nil"/>
                    <w:bottom w:val="single" w:sz="4" w:space="0" w:color="auto"/>
                    <w:right w:val="nil"/>
                  </w:tcBorders>
                  <w:vAlign w:val="center"/>
                  <w:hideMark/>
                </w:tcPr>
                <w:p w14:paraId="6A03467B" w14:textId="77777777" w:rsidR="00DD346D" w:rsidRDefault="00DD346D" w:rsidP="00DD346D">
                  <w:pPr>
                    <w:jc w:val="center"/>
                    <w:rPr>
                      <w:color w:val="000000"/>
                    </w:rPr>
                  </w:pPr>
                  <w:r>
                    <w:rPr>
                      <w:color w:val="000000"/>
                    </w:rPr>
                    <w:t>м2</w:t>
                  </w:r>
                </w:p>
              </w:tc>
              <w:tc>
                <w:tcPr>
                  <w:tcW w:w="1199" w:type="dxa"/>
                  <w:tcBorders>
                    <w:top w:val="nil"/>
                    <w:left w:val="single" w:sz="4" w:space="0" w:color="auto"/>
                    <w:bottom w:val="single" w:sz="4" w:space="0" w:color="auto"/>
                    <w:right w:val="single" w:sz="4" w:space="0" w:color="auto"/>
                  </w:tcBorders>
                  <w:noWrap/>
                  <w:vAlign w:val="center"/>
                  <w:hideMark/>
                </w:tcPr>
                <w:p w14:paraId="1AB3DBC4" w14:textId="77777777" w:rsidR="00DD346D" w:rsidRDefault="00DD346D" w:rsidP="00DD346D">
                  <w:pPr>
                    <w:jc w:val="center"/>
                    <w:rPr>
                      <w:rFonts w:ascii="Arial CYR" w:hAnsi="Arial CYR" w:cs="Arial CYR"/>
                      <w:sz w:val="20"/>
                      <w:szCs w:val="20"/>
                    </w:rPr>
                  </w:pPr>
                  <w:r>
                    <w:rPr>
                      <w:rFonts w:ascii="Arial CYR" w:hAnsi="Arial CYR" w:cs="Arial CYR"/>
                      <w:sz w:val="20"/>
                      <w:szCs w:val="20"/>
                    </w:rPr>
                    <w:t>264,96</w:t>
                  </w:r>
                </w:p>
              </w:tc>
              <w:tc>
                <w:tcPr>
                  <w:tcW w:w="236" w:type="dxa"/>
                  <w:vAlign w:val="center"/>
                  <w:hideMark/>
                </w:tcPr>
                <w:p w14:paraId="0102A415" w14:textId="77777777" w:rsidR="00DD346D" w:rsidRDefault="00DD346D" w:rsidP="00DD346D">
                  <w:pPr>
                    <w:rPr>
                      <w:sz w:val="20"/>
                      <w:szCs w:val="20"/>
                    </w:rPr>
                  </w:pPr>
                </w:p>
              </w:tc>
            </w:tr>
            <w:tr w:rsidR="00DD346D" w14:paraId="4C2277AD" w14:textId="77777777" w:rsidTr="00CB715F">
              <w:trPr>
                <w:trHeight w:val="308"/>
              </w:trPr>
              <w:tc>
                <w:tcPr>
                  <w:tcW w:w="551" w:type="dxa"/>
                  <w:tcBorders>
                    <w:top w:val="nil"/>
                    <w:left w:val="single" w:sz="4" w:space="0" w:color="auto"/>
                    <w:bottom w:val="single" w:sz="4" w:space="0" w:color="auto"/>
                    <w:right w:val="single" w:sz="4" w:space="0" w:color="auto"/>
                  </w:tcBorders>
                  <w:vAlign w:val="center"/>
                  <w:hideMark/>
                </w:tcPr>
                <w:p w14:paraId="61E230FE" w14:textId="77777777" w:rsidR="00DD346D" w:rsidRDefault="00DD346D" w:rsidP="00DD346D">
                  <w:pPr>
                    <w:jc w:val="center"/>
                    <w:rPr>
                      <w:color w:val="000000"/>
                    </w:rPr>
                  </w:pPr>
                  <w:r>
                    <w:rPr>
                      <w:color w:val="000000"/>
                    </w:rPr>
                    <w:lastRenderedPageBreak/>
                    <w:t>19</w:t>
                  </w:r>
                </w:p>
              </w:tc>
              <w:tc>
                <w:tcPr>
                  <w:tcW w:w="6744" w:type="dxa"/>
                  <w:tcBorders>
                    <w:top w:val="nil"/>
                    <w:left w:val="nil"/>
                    <w:bottom w:val="single" w:sz="4" w:space="0" w:color="auto"/>
                    <w:right w:val="single" w:sz="4" w:space="0" w:color="auto"/>
                  </w:tcBorders>
                  <w:hideMark/>
                </w:tcPr>
                <w:p w14:paraId="3D7E65F4" w14:textId="77777777" w:rsidR="00DD346D" w:rsidRDefault="00DD346D" w:rsidP="00DD346D">
                  <w:pPr>
                    <w:jc w:val="right"/>
                    <w:rPr>
                      <w:i/>
                      <w:iCs/>
                      <w:color w:val="000000"/>
                    </w:rPr>
                  </w:pPr>
                  <w:r>
                    <w:rPr>
                      <w:i/>
                      <w:iCs/>
                      <w:color w:val="000000"/>
                    </w:rPr>
                    <w:t xml:space="preserve">Затирка </w:t>
                  </w:r>
                  <w:proofErr w:type="spellStart"/>
                  <w:r>
                    <w:rPr>
                      <w:i/>
                      <w:iCs/>
                      <w:color w:val="000000"/>
                    </w:rPr>
                    <w:t>Литокол</w:t>
                  </w:r>
                  <w:proofErr w:type="spellEnd"/>
                </w:p>
              </w:tc>
              <w:tc>
                <w:tcPr>
                  <w:tcW w:w="1014" w:type="dxa"/>
                  <w:tcBorders>
                    <w:top w:val="nil"/>
                    <w:left w:val="nil"/>
                    <w:bottom w:val="single" w:sz="4" w:space="0" w:color="auto"/>
                    <w:right w:val="nil"/>
                  </w:tcBorders>
                  <w:vAlign w:val="center"/>
                  <w:hideMark/>
                </w:tcPr>
                <w:p w14:paraId="351A07C6" w14:textId="77777777" w:rsidR="00DD346D" w:rsidRDefault="00DD346D" w:rsidP="00DD346D">
                  <w:pPr>
                    <w:jc w:val="center"/>
                    <w:rPr>
                      <w:color w:val="000000"/>
                    </w:rPr>
                  </w:pPr>
                  <w:r>
                    <w:rPr>
                      <w:color w:val="000000"/>
                    </w:rPr>
                    <w:t>кг</w:t>
                  </w:r>
                </w:p>
              </w:tc>
              <w:tc>
                <w:tcPr>
                  <w:tcW w:w="1199" w:type="dxa"/>
                  <w:tcBorders>
                    <w:top w:val="nil"/>
                    <w:left w:val="single" w:sz="4" w:space="0" w:color="auto"/>
                    <w:bottom w:val="single" w:sz="4" w:space="0" w:color="auto"/>
                    <w:right w:val="single" w:sz="4" w:space="0" w:color="auto"/>
                  </w:tcBorders>
                  <w:noWrap/>
                  <w:vAlign w:val="center"/>
                  <w:hideMark/>
                </w:tcPr>
                <w:p w14:paraId="42A9115E" w14:textId="77777777" w:rsidR="00DD346D" w:rsidRDefault="00DD346D" w:rsidP="00DD346D">
                  <w:pPr>
                    <w:jc w:val="center"/>
                    <w:rPr>
                      <w:rFonts w:ascii="Arial CYR" w:hAnsi="Arial CYR" w:cs="Arial CYR"/>
                      <w:sz w:val="20"/>
                      <w:szCs w:val="20"/>
                    </w:rPr>
                  </w:pPr>
                  <w:r>
                    <w:rPr>
                      <w:rFonts w:ascii="Arial CYR" w:hAnsi="Arial CYR" w:cs="Arial CYR"/>
                      <w:sz w:val="20"/>
                      <w:szCs w:val="20"/>
                    </w:rPr>
                    <w:t>69,12</w:t>
                  </w:r>
                </w:p>
              </w:tc>
              <w:tc>
                <w:tcPr>
                  <w:tcW w:w="236" w:type="dxa"/>
                  <w:vAlign w:val="center"/>
                  <w:hideMark/>
                </w:tcPr>
                <w:p w14:paraId="6B0C2634" w14:textId="77777777" w:rsidR="00DD346D" w:rsidRDefault="00DD346D" w:rsidP="00DD346D">
                  <w:pPr>
                    <w:rPr>
                      <w:sz w:val="20"/>
                      <w:szCs w:val="20"/>
                    </w:rPr>
                  </w:pPr>
                </w:p>
              </w:tc>
            </w:tr>
            <w:tr w:rsidR="00DD346D" w14:paraId="3B4EF99C" w14:textId="77777777" w:rsidTr="00CB715F">
              <w:trPr>
                <w:trHeight w:val="308"/>
              </w:trPr>
              <w:tc>
                <w:tcPr>
                  <w:tcW w:w="551" w:type="dxa"/>
                  <w:tcBorders>
                    <w:top w:val="nil"/>
                    <w:left w:val="single" w:sz="4" w:space="0" w:color="auto"/>
                    <w:bottom w:val="single" w:sz="4" w:space="0" w:color="auto"/>
                    <w:right w:val="single" w:sz="4" w:space="0" w:color="auto"/>
                  </w:tcBorders>
                  <w:vAlign w:val="center"/>
                  <w:hideMark/>
                </w:tcPr>
                <w:p w14:paraId="6155F925" w14:textId="77777777" w:rsidR="00DD346D" w:rsidRDefault="00DD346D" w:rsidP="00DD346D">
                  <w:pPr>
                    <w:jc w:val="center"/>
                    <w:rPr>
                      <w:color w:val="000000"/>
                    </w:rPr>
                  </w:pPr>
                  <w:r>
                    <w:rPr>
                      <w:color w:val="000000"/>
                    </w:rPr>
                    <w:t>20</w:t>
                  </w:r>
                </w:p>
              </w:tc>
              <w:tc>
                <w:tcPr>
                  <w:tcW w:w="6744" w:type="dxa"/>
                  <w:tcBorders>
                    <w:top w:val="nil"/>
                    <w:left w:val="nil"/>
                    <w:bottom w:val="single" w:sz="4" w:space="0" w:color="auto"/>
                    <w:right w:val="single" w:sz="4" w:space="0" w:color="auto"/>
                  </w:tcBorders>
                  <w:hideMark/>
                </w:tcPr>
                <w:p w14:paraId="3A43DD5A" w14:textId="77777777" w:rsidR="00DD346D" w:rsidRDefault="00DD346D" w:rsidP="00DD346D">
                  <w:pPr>
                    <w:jc w:val="right"/>
                    <w:rPr>
                      <w:i/>
                      <w:iCs/>
                      <w:color w:val="000000"/>
                    </w:rPr>
                  </w:pPr>
                  <w:r>
                    <w:rPr>
                      <w:i/>
                      <w:iCs/>
                      <w:color w:val="000000"/>
                    </w:rPr>
                    <w:t>СВП</w:t>
                  </w:r>
                </w:p>
              </w:tc>
              <w:tc>
                <w:tcPr>
                  <w:tcW w:w="1014" w:type="dxa"/>
                  <w:tcBorders>
                    <w:top w:val="nil"/>
                    <w:left w:val="nil"/>
                    <w:bottom w:val="single" w:sz="4" w:space="0" w:color="auto"/>
                    <w:right w:val="nil"/>
                  </w:tcBorders>
                  <w:vAlign w:val="center"/>
                  <w:hideMark/>
                </w:tcPr>
                <w:p w14:paraId="588FA886" w14:textId="77777777" w:rsidR="00DD346D" w:rsidRDefault="00DD346D" w:rsidP="00DD346D">
                  <w:pPr>
                    <w:jc w:val="center"/>
                    <w:rPr>
                      <w:color w:val="000000"/>
                    </w:rPr>
                  </w:pPr>
                  <w:proofErr w:type="spellStart"/>
                  <w:r>
                    <w:rPr>
                      <w:color w:val="000000"/>
                    </w:rPr>
                    <w:t>шт</w:t>
                  </w:r>
                  <w:proofErr w:type="spellEnd"/>
                </w:p>
              </w:tc>
              <w:tc>
                <w:tcPr>
                  <w:tcW w:w="1199" w:type="dxa"/>
                  <w:tcBorders>
                    <w:top w:val="nil"/>
                    <w:left w:val="single" w:sz="4" w:space="0" w:color="auto"/>
                    <w:bottom w:val="single" w:sz="4" w:space="0" w:color="auto"/>
                    <w:right w:val="single" w:sz="4" w:space="0" w:color="auto"/>
                  </w:tcBorders>
                  <w:noWrap/>
                  <w:vAlign w:val="center"/>
                  <w:hideMark/>
                </w:tcPr>
                <w:p w14:paraId="1A410CED" w14:textId="77777777" w:rsidR="00DD346D" w:rsidRDefault="00DD346D" w:rsidP="00DD346D">
                  <w:pPr>
                    <w:jc w:val="center"/>
                    <w:rPr>
                      <w:rFonts w:ascii="Arial CYR" w:hAnsi="Arial CYR" w:cs="Arial CYR"/>
                      <w:sz w:val="20"/>
                      <w:szCs w:val="20"/>
                    </w:rPr>
                  </w:pPr>
                  <w:r>
                    <w:rPr>
                      <w:rFonts w:ascii="Arial CYR" w:hAnsi="Arial CYR" w:cs="Arial CYR"/>
                      <w:sz w:val="20"/>
                      <w:szCs w:val="20"/>
                    </w:rPr>
                    <w:t>3000</w:t>
                  </w:r>
                </w:p>
              </w:tc>
              <w:tc>
                <w:tcPr>
                  <w:tcW w:w="236" w:type="dxa"/>
                  <w:vAlign w:val="center"/>
                  <w:hideMark/>
                </w:tcPr>
                <w:p w14:paraId="4C999752" w14:textId="77777777" w:rsidR="00DD346D" w:rsidRDefault="00DD346D" w:rsidP="00DD346D">
                  <w:pPr>
                    <w:rPr>
                      <w:sz w:val="20"/>
                      <w:szCs w:val="20"/>
                    </w:rPr>
                  </w:pPr>
                </w:p>
              </w:tc>
            </w:tr>
            <w:tr w:rsidR="00DD346D" w14:paraId="48294932" w14:textId="77777777" w:rsidTr="00CB715F">
              <w:trPr>
                <w:trHeight w:val="300"/>
              </w:trPr>
              <w:tc>
                <w:tcPr>
                  <w:tcW w:w="7295" w:type="dxa"/>
                  <w:gridSpan w:val="2"/>
                  <w:tcBorders>
                    <w:top w:val="single" w:sz="4" w:space="0" w:color="auto"/>
                    <w:left w:val="single" w:sz="4" w:space="0" w:color="auto"/>
                    <w:bottom w:val="single" w:sz="4" w:space="0" w:color="auto"/>
                    <w:right w:val="nil"/>
                  </w:tcBorders>
                  <w:shd w:val="clear" w:color="auto" w:fill="D0CECE" w:themeFill="background2" w:themeFillShade="E6"/>
                  <w:vAlign w:val="center"/>
                  <w:hideMark/>
                </w:tcPr>
                <w:p w14:paraId="5FCAA0D3" w14:textId="77777777" w:rsidR="00DD346D" w:rsidRDefault="00DD346D" w:rsidP="00DD346D">
                  <w:pPr>
                    <w:jc w:val="center"/>
                    <w:rPr>
                      <w:b/>
                      <w:bCs/>
                      <w:color w:val="000000"/>
                    </w:rPr>
                  </w:pPr>
                  <w:r>
                    <w:rPr>
                      <w:b/>
                      <w:bCs/>
                      <w:color w:val="000000"/>
                    </w:rPr>
                    <w:t>Потолки</w:t>
                  </w:r>
                </w:p>
              </w:tc>
              <w:tc>
                <w:tcPr>
                  <w:tcW w:w="1014" w:type="dxa"/>
                  <w:tcBorders>
                    <w:top w:val="nil"/>
                    <w:left w:val="nil"/>
                    <w:bottom w:val="single" w:sz="4" w:space="0" w:color="auto"/>
                    <w:right w:val="nil"/>
                  </w:tcBorders>
                  <w:shd w:val="clear" w:color="auto" w:fill="D0CECE" w:themeFill="background2" w:themeFillShade="E6"/>
                  <w:vAlign w:val="center"/>
                  <w:hideMark/>
                </w:tcPr>
                <w:p w14:paraId="7B889F9B" w14:textId="77777777" w:rsidR="00DD346D" w:rsidRDefault="00DD346D" w:rsidP="00DD346D">
                  <w:pPr>
                    <w:rPr>
                      <w:b/>
                      <w:bCs/>
                      <w:color w:val="000000"/>
                    </w:rPr>
                  </w:pPr>
                  <w:r>
                    <w:rPr>
                      <w:b/>
                      <w:bCs/>
                      <w:color w:val="000000"/>
                    </w:rPr>
                    <w:t> </w:t>
                  </w:r>
                </w:p>
              </w:tc>
              <w:tc>
                <w:tcPr>
                  <w:tcW w:w="1199" w:type="dxa"/>
                  <w:tcBorders>
                    <w:top w:val="nil"/>
                    <w:left w:val="single" w:sz="4" w:space="0" w:color="auto"/>
                    <w:bottom w:val="single" w:sz="4" w:space="0" w:color="auto"/>
                    <w:right w:val="single" w:sz="4" w:space="0" w:color="auto"/>
                  </w:tcBorders>
                  <w:shd w:val="clear" w:color="auto" w:fill="D0CECE" w:themeFill="background2" w:themeFillShade="E6"/>
                  <w:noWrap/>
                  <w:vAlign w:val="center"/>
                  <w:hideMark/>
                </w:tcPr>
                <w:p w14:paraId="435FFF29" w14:textId="77777777" w:rsidR="00DD346D" w:rsidRDefault="00DD346D" w:rsidP="00DD346D">
                  <w:pPr>
                    <w:jc w:val="center"/>
                    <w:rPr>
                      <w:rFonts w:ascii="Arial CYR" w:hAnsi="Arial CYR" w:cs="Arial CYR"/>
                      <w:sz w:val="20"/>
                      <w:szCs w:val="20"/>
                    </w:rPr>
                  </w:pPr>
                  <w:r>
                    <w:rPr>
                      <w:rFonts w:ascii="Arial CYR" w:hAnsi="Arial CYR" w:cs="Arial CYR"/>
                      <w:sz w:val="20"/>
                      <w:szCs w:val="20"/>
                    </w:rPr>
                    <w:t> </w:t>
                  </w:r>
                </w:p>
              </w:tc>
              <w:tc>
                <w:tcPr>
                  <w:tcW w:w="236" w:type="dxa"/>
                  <w:vAlign w:val="center"/>
                  <w:hideMark/>
                </w:tcPr>
                <w:p w14:paraId="54CC997E" w14:textId="77777777" w:rsidR="00DD346D" w:rsidRDefault="00DD346D" w:rsidP="00DD346D">
                  <w:pPr>
                    <w:rPr>
                      <w:sz w:val="20"/>
                      <w:szCs w:val="20"/>
                    </w:rPr>
                  </w:pPr>
                </w:p>
              </w:tc>
            </w:tr>
            <w:tr w:rsidR="00DD346D" w14:paraId="347EC8B1" w14:textId="77777777" w:rsidTr="00CB715F">
              <w:trPr>
                <w:trHeight w:val="308"/>
              </w:trPr>
              <w:tc>
                <w:tcPr>
                  <w:tcW w:w="551" w:type="dxa"/>
                  <w:tcBorders>
                    <w:top w:val="nil"/>
                    <w:left w:val="single" w:sz="4" w:space="0" w:color="auto"/>
                    <w:bottom w:val="single" w:sz="4" w:space="0" w:color="auto"/>
                    <w:right w:val="single" w:sz="4" w:space="0" w:color="auto"/>
                  </w:tcBorders>
                  <w:vAlign w:val="center"/>
                  <w:hideMark/>
                </w:tcPr>
                <w:p w14:paraId="72E9D582" w14:textId="77777777" w:rsidR="00DD346D" w:rsidRDefault="00DD346D" w:rsidP="00DD346D">
                  <w:pPr>
                    <w:jc w:val="center"/>
                    <w:rPr>
                      <w:color w:val="000000"/>
                    </w:rPr>
                  </w:pPr>
                  <w:r>
                    <w:rPr>
                      <w:color w:val="000000"/>
                    </w:rPr>
                    <w:t>1</w:t>
                  </w:r>
                </w:p>
              </w:tc>
              <w:tc>
                <w:tcPr>
                  <w:tcW w:w="6744" w:type="dxa"/>
                  <w:tcBorders>
                    <w:top w:val="nil"/>
                    <w:left w:val="nil"/>
                    <w:bottom w:val="single" w:sz="4" w:space="0" w:color="auto"/>
                    <w:right w:val="single" w:sz="4" w:space="0" w:color="auto"/>
                  </w:tcBorders>
                  <w:vAlign w:val="center"/>
                  <w:hideMark/>
                </w:tcPr>
                <w:p w14:paraId="0FB0CDF9" w14:textId="77777777" w:rsidR="00DD346D" w:rsidRDefault="00DD346D" w:rsidP="00DD346D">
                  <w:pPr>
                    <w:rPr>
                      <w:b/>
                      <w:bCs/>
                      <w:color w:val="000000"/>
                    </w:rPr>
                  </w:pPr>
                  <w:r>
                    <w:rPr>
                      <w:b/>
                      <w:bCs/>
                      <w:color w:val="000000"/>
                    </w:rPr>
                    <w:t>Монтаж подвесных потолков Тип Армстронг</w:t>
                  </w:r>
                </w:p>
              </w:tc>
              <w:tc>
                <w:tcPr>
                  <w:tcW w:w="1014" w:type="dxa"/>
                  <w:tcBorders>
                    <w:top w:val="nil"/>
                    <w:left w:val="nil"/>
                    <w:bottom w:val="single" w:sz="4" w:space="0" w:color="auto"/>
                    <w:right w:val="nil"/>
                  </w:tcBorders>
                  <w:vAlign w:val="center"/>
                  <w:hideMark/>
                </w:tcPr>
                <w:p w14:paraId="0CDA72BF" w14:textId="77777777" w:rsidR="00DD346D" w:rsidRDefault="00DD346D" w:rsidP="00DD346D">
                  <w:pPr>
                    <w:jc w:val="center"/>
                    <w:rPr>
                      <w:color w:val="000000"/>
                    </w:rPr>
                  </w:pPr>
                  <w:r>
                    <w:rPr>
                      <w:color w:val="000000"/>
                    </w:rPr>
                    <w:t>м2</w:t>
                  </w:r>
                </w:p>
              </w:tc>
              <w:tc>
                <w:tcPr>
                  <w:tcW w:w="1199" w:type="dxa"/>
                  <w:tcBorders>
                    <w:top w:val="nil"/>
                    <w:left w:val="single" w:sz="4" w:space="0" w:color="auto"/>
                    <w:bottom w:val="single" w:sz="4" w:space="0" w:color="auto"/>
                    <w:right w:val="single" w:sz="4" w:space="0" w:color="auto"/>
                  </w:tcBorders>
                  <w:noWrap/>
                  <w:vAlign w:val="center"/>
                  <w:hideMark/>
                </w:tcPr>
                <w:p w14:paraId="3370C016" w14:textId="77777777" w:rsidR="00DD346D" w:rsidRDefault="00DD346D" w:rsidP="00DD346D">
                  <w:pPr>
                    <w:jc w:val="center"/>
                    <w:rPr>
                      <w:rFonts w:ascii="Arial CYR" w:hAnsi="Arial CYR" w:cs="Arial CYR"/>
                      <w:sz w:val="20"/>
                      <w:szCs w:val="20"/>
                    </w:rPr>
                  </w:pPr>
                  <w:r>
                    <w:rPr>
                      <w:rFonts w:ascii="Arial CYR" w:hAnsi="Arial CYR" w:cs="Arial CYR"/>
                      <w:sz w:val="20"/>
                      <w:szCs w:val="20"/>
                    </w:rPr>
                    <w:t>33,6</w:t>
                  </w:r>
                </w:p>
              </w:tc>
              <w:tc>
                <w:tcPr>
                  <w:tcW w:w="236" w:type="dxa"/>
                  <w:vAlign w:val="center"/>
                  <w:hideMark/>
                </w:tcPr>
                <w:p w14:paraId="0785D666" w14:textId="77777777" w:rsidR="00DD346D" w:rsidRDefault="00DD346D" w:rsidP="00DD346D">
                  <w:pPr>
                    <w:rPr>
                      <w:sz w:val="20"/>
                      <w:szCs w:val="20"/>
                    </w:rPr>
                  </w:pPr>
                </w:p>
              </w:tc>
            </w:tr>
            <w:tr w:rsidR="00DD346D" w14:paraId="7159FCDD" w14:textId="77777777" w:rsidTr="00CB715F">
              <w:trPr>
                <w:trHeight w:val="308"/>
              </w:trPr>
              <w:tc>
                <w:tcPr>
                  <w:tcW w:w="551" w:type="dxa"/>
                  <w:tcBorders>
                    <w:top w:val="nil"/>
                    <w:left w:val="single" w:sz="4" w:space="0" w:color="auto"/>
                    <w:bottom w:val="single" w:sz="4" w:space="0" w:color="auto"/>
                    <w:right w:val="single" w:sz="4" w:space="0" w:color="auto"/>
                  </w:tcBorders>
                  <w:vAlign w:val="center"/>
                  <w:hideMark/>
                </w:tcPr>
                <w:p w14:paraId="7EE60CA2" w14:textId="77777777" w:rsidR="00DD346D" w:rsidRDefault="00DD346D" w:rsidP="00DD346D">
                  <w:pPr>
                    <w:jc w:val="center"/>
                    <w:rPr>
                      <w:color w:val="000000"/>
                    </w:rPr>
                  </w:pPr>
                  <w:r>
                    <w:rPr>
                      <w:color w:val="000000"/>
                    </w:rPr>
                    <w:t>2</w:t>
                  </w:r>
                </w:p>
              </w:tc>
              <w:tc>
                <w:tcPr>
                  <w:tcW w:w="6744" w:type="dxa"/>
                  <w:tcBorders>
                    <w:top w:val="nil"/>
                    <w:left w:val="nil"/>
                    <w:bottom w:val="single" w:sz="4" w:space="0" w:color="auto"/>
                    <w:right w:val="single" w:sz="4" w:space="0" w:color="auto"/>
                  </w:tcBorders>
                  <w:hideMark/>
                </w:tcPr>
                <w:p w14:paraId="5A7F96FD" w14:textId="77777777" w:rsidR="00DD346D" w:rsidRDefault="00DD346D" w:rsidP="00DD346D">
                  <w:pPr>
                    <w:jc w:val="right"/>
                    <w:rPr>
                      <w:i/>
                      <w:iCs/>
                      <w:color w:val="000000"/>
                    </w:rPr>
                  </w:pPr>
                  <w:r>
                    <w:rPr>
                      <w:i/>
                      <w:iCs/>
                      <w:color w:val="000000"/>
                    </w:rPr>
                    <w:t xml:space="preserve">Подвесной потолок </w:t>
                  </w:r>
                  <w:proofErr w:type="spellStart"/>
                  <w:r>
                    <w:rPr>
                      <w:i/>
                      <w:iCs/>
                      <w:color w:val="000000"/>
                    </w:rPr>
                    <w:t>Албес</w:t>
                  </w:r>
                  <w:proofErr w:type="spellEnd"/>
                  <w:r>
                    <w:rPr>
                      <w:i/>
                      <w:iCs/>
                      <w:color w:val="000000"/>
                    </w:rPr>
                    <w:t xml:space="preserve"> 600\600 метал белый</w:t>
                  </w:r>
                </w:p>
              </w:tc>
              <w:tc>
                <w:tcPr>
                  <w:tcW w:w="1014" w:type="dxa"/>
                  <w:tcBorders>
                    <w:top w:val="nil"/>
                    <w:left w:val="nil"/>
                    <w:bottom w:val="single" w:sz="4" w:space="0" w:color="auto"/>
                    <w:right w:val="nil"/>
                  </w:tcBorders>
                  <w:vAlign w:val="center"/>
                  <w:hideMark/>
                </w:tcPr>
                <w:p w14:paraId="6BD056BA" w14:textId="77777777" w:rsidR="00DD346D" w:rsidRDefault="00DD346D" w:rsidP="00DD346D">
                  <w:pPr>
                    <w:jc w:val="center"/>
                    <w:rPr>
                      <w:color w:val="000000"/>
                    </w:rPr>
                  </w:pPr>
                  <w:r>
                    <w:rPr>
                      <w:color w:val="000000"/>
                    </w:rPr>
                    <w:t>м2</w:t>
                  </w:r>
                </w:p>
              </w:tc>
              <w:tc>
                <w:tcPr>
                  <w:tcW w:w="1199" w:type="dxa"/>
                  <w:tcBorders>
                    <w:top w:val="nil"/>
                    <w:left w:val="single" w:sz="4" w:space="0" w:color="auto"/>
                    <w:bottom w:val="single" w:sz="4" w:space="0" w:color="auto"/>
                    <w:right w:val="single" w:sz="4" w:space="0" w:color="auto"/>
                  </w:tcBorders>
                  <w:noWrap/>
                  <w:vAlign w:val="center"/>
                  <w:hideMark/>
                </w:tcPr>
                <w:p w14:paraId="329C1036" w14:textId="77777777" w:rsidR="00DD346D" w:rsidRDefault="00DD346D" w:rsidP="00DD346D">
                  <w:pPr>
                    <w:jc w:val="center"/>
                    <w:rPr>
                      <w:rFonts w:ascii="Arial CYR" w:hAnsi="Arial CYR" w:cs="Arial CYR"/>
                      <w:sz w:val="20"/>
                      <w:szCs w:val="20"/>
                    </w:rPr>
                  </w:pPr>
                  <w:r>
                    <w:rPr>
                      <w:rFonts w:ascii="Arial CYR" w:hAnsi="Arial CYR" w:cs="Arial CYR"/>
                      <w:sz w:val="20"/>
                      <w:szCs w:val="20"/>
                    </w:rPr>
                    <w:t>36</w:t>
                  </w:r>
                </w:p>
              </w:tc>
              <w:tc>
                <w:tcPr>
                  <w:tcW w:w="236" w:type="dxa"/>
                  <w:vAlign w:val="center"/>
                  <w:hideMark/>
                </w:tcPr>
                <w:p w14:paraId="2826BE29" w14:textId="77777777" w:rsidR="00DD346D" w:rsidRDefault="00DD346D" w:rsidP="00DD346D">
                  <w:pPr>
                    <w:rPr>
                      <w:sz w:val="20"/>
                      <w:szCs w:val="20"/>
                    </w:rPr>
                  </w:pPr>
                </w:p>
              </w:tc>
            </w:tr>
            <w:tr w:rsidR="00DD346D" w14:paraId="2E4F4614" w14:textId="77777777" w:rsidTr="00CB715F">
              <w:trPr>
                <w:trHeight w:val="300"/>
              </w:trPr>
              <w:tc>
                <w:tcPr>
                  <w:tcW w:w="7295" w:type="dxa"/>
                  <w:gridSpan w:val="2"/>
                  <w:tcBorders>
                    <w:top w:val="single" w:sz="4" w:space="0" w:color="auto"/>
                    <w:left w:val="single" w:sz="4" w:space="0" w:color="auto"/>
                    <w:bottom w:val="single" w:sz="4" w:space="0" w:color="auto"/>
                    <w:right w:val="nil"/>
                  </w:tcBorders>
                  <w:shd w:val="clear" w:color="auto" w:fill="D0CECE" w:themeFill="background2" w:themeFillShade="E6"/>
                  <w:vAlign w:val="center"/>
                  <w:hideMark/>
                </w:tcPr>
                <w:p w14:paraId="24469F8D" w14:textId="77777777" w:rsidR="00DD346D" w:rsidRDefault="00DD346D" w:rsidP="00DD346D">
                  <w:pPr>
                    <w:jc w:val="center"/>
                    <w:rPr>
                      <w:b/>
                      <w:bCs/>
                      <w:color w:val="000000"/>
                    </w:rPr>
                  </w:pPr>
                  <w:r>
                    <w:rPr>
                      <w:b/>
                      <w:bCs/>
                      <w:color w:val="000000"/>
                    </w:rPr>
                    <w:t>Электромонтажные работы</w:t>
                  </w:r>
                </w:p>
              </w:tc>
              <w:tc>
                <w:tcPr>
                  <w:tcW w:w="1014" w:type="dxa"/>
                  <w:tcBorders>
                    <w:top w:val="nil"/>
                    <w:left w:val="nil"/>
                    <w:bottom w:val="single" w:sz="4" w:space="0" w:color="auto"/>
                    <w:right w:val="nil"/>
                  </w:tcBorders>
                  <w:shd w:val="clear" w:color="auto" w:fill="D0CECE" w:themeFill="background2" w:themeFillShade="E6"/>
                  <w:hideMark/>
                </w:tcPr>
                <w:p w14:paraId="4463A20A" w14:textId="77777777" w:rsidR="00DD346D" w:rsidRDefault="00DD346D" w:rsidP="00DD346D">
                  <w:pPr>
                    <w:rPr>
                      <w:b/>
                      <w:bCs/>
                      <w:color w:val="000000"/>
                    </w:rPr>
                  </w:pPr>
                  <w:r>
                    <w:rPr>
                      <w:b/>
                      <w:bCs/>
                      <w:color w:val="000000"/>
                    </w:rPr>
                    <w:t> </w:t>
                  </w:r>
                </w:p>
              </w:tc>
              <w:tc>
                <w:tcPr>
                  <w:tcW w:w="1199" w:type="dxa"/>
                  <w:tcBorders>
                    <w:top w:val="nil"/>
                    <w:left w:val="single" w:sz="4" w:space="0" w:color="auto"/>
                    <w:bottom w:val="single" w:sz="4" w:space="0" w:color="auto"/>
                    <w:right w:val="single" w:sz="4" w:space="0" w:color="auto"/>
                  </w:tcBorders>
                  <w:shd w:val="clear" w:color="auto" w:fill="D0CECE" w:themeFill="background2" w:themeFillShade="E6"/>
                  <w:noWrap/>
                  <w:vAlign w:val="center"/>
                  <w:hideMark/>
                </w:tcPr>
                <w:p w14:paraId="3D4C2DDA" w14:textId="77777777" w:rsidR="00DD346D" w:rsidRDefault="00DD346D" w:rsidP="00DD346D">
                  <w:pPr>
                    <w:jc w:val="center"/>
                    <w:rPr>
                      <w:rFonts w:ascii="Arial CYR" w:hAnsi="Arial CYR" w:cs="Arial CYR"/>
                      <w:sz w:val="20"/>
                      <w:szCs w:val="20"/>
                    </w:rPr>
                  </w:pPr>
                  <w:r>
                    <w:rPr>
                      <w:rFonts w:ascii="Arial CYR" w:hAnsi="Arial CYR" w:cs="Arial CYR"/>
                      <w:sz w:val="20"/>
                      <w:szCs w:val="20"/>
                    </w:rPr>
                    <w:t> </w:t>
                  </w:r>
                </w:p>
              </w:tc>
              <w:tc>
                <w:tcPr>
                  <w:tcW w:w="236" w:type="dxa"/>
                  <w:vAlign w:val="center"/>
                  <w:hideMark/>
                </w:tcPr>
                <w:p w14:paraId="2E87E454" w14:textId="77777777" w:rsidR="00DD346D" w:rsidRDefault="00DD346D" w:rsidP="00DD346D">
                  <w:pPr>
                    <w:rPr>
                      <w:sz w:val="20"/>
                      <w:szCs w:val="20"/>
                    </w:rPr>
                  </w:pPr>
                </w:p>
              </w:tc>
            </w:tr>
            <w:tr w:rsidR="00DD346D" w14:paraId="2F3EE8B0" w14:textId="77777777" w:rsidTr="00CB715F">
              <w:trPr>
                <w:trHeight w:val="308"/>
              </w:trPr>
              <w:tc>
                <w:tcPr>
                  <w:tcW w:w="551" w:type="dxa"/>
                  <w:tcBorders>
                    <w:top w:val="nil"/>
                    <w:left w:val="single" w:sz="4" w:space="0" w:color="auto"/>
                    <w:bottom w:val="single" w:sz="4" w:space="0" w:color="auto"/>
                    <w:right w:val="single" w:sz="4" w:space="0" w:color="auto"/>
                  </w:tcBorders>
                  <w:vAlign w:val="center"/>
                  <w:hideMark/>
                </w:tcPr>
                <w:p w14:paraId="324045C2" w14:textId="77777777" w:rsidR="00DD346D" w:rsidRDefault="00DD346D" w:rsidP="00DD346D">
                  <w:pPr>
                    <w:jc w:val="center"/>
                    <w:rPr>
                      <w:color w:val="000000"/>
                    </w:rPr>
                  </w:pPr>
                  <w:r>
                    <w:rPr>
                      <w:color w:val="000000"/>
                    </w:rPr>
                    <w:t>1</w:t>
                  </w:r>
                </w:p>
              </w:tc>
              <w:tc>
                <w:tcPr>
                  <w:tcW w:w="6744" w:type="dxa"/>
                  <w:tcBorders>
                    <w:top w:val="nil"/>
                    <w:left w:val="nil"/>
                    <w:bottom w:val="single" w:sz="4" w:space="0" w:color="auto"/>
                    <w:right w:val="single" w:sz="4" w:space="0" w:color="auto"/>
                  </w:tcBorders>
                  <w:hideMark/>
                </w:tcPr>
                <w:p w14:paraId="66C0EACE" w14:textId="77777777" w:rsidR="00DD346D" w:rsidRDefault="00DD346D" w:rsidP="00DD346D">
                  <w:pPr>
                    <w:rPr>
                      <w:b/>
                      <w:bCs/>
                      <w:color w:val="000000"/>
                    </w:rPr>
                  </w:pPr>
                  <w:r>
                    <w:rPr>
                      <w:b/>
                      <w:bCs/>
                      <w:color w:val="000000"/>
                    </w:rPr>
                    <w:t>Монтаж провода одножильного или многожильного в общей оплетке, суммарное сечение: до 25 мм2</w:t>
                  </w:r>
                </w:p>
              </w:tc>
              <w:tc>
                <w:tcPr>
                  <w:tcW w:w="1014" w:type="dxa"/>
                  <w:tcBorders>
                    <w:top w:val="nil"/>
                    <w:left w:val="nil"/>
                    <w:bottom w:val="single" w:sz="4" w:space="0" w:color="auto"/>
                    <w:right w:val="nil"/>
                  </w:tcBorders>
                  <w:hideMark/>
                </w:tcPr>
                <w:p w14:paraId="11FCDE0B" w14:textId="77777777" w:rsidR="00DD346D" w:rsidRDefault="00DD346D" w:rsidP="00DD346D">
                  <w:pPr>
                    <w:jc w:val="center"/>
                    <w:rPr>
                      <w:color w:val="000000"/>
                    </w:rPr>
                  </w:pPr>
                  <w:r>
                    <w:rPr>
                      <w:color w:val="000000"/>
                    </w:rPr>
                    <w:t>м</w:t>
                  </w:r>
                </w:p>
              </w:tc>
              <w:tc>
                <w:tcPr>
                  <w:tcW w:w="1199" w:type="dxa"/>
                  <w:tcBorders>
                    <w:top w:val="nil"/>
                    <w:left w:val="single" w:sz="4" w:space="0" w:color="auto"/>
                    <w:bottom w:val="single" w:sz="4" w:space="0" w:color="auto"/>
                    <w:right w:val="single" w:sz="4" w:space="0" w:color="auto"/>
                  </w:tcBorders>
                  <w:noWrap/>
                  <w:vAlign w:val="center"/>
                  <w:hideMark/>
                </w:tcPr>
                <w:p w14:paraId="2CDF137B" w14:textId="77777777" w:rsidR="00DD346D" w:rsidRDefault="00DD346D" w:rsidP="00DD346D">
                  <w:pPr>
                    <w:jc w:val="center"/>
                    <w:rPr>
                      <w:rFonts w:ascii="Arial CYR" w:hAnsi="Arial CYR" w:cs="Arial CYR"/>
                      <w:sz w:val="20"/>
                      <w:szCs w:val="20"/>
                    </w:rPr>
                  </w:pPr>
                  <w:r>
                    <w:rPr>
                      <w:rFonts w:ascii="Arial CYR" w:hAnsi="Arial CYR" w:cs="Arial CYR"/>
                      <w:sz w:val="20"/>
                      <w:szCs w:val="20"/>
                    </w:rPr>
                    <w:t>210</w:t>
                  </w:r>
                </w:p>
              </w:tc>
              <w:tc>
                <w:tcPr>
                  <w:tcW w:w="236" w:type="dxa"/>
                  <w:vAlign w:val="center"/>
                  <w:hideMark/>
                </w:tcPr>
                <w:p w14:paraId="04FB141A" w14:textId="77777777" w:rsidR="00DD346D" w:rsidRDefault="00DD346D" w:rsidP="00DD346D">
                  <w:pPr>
                    <w:rPr>
                      <w:sz w:val="20"/>
                      <w:szCs w:val="20"/>
                    </w:rPr>
                  </w:pPr>
                </w:p>
              </w:tc>
            </w:tr>
            <w:tr w:rsidR="00DD346D" w14:paraId="2ECC338B" w14:textId="77777777" w:rsidTr="00CB715F">
              <w:trPr>
                <w:trHeight w:val="308"/>
              </w:trPr>
              <w:tc>
                <w:tcPr>
                  <w:tcW w:w="551" w:type="dxa"/>
                  <w:tcBorders>
                    <w:top w:val="nil"/>
                    <w:left w:val="single" w:sz="4" w:space="0" w:color="auto"/>
                    <w:bottom w:val="single" w:sz="4" w:space="0" w:color="auto"/>
                    <w:right w:val="single" w:sz="4" w:space="0" w:color="auto"/>
                  </w:tcBorders>
                  <w:vAlign w:val="center"/>
                  <w:hideMark/>
                </w:tcPr>
                <w:p w14:paraId="1B71671B" w14:textId="77777777" w:rsidR="00DD346D" w:rsidRDefault="00DD346D" w:rsidP="00DD346D">
                  <w:pPr>
                    <w:jc w:val="center"/>
                    <w:rPr>
                      <w:color w:val="000000"/>
                    </w:rPr>
                  </w:pPr>
                  <w:r>
                    <w:rPr>
                      <w:color w:val="000000"/>
                    </w:rPr>
                    <w:t>2</w:t>
                  </w:r>
                </w:p>
              </w:tc>
              <w:tc>
                <w:tcPr>
                  <w:tcW w:w="6744" w:type="dxa"/>
                  <w:tcBorders>
                    <w:top w:val="nil"/>
                    <w:left w:val="nil"/>
                    <w:bottom w:val="single" w:sz="4" w:space="0" w:color="auto"/>
                    <w:right w:val="single" w:sz="4" w:space="0" w:color="auto"/>
                  </w:tcBorders>
                  <w:hideMark/>
                </w:tcPr>
                <w:p w14:paraId="688D2F01" w14:textId="77777777" w:rsidR="00DD346D" w:rsidRDefault="00DD346D" w:rsidP="00DD346D">
                  <w:pPr>
                    <w:jc w:val="right"/>
                    <w:rPr>
                      <w:i/>
                      <w:iCs/>
                      <w:color w:val="000000"/>
                    </w:rPr>
                  </w:pPr>
                  <w:r>
                    <w:rPr>
                      <w:i/>
                      <w:iCs/>
                      <w:color w:val="000000"/>
                    </w:rPr>
                    <w:t xml:space="preserve">Кабель Конкорд </w:t>
                  </w:r>
                  <w:proofErr w:type="spellStart"/>
                  <w:r>
                    <w:rPr>
                      <w:i/>
                      <w:iCs/>
                      <w:color w:val="000000"/>
                    </w:rPr>
                    <w:t>ППнг</w:t>
                  </w:r>
                  <w:proofErr w:type="spellEnd"/>
                  <w:r>
                    <w:rPr>
                      <w:i/>
                      <w:iCs/>
                      <w:color w:val="000000"/>
                    </w:rPr>
                    <w:t xml:space="preserve"> (А) HF (А)LS 3х2,5</w:t>
                  </w:r>
                </w:p>
              </w:tc>
              <w:tc>
                <w:tcPr>
                  <w:tcW w:w="1014" w:type="dxa"/>
                  <w:tcBorders>
                    <w:top w:val="nil"/>
                    <w:left w:val="nil"/>
                    <w:bottom w:val="single" w:sz="4" w:space="0" w:color="auto"/>
                    <w:right w:val="nil"/>
                  </w:tcBorders>
                  <w:hideMark/>
                </w:tcPr>
                <w:p w14:paraId="0B511C0C" w14:textId="77777777" w:rsidR="00DD346D" w:rsidRDefault="00DD346D" w:rsidP="00DD346D">
                  <w:pPr>
                    <w:jc w:val="center"/>
                    <w:rPr>
                      <w:color w:val="000000"/>
                    </w:rPr>
                  </w:pPr>
                  <w:r>
                    <w:rPr>
                      <w:color w:val="000000"/>
                    </w:rPr>
                    <w:t>м</w:t>
                  </w:r>
                </w:p>
              </w:tc>
              <w:tc>
                <w:tcPr>
                  <w:tcW w:w="1199" w:type="dxa"/>
                  <w:tcBorders>
                    <w:top w:val="nil"/>
                    <w:left w:val="single" w:sz="4" w:space="0" w:color="auto"/>
                    <w:bottom w:val="single" w:sz="4" w:space="0" w:color="auto"/>
                    <w:right w:val="single" w:sz="4" w:space="0" w:color="auto"/>
                  </w:tcBorders>
                  <w:noWrap/>
                  <w:vAlign w:val="center"/>
                  <w:hideMark/>
                </w:tcPr>
                <w:p w14:paraId="41ADB44D" w14:textId="77777777" w:rsidR="00DD346D" w:rsidRDefault="00DD346D" w:rsidP="00DD346D">
                  <w:pPr>
                    <w:jc w:val="center"/>
                    <w:rPr>
                      <w:rFonts w:ascii="Arial CYR" w:hAnsi="Arial CYR" w:cs="Arial CYR"/>
                      <w:sz w:val="20"/>
                      <w:szCs w:val="20"/>
                    </w:rPr>
                  </w:pPr>
                  <w:r>
                    <w:rPr>
                      <w:rFonts w:ascii="Arial CYR" w:hAnsi="Arial CYR" w:cs="Arial CYR"/>
                      <w:sz w:val="20"/>
                      <w:szCs w:val="20"/>
                    </w:rPr>
                    <w:t>210</w:t>
                  </w:r>
                </w:p>
              </w:tc>
              <w:tc>
                <w:tcPr>
                  <w:tcW w:w="236" w:type="dxa"/>
                  <w:vAlign w:val="center"/>
                  <w:hideMark/>
                </w:tcPr>
                <w:p w14:paraId="3FEAD3CD" w14:textId="77777777" w:rsidR="00DD346D" w:rsidRDefault="00DD346D" w:rsidP="00DD346D">
                  <w:pPr>
                    <w:rPr>
                      <w:sz w:val="20"/>
                      <w:szCs w:val="20"/>
                    </w:rPr>
                  </w:pPr>
                </w:p>
              </w:tc>
            </w:tr>
            <w:tr w:rsidR="00DD346D" w14:paraId="311A4D77" w14:textId="77777777" w:rsidTr="00CB715F">
              <w:trPr>
                <w:trHeight w:val="308"/>
              </w:trPr>
              <w:tc>
                <w:tcPr>
                  <w:tcW w:w="551" w:type="dxa"/>
                  <w:tcBorders>
                    <w:top w:val="nil"/>
                    <w:left w:val="single" w:sz="4" w:space="0" w:color="auto"/>
                    <w:bottom w:val="single" w:sz="4" w:space="0" w:color="auto"/>
                    <w:right w:val="single" w:sz="4" w:space="0" w:color="auto"/>
                  </w:tcBorders>
                  <w:vAlign w:val="center"/>
                  <w:hideMark/>
                </w:tcPr>
                <w:p w14:paraId="6AE22DB1" w14:textId="77777777" w:rsidR="00DD346D" w:rsidRDefault="00DD346D" w:rsidP="00DD346D">
                  <w:pPr>
                    <w:jc w:val="center"/>
                    <w:rPr>
                      <w:color w:val="000000"/>
                    </w:rPr>
                  </w:pPr>
                  <w:r>
                    <w:rPr>
                      <w:color w:val="000000"/>
                    </w:rPr>
                    <w:t>3</w:t>
                  </w:r>
                </w:p>
              </w:tc>
              <w:tc>
                <w:tcPr>
                  <w:tcW w:w="6744" w:type="dxa"/>
                  <w:tcBorders>
                    <w:top w:val="nil"/>
                    <w:left w:val="nil"/>
                    <w:bottom w:val="single" w:sz="4" w:space="0" w:color="auto"/>
                    <w:right w:val="single" w:sz="4" w:space="0" w:color="auto"/>
                  </w:tcBorders>
                  <w:hideMark/>
                </w:tcPr>
                <w:p w14:paraId="01FFC31C" w14:textId="77777777" w:rsidR="00DD346D" w:rsidRDefault="00DD346D" w:rsidP="00DD346D">
                  <w:pPr>
                    <w:jc w:val="right"/>
                    <w:rPr>
                      <w:i/>
                      <w:iCs/>
                      <w:color w:val="000000"/>
                    </w:rPr>
                  </w:pPr>
                  <w:r>
                    <w:rPr>
                      <w:i/>
                      <w:iCs/>
                      <w:color w:val="000000"/>
                    </w:rPr>
                    <w:t>Гофра труба ПВХ ф 20</w:t>
                  </w:r>
                </w:p>
              </w:tc>
              <w:tc>
                <w:tcPr>
                  <w:tcW w:w="1014" w:type="dxa"/>
                  <w:tcBorders>
                    <w:top w:val="nil"/>
                    <w:left w:val="nil"/>
                    <w:bottom w:val="single" w:sz="4" w:space="0" w:color="auto"/>
                    <w:right w:val="nil"/>
                  </w:tcBorders>
                  <w:hideMark/>
                </w:tcPr>
                <w:p w14:paraId="4BECBA8D" w14:textId="77777777" w:rsidR="00DD346D" w:rsidRDefault="00DD346D" w:rsidP="00DD346D">
                  <w:pPr>
                    <w:jc w:val="center"/>
                    <w:rPr>
                      <w:color w:val="000000"/>
                    </w:rPr>
                  </w:pPr>
                  <w:r>
                    <w:rPr>
                      <w:color w:val="000000"/>
                    </w:rPr>
                    <w:t>м</w:t>
                  </w:r>
                </w:p>
              </w:tc>
              <w:tc>
                <w:tcPr>
                  <w:tcW w:w="1199" w:type="dxa"/>
                  <w:tcBorders>
                    <w:top w:val="nil"/>
                    <w:left w:val="single" w:sz="4" w:space="0" w:color="auto"/>
                    <w:bottom w:val="single" w:sz="4" w:space="0" w:color="auto"/>
                    <w:right w:val="single" w:sz="4" w:space="0" w:color="auto"/>
                  </w:tcBorders>
                  <w:noWrap/>
                  <w:vAlign w:val="center"/>
                  <w:hideMark/>
                </w:tcPr>
                <w:p w14:paraId="53BD8199" w14:textId="77777777" w:rsidR="00DD346D" w:rsidRDefault="00DD346D" w:rsidP="00DD346D">
                  <w:pPr>
                    <w:jc w:val="center"/>
                    <w:rPr>
                      <w:rFonts w:ascii="Arial CYR" w:hAnsi="Arial CYR" w:cs="Arial CYR"/>
                      <w:sz w:val="20"/>
                      <w:szCs w:val="20"/>
                    </w:rPr>
                  </w:pPr>
                  <w:r>
                    <w:rPr>
                      <w:rFonts w:ascii="Arial CYR" w:hAnsi="Arial CYR" w:cs="Arial CYR"/>
                      <w:sz w:val="20"/>
                      <w:szCs w:val="20"/>
                    </w:rPr>
                    <w:t>210</w:t>
                  </w:r>
                </w:p>
              </w:tc>
              <w:tc>
                <w:tcPr>
                  <w:tcW w:w="236" w:type="dxa"/>
                  <w:vAlign w:val="center"/>
                  <w:hideMark/>
                </w:tcPr>
                <w:p w14:paraId="2821BB47" w14:textId="77777777" w:rsidR="00DD346D" w:rsidRDefault="00DD346D" w:rsidP="00DD346D">
                  <w:pPr>
                    <w:rPr>
                      <w:sz w:val="20"/>
                      <w:szCs w:val="20"/>
                    </w:rPr>
                  </w:pPr>
                </w:p>
              </w:tc>
            </w:tr>
            <w:tr w:rsidR="00DD346D" w14:paraId="761D03CF" w14:textId="77777777" w:rsidTr="00CB715F">
              <w:trPr>
                <w:trHeight w:val="308"/>
              </w:trPr>
              <w:tc>
                <w:tcPr>
                  <w:tcW w:w="551" w:type="dxa"/>
                  <w:tcBorders>
                    <w:top w:val="nil"/>
                    <w:left w:val="single" w:sz="4" w:space="0" w:color="auto"/>
                    <w:bottom w:val="single" w:sz="4" w:space="0" w:color="auto"/>
                    <w:right w:val="single" w:sz="4" w:space="0" w:color="auto"/>
                  </w:tcBorders>
                  <w:vAlign w:val="center"/>
                  <w:hideMark/>
                </w:tcPr>
                <w:p w14:paraId="591A8A52" w14:textId="77777777" w:rsidR="00DD346D" w:rsidRDefault="00DD346D" w:rsidP="00DD346D">
                  <w:pPr>
                    <w:jc w:val="center"/>
                    <w:rPr>
                      <w:color w:val="000000"/>
                    </w:rPr>
                  </w:pPr>
                  <w:r>
                    <w:rPr>
                      <w:color w:val="000000"/>
                    </w:rPr>
                    <w:t>4</w:t>
                  </w:r>
                </w:p>
              </w:tc>
              <w:tc>
                <w:tcPr>
                  <w:tcW w:w="6744" w:type="dxa"/>
                  <w:tcBorders>
                    <w:top w:val="nil"/>
                    <w:left w:val="nil"/>
                    <w:bottom w:val="single" w:sz="4" w:space="0" w:color="auto"/>
                    <w:right w:val="single" w:sz="4" w:space="0" w:color="auto"/>
                  </w:tcBorders>
                  <w:hideMark/>
                </w:tcPr>
                <w:p w14:paraId="6A395F8D" w14:textId="77777777" w:rsidR="00DD346D" w:rsidRDefault="00DD346D" w:rsidP="00DD346D">
                  <w:pPr>
                    <w:jc w:val="right"/>
                    <w:rPr>
                      <w:i/>
                      <w:iCs/>
                      <w:color w:val="000000"/>
                    </w:rPr>
                  </w:pPr>
                  <w:r>
                    <w:rPr>
                      <w:i/>
                      <w:iCs/>
                      <w:color w:val="000000"/>
                    </w:rPr>
                    <w:t>Хомут стяжка 3.6х300мм</w:t>
                  </w:r>
                </w:p>
              </w:tc>
              <w:tc>
                <w:tcPr>
                  <w:tcW w:w="1014" w:type="dxa"/>
                  <w:tcBorders>
                    <w:top w:val="nil"/>
                    <w:left w:val="nil"/>
                    <w:bottom w:val="single" w:sz="4" w:space="0" w:color="auto"/>
                    <w:right w:val="nil"/>
                  </w:tcBorders>
                  <w:hideMark/>
                </w:tcPr>
                <w:p w14:paraId="3613966A" w14:textId="77777777" w:rsidR="00DD346D" w:rsidRDefault="00DD346D" w:rsidP="00DD346D">
                  <w:pPr>
                    <w:jc w:val="center"/>
                    <w:rPr>
                      <w:color w:val="000000"/>
                    </w:rPr>
                  </w:pPr>
                  <w:proofErr w:type="spellStart"/>
                  <w:r>
                    <w:rPr>
                      <w:color w:val="000000"/>
                    </w:rPr>
                    <w:t>уп</w:t>
                  </w:r>
                  <w:proofErr w:type="spellEnd"/>
                </w:p>
              </w:tc>
              <w:tc>
                <w:tcPr>
                  <w:tcW w:w="1199" w:type="dxa"/>
                  <w:tcBorders>
                    <w:top w:val="nil"/>
                    <w:left w:val="single" w:sz="4" w:space="0" w:color="auto"/>
                    <w:bottom w:val="single" w:sz="4" w:space="0" w:color="auto"/>
                    <w:right w:val="single" w:sz="4" w:space="0" w:color="auto"/>
                  </w:tcBorders>
                  <w:noWrap/>
                  <w:vAlign w:val="center"/>
                  <w:hideMark/>
                </w:tcPr>
                <w:p w14:paraId="287E3375" w14:textId="77777777" w:rsidR="00DD346D" w:rsidRDefault="00DD346D" w:rsidP="00DD346D">
                  <w:pPr>
                    <w:jc w:val="center"/>
                    <w:rPr>
                      <w:rFonts w:ascii="Arial CYR" w:hAnsi="Arial CYR" w:cs="Arial CYR"/>
                      <w:sz w:val="20"/>
                      <w:szCs w:val="20"/>
                    </w:rPr>
                  </w:pPr>
                  <w:r>
                    <w:rPr>
                      <w:rFonts w:ascii="Arial CYR" w:hAnsi="Arial CYR" w:cs="Arial CYR"/>
                      <w:sz w:val="20"/>
                      <w:szCs w:val="20"/>
                    </w:rPr>
                    <w:t>3</w:t>
                  </w:r>
                </w:p>
              </w:tc>
              <w:tc>
                <w:tcPr>
                  <w:tcW w:w="236" w:type="dxa"/>
                  <w:vAlign w:val="center"/>
                  <w:hideMark/>
                </w:tcPr>
                <w:p w14:paraId="0C88C5E8" w14:textId="77777777" w:rsidR="00DD346D" w:rsidRDefault="00DD346D" w:rsidP="00DD346D">
                  <w:pPr>
                    <w:rPr>
                      <w:sz w:val="20"/>
                      <w:szCs w:val="20"/>
                    </w:rPr>
                  </w:pPr>
                </w:p>
              </w:tc>
            </w:tr>
            <w:tr w:rsidR="00DD346D" w14:paraId="3536F8FF" w14:textId="77777777" w:rsidTr="00CB715F">
              <w:trPr>
                <w:trHeight w:val="308"/>
              </w:trPr>
              <w:tc>
                <w:tcPr>
                  <w:tcW w:w="551" w:type="dxa"/>
                  <w:tcBorders>
                    <w:top w:val="nil"/>
                    <w:left w:val="single" w:sz="4" w:space="0" w:color="auto"/>
                    <w:bottom w:val="single" w:sz="4" w:space="0" w:color="auto"/>
                    <w:right w:val="single" w:sz="4" w:space="0" w:color="auto"/>
                  </w:tcBorders>
                  <w:vAlign w:val="center"/>
                  <w:hideMark/>
                </w:tcPr>
                <w:p w14:paraId="522814AF" w14:textId="77777777" w:rsidR="00DD346D" w:rsidRDefault="00DD346D" w:rsidP="00DD346D">
                  <w:pPr>
                    <w:jc w:val="center"/>
                    <w:rPr>
                      <w:color w:val="000000"/>
                    </w:rPr>
                  </w:pPr>
                  <w:r>
                    <w:rPr>
                      <w:color w:val="000000"/>
                    </w:rPr>
                    <w:t>5</w:t>
                  </w:r>
                </w:p>
              </w:tc>
              <w:tc>
                <w:tcPr>
                  <w:tcW w:w="6744" w:type="dxa"/>
                  <w:tcBorders>
                    <w:top w:val="nil"/>
                    <w:left w:val="nil"/>
                    <w:bottom w:val="single" w:sz="4" w:space="0" w:color="auto"/>
                    <w:right w:val="single" w:sz="4" w:space="0" w:color="auto"/>
                  </w:tcBorders>
                  <w:hideMark/>
                </w:tcPr>
                <w:p w14:paraId="66AE5A69" w14:textId="77777777" w:rsidR="00DD346D" w:rsidRDefault="00DD346D" w:rsidP="00DD346D">
                  <w:pPr>
                    <w:jc w:val="right"/>
                    <w:rPr>
                      <w:i/>
                      <w:iCs/>
                      <w:color w:val="000000"/>
                    </w:rPr>
                  </w:pPr>
                  <w:r>
                    <w:rPr>
                      <w:i/>
                      <w:iCs/>
                      <w:color w:val="000000"/>
                    </w:rPr>
                    <w:t xml:space="preserve">Нейлоновый хомут(елочка)100шт в </w:t>
                  </w:r>
                  <w:proofErr w:type="spellStart"/>
                  <w:r>
                    <w:rPr>
                      <w:i/>
                      <w:iCs/>
                      <w:color w:val="000000"/>
                    </w:rPr>
                    <w:t>уп</w:t>
                  </w:r>
                  <w:proofErr w:type="spellEnd"/>
                </w:p>
              </w:tc>
              <w:tc>
                <w:tcPr>
                  <w:tcW w:w="1014" w:type="dxa"/>
                  <w:tcBorders>
                    <w:top w:val="nil"/>
                    <w:left w:val="nil"/>
                    <w:bottom w:val="single" w:sz="4" w:space="0" w:color="auto"/>
                    <w:right w:val="nil"/>
                  </w:tcBorders>
                  <w:hideMark/>
                </w:tcPr>
                <w:p w14:paraId="49CF4A02" w14:textId="77777777" w:rsidR="00DD346D" w:rsidRDefault="00DD346D" w:rsidP="00DD346D">
                  <w:pPr>
                    <w:jc w:val="center"/>
                    <w:rPr>
                      <w:color w:val="000000"/>
                    </w:rPr>
                  </w:pPr>
                  <w:proofErr w:type="spellStart"/>
                  <w:r>
                    <w:rPr>
                      <w:color w:val="000000"/>
                    </w:rPr>
                    <w:t>уп</w:t>
                  </w:r>
                  <w:proofErr w:type="spellEnd"/>
                </w:p>
              </w:tc>
              <w:tc>
                <w:tcPr>
                  <w:tcW w:w="1199" w:type="dxa"/>
                  <w:tcBorders>
                    <w:top w:val="nil"/>
                    <w:left w:val="single" w:sz="4" w:space="0" w:color="auto"/>
                    <w:bottom w:val="single" w:sz="4" w:space="0" w:color="auto"/>
                    <w:right w:val="single" w:sz="4" w:space="0" w:color="auto"/>
                  </w:tcBorders>
                  <w:noWrap/>
                  <w:vAlign w:val="center"/>
                  <w:hideMark/>
                </w:tcPr>
                <w:p w14:paraId="3056FCBA" w14:textId="77777777" w:rsidR="00DD346D" w:rsidRDefault="00DD346D" w:rsidP="00DD346D">
                  <w:pPr>
                    <w:jc w:val="center"/>
                    <w:rPr>
                      <w:rFonts w:ascii="Arial CYR" w:hAnsi="Arial CYR" w:cs="Arial CYR"/>
                      <w:sz w:val="20"/>
                      <w:szCs w:val="20"/>
                    </w:rPr>
                  </w:pPr>
                  <w:r>
                    <w:rPr>
                      <w:rFonts w:ascii="Arial CYR" w:hAnsi="Arial CYR" w:cs="Arial CYR"/>
                      <w:sz w:val="20"/>
                      <w:szCs w:val="20"/>
                    </w:rPr>
                    <w:t>3</w:t>
                  </w:r>
                </w:p>
              </w:tc>
              <w:tc>
                <w:tcPr>
                  <w:tcW w:w="236" w:type="dxa"/>
                  <w:vAlign w:val="center"/>
                  <w:hideMark/>
                </w:tcPr>
                <w:p w14:paraId="142A48C9" w14:textId="77777777" w:rsidR="00DD346D" w:rsidRDefault="00DD346D" w:rsidP="00DD346D">
                  <w:pPr>
                    <w:rPr>
                      <w:sz w:val="20"/>
                      <w:szCs w:val="20"/>
                    </w:rPr>
                  </w:pPr>
                </w:p>
              </w:tc>
            </w:tr>
            <w:tr w:rsidR="00DD346D" w14:paraId="44178B6E" w14:textId="77777777" w:rsidTr="00CB715F">
              <w:trPr>
                <w:trHeight w:val="308"/>
              </w:trPr>
              <w:tc>
                <w:tcPr>
                  <w:tcW w:w="551" w:type="dxa"/>
                  <w:tcBorders>
                    <w:top w:val="nil"/>
                    <w:left w:val="single" w:sz="4" w:space="0" w:color="auto"/>
                    <w:bottom w:val="single" w:sz="4" w:space="0" w:color="auto"/>
                    <w:right w:val="single" w:sz="4" w:space="0" w:color="auto"/>
                  </w:tcBorders>
                  <w:vAlign w:val="center"/>
                  <w:hideMark/>
                </w:tcPr>
                <w:p w14:paraId="18FB2E66" w14:textId="77777777" w:rsidR="00DD346D" w:rsidRDefault="00DD346D" w:rsidP="00DD346D">
                  <w:pPr>
                    <w:jc w:val="center"/>
                    <w:rPr>
                      <w:color w:val="000000"/>
                    </w:rPr>
                  </w:pPr>
                  <w:r>
                    <w:rPr>
                      <w:color w:val="000000"/>
                    </w:rPr>
                    <w:t>6</w:t>
                  </w:r>
                </w:p>
              </w:tc>
              <w:tc>
                <w:tcPr>
                  <w:tcW w:w="6744" w:type="dxa"/>
                  <w:tcBorders>
                    <w:top w:val="nil"/>
                    <w:left w:val="nil"/>
                    <w:bottom w:val="single" w:sz="4" w:space="0" w:color="auto"/>
                    <w:right w:val="single" w:sz="4" w:space="0" w:color="auto"/>
                  </w:tcBorders>
                  <w:hideMark/>
                </w:tcPr>
                <w:p w14:paraId="772FB7C6" w14:textId="77777777" w:rsidR="00DD346D" w:rsidRDefault="00DD346D" w:rsidP="00DD346D">
                  <w:pPr>
                    <w:jc w:val="right"/>
                    <w:rPr>
                      <w:i/>
                      <w:iCs/>
                      <w:color w:val="000000"/>
                    </w:rPr>
                  </w:pPr>
                  <w:r>
                    <w:rPr>
                      <w:i/>
                      <w:iCs/>
                      <w:color w:val="000000"/>
                    </w:rPr>
                    <w:t>Изолента белая ПВХ</w:t>
                  </w:r>
                </w:p>
              </w:tc>
              <w:tc>
                <w:tcPr>
                  <w:tcW w:w="1014" w:type="dxa"/>
                  <w:tcBorders>
                    <w:top w:val="nil"/>
                    <w:left w:val="nil"/>
                    <w:bottom w:val="single" w:sz="4" w:space="0" w:color="auto"/>
                    <w:right w:val="nil"/>
                  </w:tcBorders>
                  <w:hideMark/>
                </w:tcPr>
                <w:p w14:paraId="7CAA1406" w14:textId="77777777" w:rsidR="00DD346D" w:rsidRDefault="00DD346D" w:rsidP="00DD346D">
                  <w:pPr>
                    <w:jc w:val="center"/>
                    <w:rPr>
                      <w:color w:val="000000"/>
                    </w:rPr>
                  </w:pPr>
                  <w:proofErr w:type="spellStart"/>
                  <w:r>
                    <w:rPr>
                      <w:color w:val="000000"/>
                    </w:rPr>
                    <w:t>шт</w:t>
                  </w:r>
                  <w:proofErr w:type="spellEnd"/>
                </w:p>
              </w:tc>
              <w:tc>
                <w:tcPr>
                  <w:tcW w:w="1199" w:type="dxa"/>
                  <w:tcBorders>
                    <w:top w:val="nil"/>
                    <w:left w:val="single" w:sz="4" w:space="0" w:color="auto"/>
                    <w:bottom w:val="single" w:sz="4" w:space="0" w:color="auto"/>
                    <w:right w:val="single" w:sz="4" w:space="0" w:color="auto"/>
                  </w:tcBorders>
                  <w:noWrap/>
                  <w:vAlign w:val="center"/>
                  <w:hideMark/>
                </w:tcPr>
                <w:p w14:paraId="23CF1601" w14:textId="77777777" w:rsidR="00DD346D" w:rsidRDefault="00DD346D" w:rsidP="00DD346D">
                  <w:pPr>
                    <w:jc w:val="center"/>
                    <w:rPr>
                      <w:rFonts w:ascii="Arial CYR" w:hAnsi="Arial CYR" w:cs="Arial CYR"/>
                      <w:sz w:val="20"/>
                      <w:szCs w:val="20"/>
                    </w:rPr>
                  </w:pPr>
                  <w:r>
                    <w:rPr>
                      <w:rFonts w:ascii="Arial CYR" w:hAnsi="Arial CYR" w:cs="Arial CYR"/>
                      <w:sz w:val="20"/>
                      <w:szCs w:val="20"/>
                    </w:rPr>
                    <w:t>6</w:t>
                  </w:r>
                </w:p>
              </w:tc>
              <w:tc>
                <w:tcPr>
                  <w:tcW w:w="236" w:type="dxa"/>
                  <w:vAlign w:val="center"/>
                  <w:hideMark/>
                </w:tcPr>
                <w:p w14:paraId="5A8BE686" w14:textId="77777777" w:rsidR="00DD346D" w:rsidRDefault="00DD346D" w:rsidP="00DD346D">
                  <w:pPr>
                    <w:rPr>
                      <w:sz w:val="20"/>
                      <w:szCs w:val="20"/>
                    </w:rPr>
                  </w:pPr>
                </w:p>
              </w:tc>
            </w:tr>
            <w:tr w:rsidR="00DD346D" w14:paraId="418A5FB6" w14:textId="77777777" w:rsidTr="00CB715F">
              <w:trPr>
                <w:trHeight w:val="308"/>
              </w:trPr>
              <w:tc>
                <w:tcPr>
                  <w:tcW w:w="551" w:type="dxa"/>
                  <w:tcBorders>
                    <w:top w:val="nil"/>
                    <w:left w:val="single" w:sz="4" w:space="0" w:color="auto"/>
                    <w:bottom w:val="single" w:sz="4" w:space="0" w:color="auto"/>
                    <w:right w:val="single" w:sz="4" w:space="0" w:color="auto"/>
                  </w:tcBorders>
                  <w:vAlign w:val="center"/>
                  <w:hideMark/>
                </w:tcPr>
                <w:p w14:paraId="564CD240" w14:textId="77777777" w:rsidR="00DD346D" w:rsidRDefault="00DD346D" w:rsidP="00DD346D">
                  <w:pPr>
                    <w:jc w:val="center"/>
                    <w:rPr>
                      <w:color w:val="000000"/>
                    </w:rPr>
                  </w:pPr>
                  <w:r>
                    <w:rPr>
                      <w:color w:val="000000"/>
                    </w:rPr>
                    <w:t>7</w:t>
                  </w:r>
                </w:p>
              </w:tc>
              <w:tc>
                <w:tcPr>
                  <w:tcW w:w="6744" w:type="dxa"/>
                  <w:tcBorders>
                    <w:top w:val="nil"/>
                    <w:left w:val="nil"/>
                    <w:bottom w:val="single" w:sz="4" w:space="0" w:color="auto"/>
                    <w:right w:val="single" w:sz="4" w:space="0" w:color="auto"/>
                  </w:tcBorders>
                  <w:hideMark/>
                </w:tcPr>
                <w:p w14:paraId="5C2AD28A" w14:textId="77777777" w:rsidR="00DD346D" w:rsidRDefault="00DD346D" w:rsidP="00DD346D">
                  <w:pPr>
                    <w:rPr>
                      <w:b/>
                      <w:bCs/>
                      <w:color w:val="000000"/>
                    </w:rPr>
                  </w:pPr>
                  <w:proofErr w:type="spellStart"/>
                  <w:proofErr w:type="gramStart"/>
                  <w:r>
                    <w:rPr>
                      <w:b/>
                      <w:bCs/>
                      <w:color w:val="000000"/>
                    </w:rPr>
                    <w:t>Монтаж,расключение</w:t>
                  </w:r>
                  <w:proofErr w:type="gramEnd"/>
                  <w:r>
                    <w:rPr>
                      <w:b/>
                      <w:bCs/>
                      <w:color w:val="000000"/>
                    </w:rPr>
                    <w:t>,сварка,празвонка</w:t>
                  </w:r>
                  <w:proofErr w:type="spellEnd"/>
                  <w:r>
                    <w:rPr>
                      <w:b/>
                      <w:bCs/>
                      <w:color w:val="000000"/>
                    </w:rPr>
                    <w:t xml:space="preserve"> </w:t>
                  </w:r>
                  <w:proofErr w:type="spellStart"/>
                  <w:r>
                    <w:rPr>
                      <w:b/>
                      <w:bCs/>
                      <w:color w:val="000000"/>
                    </w:rPr>
                    <w:t>распред</w:t>
                  </w:r>
                  <w:proofErr w:type="spellEnd"/>
                  <w:r>
                    <w:rPr>
                      <w:b/>
                      <w:bCs/>
                      <w:color w:val="000000"/>
                    </w:rPr>
                    <w:t xml:space="preserve"> коробок</w:t>
                  </w:r>
                </w:p>
              </w:tc>
              <w:tc>
                <w:tcPr>
                  <w:tcW w:w="1014" w:type="dxa"/>
                  <w:tcBorders>
                    <w:top w:val="nil"/>
                    <w:left w:val="nil"/>
                    <w:bottom w:val="single" w:sz="4" w:space="0" w:color="auto"/>
                    <w:right w:val="nil"/>
                  </w:tcBorders>
                  <w:hideMark/>
                </w:tcPr>
                <w:p w14:paraId="71DBEA8C" w14:textId="77777777" w:rsidR="00DD346D" w:rsidRDefault="00DD346D" w:rsidP="00DD346D">
                  <w:pPr>
                    <w:jc w:val="center"/>
                    <w:rPr>
                      <w:color w:val="000000"/>
                    </w:rPr>
                  </w:pPr>
                  <w:proofErr w:type="spellStart"/>
                  <w:r>
                    <w:rPr>
                      <w:color w:val="000000"/>
                    </w:rPr>
                    <w:t>шт</w:t>
                  </w:r>
                  <w:proofErr w:type="spellEnd"/>
                </w:p>
              </w:tc>
              <w:tc>
                <w:tcPr>
                  <w:tcW w:w="1199" w:type="dxa"/>
                  <w:tcBorders>
                    <w:top w:val="nil"/>
                    <w:left w:val="single" w:sz="4" w:space="0" w:color="auto"/>
                    <w:bottom w:val="single" w:sz="4" w:space="0" w:color="auto"/>
                    <w:right w:val="single" w:sz="4" w:space="0" w:color="auto"/>
                  </w:tcBorders>
                  <w:noWrap/>
                  <w:vAlign w:val="center"/>
                  <w:hideMark/>
                </w:tcPr>
                <w:p w14:paraId="1CC1E4B6" w14:textId="77777777" w:rsidR="00DD346D" w:rsidRDefault="00DD346D" w:rsidP="00DD346D">
                  <w:pPr>
                    <w:jc w:val="center"/>
                    <w:rPr>
                      <w:rFonts w:ascii="Arial CYR" w:hAnsi="Arial CYR" w:cs="Arial CYR"/>
                      <w:sz w:val="20"/>
                      <w:szCs w:val="20"/>
                    </w:rPr>
                  </w:pPr>
                  <w:r>
                    <w:rPr>
                      <w:rFonts w:ascii="Arial CYR" w:hAnsi="Arial CYR" w:cs="Arial CYR"/>
                      <w:sz w:val="20"/>
                      <w:szCs w:val="20"/>
                    </w:rPr>
                    <w:t>12</w:t>
                  </w:r>
                </w:p>
              </w:tc>
              <w:tc>
                <w:tcPr>
                  <w:tcW w:w="236" w:type="dxa"/>
                  <w:vAlign w:val="center"/>
                  <w:hideMark/>
                </w:tcPr>
                <w:p w14:paraId="556FEAAA" w14:textId="77777777" w:rsidR="00DD346D" w:rsidRDefault="00DD346D" w:rsidP="00DD346D">
                  <w:pPr>
                    <w:rPr>
                      <w:sz w:val="20"/>
                      <w:szCs w:val="20"/>
                    </w:rPr>
                  </w:pPr>
                </w:p>
              </w:tc>
            </w:tr>
            <w:tr w:rsidR="00DD346D" w14:paraId="329672EE" w14:textId="77777777" w:rsidTr="00CB715F">
              <w:trPr>
                <w:trHeight w:val="308"/>
              </w:trPr>
              <w:tc>
                <w:tcPr>
                  <w:tcW w:w="551" w:type="dxa"/>
                  <w:tcBorders>
                    <w:top w:val="nil"/>
                    <w:left w:val="single" w:sz="4" w:space="0" w:color="auto"/>
                    <w:bottom w:val="single" w:sz="4" w:space="0" w:color="auto"/>
                    <w:right w:val="single" w:sz="4" w:space="0" w:color="auto"/>
                  </w:tcBorders>
                  <w:vAlign w:val="center"/>
                  <w:hideMark/>
                </w:tcPr>
                <w:p w14:paraId="7486AECB" w14:textId="77777777" w:rsidR="00DD346D" w:rsidRDefault="00DD346D" w:rsidP="00DD346D">
                  <w:pPr>
                    <w:jc w:val="center"/>
                    <w:rPr>
                      <w:color w:val="000000"/>
                    </w:rPr>
                  </w:pPr>
                  <w:r>
                    <w:rPr>
                      <w:color w:val="000000"/>
                    </w:rPr>
                    <w:t>8</w:t>
                  </w:r>
                </w:p>
              </w:tc>
              <w:tc>
                <w:tcPr>
                  <w:tcW w:w="6744" w:type="dxa"/>
                  <w:tcBorders>
                    <w:top w:val="nil"/>
                    <w:left w:val="nil"/>
                    <w:bottom w:val="single" w:sz="4" w:space="0" w:color="auto"/>
                    <w:right w:val="single" w:sz="4" w:space="0" w:color="auto"/>
                  </w:tcBorders>
                  <w:hideMark/>
                </w:tcPr>
                <w:p w14:paraId="6DEC8E3D" w14:textId="77777777" w:rsidR="00DD346D" w:rsidRDefault="00DD346D" w:rsidP="00DD346D">
                  <w:pPr>
                    <w:jc w:val="right"/>
                    <w:rPr>
                      <w:i/>
                      <w:iCs/>
                      <w:color w:val="000000"/>
                    </w:rPr>
                  </w:pPr>
                  <w:proofErr w:type="spellStart"/>
                  <w:r>
                    <w:rPr>
                      <w:i/>
                      <w:iCs/>
                      <w:color w:val="000000"/>
                    </w:rPr>
                    <w:t>Распред</w:t>
                  </w:r>
                  <w:proofErr w:type="spellEnd"/>
                  <w:r>
                    <w:rPr>
                      <w:i/>
                      <w:iCs/>
                      <w:color w:val="000000"/>
                    </w:rPr>
                    <w:t xml:space="preserve"> коробка 113х113х58 фирмы Schneider</w:t>
                  </w:r>
                </w:p>
              </w:tc>
              <w:tc>
                <w:tcPr>
                  <w:tcW w:w="1014" w:type="dxa"/>
                  <w:tcBorders>
                    <w:top w:val="nil"/>
                    <w:left w:val="nil"/>
                    <w:bottom w:val="single" w:sz="4" w:space="0" w:color="auto"/>
                    <w:right w:val="nil"/>
                  </w:tcBorders>
                  <w:hideMark/>
                </w:tcPr>
                <w:p w14:paraId="2719BAF7" w14:textId="77777777" w:rsidR="00DD346D" w:rsidRDefault="00DD346D" w:rsidP="00DD346D">
                  <w:pPr>
                    <w:jc w:val="center"/>
                    <w:rPr>
                      <w:color w:val="000000"/>
                    </w:rPr>
                  </w:pPr>
                  <w:proofErr w:type="spellStart"/>
                  <w:r>
                    <w:rPr>
                      <w:color w:val="000000"/>
                    </w:rPr>
                    <w:t>шт</w:t>
                  </w:r>
                  <w:proofErr w:type="spellEnd"/>
                </w:p>
              </w:tc>
              <w:tc>
                <w:tcPr>
                  <w:tcW w:w="1199" w:type="dxa"/>
                  <w:tcBorders>
                    <w:top w:val="nil"/>
                    <w:left w:val="single" w:sz="4" w:space="0" w:color="auto"/>
                    <w:bottom w:val="single" w:sz="4" w:space="0" w:color="auto"/>
                    <w:right w:val="single" w:sz="4" w:space="0" w:color="auto"/>
                  </w:tcBorders>
                  <w:noWrap/>
                  <w:vAlign w:val="center"/>
                  <w:hideMark/>
                </w:tcPr>
                <w:p w14:paraId="21265280" w14:textId="77777777" w:rsidR="00DD346D" w:rsidRDefault="00DD346D" w:rsidP="00DD346D">
                  <w:pPr>
                    <w:jc w:val="center"/>
                    <w:rPr>
                      <w:rFonts w:ascii="Arial CYR" w:hAnsi="Arial CYR" w:cs="Arial CYR"/>
                      <w:sz w:val="20"/>
                      <w:szCs w:val="20"/>
                    </w:rPr>
                  </w:pPr>
                  <w:r>
                    <w:rPr>
                      <w:rFonts w:ascii="Arial CYR" w:hAnsi="Arial CYR" w:cs="Arial CYR"/>
                      <w:sz w:val="20"/>
                      <w:szCs w:val="20"/>
                    </w:rPr>
                    <w:t>12</w:t>
                  </w:r>
                </w:p>
              </w:tc>
              <w:tc>
                <w:tcPr>
                  <w:tcW w:w="236" w:type="dxa"/>
                  <w:vAlign w:val="center"/>
                  <w:hideMark/>
                </w:tcPr>
                <w:p w14:paraId="5637B7E3" w14:textId="77777777" w:rsidR="00DD346D" w:rsidRDefault="00DD346D" w:rsidP="00DD346D">
                  <w:pPr>
                    <w:rPr>
                      <w:sz w:val="20"/>
                      <w:szCs w:val="20"/>
                    </w:rPr>
                  </w:pPr>
                </w:p>
              </w:tc>
            </w:tr>
            <w:tr w:rsidR="00DD346D" w14:paraId="4052B58F" w14:textId="77777777" w:rsidTr="00CB715F">
              <w:trPr>
                <w:trHeight w:val="308"/>
              </w:trPr>
              <w:tc>
                <w:tcPr>
                  <w:tcW w:w="551" w:type="dxa"/>
                  <w:tcBorders>
                    <w:top w:val="nil"/>
                    <w:left w:val="single" w:sz="4" w:space="0" w:color="auto"/>
                    <w:bottom w:val="single" w:sz="4" w:space="0" w:color="auto"/>
                    <w:right w:val="single" w:sz="4" w:space="0" w:color="auto"/>
                  </w:tcBorders>
                  <w:vAlign w:val="center"/>
                  <w:hideMark/>
                </w:tcPr>
                <w:p w14:paraId="50C3EAC7" w14:textId="77777777" w:rsidR="00DD346D" w:rsidRDefault="00DD346D" w:rsidP="00DD346D">
                  <w:pPr>
                    <w:jc w:val="center"/>
                    <w:rPr>
                      <w:color w:val="000000"/>
                    </w:rPr>
                  </w:pPr>
                  <w:r>
                    <w:rPr>
                      <w:color w:val="000000"/>
                    </w:rPr>
                    <w:t>9</w:t>
                  </w:r>
                </w:p>
              </w:tc>
              <w:tc>
                <w:tcPr>
                  <w:tcW w:w="6744" w:type="dxa"/>
                  <w:tcBorders>
                    <w:top w:val="nil"/>
                    <w:left w:val="nil"/>
                    <w:bottom w:val="single" w:sz="4" w:space="0" w:color="auto"/>
                    <w:right w:val="single" w:sz="4" w:space="0" w:color="auto"/>
                  </w:tcBorders>
                  <w:hideMark/>
                </w:tcPr>
                <w:p w14:paraId="0712B7BA" w14:textId="77777777" w:rsidR="00DD346D" w:rsidRDefault="00DD346D" w:rsidP="00DD346D">
                  <w:pPr>
                    <w:jc w:val="right"/>
                    <w:rPr>
                      <w:i/>
                      <w:iCs/>
                      <w:color w:val="000000"/>
                    </w:rPr>
                  </w:pPr>
                  <w:r>
                    <w:rPr>
                      <w:i/>
                      <w:iCs/>
                      <w:color w:val="000000"/>
                    </w:rPr>
                    <w:t>Изолента ЕКФ фирменная</w:t>
                  </w:r>
                </w:p>
              </w:tc>
              <w:tc>
                <w:tcPr>
                  <w:tcW w:w="1014" w:type="dxa"/>
                  <w:tcBorders>
                    <w:top w:val="nil"/>
                    <w:left w:val="nil"/>
                    <w:bottom w:val="single" w:sz="4" w:space="0" w:color="auto"/>
                    <w:right w:val="nil"/>
                  </w:tcBorders>
                  <w:hideMark/>
                </w:tcPr>
                <w:p w14:paraId="741F0F78" w14:textId="77777777" w:rsidR="00DD346D" w:rsidRDefault="00DD346D" w:rsidP="00DD346D">
                  <w:pPr>
                    <w:jc w:val="center"/>
                    <w:rPr>
                      <w:color w:val="000000"/>
                    </w:rPr>
                  </w:pPr>
                  <w:proofErr w:type="spellStart"/>
                  <w:r>
                    <w:rPr>
                      <w:color w:val="000000"/>
                    </w:rPr>
                    <w:t>шт</w:t>
                  </w:r>
                  <w:proofErr w:type="spellEnd"/>
                </w:p>
              </w:tc>
              <w:tc>
                <w:tcPr>
                  <w:tcW w:w="1199" w:type="dxa"/>
                  <w:tcBorders>
                    <w:top w:val="nil"/>
                    <w:left w:val="single" w:sz="4" w:space="0" w:color="auto"/>
                    <w:bottom w:val="single" w:sz="4" w:space="0" w:color="auto"/>
                    <w:right w:val="single" w:sz="4" w:space="0" w:color="auto"/>
                  </w:tcBorders>
                  <w:noWrap/>
                  <w:vAlign w:val="center"/>
                  <w:hideMark/>
                </w:tcPr>
                <w:p w14:paraId="66A15192" w14:textId="77777777" w:rsidR="00DD346D" w:rsidRDefault="00DD346D" w:rsidP="00DD346D">
                  <w:pPr>
                    <w:jc w:val="center"/>
                    <w:rPr>
                      <w:rFonts w:ascii="Arial CYR" w:hAnsi="Arial CYR" w:cs="Arial CYR"/>
                      <w:sz w:val="20"/>
                      <w:szCs w:val="20"/>
                    </w:rPr>
                  </w:pPr>
                  <w:r>
                    <w:rPr>
                      <w:rFonts w:ascii="Arial CYR" w:hAnsi="Arial CYR" w:cs="Arial CYR"/>
                      <w:sz w:val="20"/>
                      <w:szCs w:val="20"/>
                    </w:rPr>
                    <w:t>12</w:t>
                  </w:r>
                </w:p>
              </w:tc>
              <w:tc>
                <w:tcPr>
                  <w:tcW w:w="236" w:type="dxa"/>
                  <w:vAlign w:val="center"/>
                  <w:hideMark/>
                </w:tcPr>
                <w:p w14:paraId="55C34C4B" w14:textId="77777777" w:rsidR="00DD346D" w:rsidRDefault="00DD346D" w:rsidP="00DD346D">
                  <w:pPr>
                    <w:rPr>
                      <w:sz w:val="20"/>
                      <w:szCs w:val="20"/>
                    </w:rPr>
                  </w:pPr>
                </w:p>
              </w:tc>
            </w:tr>
            <w:tr w:rsidR="00DD346D" w14:paraId="15832A7E" w14:textId="77777777" w:rsidTr="00CB715F">
              <w:trPr>
                <w:trHeight w:val="308"/>
              </w:trPr>
              <w:tc>
                <w:tcPr>
                  <w:tcW w:w="551" w:type="dxa"/>
                  <w:tcBorders>
                    <w:top w:val="nil"/>
                    <w:left w:val="single" w:sz="4" w:space="0" w:color="auto"/>
                    <w:bottom w:val="single" w:sz="4" w:space="0" w:color="auto"/>
                    <w:right w:val="single" w:sz="4" w:space="0" w:color="auto"/>
                  </w:tcBorders>
                  <w:vAlign w:val="center"/>
                  <w:hideMark/>
                </w:tcPr>
                <w:p w14:paraId="400C0066" w14:textId="77777777" w:rsidR="00DD346D" w:rsidRDefault="00DD346D" w:rsidP="00DD346D">
                  <w:pPr>
                    <w:jc w:val="center"/>
                    <w:rPr>
                      <w:color w:val="000000"/>
                    </w:rPr>
                  </w:pPr>
                  <w:r>
                    <w:rPr>
                      <w:color w:val="000000"/>
                    </w:rPr>
                    <w:t>10</w:t>
                  </w:r>
                </w:p>
              </w:tc>
              <w:tc>
                <w:tcPr>
                  <w:tcW w:w="6744" w:type="dxa"/>
                  <w:tcBorders>
                    <w:top w:val="nil"/>
                    <w:left w:val="nil"/>
                    <w:bottom w:val="single" w:sz="4" w:space="0" w:color="auto"/>
                    <w:right w:val="single" w:sz="4" w:space="0" w:color="auto"/>
                  </w:tcBorders>
                  <w:hideMark/>
                </w:tcPr>
                <w:p w14:paraId="27780D8A" w14:textId="77777777" w:rsidR="00DD346D" w:rsidRDefault="00DD346D" w:rsidP="00DD346D">
                  <w:pPr>
                    <w:rPr>
                      <w:b/>
                      <w:bCs/>
                      <w:color w:val="000000"/>
                    </w:rPr>
                  </w:pPr>
                  <w:r>
                    <w:rPr>
                      <w:b/>
                      <w:bCs/>
                      <w:color w:val="000000"/>
                    </w:rPr>
                    <w:t xml:space="preserve">Бурение отверстия 70 коронкой и монтаж </w:t>
                  </w:r>
                  <w:proofErr w:type="spellStart"/>
                  <w:r>
                    <w:rPr>
                      <w:b/>
                      <w:bCs/>
                      <w:color w:val="000000"/>
                    </w:rPr>
                    <w:t>подрозетника</w:t>
                  </w:r>
                  <w:proofErr w:type="spellEnd"/>
                  <w:r>
                    <w:rPr>
                      <w:b/>
                      <w:bCs/>
                      <w:color w:val="000000"/>
                    </w:rPr>
                    <w:t xml:space="preserve"> в подготовленное место</w:t>
                  </w:r>
                </w:p>
              </w:tc>
              <w:tc>
                <w:tcPr>
                  <w:tcW w:w="1014" w:type="dxa"/>
                  <w:tcBorders>
                    <w:top w:val="nil"/>
                    <w:left w:val="nil"/>
                    <w:bottom w:val="single" w:sz="4" w:space="0" w:color="auto"/>
                    <w:right w:val="nil"/>
                  </w:tcBorders>
                  <w:hideMark/>
                </w:tcPr>
                <w:p w14:paraId="43AC41B9" w14:textId="77777777" w:rsidR="00DD346D" w:rsidRDefault="00DD346D" w:rsidP="00DD346D">
                  <w:pPr>
                    <w:jc w:val="center"/>
                    <w:rPr>
                      <w:color w:val="000000"/>
                    </w:rPr>
                  </w:pPr>
                  <w:proofErr w:type="spellStart"/>
                  <w:r>
                    <w:rPr>
                      <w:color w:val="000000"/>
                    </w:rPr>
                    <w:t>шт</w:t>
                  </w:r>
                  <w:proofErr w:type="spellEnd"/>
                </w:p>
              </w:tc>
              <w:tc>
                <w:tcPr>
                  <w:tcW w:w="1199" w:type="dxa"/>
                  <w:tcBorders>
                    <w:top w:val="nil"/>
                    <w:left w:val="single" w:sz="4" w:space="0" w:color="auto"/>
                    <w:bottom w:val="single" w:sz="4" w:space="0" w:color="auto"/>
                    <w:right w:val="single" w:sz="4" w:space="0" w:color="auto"/>
                  </w:tcBorders>
                  <w:noWrap/>
                  <w:vAlign w:val="center"/>
                  <w:hideMark/>
                </w:tcPr>
                <w:p w14:paraId="426220D6" w14:textId="77777777" w:rsidR="00DD346D" w:rsidRDefault="00DD346D" w:rsidP="00DD346D">
                  <w:pPr>
                    <w:jc w:val="center"/>
                    <w:rPr>
                      <w:rFonts w:ascii="Arial CYR" w:hAnsi="Arial CYR" w:cs="Arial CYR"/>
                      <w:sz w:val="20"/>
                      <w:szCs w:val="20"/>
                    </w:rPr>
                  </w:pPr>
                  <w:r>
                    <w:rPr>
                      <w:rFonts w:ascii="Arial CYR" w:hAnsi="Arial CYR" w:cs="Arial CYR"/>
                      <w:sz w:val="20"/>
                      <w:szCs w:val="20"/>
                    </w:rPr>
                    <w:t>18</w:t>
                  </w:r>
                </w:p>
              </w:tc>
              <w:tc>
                <w:tcPr>
                  <w:tcW w:w="236" w:type="dxa"/>
                  <w:vAlign w:val="center"/>
                  <w:hideMark/>
                </w:tcPr>
                <w:p w14:paraId="49928849" w14:textId="77777777" w:rsidR="00DD346D" w:rsidRDefault="00DD346D" w:rsidP="00DD346D">
                  <w:pPr>
                    <w:rPr>
                      <w:sz w:val="20"/>
                      <w:szCs w:val="20"/>
                    </w:rPr>
                  </w:pPr>
                </w:p>
              </w:tc>
            </w:tr>
            <w:tr w:rsidR="00DD346D" w14:paraId="5CD6E303" w14:textId="77777777" w:rsidTr="00CB715F">
              <w:trPr>
                <w:trHeight w:val="308"/>
              </w:trPr>
              <w:tc>
                <w:tcPr>
                  <w:tcW w:w="551" w:type="dxa"/>
                  <w:tcBorders>
                    <w:top w:val="nil"/>
                    <w:left w:val="single" w:sz="4" w:space="0" w:color="auto"/>
                    <w:bottom w:val="single" w:sz="4" w:space="0" w:color="auto"/>
                    <w:right w:val="single" w:sz="4" w:space="0" w:color="auto"/>
                  </w:tcBorders>
                  <w:vAlign w:val="center"/>
                  <w:hideMark/>
                </w:tcPr>
                <w:p w14:paraId="6401F2AC" w14:textId="77777777" w:rsidR="00DD346D" w:rsidRDefault="00DD346D" w:rsidP="00DD346D">
                  <w:pPr>
                    <w:jc w:val="center"/>
                    <w:rPr>
                      <w:color w:val="000000"/>
                    </w:rPr>
                  </w:pPr>
                  <w:r>
                    <w:rPr>
                      <w:color w:val="000000"/>
                    </w:rPr>
                    <w:t>11</w:t>
                  </w:r>
                </w:p>
              </w:tc>
              <w:tc>
                <w:tcPr>
                  <w:tcW w:w="6744" w:type="dxa"/>
                  <w:tcBorders>
                    <w:top w:val="nil"/>
                    <w:left w:val="nil"/>
                    <w:bottom w:val="single" w:sz="4" w:space="0" w:color="auto"/>
                    <w:right w:val="single" w:sz="4" w:space="0" w:color="auto"/>
                  </w:tcBorders>
                  <w:hideMark/>
                </w:tcPr>
                <w:p w14:paraId="39C79497" w14:textId="77777777" w:rsidR="00DD346D" w:rsidRDefault="00DD346D" w:rsidP="00DD346D">
                  <w:pPr>
                    <w:jc w:val="right"/>
                    <w:rPr>
                      <w:i/>
                      <w:iCs/>
                      <w:color w:val="000000"/>
                    </w:rPr>
                  </w:pPr>
                  <w:proofErr w:type="spellStart"/>
                  <w:r>
                    <w:rPr>
                      <w:i/>
                      <w:iCs/>
                      <w:color w:val="000000"/>
                    </w:rPr>
                    <w:t>Подрозетник</w:t>
                  </w:r>
                  <w:proofErr w:type="spellEnd"/>
                  <w:r>
                    <w:rPr>
                      <w:i/>
                      <w:iCs/>
                      <w:color w:val="000000"/>
                    </w:rPr>
                    <w:t xml:space="preserve"> бетон фирмы Schneider</w:t>
                  </w:r>
                </w:p>
              </w:tc>
              <w:tc>
                <w:tcPr>
                  <w:tcW w:w="1014" w:type="dxa"/>
                  <w:tcBorders>
                    <w:top w:val="nil"/>
                    <w:left w:val="nil"/>
                    <w:bottom w:val="single" w:sz="4" w:space="0" w:color="auto"/>
                    <w:right w:val="nil"/>
                  </w:tcBorders>
                  <w:hideMark/>
                </w:tcPr>
                <w:p w14:paraId="389C321B" w14:textId="77777777" w:rsidR="00DD346D" w:rsidRDefault="00DD346D" w:rsidP="00DD346D">
                  <w:pPr>
                    <w:jc w:val="center"/>
                    <w:rPr>
                      <w:color w:val="000000"/>
                    </w:rPr>
                  </w:pPr>
                  <w:proofErr w:type="spellStart"/>
                  <w:r>
                    <w:rPr>
                      <w:color w:val="000000"/>
                    </w:rPr>
                    <w:t>шт</w:t>
                  </w:r>
                  <w:proofErr w:type="spellEnd"/>
                </w:p>
              </w:tc>
              <w:tc>
                <w:tcPr>
                  <w:tcW w:w="1199" w:type="dxa"/>
                  <w:tcBorders>
                    <w:top w:val="nil"/>
                    <w:left w:val="single" w:sz="4" w:space="0" w:color="auto"/>
                    <w:bottom w:val="single" w:sz="4" w:space="0" w:color="auto"/>
                    <w:right w:val="single" w:sz="4" w:space="0" w:color="auto"/>
                  </w:tcBorders>
                  <w:noWrap/>
                  <w:vAlign w:val="center"/>
                  <w:hideMark/>
                </w:tcPr>
                <w:p w14:paraId="5B3B1A10" w14:textId="77777777" w:rsidR="00DD346D" w:rsidRDefault="00DD346D" w:rsidP="00DD346D">
                  <w:pPr>
                    <w:jc w:val="center"/>
                    <w:rPr>
                      <w:rFonts w:ascii="Arial CYR" w:hAnsi="Arial CYR" w:cs="Arial CYR"/>
                      <w:sz w:val="20"/>
                      <w:szCs w:val="20"/>
                    </w:rPr>
                  </w:pPr>
                  <w:r>
                    <w:rPr>
                      <w:rFonts w:ascii="Arial CYR" w:hAnsi="Arial CYR" w:cs="Arial CYR"/>
                      <w:sz w:val="20"/>
                      <w:szCs w:val="20"/>
                    </w:rPr>
                    <w:t>18</w:t>
                  </w:r>
                </w:p>
              </w:tc>
              <w:tc>
                <w:tcPr>
                  <w:tcW w:w="236" w:type="dxa"/>
                  <w:vAlign w:val="center"/>
                  <w:hideMark/>
                </w:tcPr>
                <w:p w14:paraId="0563B301" w14:textId="77777777" w:rsidR="00DD346D" w:rsidRDefault="00DD346D" w:rsidP="00DD346D">
                  <w:pPr>
                    <w:rPr>
                      <w:sz w:val="20"/>
                      <w:szCs w:val="20"/>
                    </w:rPr>
                  </w:pPr>
                </w:p>
              </w:tc>
            </w:tr>
            <w:tr w:rsidR="00DD346D" w14:paraId="688A71B8" w14:textId="77777777" w:rsidTr="00CB715F">
              <w:trPr>
                <w:trHeight w:val="308"/>
              </w:trPr>
              <w:tc>
                <w:tcPr>
                  <w:tcW w:w="551" w:type="dxa"/>
                  <w:tcBorders>
                    <w:top w:val="nil"/>
                    <w:left w:val="single" w:sz="4" w:space="0" w:color="auto"/>
                    <w:bottom w:val="single" w:sz="4" w:space="0" w:color="auto"/>
                    <w:right w:val="single" w:sz="4" w:space="0" w:color="auto"/>
                  </w:tcBorders>
                  <w:vAlign w:val="center"/>
                  <w:hideMark/>
                </w:tcPr>
                <w:p w14:paraId="3ACFC607" w14:textId="77777777" w:rsidR="00DD346D" w:rsidRDefault="00DD346D" w:rsidP="00DD346D">
                  <w:pPr>
                    <w:jc w:val="center"/>
                    <w:rPr>
                      <w:color w:val="000000"/>
                    </w:rPr>
                  </w:pPr>
                  <w:r>
                    <w:rPr>
                      <w:color w:val="000000"/>
                    </w:rPr>
                    <w:t>12</w:t>
                  </w:r>
                </w:p>
              </w:tc>
              <w:tc>
                <w:tcPr>
                  <w:tcW w:w="6744" w:type="dxa"/>
                  <w:tcBorders>
                    <w:top w:val="nil"/>
                    <w:left w:val="nil"/>
                    <w:bottom w:val="single" w:sz="4" w:space="0" w:color="auto"/>
                    <w:right w:val="single" w:sz="4" w:space="0" w:color="auto"/>
                  </w:tcBorders>
                  <w:hideMark/>
                </w:tcPr>
                <w:p w14:paraId="4FECCF83" w14:textId="77777777" w:rsidR="00DD346D" w:rsidRDefault="00DD346D" w:rsidP="00DD346D">
                  <w:pPr>
                    <w:rPr>
                      <w:b/>
                      <w:bCs/>
                      <w:color w:val="000000"/>
                    </w:rPr>
                  </w:pPr>
                  <w:r>
                    <w:rPr>
                      <w:b/>
                      <w:bCs/>
                      <w:color w:val="000000"/>
                    </w:rPr>
                    <w:t xml:space="preserve">Монтаж </w:t>
                  </w:r>
                  <w:proofErr w:type="spellStart"/>
                  <w:r>
                    <w:rPr>
                      <w:b/>
                      <w:bCs/>
                      <w:color w:val="000000"/>
                    </w:rPr>
                    <w:t>электрофурнитуры</w:t>
                  </w:r>
                  <w:proofErr w:type="spellEnd"/>
                </w:p>
              </w:tc>
              <w:tc>
                <w:tcPr>
                  <w:tcW w:w="1014" w:type="dxa"/>
                  <w:tcBorders>
                    <w:top w:val="nil"/>
                    <w:left w:val="nil"/>
                    <w:bottom w:val="single" w:sz="4" w:space="0" w:color="auto"/>
                    <w:right w:val="nil"/>
                  </w:tcBorders>
                  <w:hideMark/>
                </w:tcPr>
                <w:p w14:paraId="4AE1ADAE" w14:textId="77777777" w:rsidR="00DD346D" w:rsidRDefault="00DD346D" w:rsidP="00DD346D">
                  <w:pPr>
                    <w:jc w:val="center"/>
                    <w:rPr>
                      <w:color w:val="000000"/>
                    </w:rPr>
                  </w:pPr>
                  <w:proofErr w:type="spellStart"/>
                  <w:r>
                    <w:rPr>
                      <w:color w:val="000000"/>
                    </w:rPr>
                    <w:t>шт</w:t>
                  </w:r>
                  <w:proofErr w:type="spellEnd"/>
                </w:p>
              </w:tc>
              <w:tc>
                <w:tcPr>
                  <w:tcW w:w="1199" w:type="dxa"/>
                  <w:tcBorders>
                    <w:top w:val="nil"/>
                    <w:left w:val="single" w:sz="4" w:space="0" w:color="auto"/>
                    <w:bottom w:val="single" w:sz="4" w:space="0" w:color="auto"/>
                    <w:right w:val="single" w:sz="4" w:space="0" w:color="auto"/>
                  </w:tcBorders>
                  <w:noWrap/>
                  <w:vAlign w:val="center"/>
                  <w:hideMark/>
                </w:tcPr>
                <w:p w14:paraId="4ED0C4ED" w14:textId="77777777" w:rsidR="00DD346D" w:rsidRDefault="00DD346D" w:rsidP="00DD346D">
                  <w:pPr>
                    <w:jc w:val="center"/>
                    <w:rPr>
                      <w:rFonts w:ascii="Arial CYR" w:hAnsi="Arial CYR" w:cs="Arial CYR"/>
                      <w:sz w:val="20"/>
                      <w:szCs w:val="20"/>
                    </w:rPr>
                  </w:pPr>
                  <w:r>
                    <w:rPr>
                      <w:rFonts w:ascii="Arial CYR" w:hAnsi="Arial CYR" w:cs="Arial CYR"/>
                      <w:sz w:val="20"/>
                      <w:szCs w:val="20"/>
                    </w:rPr>
                    <w:t>18</w:t>
                  </w:r>
                </w:p>
              </w:tc>
              <w:tc>
                <w:tcPr>
                  <w:tcW w:w="236" w:type="dxa"/>
                  <w:vAlign w:val="center"/>
                  <w:hideMark/>
                </w:tcPr>
                <w:p w14:paraId="3A1F9456" w14:textId="77777777" w:rsidR="00DD346D" w:rsidRDefault="00DD346D" w:rsidP="00DD346D">
                  <w:pPr>
                    <w:rPr>
                      <w:sz w:val="20"/>
                      <w:szCs w:val="20"/>
                    </w:rPr>
                  </w:pPr>
                </w:p>
              </w:tc>
            </w:tr>
            <w:tr w:rsidR="00DD346D" w14:paraId="2685D3A2" w14:textId="77777777" w:rsidTr="00CB715F">
              <w:trPr>
                <w:trHeight w:val="308"/>
              </w:trPr>
              <w:tc>
                <w:tcPr>
                  <w:tcW w:w="551" w:type="dxa"/>
                  <w:tcBorders>
                    <w:top w:val="nil"/>
                    <w:left w:val="single" w:sz="4" w:space="0" w:color="auto"/>
                    <w:bottom w:val="single" w:sz="4" w:space="0" w:color="auto"/>
                    <w:right w:val="single" w:sz="4" w:space="0" w:color="auto"/>
                  </w:tcBorders>
                  <w:vAlign w:val="center"/>
                  <w:hideMark/>
                </w:tcPr>
                <w:p w14:paraId="22398ED1" w14:textId="77777777" w:rsidR="00DD346D" w:rsidRDefault="00DD346D" w:rsidP="00DD346D">
                  <w:pPr>
                    <w:jc w:val="center"/>
                    <w:rPr>
                      <w:color w:val="000000"/>
                    </w:rPr>
                  </w:pPr>
                  <w:r>
                    <w:rPr>
                      <w:color w:val="000000"/>
                    </w:rPr>
                    <w:t>13</w:t>
                  </w:r>
                </w:p>
              </w:tc>
              <w:tc>
                <w:tcPr>
                  <w:tcW w:w="6744" w:type="dxa"/>
                  <w:tcBorders>
                    <w:top w:val="nil"/>
                    <w:left w:val="nil"/>
                    <w:bottom w:val="single" w:sz="4" w:space="0" w:color="auto"/>
                    <w:right w:val="single" w:sz="4" w:space="0" w:color="auto"/>
                  </w:tcBorders>
                  <w:hideMark/>
                </w:tcPr>
                <w:p w14:paraId="15289BC7" w14:textId="77777777" w:rsidR="00DD346D" w:rsidRDefault="00DD346D" w:rsidP="00DD346D">
                  <w:pPr>
                    <w:jc w:val="right"/>
                    <w:rPr>
                      <w:i/>
                      <w:iCs/>
                      <w:color w:val="000000"/>
                    </w:rPr>
                  </w:pPr>
                  <w:r>
                    <w:rPr>
                      <w:i/>
                      <w:iCs/>
                      <w:color w:val="000000"/>
                    </w:rPr>
                    <w:t xml:space="preserve">1кл </w:t>
                  </w:r>
                  <w:proofErr w:type="spellStart"/>
                  <w:proofErr w:type="gramStart"/>
                  <w:r>
                    <w:rPr>
                      <w:i/>
                      <w:iCs/>
                      <w:color w:val="000000"/>
                    </w:rPr>
                    <w:t>вкл</w:t>
                  </w:r>
                  <w:proofErr w:type="spellEnd"/>
                  <w:r>
                    <w:rPr>
                      <w:i/>
                      <w:iCs/>
                      <w:color w:val="000000"/>
                    </w:rPr>
                    <w:t>.,встроенный</w:t>
                  </w:r>
                  <w:proofErr w:type="gramEnd"/>
                  <w:r>
                    <w:rPr>
                      <w:i/>
                      <w:iCs/>
                      <w:color w:val="000000"/>
                    </w:rPr>
                    <w:t xml:space="preserve"> Schneider</w:t>
                  </w:r>
                </w:p>
              </w:tc>
              <w:tc>
                <w:tcPr>
                  <w:tcW w:w="1014" w:type="dxa"/>
                  <w:tcBorders>
                    <w:top w:val="nil"/>
                    <w:left w:val="nil"/>
                    <w:bottom w:val="single" w:sz="4" w:space="0" w:color="auto"/>
                    <w:right w:val="nil"/>
                  </w:tcBorders>
                  <w:hideMark/>
                </w:tcPr>
                <w:p w14:paraId="51ECEF71" w14:textId="77777777" w:rsidR="00DD346D" w:rsidRDefault="00DD346D" w:rsidP="00DD346D">
                  <w:pPr>
                    <w:jc w:val="center"/>
                    <w:rPr>
                      <w:color w:val="000000"/>
                    </w:rPr>
                  </w:pPr>
                  <w:proofErr w:type="spellStart"/>
                  <w:r>
                    <w:rPr>
                      <w:color w:val="000000"/>
                    </w:rPr>
                    <w:t>шт</w:t>
                  </w:r>
                  <w:proofErr w:type="spellEnd"/>
                </w:p>
              </w:tc>
              <w:tc>
                <w:tcPr>
                  <w:tcW w:w="1199" w:type="dxa"/>
                  <w:tcBorders>
                    <w:top w:val="nil"/>
                    <w:left w:val="single" w:sz="4" w:space="0" w:color="auto"/>
                    <w:bottom w:val="single" w:sz="4" w:space="0" w:color="auto"/>
                    <w:right w:val="single" w:sz="4" w:space="0" w:color="auto"/>
                  </w:tcBorders>
                  <w:noWrap/>
                  <w:vAlign w:val="center"/>
                  <w:hideMark/>
                </w:tcPr>
                <w:p w14:paraId="09AAAD34" w14:textId="77777777" w:rsidR="00DD346D" w:rsidRDefault="00DD346D" w:rsidP="00DD346D">
                  <w:pPr>
                    <w:jc w:val="center"/>
                    <w:rPr>
                      <w:rFonts w:ascii="Arial CYR" w:hAnsi="Arial CYR" w:cs="Arial CYR"/>
                      <w:sz w:val="20"/>
                      <w:szCs w:val="20"/>
                    </w:rPr>
                  </w:pPr>
                  <w:r>
                    <w:rPr>
                      <w:rFonts w:ascii="Arial CYR" w:hAnsi="Arial CYR" w:cs="Arial CYR"/>
                      <w:sz w:val="20"/>
                      <w:szCs w:val="20"/>
                    </w:rPr>
                    <w:t>6</w:t>
                  </w:r>
                </w:p>
              </w:tc>
              <w:tc>
                <w:tcPr>
                  <w:tcW w:w="236" w:type="dxa"/>
                  <w:vAlign w:val="center"/>
                  <w:hideMark/>
                </w:tcPr>
                <w:p w14:paraId="73C34D9F" w14:textId="77777777" w:rsidR="00DD346D" w:rsidRDefault="00DD346D" w:rsidP="00DD346D">
                  <w:pPr>
                    <w:rPr>
                      <w:sz w:val="20"/>
                      <w:szCs w:val="20"/>
                    </w:rPr>
                  </w:pPr>
                </w:p>
              </w:tc>
            </w:tr>
            <w:tr w:rsidR="00DD346D" w14:paraId="34D5948F" w14:textId="77777777" w:rsidTr="00CB715F">
              <w:trPr>
                <w:trHeight w:val="308"/>
              </w:trPr>
              <w:tc>
                <w:tcPr>
                  <w:tcW w:w="551" w:type="dxa"/>
                  <w:tcBorders>
                    <w:top w:val="nil"/>
                    <w:left w:val="single" w:sz="4" w:space="0" w:color="auto"/>
                    <w:bottom w:val="single" w:sz="4" w:space="0" w:color="auto"/>
                    <w:right w:val="single" w:sz="4" w:space="0" w:color="auto"/>
                  </w:tcBorders>
                  <w:vAlign w:val="center"/>
                  <w:hideMark/>
                </w:tcPr>
                <w:p w14:paraId="7714C5E4" w14:textId="77777777" w:rsidR="00DD346D" w:rsidRDefault="00DD346D" w:rsidP="00DD346D">
                  <w:pPr>
                    <w:jc w:val="center"/>
                    <w:rPr>
                      <w:color w:val="000000"/>
                    </w:rPr>
                  </w:pPr>
                  <w:r>
                    <w:rPr>
                      <w:color w:val="000000"/>
                    </w:rPr>
                    <w:t>14</w:t>
                  </w:r>
                </w:p>
              </w:tc>
              <w:tc>
                <w:tcPr>
                  <w:tcW w:w="6744" w:type="dxa"/>
                  <w:tcBorders>
                    <w:top w:val="nil"/>
                    <w:left w:val="nil"/>
                    <w:bottom w:val="single" w:sz="4" w:space="0" w:color="auto"/>
                    <w:right w:val="single" w:sz="4" w:space="0" w:color="auto"/>
                  </w:tcBorders>
                  <w:hideMark/>
                </w:tcPr>
                <w:p w14:paraId="72F8A613" w14:textId="77777777" w:rsidR="00DD346D" w:rsidRDefault="00DD346D" w:rsidP="00DD346D">
                  <w:pPr>
                    <w:jc w:val="right"/>
                    <w:rPr>
                      <w:i/>
                      <w:iCs/>
                      <w:color w:val="000000"/>
                    </w:rPr>
                  </w:pPr>
                  <w:r>
                    <w:rPr>
                      <w:i/>
                      <w:iCs/>
                      <w:color w:val="000000"/>
                    </w:rPr>
                    <w:t xml:space="preserve">Розетка 220В встроенная штепсельная </w:t>
                  </w:r>
                  <w:proofErr w:type="spellStart"/>
                  <w:r>
                    <w:rPr>
                      <w:i/>
                      <w:iCs/>
                      <w:color w:val="000000"/>
                    </w:rPr>
                    <w:t>влагозащищеная</w:t>
                  </w:r>
                  <w:proofErr w:type="spellEnd"/>
                  <w:r>
                    <w:rPr>
                      <w:i/>
                      <w:iCs/>
                      <w:color w:val="000000"/>
                    </w:rPr>
                    <w:t xml:space="preserve"> Schneider</w:t>
                  </w:r>
                </w:p>
              </w:tc>
              <w:tc>
                <w:tcPr>
                  <w:tcW w:w="1014" w:type="dxa"/>
                  <w:tcBorders>
                    <w:top w:val="nil"/>
                    <w:left w:val="nil"/>
                    <w:bottom w:val="single" w:sz="4" w:space="0" w:color="auto"/>
                    <w:right w:val="nil"/>
                  </w:tcBorders>
                  <w:hideMark/>
                </w:tcPr>
                <w:p w14:paraId="4808169F" w14:textId="77777777" w:rsidR="00DD346D" w:rsidRDefault="00DD346D" w:rsidP="00DD346D">
                  <w:pPr>
                    <w:jc w:val="center"/>
                    <w:rPr>
                      <w:color w:val="000000"/>
                    </w:rPr>
                  </w:pPr>
                  <w:proofErr w:type="spellStart"/>
                  <w:r>
                    <w:rPr>
                      <w:color w:val="000000"/>
                    </w:rPr>
                    <w:t>шт</w:t>
                  </w:r>
                  <w:proofErr w:type="spellEnd"/>
                </w:p>
              </w:tc>
              <w:tc>
                <w:tcPr>
                  <w:tcW w:w="1199" w:type="dxa"/>
                  <w:tcBorders>
                    <w:top w:val="nil"/>
                    <w:left w:val="single" w:sz="4" w:space="0" w:color="auto"/>
                    <w:bottom w:val="single" w:sz="4" w:space="0" w:color="auto"/>
                    <w:right w:val="single" w:sz="4" w:space="0" w:color="auto"/>
                  </w:tcBorders>
                  <w:noWrap/>
                  <w:vAlign w:val="center"/>
                  <w:hideMark/>
                </w:tcPr>
                <w:p w14:paraId="7958A501" w14:textId="77777777" w:rsidR="00DD346D" w:rsidRDefault="00DD346D" w:rsidP="00DD346D">
                  <w:pPr>
                    <w:jc w:val="center"/>
                    <w:rPr>
                      <w:rFonts w:ascii="Arial CYR" w:hAnsi="Arial CYR" w:cs="Arial CYR"/>
                      <w:sz w:val="20"/>
                      <w:szCs w:val="20"/>
                    </w:rPr>
                  </w:pPr>
                  <w:r>
                    <w:rPr>
                      <w:rFonts w:ascii="Arial CYR" w:hAnsi="Arial CYR" w:cs="Arial CYR"/>
                      <w:sz w:val="20"/>
                      <w:szCs w:val="20"/>
                    </w:rPr>
                    <w:t>12</w:t>
                  </w:r>
                </w:p>
              </w:tc>
              <w:tc>
                <w:tcPr>
                  <w:tcW w:w="236" w:type="dxa"/>
                  <w:vAlign w:val="center"/>
                  <w:hideMark/>
                </w:tcPr>
                <w:p w14:paraId="58BF0FFF" w14:textId="77777777" w:rsidR="00DD346D" w:rsidRDefault="00DD346D" w:rsidP="00DD346D">
                  <w:pPr>
                    <w:rPr>
                      <w:sz w:val="20"/>
                      <w:szCs w:val="20"/>
                    </w:rPr>
                  </w:pPr>
                </w:p>
              </w:tc>
            </w:tr>
            <w:tr w:rsidR="00DD346D" w14:paraId="1395A098" w14:textId="77777777" w:rsidTr="00CB715F">
              <w:trPr>
                <w:trHeight w:val="308"/>
              </w:trPr>
              <w:tc>
                <w:tcPr>
                  <w:tcW w:w="551" w:type="dxa"/>
                  <w:tcBorders>
                    <w:top w:val="nil"/>
                    <w:left w:val="single" w:sz="4" w:space="0" w:color="auto"/>
                    <w:bottom w:val="single" w:sz="4" w:space="0" w:color="auto"/>
                    <w:right w:val="single" w:sz="4" w:space="0" w:color="auto"/>
                  </w:tcBorders>
                  <w:vAlign w:val="center"/>
                  <w:hideMark/>
                </w:tcPr>
                <w:p w14:paraId="00B11383" w14:textId="77777777" w:rsidR="00DD346D" w:rsidRDefault="00DD346D" w:rsidP="00DD346D">
                  <w:pPr>
                    <w:jc w:val="center"/>
                    <w:rPr>
                      <w:color w:val="000000"/>
                    </w:rPr>
                  </w:pPr>
                  <w:r>
                    <w:rPr>
                      <w:color w:val="000000"/>
                    </w:rPr>
                    <w:t>15</w:t>
                  </w:r>
                </w:p>
              </w:tc>
              <w:tc>
                <w:tcPr>
                  <w:tcW w:w="6744" w:type="dxa"/>
                  <w:tcBorders>
                    <w:top w:val="nil"/>
                    <w:left w:val="nil"/>
                    <w:bottom w:val="single" w:sz="4" w:space="0" w:color="auto"/>
                    <w:right w:val="single" w:sz="4" w:space="0" w:color="auto"/>
                  </w:tcBorders>
                  <w:hideMark/>
                </w:tcPr>
                <w:p w14:paraId="244628BC" w14:textId="77777777" w:rsidR="00DD346D" w:rsidRDefault="00DD346D" w:rsidP="00DD346D">
                  <w:pPr>
                    <w:jc w:val="right"/>
                    <w:rPr>
                      <w:i/>
                      <w:iCs/>
                      <w:color w:val="000000"/>
                    </w:rPr>
                  </w:pPr>
                  <w:r>
                    <w:rPr>
                      <w:i/>
                      <w:iCs/>
                      <w:color w:val="000000"/>
                    </w:rPr>
                    <w:t>Рамка 1 постовая</w:t>
                  </w:r>
                </w:p>
              </w:tc>
              <w:tc>
                <w:tcPr>
                  <w:tcW w:w="1014" w:type="dxa"/>
                  <w:tcBorders>
                    <w:top w:val="nil"/>
                    <w:left w:val="nil"/>
                    <w:bottom w:val="single" w:sz="4" w:space="0" w:color="auto"/>
                    <w:right w:val="nil"/>
                  </w:tcBorders>
                  <w:hideMark/>
                </w:tcPr>
                <w:p w14:paraId="32958B37" w14:textId="77777777" w:rsidR="00DD346D" w:rsidRDefault="00DD346D" w:rsidP="00DD346D">
                  <w:pPr>
                    <w:jc w:val="center"/>
                    <w:rPr>
                      <w:color w:val="000000"/>
                    </w:rPr>
                  </w:pPr>
                  <w:proofErr w:type="spellStart"/>
                  <w:r>
                    <w:rPr>
                      <w:color w:val="000000"/>
                    </w:rPr>
                    <w:t>шт</w:t>
                  </w:r>
                  <w:proofErr w:type="spellEnd"/>
                </w:p>
              </w:tc>
              <w:tc>
                <w:tcPr>
                  <w:tcW w:w="1199" w:type="dxa"/>
                  <w:tcBorders>
                    <w:top w:val="nil"/>
                    <w:left w:val="single" w:sz="4" w:space="0" w:color="auto"/>
                    <w:bottom w:val="single" w:sz="4" w:space="0" w:color="auto"/>
                    <w:right w:val="single" w:sz="4" w:space="0" w:color="auto"/>
                  </w:tcBorders>
                  <w:noWrap/>
                  <w:vAlign w:val="center"/>
                  <w:hideMark/>
                </w:tcPr>
                <w:p w14:paraId="2E0A96EF" w14:textId="77777777" w:rsidR="00DD346D" w:rsidRDefault="00DD346D" w:rsidP="00DD346D">
                  <w:pPr>
                    <w:jc w:val="center"/>
                    <w:rPr>
                      <w:rFonts w:ascii="Arial CYR" w:hAnsi="Arial CYR" w:cs="Arial CYR"/>
                      <w:sz w:val="20"/>
                      <w:szCs w:val="20"/>
                    </w:rPr>
                  </w:pPr>
                  <w:r>
                    <w:rPr>
                      <w:rFonts w:ascii="Arial CYR" w:hAnsi="Arial CYR" w:cs="Arial CYR"/>
                      <w:sz w:val="20"/>
                      <w:szCs w:val="20"/>
                    </w:rPr>
                    <w:t>6</w:t>
                  </w:r>
                </w:p>
              </w:tc>
              <w:tc>
                <w:tcPr>
                  <w:tcW w:w="236" w:type="dxa"/>
                  <w:vAlign w:val="center"/>
                  <w:hideMark/>
                </w:tcPr>
                <w:p w14:paraId="674D17C4" w14:textId="77777777" w:rsidR="00DD346D" w:rsidRDefault="00DD346D" w:rsidP="00DD346D">
                  <w:pPr>
                    <w:rPr>
                      <w:sz w:val="20"/>
                      <w:szCs w:val="20"/>
                    </w:rPr>
                  </w:pPr>
                </w:p>
              </w:tc>
            </w:tr>
            <w:tr w:rsidR="00DD346D" w14:paraId="694802E3" w14:textId="77777777" w:rsidTr="00CB715F">
              <w:trPr>
                <w:trHeight w:val="308"/>
              </w:trPr>
              <w:tc>
                <w:tcPr>
                  <w:tcW w:w="551" w:type="dxa"/>
                  <w:tcBorders>
                    <w:top w:val="nil"/>
                    <w:left w:val="single" w:sz="4" w:space="0" w:color="auto"/>
                    <w:bottom w:val="single" w:sz="4" w:space="0" w:color="auto"/>
                    <w:right w:val="single" w:sz="4" w:space="0" w:color="auto"/>
                  </w:tcBorders>
                  <w:vAlign w:val="center"/>
                  <w:hideMark/>
                </w:tcPr>
                <w:p w14:paraId="6E3EB60A" w14:textId="77777777" w:rsidR="00DD346D" w:rsidRDefault="00DD346D" w:rsidP="00DD346D">
                  <w:pPr>
                    <w:jc w:val="center"/>
                    <w:rPr>
                      <w:color w:val="000000"/>
                    </w:rPr>
                  </w:pPr>
                  <w:r>
                    <w:rPr>
                      <w:color w:val="000000"/>
                    </w:rPr>
                    <w:t>16</w:t>
                  </w:r>
                </w:p>
              </w:tc>
              <w:tc>
                <w:tcPr>
                  <w:tcW w:w="6744" w:type="dxa"/>
                  <w:tcBorders>
                    <w:top w:val="nil"/>
                    <w:left w:val="nil"/>
                    <w:bottom w:val="single" w:sz="4" w:space="0" w:color="auto"/>
                    <w:right w:val="single" w:sz="4" w:space="0" w:color="auto"/>
                  </w:tcBorders>
                  <w:hideMark/>
                </w:tcPr>
                <w:p w14:paraId="76DAA121" w14:textId="77777777" w:rsidR="00DD346D" w:rsidRDefault="00DD346D" w:rsidP="00DD346D">
                  <w:pPr>
                    <w:jc w:val="right"/>
                    <w:rPr>
                      <w:i/>
                      <w:iCs/>
                      <w:color w:val="000000"/>
                    </w:rPr>
                  </w:pPr>
                  <w:r>
                    <w:rPr>
                      <w:i/>
                      <w:iCs/>
                      <w:color w:val="000000"/>
                    </w:rPr>
                    <w:t>Рамка 2 постовая</w:t>
                  </w:r>
                </w:p>
              </w:tc>
              <w:tc>
                <w:tcPr>
                  <w:tcW w:w="1014" w:type="dxa"/>
                  <w:tcBorders>
                    <w:top w:val="nil"/>
                    <w:left w:val="nil"/>
                    <w:bottom w:val="single" w:sz="4" w:space="0" w:color="auto"/>
                    <w:right w:val="nil"/>
                  </w:tcBorders>
                  <w:hideMark/>
                </w:tcPr>
                <w:p w14:paraId="3C6466CD" w14:textId="77777777" w:rsidR="00DD346D" w:rsidRDefault="00DD346D" w:rsidP="00DD346D">
                  <w:pPr>
                    <w:jc w:val="center"/>
                    <w:rPr>
                      <w:color w:val="000000"/>
                    </w:rPr>
                  </w:pPr>
                  <w:proofErr w:type="spellStart"/>
                  <w:r>
                    <w:rPr>
                      <w:color w:val="000000"/>
                    </w:rPr>
                    <w:t>шт</w:t>
                  </w:r>
                  <w:proofErr w:type="spellEnd"/>
                </w:p>
              </w:tc>
              <w:tc>
                <w:tcPr>
                  <w:tcW w:w="1199" w:type="dxa"/>
                  <w:tcBorders>
                    <w:top w:val="nil"/>
                    <w:left w:val="single" w:sz="4" w:space="0" w:color="auto"/>
                    <w:bottom w:val="single" w:sz="4" w:space="0" w:color="auto"/>
                    <w:right w:val="single" w:sz="4" w:space="0" w:color="auto"/>
                  </w:tcBorders>
                  <w:noWrap/>
                  <w:vAlign w:val="center"/>
                  <w:hideMark/>
                </w:tcPr>
                <w:p w14:paraId="72C88B07" w14:textId="77777777" w:rsidR="00DD346D" w:rsidRDefault="00DD346D" w:rsidP="00DD346D">
                  <w:pPr>
                    <w:jc w:val="center"/>
                    <w:rPr>
                      <w:rFonts w:ascii="Arial CYR" w:hAnsi="Arial CYR" w:cs="Arial CYR"/>
                      <w:sz w:val="20"/>
                      <w:szCs w:val="20"/>
                    </w:rPr>
                  </w:pPr>
                  <w:r>
                    <w:rPr>
                      <w:rFonts w:ascii="Arial CYR" w:hAnsi="Arial CYR" w:cs="Arial CYR"/>
                      <w:sz w:val="20"/>
                      <w:szCs w:val="20"/>
                    </w:rPr>
                    <w:t>6</w:t>
                  </w:r>
                </w:p>
              </w:tc>
              <w:tc>
                <w:tcPr>
                  <w:tcW w:w="236" w:type="dxa"/>
                  <w:vAlign w:val="center"/>
                  <w:hideMark/>
                </w:tcPr>
                <w:p w14:paraId="128A9377" w14:textId="77777777" w:rsidR="00DD346D" w:rsidRDefault="00DD346D" w:rsidP="00DD346D">
                  <w:pPr>
                    <w:rPr>
                      <w:sz w:val="20"/>
                      <w:szCs w:val="20"/>
                    </w:rPr>
                  </w:pPr>
                </w:p>
              </w:tc>
            </w:tr>
            <w:tr w:rsidR="00DD346D" w14:paraId="40688869" w14:textId="77777777" w:rsidTr="00CB715F">
              <w:trPr>
                <w:trHeight w:val="308"/>
              </w:trPr>
              <w:tc>
                <w:tcPr>
                  <w:tcW w:w="551" w:type="dxa"/>
                  <w:tcBorders>
                    <w:top w:val="nil"/>
                    <w:left w:val="single" w:sz="4" w:space="0" w:color="auto"/>
                    <w:bottom w:val="single" w:sz="4" w:space="0" w:color="auto"/>
                    <w:right w:val="single" w:sz="4" w:space="0" w:color="auto"/>
                  </w:tcBorders>
                  <w:vAlign w:val="center"/>
                  <w:hideMark/>
                </w:tcPr>
                <w:p w14:paraId="0AA3A352" w14:textId="77777777" w:rsidR="00DD346D" w:rsidRDefault="00DD346D" w:rsidP="00DD346D">
                  <w:pPr>
                    <w:jc w:val="center"/>
                    <w:rPr>
                      <w:color w:val="000000"/>
                    </w:rPr>
                  </w:pPr>
                  <w:r>
                    <w:rPr>
                      <w:color w:val="000000"/>
                    </w:rPr>
                    <w:t>17</w:t>
                  </w:r>
                </w:p>
              </w:tc>
              <w:tc>
                <w:tcPr>
                  <w:tcW w:w="6744" w:type="dxa"/>
                  <w:tcBorders>
                    <w:top w:val="nil"/>
                    <w:left w:val="nil"/>
                    <w:bottom w:val="single" w:sz="4" w:space="0" w:color="auto"/>
                    <w:right w:val="single" w:sz="4" w:space="0" w:color="auto"/>
                  </w:tcBorders>
                  <w:hideMark/>
                </w:tcPr>
                <w:p w14:paraId="42BD46FF" w14:textId="77777777" w:rsidR="00DD346D" w:rsidRDefault="00DD346D" w:rsidP="00DD346D">
                  <w:pPr>
                    <w:rPr>
                      <w:b/>
                      <w:bCs/>
                      <w:color w:val="000000"/>
                    </w:rPr>
                  </w:pPr>
                  <w:r>
                    <w:rPr>
                      <w:b/>
                      <w:bCs/>
                      <w:color w:val="000000"/>
                    </w:rPr>
                    <w:t>Монтаж Светильников</w:t>
                  </w:r>
                </w:p>
              </w:tc>
              <w:tc>
                <w:tcPr>
                  <w:tcW w:w="1014" w:type="dxa"/>
                  <w:tcBorders>
                    <w:top w:val="nil"/>
                    <w:left w:val="nil"/>
                    <w:bottom w:val="single" w:sz="4" w:space="0" w:color="auto"/>
                    <w:right w:val="nil"/>
                  </w:tcBorders>
                  <w:hideMark/>
                </w:tcPr>
                <w:p w14:paraId="7259860A" w14:textId="77777777" w:rsidR="00DD346D" w:rsidRDefault="00DD346D" w:rsidP="00DD346D">
                  <w:pPr>
                    <w:jc w:val="center"/>
                    <w:rPr>
                      <w:color w:val="000000"/>
                    </w:rPr>
                  </w:pPr>
                  <w:proofErr w:type="spellStart"/>
                  <w:r>
                    <w:rPr>
                      <w:color w:val="000000"/>
                    </w:rPr>
                    <w:t>шт</w:t>
                  </w:r>
                  <w:proofErr w:type="spellEnd"/>
                </w:p>
              </w:tc>
              <w:tc>
                <w:tcPr>
                  <w:tcW w:w="1199" w:type="dxa"/>
                  <w:tcBorders>
                    <w:top w:val="nil"/>
                    <w:left w:val="single" w:sz="4" w:space="0" w:color="auto"/>
                    <w:bottom w:val="single" w:sz="4" w:space="0" w:color="auto"/>
                    <w:right w:val="single" w:sz="4" w:space="0" w:color="auto"/>
                  </w:tcBorders>
                  <w:noWrap/>
                  <w:vAlign w:val="center"/>
                  <w:hideMark/>
                </w:tcPr>
                <w:p w14:paraId="6F7832ED" w14:textId="77777777" w:rsidR="00DD346D" w:rsidRDefault="00DD346D" w:rsidP="00DD346D">
                  <w:pPr>
                    <w:jc w:val="center"/>
                    <w:rPr>
                      <w:rFonts w:ascii="Arial CYR" w:hAnsi="Arial CYR" w:cs="Arial CYR"/>
                      <w:sz w:val="20"/>
                      <w:szCs w:val="20"/>
                    </w:rPr>
                  </w:pPr>
                  <w:r>
                    <w:rPr>
                      <w:rFonts w:ascii="Arial CYR" w:hAnsi="Arial CYR" w:cs="Arial CYR"/>
                      <w:sz w:val="20"/>
                      <w:szCs w:val="20"/>
                    </w:rPr>
                    <w:t>12</w:t>
                  </w:r>
                </w:p>
              </w:tc>
              <w:tc>
                <w:tcPr>
                  <w:tcW w:w="236" w:type="dxa"/>
                  <w:vAlign w:val="center"/>
                  <w:hideMark/>
                </w:tcPr>
                <w:p w14:paraId="7146B3B1" w14:textId="77777777" w:rsidR="00DD346D" w:rsidRDefault="00DD346D" w:rsidP="00DD346D">
                  <w:pPr>
                    <w:rPr>
                      <w:sz w:val="20"/>
                      <w:szCs w:val="20"/>
                    </w:rPr>
                  </w:pPr>
                </w:p>
              </w:tc>
            </w:tr>
            <w:tr w:rsidR="00DD346D" w14:paraId="4FE9F940" w14:textId="77777777" w:rsidTr="00CB715F">
              <w:trPr>
                <w:trHeight w:val="308"/>
              </w:trPr>
              <w:tc>
                <w:tcPr>
                  <w:tcW w:w="551" w:type="dxa"/>
                  <w:tcBorders>
                    <w:top w:val="nil"/>
                    <w:left w:val="single" w:sz="4" w:space="0" w:color="auto"/>
                    <w:bottom w:val="single" w:sz="4" w:space="0" w:color="auto"/>
                    <w:right w:val="single" w:sz="4" w:space="0" w:color="auto"/>
                  </w:tcBorders>
                  <w:vAlign w:val="center"/>
                  <w:hideMark/>
                </w:tcPr>
                <w:p w14:paraId="0545E868" w14:textId="77777777" w:rsidR="00DD346D" w:rsidRDefault="00DD346D" w:rsidP="00DD346D">
                  <w:pPr>
                    <w:jc w:val="center"/>
                    <w:rPr>
                      <w:color w:val="000000"/>
                    </w:rPr>
                  </w:pPr>
                  <w:r>
                    <w:rPr>
                      <w:color w:val="000000"/>
                    </w:rPr>
                    <w:t>18</w:t>
                  </w:r>
                </w:p>
              </w:tc>
              <w:tc>
                <w:tcPr>
                  <w:tcW w:w="6744" w:type="dxa"/>
                  <w:tcBorders>
                    <w:top w:val="nil"/>
                    <w:left w:val="nil"/>
                    <w:bottom w:val="single" w:sz="4" w:space="0" w:color="auto"/>
                    <w:right w:val="single" w:sz="4" w:space="0" w:color="auto"/>
                  </w:tcBorders>
                  <w:hideMark/>
                </w:tcPr>
                <w:p w14:paraId="65F1A376" w14:textId="77777777" w:rsidR="00DD346D" w:rsidRDefault="00DD346D" w:rsidP="00DD346D">
                  <w:pPr>
                    <w:jc w:val="right"/>
                    <w:rPr>
                      <w:i/>
                      <w:iCs/>
                      <w:color w:val="000000"/>
                    </w:rPr>
                  </w:pPr>
                  <w:proofErr w:type="spellStart"/>
                  <w:r>
                    <w:rPr>
                      <w:i/>
                      <w:iCs/>
                      <w:color w:val="000000"/>
                    </w:rPr>
                    <w:t>Клемник</w:t>
                  </w:r>
                  <w:proofErr w:type="spellEnd"/>
                  <w:r>
                    <w:rPr>
                      <w:i/>
                      <w:iCs/>
                      <w:color w:val="000000"/>
                    </w:rPr>
                    <w:t xml:space="preserve"> тройной </w:t>
                  </w:r>
                  <w:proofErr w:type="spellStart"/>
                  <w:r>
                    <w:rPr>
                      <w:i/>
                      <w:iCs/>
                      <w:color w:val="000000"/>
                    </w:rPr>
                    <w:t>Wago</w:t>
                  </w:r>
                  <w:proofErr w:type="spellEnd"/>
                </w:p>
              </w:tc>
              <w:tc>
                <w:tcPr>
                  <w:tcW w:w="1014" w:type="dxa"/>
                  <w:tcBorders>
                    <w:top w:val="nil"/>
                    <w:left w:val="nil"/>
                    <w:bottom w:val="single" w:sz="4" w:space="0" w:color="auto"/>
                    <w:right w:val="nil"/>
                  </w:tcBorders>
                  <w:hideMark/>
                </w:tcPr>
                <w:p w14:paraId="0218E33A" w14:textId="77777777" w:rsidR="00DD346D" w:rsidRDefault="00DD346D" w:rsidP="00DD346D">
                  <w:pPr>
                    <w:jc w:val="center"/>
                    <w:rPr>
                      <w:color w:val="000000"/>
                    </w:rPr>
                  </w:pPr>
                  <w:proofErr w:type="spellStart"/>
                  <w:r>
                    <w:rPr>
                      <w:color w:val="000000"/>
                    </w:rPr>
                    <w:t>шт</w:t>
                  </w:r>
                  <w:proofErr w:type="spellEnd"/>
                </w:p>
              </w:tc>
              <w:tc>
                <w:tcPr>
                  <w:tcW w:w="1199" w:type="dxa"/>
                  <w:tcBorders>
                    <w:top w:val="nil"/>
                    <w:left w:val="single" w:sz="4" w:space="0" w:color="auto"/>
                    <w:bottom w:val="single" w:sz="4" w:space="0" w:color="auto"/>
                    <w:right w:val="single" w:sz="4" w:space="0" w:color="auto"/>
                  </w:tcBorders>
                  <w:noWrap/>
                  <w:vAlign w:val="center"/>
                  <w:hideMark/>
                </w:tcPr>
                <w:p w14:paraId="0FD1D721" w14:textId="77777777" w:rsidR="00DD346D" w:rsidRDefault="00DD346D" w:rsidP="00DD346D">
                  <w:pPr>
                    <w:jc w:val="center"/>
                    <w:rPr>
                      <w:rFonts w:ascii="Arial CYR" w:hAnsi="Arial CYR" w:cs="Arial CYR"/>
                      <w:sz w:val="20"/>
                      <w:szCs w:val="20"/>
                    </w:rPr>
                  </w:pPr>
                  <w:r>
                    <w:rPr>
                      <w:rFonts w:ascii="Arial CYR" w:hAnsi="Arial CYR" w:cs="Arial CYR"/>
                      <w:sz w:val="20"/>
                      <w:szCs w:val="20"/>
                    </w:rPr>
                    <w:t>36</w:t>
                  </w:r>
                </w:p>
              </w:tc>
              <w:tc>
                <w:tcPr>
                  <w:tcW w:w="236" w:type="dxa"/>
                  <w:vAlign w:val="center"/>
                  <w:hideMark/>
                </w:tcPr>
                <w:p w14:paraId="0036C32B" w14:textId="77777777" w:rsidR="00DD346D" w:rsidRDefault="00DD346D" w:rsidP="00DD346D">
                  <w:pPr>
                    <w:rPr>
                      <w:sz w:val="20"/>
                      <w:szCs w:val="20"/>
                    </w:rPr>
                  </w:pPr>
                </w:p>
              </w:tc>
            </w:tr>
            <w:tr w:rsidR="00DD346D" w14:paraId="2F0AF7AB" w14:textId="77777777" w:rsidTr="00CB715F">
              <w:trPr>
                <w:trHeight w:val="308"/>
              </w:trPr>
              <w:tc>
                <w:tcPr>
                  <w:tcW w:w="551" w:type="dxa"/>
                  <w:tcBorders>
                    <w:top w:val="nil"/>
                    <w:left w:val="single" w:sz="4" w:space="0" w:color="auto"/>
                    <w:bottom w:val="single" w:sz="4" w:space="0" w:color="auto"/>
                    <w:right w:val="single" w:sz="4" w:space="0" w:color="auto"/>
                  </w:tcBorders>
                  <w:vAlign w:val="center"/>
                  <w:hideMark/>
                </w:tcPr>
                <w:p w14:paraId="5E0BE1AB" w14:textId="77777777" w:rsidR="00DD346D" w:rsidRDefault="00DD346D" w:rsidP="00DD346D">
                  <w:pPr>
                    <w:jc w:val="center"/>
                    <w:rPr>
                      <w:color w:val="000000"/>
                    </w:rPr>
                  </w:pPr>
                  <w:r>
                    <w:rPr>
                      <w:color w:val="000000"/>
                    </w:rPr>
                    <w:t>19</w:t>
                  </w:r>
                </w:p>
              </w:tc>
              <w:tc>
                <w:tcPr>
                  <w:tcW w:w="6744" w:type="dxa"/>
                  <w:tcBorders>
                    <w:top w:val="nil"/>
                    <w:left w:val="nil"/>
                    <w:bottom w:val="single" w:sz="4" w:space="0" w:color="auto"/>
                    <w:right w:val="single" w:sz="4" w:space="0" w:color="auto"/>
                  </w:tcBorders>
                  <w:hideMark/>
                </w:tcPr>
                <w:p w14:paraId="08DD480C" w14:textId="77777777" w:rsidR="00DD346D" w:rsidRDefault="00DD346D" w:rsidP="00DD346D">
                  <w:pPr>
                    <w:jc w:val="right"/>
                    <w:rPr>
                      <w:i/>
                      <w:iCs/>
                      <w:color w:val="000000"/>
                    </w:rPr>
                  </w:pPr>
                  <w:r>
                    <w:rPr>
                      <w:i/>
                      <w:iCs/>
                      <w:color w:val="000000"/>
                    </w:rPr>
                    <w:t>Светильник Растровый</w:t>
                  </w:r>
                </w:p>
              </w:tc>
              <w:tc>
                <w:tcPr>
                  <w:tcW w:w="1014" w:type="dxa"/>
                  <w:tcBorders>
                    <w:top w:val="nil"/>
                    <w:left w:val="nil"/>
                    <w:bottom w:val="single" w:sz="4" w:space="0" w:color="auto"/>
                    <w:right w:val="nil"/>
                  </w:tcBorders>
                  <w:hideMark/>
                </w:tcPr>
                <w:p w14:paraId="2C21AF8E" w14:textId="77777777" w:rsidR="00DD346D" w:rsidRDefault="00DD346D" w:rsidP="00DD346D">
                  <w:pPr>
                    <w:jc w:val="center"/>
                    <w:rPr>
                      <w:color w:val="000000"/>
                    </w:rPr>
                  </w:pPr>
                  <w:proofErr w:type="spellStart"/>
                  <w:r>
                    <w:rPr>
                      <w:color w:val="000000"/>
                    </w:rPr>
                    <w:t>шт</w:t>
                  </w:r>
                  <w:proofErr w:type="spellEnd"/>
                </w:p>
              </w:tc>
              <w:tc>
                <w:tcPr>
                  <w:tcW w:w="1199" w:type="dxa"/>
                  <w:tcBorders>
                    <w:top w:val="nil"/>
                    <w:left w:val="single" w:sz="4" w:space="0" w:color="auto"/>
                    <w:bottom w:val="single" w:sz="4" w:space="0" w:color="auto"/>
                    <w:right w:val="single" w:sz="4" w:space="0" w:color="auto"/>
                  </w:tcBorders>
                  <w:noWrap/>
                  <w:vAlign w:val="center"/>
                  <w:hideMark/>
                </w:tcPr>
                <w:p w14:paraId="2358A118" w14:textId="77777777" w:rsidR="00DD346D" w:rsidRDefault="00DD346D" w:rsidP="00DD346D">
                  <w:pPr>
                    <w:jc w:val="center"/>
                    <w:rPr>
                      <w:rFonts w:ascii="Arial CYR" w:hAnsi="Arial CYR" w:cs="Arial CYR"/>
                      <w:sz w:val="20"/>
                      <w:szCs w:val="20"/>
                    </w:rPr>
                  </w:pPr>
                  <w:r>
                    <w:rPr>
                      <w:rFonts w:ascii="Arial CYR" w:hAnsi="Arial CYR" w:cs="Arial CYR"/>
                      <w:sz w:val="20"/>
                      <w:szCs w:val="20"/>
                    </w:rPr>
                    <w:t>12</w:t>
                  </w:r>
                </w:p>
              </w:tc>
              <w:tc>
                <w:tcPr>
                  <w:tcW w:w="236" w:type="dxa"/>
                  <w:vAlign w:val="center"/>
                  <w:hideMark/>
                </w:tcPr>
                <w:p w14:paraId="1A28ECA3" w14:textId="77777777" w:rsidR="00DD346D" w:rsidRDefault="00DD346D" w:rsidP="00DD346D">
                  <w:pPr>
                    <w:rPr>
                      <w:sz w:val="20"/>
                      <w:szCs w:val="20"/>
                    </w:rPr>
                  </w:pPr>
                </w:p>
              </w:tc>
            </w:tr>
            <w:tr w:rsidR="00DD346D" w14:paraId="60559D22" w14:textId="77777777" w:rsidTr="00CB715F">
              <w:trPr>
                <w:trHeight w:val="308"/>
              </w:trPr>
              <w:tc>
                <w:tcPr>
                  <w:tcW w:w="551" w:type="dxa"/>
                  <w:tcBorders>
                    <w:top w:val="nil"/>
                    <w:left w:val="single" w:sz="4" w:space="0" w:color="auto"/>
                    <w:bottom w:val="single" w:sz="4" w:space="0" w:color="auto"/>
                    <w:right w:val="single" w:sz="4" w:space="0" w:color="auto"/>
                  </w:tcBorders>
                  <w:vAlign w:val="center"/>
                  <w:hideMark/>
                </w:tcPr>
                <w:p w14:paraId="52CC156A" w14:textId="77777777" w:rsidR="00DD346D" w:rsidRDefault="00DD346D" w:rsidP="00DD346D">
                  <w:pPr>
                    <w:jc w:val="center"/>
                    <w:rPr>
                      <w:color w:val="000000"/>
                    </w:rPr>
                  </w:pPr>
                  <w:r>
                    <w:rPr>
                      <w:color w:val="000000"/>
                    </w:rPr>
                    <w:t>20</w:t>
                  </w:r>
                </w:p>
              </w:tc>
              <w:tc>
                <w:tcPr>
                  <w:tcW w:w="6744" w:type="dxa"/>
                  <w:tcBorders>
                    <w:top w:val="nil"/>
                    <w:left w:val="nil"/>
                    <w:bottom w:val="single" w:sz="4" w:space="0" w:color="auto"/>
                    <w:right w:val="single" w:sz="4" w:space="0" w:color="auto"/>
                  </w:tcBorders>
                  <w:hideMark/>
                </w:tcPr>
                <w:p w14:paraId="7A5E697B" w14:textId="77777777" w:rsidR="00DD346D" w:rsidRDefault="00DD346D" w:rsidP="00DD346D">
                  <w:pPr>
                    <w:rPr>
                      <w:b/>
                      <w:bCs/>
                      <w:color w:val="000000"/>
                    </w:rPr>
                  </w:pPr>
                  <w:r>
                    <w:rPr>
                      <w:b/>
                      <w:bCs/>
                      <w:color w:val="000000"/>
                    </w:rPr>
                    <w:t>Штроба 30х20</w:t>
                  </w:r>
                </w:p>
              </w:tc>
              <w:tc>
                <w:tcPr>
                  <w:tcW w:w="1014" w:type="dxa"/>
                  <w:tcBorders>
                    <w:top w:val="nil"/>
                    <w:left w:val="nil"/>
                    <w:bottom w:val="single" w:sz="4" w:space="0" w:color="auto"/>
                    <w:right w:val="nil"/>
                  </w:tcBorders>
                  <w:hideMark/>
                </w:tcPr>
                <w:p w14:paraId="13019C0E" w14:textId="77777777" w:rsidR="00DD346D" w:rsidRDefault="00DD346D" w:rsidP="00DD346D">
                  <w:pPr>
                    <w:jc w:val="center"/>
                    <w:rPr>
                      <w:color w:val="000000"/>
                    </w:rPr>
                  </w:pPr>
                  <w:r>
                    <w:rPr>
                      <w:color w:val="000000"/>
                    </w:rPr>
                    <w:t>м</w:t>
                  </w:r>
                </w:p>
              </w:tc>
              <w:tc>
                <w:tcPr>
                  <w:tcW w:w="1199" w:type="dxa"/>
                  <w:tcBorders>
                    <w:top w:val="nil"/>
                    <w:left w:val="single" w:sz="4" w:space="0" w:color="auto"/>
                    <w:bottom w:val="single" w:sz="4" w:space="0" w:color="auto"/>
                    <w:right w:val="single" w:sz="4" w:space="0" w:color="auto"/>
                  </w:tcBorders>
                  <w:noWrap/>
                  <w:vAlign w:val="center"/>
                  <w:hideMark/>
                </w:tcPr>
                <w:p w14:paraId="3FCC8F0A" w14:textId="77777777" w:rsidR="00DD346D" w:rsidRDefault="00DD346D" w:rsidP="00DD346D">
                  <w:pPr>
                    <w:jc w:val="center"/>
                    <w:rPr>
                      <w:rFonts w:ascii="Arial CYR" w:hAnsi="Arial CYR" w:cs="Arial CYR"/>
                      <w:sz w:val="20"/>
                      <w:szCs w:val="20"/>
                    </w:rPr>
                  </w:pPr>
                  <w:r>
                    <w:rPr>
                      <w:rFonts w:ascii="Arial CYR" w:hAnsi="Arial CYR" w:cs="Arial CYR"/>
                      <w:sz w:val="20"/>
                      <w:szCs w:val="20"/>
                    </w:rPr>
                    <w:t>36</w:t>
                  </w:r>
                </w:p>
              </w:tc>
              <w:tc>
                <w:tcPr>
                  <w:tcW w:w="236" w:type="dxa"/>
                  <w:vAlign w:val="center"/>
                  <w:hideMark/>
                </w:tcPr>
                <w:p w14:paraId="25985730" w14:textId="77777777" w:rsidR="00DD346D" w:rsidRDefault="00DD346D" w:rsidP="00DD346D">
                  <w:pPr>
                    <w:rPr>
                      <w:sz w:val="20"/>
                      <w:szCs w:val="20"/>
                    </w:rPr>
                  </w:pPr>
                </w:p>
              </w:tc>
            </w:tr>
            <w:tr w:rsidR="00DD346D" w14:paraId="7D492639" w14:textId="77777777" w:rsidTr="00EA01DF">
              <w:trPr>
                <w:trHeight w:val="300"/>
              </w:trPr>
              <w:tc>
                <w:tcPr>
                  <w:tcW w:w="7295" w:type="dxa"/>
                  <w:gridSpan w:val="2"/>
                  <w:tcBorders>
                    <w:top w:val="single" w:sz="4" w:space="0" w:color="auto"/>
                    <w:left w:val="single" w:sz="4" w:space="0" w:color="auto"/>
                    <w:bottom w:val="single" w:sz="4" w:space="0" w:color="auto"/>
                    <w:right w:val="nil"/>
                  </w:tcBorders>
                  <w:shd w:val="clear" w:color="auto" w:fill="E7E6E6" w:themeFill="background2"/>
                  <w:hideMark/>
                </w:tcPr>
                <w:p w14:paraId="4F7A133E" w14:textId="0ED3D648" w:rsidR="00DD346D" w:rsidRDefault="00EA01DF" w:rsidP="00DD346D">
                  <w:pPr>
                    <w:jc w:val="center"/>
                    <w:rPr>
                      <w:b/>
                      <w:bCs/>
                      <w:color w:val="000000"/>
                    </w:rPr>
                  </w:pPr>
                  <w:r>
                    <w:rPr>
                      <w:b/>
                      <w:bCs/>
                      <w:color w:val="000000"/>
                    </w:rPr>
                    <w:t>ХВС, ГВС, канализация</w:t>
                  </w:r>
                </w:p>
              </w:tc>
              <w:tc>
                <w:tcPr>
                  <w:tcW w:w="1014" w:type="dxa"/>
                  <w:tcBorders>
                    <w:top w:val="nil"/>
                    <w:left w:val="nil"/>
                    <w:bottom w:val="single" w:sz="4" w:space="0" w:color="auto"/>
                    <w:right w:val="nil"/>
                  </w:tcBorders>
                  <w:shd w:val="clear" w:color="auto" w:fill="E7E6E6" w:themeFill="background2"/>
                  <w:hideMark/>
                </w:tcPr>
                <w:p w14:paraId="19410EF6" w14:textId="77777777" w:rsidR="00DD346D" w:rsidRDefault="00DD346D" w:rsidP="00DD346D">
                  <w:pPr>
                    <w:rPr>
                      <w:b/>
                      <w:bCs/>
                      <w:color w:val="000000"/>
                    </w:rPr>
                  </w:pPr>
                  <w:r>
                    <w:rPr>
                      <w:b/>
                      <w:bCs/>
                      <w:color w:val="000000"/>
                    </w:rPr>
                    <w:t> </w:t>
                  </w:r>
                </w:p>
              </w:tc>
              <w:tc>
                <w:tcPr>
                  <w:tcW w:w="1199"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6FE7BA3F" w14:textId="77777777" w:rsidR="00DD346D" w:rsidRDefault="00DD346D" w:rsidP="00DD346D">
                  <w:pPr>
                    <w:jc w:val="center"/>
                    <w:rPr>
                      <w:rFonts w:ascii="Arial CYR" w:hAnsi="Arial CYR" w:cs="Arial CYR"/>
                      <w:sz w:val="20"/>
                      <w:szCs w:val="20"/>
                    </w:rPr>
                  </w:pPr>
                  <w:r>
                    <w:rPr>
                      <w:rFonts w:ascii="Arial CYR" w:hAnsi="Arial CYR" w:cs="Arial CYR"/>
                      <w:sz w:val="20"/>
                      <w:szCs w:val="20"/>
                    </w:rPr>
                    <w:t> </w:t>
                  </w:r>
                </w:p>
              </w:tc>
              <w:tc>
                <w:tcPr>
                  <w:tcW w:w="236" w:type="dxa"/>
                  <w:vAlign w:val="center"/>
                  <w:hideMark/>
                </w:tcPr>
                <w:p w14:paraId="27E0FCA6" w14:textId="77777777" w:rsidR="00DD346D" w:rsidRDefault="00DD346D" w:rsidP="00DD346D">
                  <w:pPr>
                    <w:rPr>
                      <w:sz w:val="20"/>
                      <w:szCs w:val="20"/>
                    </w:rPr>
                  </w:pPr>
                </w:p>
              </w:tc>
            </w:tr>
            <w:tr w:rsidR="00DD346D" w14:paraId="2FF62502" w14:textId="77777777" w:rsidTr="00EA01DF">
              <w:trPr>
                <w:trHeight w:val="300"/>
              </w:trPr>
              <w:tc>
                <w:tcPr>
                  <w:tcW w:w="7295" w:type="dxa"/>
                  <w:gridSpan w:val="2"/>
                  <w:tcBorders>
                    <w:top w:val="single" w:sz="4" w:space="0" w:color="auto"/>
                    <w:left w:val="single" w:sz="4" w:space="0" w:color="auto"/>
                    <w:bottom w:val="single" w:sz="4" w:space="0" w:color="auto"/>
                    <w:right w:val="nil"/>
                  </w:tcBorders>
                  <w:shd w:val="clear" w:color="auto" w:fill="D0CECE" w:themeFill="background2" w:themeFillShade="E6"/>
                  <w:hideMark/>
                </w:tcPr>
                <w:p w14:paraId="7A4C4234" w14:textId="77777777" w:rsidR="00DD346D" w:rsidRDefault="00DD346D" w:rsidP="00DD346D">
                  <w:pPr>
                    <w:jc w:val="center"/>
                    <w:rPr>
                      <w:b/>
                      <w:bCs/>
                      <w:color w:val="000000"/>
                    </w:rPr>
                  </w:pPr>
                  <w:r>
                    <w:rPr>
                      <w:b/>
                      <w:bCs/>
                      <w:color w:val="000000"/>
                    </w:rPr>
                    <w:t>ХГ водоснабжение</w:t>
                  </w:r>
                </w:p>
              </w:tc>
              <w:tc>
                <w:tcPr>
                  <w:tcW w:w="1014" w:type="dxa"/>
                  <w:tcBorders>
                    <w:top w:val="nil"/>
                    <w:left w:val="nil"/>
                    <w:bottom w:val="single" w:sz="4" w:space="0" w:color="auto"/>
                    <w:right w:val="nil"/>
                  </w:tcBorders>
                  <w:shd w:val="clear" w:color="auto" w:fill="D0CECE" w:themeFill="background2" w:themeFillShade="E6"/>
                  <w:hideMark/>
                </w:tcPr>
                <w:p w14:paraId="5A94BB80" w14:textId="77777777" w:rsidR="00DD346D" w:rsidRDefault="00DD346D" w:rsidP="00DD346D">
                  <w:pPr>
                    <w:rPr>
                      <w:b/>
                      <w:bCs/>
                      <w:color w:val="000000"/>
                    </w:rPr>
                  </w:pPr>
                  <w:r>
                    <w:rPr>
                      <w:b/>
                      <w:bCs/>
                      <w:color w:val="000000"/>
                    </w:rPr>
                    <w:t> </w:t>
                  </w:r>
                </w:p>
              </w:tc>
              <w:tc>
                <w:tcPr>
                  <w:tcW w:w="1199" w:type="dxa"/>
                  <w:tcBorders>
                    <w:top w:val="nil"/>
                    <w:left w:val="single" w:sz="4" w:space="0" w:color="auto"/>
                    <w:bottom w:val="single" w:sz="4" w:space="0" w:color="auto"/>
                    <w:right w:val="single" w:sz="4" w:space="0" w:color="auto"/>
                  </w:tcBorders>
                  <w:shd w:val="clear" w:color="auto" w:fill="D0CECE" w:themeFill="background2" w:themeFillShade="E6"/>
                  <w:noWrap/>
                  <w:vAlign w:val="center"/>
                  <w:hideMark/>
                </w:tcPr>
                <w:p w14:paraId="16EA0C06" w14:textId="77777777" w:rsidR="00DD346D" w:rsidRDefault="00DD346D" w:rsidP="00DD346D">
                  <w:pPr>
                    <w:jc w:val="center"/>
                    <w:rPr>
                      <w:rFonts w:ascii="Arial CYR" w:hAnsi="Arial CYR" w:cs="Arial CYR"/>
                      <w:sz w:val="20"/>
                      <w:szCs w:val="20"/>
                    </w:rPr>
                  </w:pPr>
                  <w:r>
                    <w:rPr>
                      <w:rFonts w:ascii="Arial CYR" w:hAnsi="Arial CYR" w:cs="Arial CYR"/>
                      <w:sz w:val="20"/>
                      <w:szCs w:val="20"/>
                    </w:rPr>
                    <w:t> </w:t>
                  </w:r>
                </w:p>
              </w:tc>
              <w:tc>
                <w:tcPr>
                  <w:tcW w:w="236" w:type="dxa"/>
                  <w:vAlign w:val="center"/>
                  <w:hideMark/>
                </w:tcPr>
                <w:p w14:paraId="2BDBF296" w14:textId="77777777" w:rsidR="00DD346D" w:rsidRDefault="00DD346D" w:rsidP="00DD346D">
                  <w:pPr>
                    <w:rPr>
                      <w:sz w:val="20"/>
                      <w:szCs w:val="20"/>
                    </w:rPr>
                  </w:pPr>
                </w:p>
              </w:tc>
            </w:tr>
            <w:tr w:rsidR="00DD346D" w14:paraId="0A477A58" w14:textId="77777777" w:rsidTr="00CB715F">
              <w:trPr>
                <w:trHeight w:val="308"/>
              </w:trPr>
              <w:tc>
                <w:tcPr>
                  <w:tcW w:w="551" w:type="dxa"/>
                  <w:tcBorders>
                    <w:top w:val="nil"/>
                    <w:left w:val="single" w:sz="4" w:space="0" w:color="auto"/>
                    <w:bottom w:val="single" w:sz="4" w:space="0" w:color="auto"/>
                    <w:right w:val="single" w:sz="4" w:space="0" w:color="auto"/>
                  </w:tcBorders>
                  <w:vAlign w:val="center"/>
                  <w:hideMark/>
                </w:tcPr>
                <w:p w14:paraId="10F68044" w14:textId="77777777" w:rsidR="00DD346D" w:rsidRDefault="00DD346D" w:rsidP="00DD346D">
                  <w:pPr>
                    <w:jc w:val="center"/>
                    <w:rPr>
                      <w:color w:val="000000"/>
                    </w:rPr>
                  </w:pPr>
                  <w:r>
                    <w:rPr>
                      <w:color w:val="000000"/>
                    </w:rPr>
                    <w:t>1</w:t>
                  </w:r>
                </w:p>
              </w:tc>
              <w:tc>
                <w:tcPr>
                  <w:tcW w:w="6744" w:type="dxa"/>
                  <w:tcBorders>
                    <w:top w:val="nil"/>
                    <w:left w:val="nil"/>
                    <w:bottom w:val="single" w:sz="4" w:space="0" w:color="auto"/>
                    <w:right w:val="single" w:sz="4" w:space="0" w:color="auto"/>
                  </w:tcBorders>
                  <w:hideMark/>
                </w:tcPr>
                <w:p w14:paraId="5BA36F91" w14:textId="77777777" w:rsidR="00DD346D" w:rsidRDefault="00DD346D" w:rsidP="00DD346D">
                  <w:pPr>
                    <w:rPr>
                      <w:b/>
                      <w:bCs/>
                      <w:color w:val="000000"/>
                    </w:rPr>
                  </w:pPr>
                  <w:r>
                    <w:rPr>
                      <w:b/>
                      <w:bCs/>
                      <w:color w:val="000000"/>
                    </w:rPr>
                    <w:t>Монтажные работы</w:t>
                  </w:r>
                </w:p>
              </w:tc>
              <w:tc>
                <w:tcPr>
                  <w:tcW w:w="1014" w:type="dxa"/>
                  <w:tcBorders>
                    <w:top w:val="nil"/>
                    <w:left w:val="nil"/>
                    <w:bottom w:val="single" w:sz="4" w:space="0" w:color="auto"/>
                    <w:right w:val="nil"/>
                  </w:tcBorders>
                  <w:hideMark/>
                </w:tcPr>
                <w:p w14:paraId="27FBF6BA" w14:textId="77777777" w:rsidR="00DD346D" w:rsidRDefault="00DD346D" w:rsidP="00DD346D">
                  <w:pPr>
                    <w:jc w:val="center"/>
                    <w:rPr>
                      <w:color w:val="000000"/>
                    </w:rPr>
                  </w:pPr>
                  <w:proofErr w:type="spellStart"/>
                  <w:r>
                    <w:rPr>
                      <w:color w:val="000000"/>
                    </w:rPr>
                    <w:t>компл</w:t>
                  </w:r>
                  <w:proofErr w:type="spellEnd"/>
                </w:p>
              </w:tc>
              <w:tc>
                <w:tcPr>
                  <w:tcW w:w="1199" w:type="dxa"/>
                  <w:tcBorders>
                    <w:top w:val="nil"/>
                    <w:left w:val="single" w:sz="4" w:space="0" w:color="auto"/>
                    <w:bottom w:val="single" w:sz="4" w:space="0" w:color="auto"/>
                    <w:right w:val="single" w:sz="4" w:space="0" w:color="auto"/>
                  </w:tcBorders>
                  <w:noWrap/>
                  <w:vAlign w:val="center"/>
                  <w:hideMark/>
                </w:tcPr>
                <w:p w14:paraId="08350A60" w14:textId="77777777" w:rsidR="00DD346D" w:rsidRDefault="00DD346D" w:rsidP="00DD346D">
                  <w:pPr>
                    <w:jc w:val="center"/>
                    <w:rPr>
                      <w:rFonts w:ascii="Arial CYR" w:hAnsi="Arial CYR" w:cs="Arial CYR"/>
                      <w:sz w:val="20"/>
                      <w:szCs w:val="20"/>
                    </w:rPr>
                  </w:pPr>
                  <w:r>
                    <w:rPr>
                      <w:rFonts w:ascii="Arial CYR" w:hAnsi="Arial CYR" w:cs="Arial CYR"/>
                      <w:sz w:val="20"/>
                      <w:szCs w:val="20"/>
                    </w:rPr>
                    <w:t>6</w:t>
                  </w:r>
                </w:p>
              </w:tc>
              <w:tc>
                <w:tcPr>
                  <w:tcW w:w="236" w:type="dxa"/>
                  <w:vAlign w:val="center"/>
                  <w:hideMark/>
                </w:tcPr>
                <w:p w14:paraId="75DBBF51" w14:textId="77777777" w:rsidR="00DD346D" w:rsidRDefault="00DD346D" w:rsidP="00DD346D">
                  <w:pPr>
                    <w:rPr>
                      <w:sz w:val="20"/>
                      <w:szCs w:val="20"/>
                    </w:rPr>
                  </w:pPr>
                </w:p>
              </w:tc>
            </w:tr>
            <w:tr w:rsidR="00DD346D" w14:paraId="7D8AC7F2" w14:textId="77777777" w:rsidTr="00CB715F">
              <w:trPr>
                <w:trHeight w:val="308"/>
              </w:trPr>
              <w:tc>
                <w:tcPr>
                  <w:tcW w:w="551" w:type="dxa"/>
                  <w:tcBorders>
                    <w:top w:val="nil"/>
                    <w:left w:val="single" w:sz="4" w:space="0" w:color="auto"/>
                    <w:bottom w:val="single" w:sz="4" w:space="0" w:color="auto"/>
                    <w:right w:val="single" w:sz="4" w:space="0" w:color="auto"/>
                  </w:tcBorders>
                  <w:vAlign w:val="center"/>
                  <w:hideMark/>
                </w:tcPr>
                <w:p w14:paraId="732D3571" w14:textId="77777777" w:rsidR="00DD346D" w:rsidRDefault="00DD346D" w:rsidP="00DD346D">
                  <w:pPr>
                    <w:jc w:val="center"/>
                    <w:rPr>
                      <w:color w:val="000000"/>
                    </w:rPr>
                  </w:pPr>
                  <w:r>
                    <w:rPr>
                      <w:color w:val="000000"/>
                    </w:rPr>
                    <w:t>2</w:t>
                  </w:r>
                </w:p>
              </w:tc>
              <w:tc>
                <w:tcPr>
                  <w:tcW w:w="6744" w:type="dxa"/>
                  <w:tcBorders>
                    <w:top w:val="nil"/>
                    <w:left w:val="nil"/>
                    <w:bottom w:val="single" w:sz="4" w:space="0" w:color="auto"/>
                    <w:right w:val="single" w:sz="4" w:space="0" w:color="auto"/>
                  </w:tcBorders>
                  <w:hideMark/>
                </w:tcPr>
                <w:p w14:paraId="28682816" w14:textId="77777777" w:rsidR="00DD346D" w:rsidRDefault="00DD346D" w:rsidP="00DD346D">
                  <w:pPr>
                    <w:jc w:val="right"/>
                    <w:rPr>
                      <w:i/>
                      <w:iCs/>
                      <w:color w:val="000000"/>
                    </w:rPr>
                  </w:pPr>
                  <w:r>
                    <w:rPr>
                      <w:i/>
                      <w:iCs/>
                      <w:color w:val="000000"/>
                    </w:rPr>
                    <w:t xml:space="preserve">Труба 20 со стекловолокном белая VTp.700.FB20.20 </w:t>
                  </w:r>
                  <w:proofErr w:type="spellStart"/>
                  <w:r>
                    <w:rPr>
                      <w:i/>
                      <w:iCs/>
                      <w:color w:val="000000"/>
                    </w:rPr>
                    <w:t>Valtec</w:t>
                  </w:r>
                  <w:proofErr w:type="spellEnd"/>
                </w:p>
              </w:tc>
              <w:tc>
                <w:tcPr>
                  <w:tcW w:w="1014" w:type="dxa"/>
                  <w:tcBorders>
                    <w:top w:val="nil"/>
                    <w:left w:val="nil"/>
                    <w:bottom w:val="single" w:sz="4" w:space="0" w:color="auto"/>
                    <w:right w:val="nil"/>
                  </w:tcBorders>
                  <w:hideMark/>
                </w:tcPr>
                <w:p w14:paraId="3ED6AD88" w14:textId="77777777" w:rsidR="00DD346D" w:rsidRDefault="00DD346D" w:rsidP="00DD346D">
                  <w:pPr>
                    <w:jc w:val="center"/>
                    <w:rPr>
                      <w:color w:val="000000"/>
                    </w:rPr>
                  </w:pPr>
                  <w:r>
                    <w:rPr>
                      <w:color w:val="000000"/>
                    </w:rPr>
                    <w:t>шт.</w:t>
                  </w:r>
                </w:p>
              </w:tc>
              <w:tc>
                <w:tcPr>
                  <w:tcW w:w="1199" w:type="dxa"/>
                  <w:tcBorders>
                    <w:top w:val="nil"/>
                    <w:left w:val="single" w:sz="4" w:space="0" w:color="auto"/>
                    <w:bottom w:val="single" w:sz="4" w:space="0" w:color="auto"/>
                    <w:right w:val="single" w:sz="4" w:space="0" w:color="auto"/>
                  </w:tcBorders>
                  <w:noWrap/>
                  <w:vAlign w:val="center"/>
                  <w:hideMark/>
                </w:tcPr>
                <w:p w14:paraId="4CCC1691" w14:textId="77777777" w:rsidR="00DD346D" w:rsidRDefault="00DD346D" w:rsidP="00DD346D">
                  <w:pPr>
                    <w:jc w:val="center"/>
                    <w:rPr>
                      <w:rFonts w:ascii="Arial CYR" w:hAnsi="Arial CYR" w:cs="Arial CYR"/>
                      <w:sz w:val="20"/>
                      <w:szCs w:val="20"/>
                    </w:rPr>
                  </w:pPr>
                  <w:r>
                    <w:rPr>
                      <w:rFonts w:ascii="Arial CYR" w:hAnsi="Arial CYR" w:cs="Arial CYR"/>
                      <w:sz w:val="20"/>
                      <w:szCs w:val="20"/>
                    </w:rPr>
                    <w:t>48</w:t>
                  </w:r>
                </w:p>
              </w:tc>
              <w:tc>
                <w:tcPr>
                  <w:tcW w:w="236" w:type="dxa"/>
                  <w:vAlign w:val="center"/>
                  <w:hideMark/>
                </w:tcPr>
                <w:p w14:paraId="4C8AA28D" w14:textId="77777777" w:rsidR="00DD346D" w:rsidRDefault="00DD346D" w:rsidP="00DD346D">
                  <w:pPr>
                    <w:rPr>
                      <w:sz w:val="20"/>
                      <w:szCs w:val="20"/>
                    </w:rPr>
                  </w:pPr>
                </w:p>
              </w:tc>
            </w:tr>
            <w:tr w:rsidR="00DD346D" w14:paraId="10405326" w14:textId="77777777" w:rsidTr="00CB715F">
              <w:trPr>
                <w:trHeight w:val="308"/>
              </w:trPr>
              <w:tc>
                <w:tcPr>
                  <w:tcW w:w="551" w:type="dxa"/>
                  <w:tcBorders>
                    <w:top w:val="nil"/>
                    <w:left w:val="single" w:sz="4" w:space="0" w:color="auto"/>
                    <w:bottom w:val="single" w:sz="4" w:space="0" w:color="auto"/>
                    <w:right w:val="single" w:sz="4" w:space="0" w:color="auto"/>
                  </w:tcBorders>
                  <w:vAlign w:val="center"/>
                  <w:hideMark/>
                </w:tcPr>
                <w:p w14:paraId="50258F1E" w14:textId="77777777" w:rsidR="00DD346D" w:rsidRDefault="00DD346D" w:rsidP="00DD346D">
                  <w:pPr>
                    <w:jc w:val="center"/>
                    <w:rPr>
                      <w:color w:val="000000"/>
                    </w:rPr>
                  </w:pPr>
                  <w:r>
                    <w:rPr>
                      <w:color w:val="000000"/>
                    </w:rPr>
                    <w:t>3</w:t>
                  </w:r>
                </w:p>
              </w:tc>
              <w:tc>
                <w:tcPr>
                  <w:tcW w:w="6744" w:type="dxa"/>
                  <w:tcBorders>
                    <w:top w:val="nil"/>
                    <w:left w:val="nil"/>
                    <w:bottom w:val="single" w:sz="4" w:space="0" w:color="auto"/>
                    <w:right w:val="single" w:sz="4" w:space="0" w:color="auto"/>
                  </w:tcBorders>
                  <w:hideMark/>
                </w:tcPr>
                <w:p w14:paraId="4BF043A5" w14:textId="77777777" w:rsidR="00DD346D" w:rsidRDefault="00DD346D" w:rsidP="00DD346D">
                  <w:pPr>
                    <w:jc w:val="right"/>
                    <w:rPr>
                      <w:i/>
                      <w:iCs/>
                      <w:color w:val="000000"/>
                    </w:rPr>
                  </w:pPr>
                  <w:proofErr w:type="spellStart"/>
                  <w:r>
                    <w:rPr>
                      <w:i/>
                      <w:iCs/>
                      <w:color w:val="000000"/>
                    </w:rPr>
                    <w:t>Энергофлекс</w:t>
                  </w:r>
                  <w:proofErr w:type="spellEnd"/>
                  <w:r>
                    <w:rPr>
                      <w:i/>
                      <w:iCs/>
                      <w:color w:val="000000"/>
                    </w:rPr>
                    <w:t xml:space="preserve"> трубка СУПЕР ПРОТЕКТ - К 22/6 (2м)</w:t>
                  </w:r>
                </w:p>
              </w:tc>
              <w:tc>
                <w:tcPr>
                  <w:tcW w:w="1014" w:type="dxa"/>
                  <w:tcBorders>
                    <w:top w:val="nil"/>
                    <w:left w:val="nil"/>
                    <w:bottom w:val="single" w:sz="4" w:space="0" w:color="auto"/>
                    <w:right w:val="nil"/>
                  </w:tcBorders>
                  <w:hideMark/>
                </w:tcPr>
                <w:p w14:paraId="5B5FF14C" w14:textId="77777777" w:rsidR="00DD346D" w:rsidRDefault="00DD346D" w:rsidP="00DD346D">
                  <w:pPr>
                    <w:jc w:val="center"/>
                    <w:rPr>
                      <w:color w:val="000000"/>
                    </w:rPr>
                  </w:pPr>
                  <w:r>
                    <w:rPr>
                      <w:color w:val="000000"/>
                    </w:rPr>
                    <w:t>шт.</w:t>
                  </w:r>
                </w:p>
              </w:tc>
              <w:tc>
                <w:tcPr>
                  <w:tcW w:w="1199" w:type="dxa"/>
                  <w:tcBorders>
                    <w:top w:val="nil"/>
                    <w:left w:val="single" w:sz="4" w:space="0" w:color="auto"/>
                    <w:bottom w:val="single" w:sz="4" w:space="0" w:color="auto"/>
                    <w:right w:val="single" w:sz="4" w:space="0" w:color="auto"/>
                  </w:tcBorders>
                  <w:noWrap/>
                  <w:vAlign w:val="center"/>
                  <w:hideMark/>
                </w:tcPr>
                <w:p w14:paraId="0AB8E115" w14:textId="77777777" w:rsidR="00DD346D" w:rsidRDefault="00DD346D" w:rsidP="00DD346D">
                  <w:pPr>
                    <w:jc w:val="center"/>
                    <w:rPr>
                      <w:rFonts w:ascii="Arial CYR" w:hAnsi="Arial CYR" w:cs="Arial CYR"/>
                      <w:sz w:val="20"/>
                      <w:szCs w:val="20"/>
                    </w:rPr>
                  </w:pPr>
                  <w:r>
                    <w:rPr>
                      <w:rFonts w:ascii="Arial CYR" w:hAnsi="Arial CYR" w:cs="Arial CYR"/>
                      <w:sz w:val="20"/>
                      <w:szCs w:val="20"/>
                    </w:rPr>
                    <w:t>30</w:t>
                  </w:r>
                </w:p>
              </w:tc>
              <w:tc>
                <w:tcPr>
                  <w:tcW w:w="236" w:type="dxa"/>
                  <w:vAlign w:val="center"/>
                  <w:hideMark/>
                </w:tcPr>
                <w:p w14:paraId="719F8864" w14:textId="77777777" w:rsidR="00DD346D" w:rsidRDefault="00DD346D" w:rsidP="00DD346D">
                  <w:pPr>
                    <w:rPr>
                      <w:sz w:val="20"/>
                      <w:szCs w:val="20"/>
                    </w:rPr>
                  </w:pPr>
                </w:p>
              </w:tc>
            </w:tr>
            <w:tr w:rsidR="00DD346D" w14:paraId="6C0B7899" w14:textId="77777777" w:rsidTr="00CB715F">
              <w:trPr>
                <w:trHeight w:val="308"/>
              </w:trPr>
              <w:tc>
                <w:tcPr>
                  <w:tcW w:w="551" w:type="dxa"/>
                  <w:tcBorders>
                    <w:top w:val="nil"/>
                    <w:left w:val="single" w:sz="4" w:space="0" w:color="auto"/>
                    <w:bottom w:val="single" w:sz="4" w:space="0" w:color="auto"/>
                    <w:right w:val="single" w:sz="4" w:space="0" w:color="auto"/>
                  </w:tcBorders>
                  <w:vAlign w:val="center"/>
                  <w:hideMark/>
                </w:tcPr>
                <w:p w14:paraId="0EC2A529" w14:textId="77777777" w:rsidR="00DD346D" w:rsidRDefault="00DD346D" w:rsidP="00DD346D">
                  <w:pPr>
                    <w:jc w:val="center"/>
                    <w:rPr>
                      <w:color w:val="000000"/>
                    </w:rPr>
                  </w:pPr>
                  <w:r>
                    <w:rPr>
                      <w:color w:val="000000"/>
                    </w:rPr>
                    <w:t>4</w:t>
                  </w:r>
                </w:p>
              </w:tc>
              <w:tc>
                <w:tcPr>
                  <w:tcW w:w="6744" w:type="dxa"/>
                  <w:tcBorders>
                    <w:top w:val="nil"/>
                    <w:left w:val="nil"/>
                    <w:bottom w:val="single" w:sz="4" w:space="0" w:color="auto"/>
                    <w:right w:val="single" w:sz="4" w:space="0" w:color="auto"/>
                  </w:tcBorders>
                  <w:hideMark/>
                </w:tcPr>
                <w:p w14:paraId="5C46CCE4" w14:textId="77777777" w:rsidR="00DD346D" w:rsidRDefault="00DD346D" w:rsidP="00DD346D">
                  <w:pPr>
                    <w:jc w:val="right"/>
                    <w:rPr>
                      <w:i/>
                      <w:iCs/>
                      <w:color w:val="000000"/>
                    </w:rPr>
                  </w:pPr>
                  <w:r>
                    <w:rPr>
                      <w:i/>
                      <w:iCs/>
                      <w:color w:val="000000"/>
                    </w:rPr>
                    <w:t xml:space="preserve">Угол 90° 20 VTp.751.0.020 </w:t>
                  </w:r>
                  <w:proofErr w:type="spellStart"/>
                  <w:r>
                    <w:rPr>
                      <w:i/>
                      <w:iCs/>
                      <w:color w:val="000000"/>
                    </w:rPr>
                    <w:t>Valtec</w:t>
                  </w:r>
                  <w:proofErr w:type="spellEnd"/>
                </w:p>
              </w:tc>
              <w:tc>
                <w:tcPr>
                  <w:tcW w:w="1014" w:type="dxa"/>
                  <w:tcBorders>
                    <w:top w:val="nil"/>
                    <w:left w:val="nil"/>
                    <w:bottom w:val="single" w:sz="4" w:space="0" w:color="auto"/>
                    <w:right w:val="nil"/>
                  </w:tcBorders>
                  <w:hideMark/>
                </w:tcPr>
                <w:p w14:paraId="232F2D1B" w14:textId="77777777" w:rsidR="00DD346D" w:rsidRDefault="00DD346D" w:rsidP="00DD346D">
                  <w:pPr>
                    <w:jc w:val="center"/>
                    <w:rPr>
                      <w:color w:val="000000"/>
                    </w:rPr>
                  </w:pPr>
                  <w:r>
                    <w:rPr>
                      <w:color w:val="000000"/>
                    </w:rPr>
                    <w:t>шт.</w:t>
                  </w:r>
                </w:p>
              </w:tc>
              <w:tc>
                <w:tcPr>
                  <w:tcW w:w="1199" w:type="dxa"/>
                  <w:tcBorders>
                    <w:top w:val="nil"/>
                    <w:left w:val="single" w:sz="4" w:space="0" w:color="auto"/>
                    <w:bottom w:val="single" w:sz="4" w:space="0" w:color="auto"/>
                    <w:right w:val="single" w:sz="4" w:space="0" w:color="auto"/>
                  </w:tcBorders>
                  <w:noWrap/>
                  <w:vAlign w:val="center"/>
                  <w:hideMark/>
                </w:tcPr>
                <w:p w14:paraId="63E23C53" w14:textId="77777777" w:rsidR="00DD346D" w:rsidRDefault="00DD346D" w:rsidP="00DD346D">
                  <w:pPr>
                    <w:jc w:val="center"/>
                    <w:rPr>
                      <w:rFonts w:ascii="Arial CYR" w:hAnsi="Arial CYR" w:cs="Arial CYR"/>
                      <w:sz w:val="20"/>
                      <w:szCs w:val="20"/>
                    </w:rPr>
                  </w:pPr>
                  <w:r>
                    <w:rPr>
                      <w:rFonts w:ascii="Arial CYR" w:hAnsi="Arial CYR" w:cs="Arial CYR"/>
                      <w:sz w:val="20"/>
                      <w:szCs w:val="20"/>
                    </w:rPr>
                    <w:t>120</w:t>
                  </w:r>
                </w:p>
              </w:tc>
              <w:tc>
                <w:tcPr>
                  <w:tcW w:w="236" w:type="dxa"/>
                  <w:vAlign w:val="center"/>
                  <w:hideMark/>
                </w:tcPr>
                <w:p w14:paraId="79311BFC" w14:textId="77777777" w:rsidR="00DD346D" w:rsidRDefault="00DD346D" w:rsidP="00DD346D">
                  <w:pPr>
                    <w:rPr>
                      <w:sz w:val="20"/>
                      <w:szCs w:val="20"/>
                    </w:rPr>
                  </w:pPr>
                </w:p>
              </w:tc>
            </w:tr>
            <w:tr w:rsidR="00DD346D" w14:paraId="2A13C446" w14:textId="77777777" w:rsidTr="00CB715F">
              <w:trPr>
                <w:trHeight w:val="308"/>
              </w:trPr>
              <w:tc>
                <w:tcPr>
                  <w:tcW w:w="551" w:type="dxa"/>
                  <w:tcBorders>
                    <w:top w:val="nil"/>
                    <w:left w:val="single" w:sz="4" w:space="0" w:color="auto"/>
                    <w:bottom w:val="single" w:sz="4" w:space="0" w:color="auto"/>
                    <w:right w:val="single" w:sz="4" w:space="0" w:color="auto"/>
                  </w:tcBorders>
                  <w:vAlign w:val="center"/>
                  <w:hideMark/>
                </w:tcPr>
                <w:p w14:paraId="0F1E6EB6" w14:textId="77777777" w:rsidR="00DD346D" w:rsidRDefault="00DD346D" w:rsidP="00DD346D">
                  <w:pPr>
                    <w:jc w:val="center"/>
                    <w:rPr>
                      <w:color w:val="000000"/>
                    </w:rPr>
                  </w:pPr>
                  <w:r>
                    <w:rPr>
                      <w:color w:val="000000"/>
                    </w:rPr>
                    <w:t>5</w:t>
                  </w:r>
                </w:p>
              </w:tc>
              <w:tc>
                <w:tcPr>
                  <w:tcW w:w="6744" w:type="dxa"/>
                  <w:tcBorders>
                    <w:top w:val="nil"/>
                    <w:left w:val="nil"/>
                    <w:bottom w:val="single" w:sz="4" w:space="0" w:color="auto"/>
                    <w:right w:val="single" w:sz="4" w:space="0" w:color="auto"/>
                  </w:tcBorders>
                  <w:hideMark/>
                </w:tcPr>
                <w:p w14:paraId="1D89E99A" w14:textId="77777777" w:rsidR="00DD346D" w:rsidRDefault="00DD346D" w:rsidP="00DD346D">
                  <w:pPr>
                    <w:jc w:val="right"/>
                    <w:rPr>
                      <w:i/>
                      <w:iCs/>
                      <w:color w:val="000000"/>
                    </w:rPr>
                  </w:pPr>
                  <w:r>
                    <w:rPr>
                      <w:i/>
                      <w:iCs/>
                      <w:color w:val="000000"/>
                    </w:rPr>
                    <w:t xml:space="preserve">Угол 45° 20 VTp.759.0.020 </w:t>
                  </w:r>
                  <w:proofErr w:type="spellStart"/>
                  <w:r>
                    <w:rPr>
                      <w:i/>
                      <w:iCs/>
                      <w:color w:val="000000"/>
                    </w:rPr>
                    <w:t>Valtec</w:t>
                  </w:r>
                  <w:proofErr w:type="spellEnd"/>
                </w:p>
              </w:tc>
              <w:tc>
                <w:tcPr>
                  <w:tcW w:w="1014" w:type="dxa"/>
                  <w:tcBorders>
                    <w:top w:val="nil"/>
                    <w:left w:val="nil"/>
                    <w:bottom w:val="single" w:sz="4" w:space="0" w:color="auto"/>
                    <w:right w:val="nil"/>
                  </w:tcBorders>
                  <w:hideMark/>
                </w:tcPr>
                <w:p w14:paraId="4ED3763C" w14:textId="77777777" w:rsidR="00DD346D" w:rsidRDefault="00DD346D" w:rsidP="00DD346D">
                  <w:pPr>
                    <w:jc w:val="center"/>
                    <w:rPr>
                      <w:color w:val="000000"/>
                    </w:rPr>
                  </w:pPr>
                  <w:r>
                    <w:rPr>
                      <w:color w:val="000000"/>
                    </w:rPr>
                    <w:t>шт.</w:t>
                  </w:r>
                </w:p>
              </w:tc>
              <w:tc>
                <w:tcPr>
                  <w:tcW w:w="1199" w:type="dxa"/>
                  <w:tcBorders>
                    <w:top w:val="nil"/>
                    <w:left w:val="single" w:sz="4" w:space="0" w:color="auto"/>
                    <w:bottom w:val="single" w:sz="4" w:space="0" w:color="auto"/>
                    <w:right w:val="single" w:sz="4" w:space="0" w:color="auto"/>
                  </w:tcBorders>
                  <w:noWrap/>
                  <w:vAlign w:val="center"/>
                  <w:hideMark/>
                </w:tcPr>
                <w:p w14:paraId="216BCBF7" w14:textId="77777777" w:rsidR="00DD346D" w:rsidRDefault="00DD346D" w:rsidP="00DD346D">
                  <w:pPr>
                    <w:jc w:val="center"/>
                    <w:rPr>
                      <w:rFonts w:ascii="Arial CYR" w:hAnsi="Arial CYR" w:cs="Arial CYR"/>
                      <w:sz w:val="20"/>
                      <w:szCs w:val="20"/>
                    </w:rPr>
                  </w:pPr>
                  <w:r>
                    <w:rPr>
                      <w:rFonts w:ascii="Arial CYR" w:hAnsi="Arial CYR" w:cs="Arial CYR"/>
                      <w:sz w:val="20"/>
                      <w:szCs w:val="20"/>
                    </w:rPr>
                    <w:t>30</w:t>
                  </w:r>
                </w:p>
              </w:tc>
              <w:tc>
                <w:tcPr>
                  <w:tcW w:w="236" w:type="dxa"/>
                  <w:vAlign w:val="center"/>
                  <w:hideMark/>
                </w:tcPr>
                <w:p w14:paraId="3F7C9959" w14:textId="77777777" w:rsidR="00DD346D" w:rsidRDefault="00DD346D" w:rsidP="00DD346D">
                  <w:pPr>
                    <w:rPr>
                      <w:sz w:val="20"/>
                      <w:szCs w:val="20"/>
                    </w:rPr>
                  </w:pPr>
                </w:p>
              </w:tc>
            </w:tr>
            <w:tr w:rsidR="00DD346D" w14:paraId="12D807D8" w14:textId="77777777" w:rsidTr="00CB715F">
              <w:trPr>
                <w:trHeight w:val="308"/>
              </w:trPr>
              <w:tc>
                <w:tcPr>
                  <w:tcW w:w="551" w:type="dxa"/>
                  <w:tcBorders>
                    <w:top w:val="nil"/>
                    <w:left w:val="single" w:sz="4" w:space="0" w:color="auto"/>
                    <w:bottom w:val="single" w:sz="4" w:space="0" w:color="auto"/>
                    <w:right w:val="single" w:sz="4" w:space="0" w:color="auto"/>
                  </w:tcBorders>
                  <w:vAlign w:val="center"/>
                  <w:hideMark/>
                </w:tcPr>
                <w:p w14:paraId="535D7C35" w14:textId="77777777" w:rsidR="00DD346D" w:rsidRDefault="00DD346D" w:rsidP="00DD346D">
                  <w:pPr>
                    <w:jc w:val="center"/>
                    <w:rPr>
                      <w:color w:val="000000"/>
                    </w:rPr>
                  </w:pPr>
                  <w:r>
                    <w:rPr>
                      <w:color w:val="000000"/>
                    </w:rPr>
                    <w:t>6</w:t>
                  </w:r>
                </w:p>
              </w:tc>
              <w:tc>
                <w:tcPr>
                  <w:tcW w:w="6744" w:type="dxa"/>
                  <w:tcBorders>
                    <w:top w:val="nil"/>
                    <w:left w:val="nil"/>
                    <w:bottom w:val="single" w:sz="4" w:space="0" w:color="auto"/>
                    <w:right w:val="single" w:sz="4" w:space="0" w:color="auto"/>
                  </w:tcBorders>
                  <w:hideMark/>
                </w:tcPr>
                <w:p w14:paraId="4472E1BC" w14:textId="77777777" w:rsidR="00DD346D" w:rsidRDefault="00DD346D" w:rsidP="00DD346D">
                  <w:pPr>
                    <w:jc w:val="right"/>
                    <w:rPr>
                      <w:i/>
                      <w:iCs/>
                      <w:color w:val="000000"/>
                    </w:rPr>
                  </w:pPr>
                  <w:r>
                    <w:rPr>
                      <w:i/>
                      <w:iCs/>
                      <w:color w:val="000000"/>
                    </w:rPr>
                    <w:t xml:space="preserve">Угол настенный 20*1/2" в VTp.754.0.02004 </w:t>
                  </w:r>
                  <w:proofErr w:type="spellStart"/>
                  <w:r>
                    <w:rPr>
                      <w:i/>
                      <w:iCs/>
                      <w:color w:val="000000"/>
                    </w:rPr>
                    <w:t>Valtec</w:t>
                  </w:r>
                  <w:proofErr w:type="spellEnd"/>
                </w:p>
              </w:tc>
              <w:tc>
                <w:tcPr>
                  <w:tcW w:w="1014" w:type="dxa"/>
                  <w:tcBorders>
                    <w:top w:val="nil"/>
                    <w:left w:val="nil"/>
                    <w:bottom w:val="single" w:sz="4" w:space="0" w:color="auto"/>
                    <w:right w:val="nil"/>
                  </w:tcBorders>
                  <w:hideMark/>
                </w:tcPr>
                <w:p w14:paraId="064AB308" w14:textId="77777777" w:rsidR="00DD346D" w:rsidRDefault="00DD346D" w:rsidP="00DD346D">
                  <w:pPr>
                    <w:jc w:val="center"/>
                    <w:rPr>
                      <w:color w:val="000000"/>
                    </w:rPr>
                  </w:pPr>
                  <w:r>
                    <w:rPr>
                      <w:color w:val="000000"/>
                    </w:rPr>
                    <w:t>шт.</w:t>
                  </w:r>
                </w:p>
              </w:tc>
              <w:tc>
                <w:tcPr>
                  <w:tcW w:w="1199" w:type="dxa"/>
                  <w:tcBorders>
                    <w:top w:val="nil"/>
                    <w:left w:val="single" w:sz="4" w:space="0" w:color="auto"/>
                    <w:bottom w:val="single" w:sz="4" w:space="0" w:color="auto"/>
                    <w:right w:val="single" w:sz="4" w:space="0" w:color="auto"/>
                  </w:tcBorders>
                  <w:noWrap/>
                  <w:vAlign w:val="center"/>
                  <w:hideMark/>
                </w:tcPr>
                <w:p w14:paraId="7AC2E330" w14:textId="77777777" w:rsidR="00DD346D" w:rsidRDefault="00DD346D" w:rsidP="00DD346D">
                  <w:pPr>
                    <w:jc w:val="center"/>
                    <w:rPr>
                      <w:rFonts w:ascii="Arial CYR" w:hAnsi="Arial CYR" w:cs="Arial CYR"/>
                      <w:sz w:val="20"/>
                      <w:szCs w:val="20"/>
                    </w:rPr>
                  </w:pPr>
                  <w:r>
                    <w:rPr>
                      <w:rFonts w:ascii="Arial CYR" w:hAnsi="Arial CYR" w:cs="Arial CYR"/>
                      <w:sz w:val="20"/>
                      <w:szCs w:val="20"/>
                    </w:rPr>
                    <w:t>18</w:t>
                  </w:r>
                </w:p>
              </w:tc>
              <w:tc>
                <w:tcPr>
                  <w:tcW w:w="236" w:type="dxa"/>
                  <w:vAlign w:val="center"/>
                  <w:hideMark/>
                </w:tcPr>
                <w:p w14:paraId="2192ABDD" w14:textId="77777777" w:rsidR="00DD346D" w:rsidRDefault="00DD346D" w:rsidP="00DD346D">
                  <w:pPr>
                    <w:rPr>
                      <w:sz w:val="20"/>
                      <w:szCs w:val="20"/>
                    </w:rPr>
                  </w:pPr>
                </w:p>
              </w:tc>
            </w:tr>
            <w:tr w:rsidR="00DD346D" w14:paraId="04D10ABC" w14:textId="77777777" w:rsidTr="00CB715F">
              <w:trPr>
                <w:trHeight w:val="308"/>
              </w:trPr>
              <w:tc>
                <w:tcPr>
                  <w:tcW w:w="551" w:type="dxa"/>
                  <w:tcBorders>
                    <w:top w:val="nil"/>
                    <w:left w:val="single" w:sz="4" w:space="0" w:color="auto"/>
                    <w:bottom w:val="single" w:sz="4" w:space="0" w:color="auto"/>
                    <w:right w:val="single" w:sz="4" w:space="0" w:color="auto"/>
                  </w:tcBorders>
                  <w:vAlign w:val="center"/>
                  <w:hideMark/>
                </w:tcPr>
                <w:p w14:paraId="04B192AF" w14:textId="77777777" w:rsidR="00DD346D" w:rsidRDefault="00DD346D" w:rsidP="00DD346D">
                  <w:pPr>
                    <w:jc w:val="center"/>
                    <w:rPr>
                      <w:color w:val="000000"/>
                    </w:rPr>
                  </w:pPr>
                  <w:r>
                    <w:rPr>
                      <w:color w:val="000000"/>
                    </w:rPr>
                    <w:t>7</w:t>
                  </w:r>
                </w:p>
              </w:tc>
              <w:tc>
                <w:tcPr>
                  <w:tcW w:w="6744" w:type="dxa"/>
                  <w:tcBorders>
                    <w:top w:val="nil"/>
                    <w:left w:val="nil"/>
                    <w:bottom w:val="single" w:sz="4" w:space="0" w:color="auto"/>
                    <w:right w:val="single" w:sz="4" w:space="0" w:color="auto"/>
                  </w:tcBorders>
                  <w:hideMark/>
                </w:tcPr>
                <w:p w14:paraId="2B54F34E" w14:textId="77777777" w:rsidR="00DD346D" w:rsidRDefault="00DD346D" w:rsidP="00DD346D">
                  <w:pPr>
                    <w:jc w:val="right"/>
                    <w:rPr>
                      <w:i/>
                      <w:iCs/>
                      <w:color w:val="000000"/>
                    </w:rPr>
                  </w:pPr>
                  <w:r>
                    <w:rPr>
                      <w:i/>
                      <w:iCs/>
                      <w:color w:val="000000"/>
                    </w:rPr>
                    <w:t xml:space="preserve">Комплект 1/2" длинных полипропиленовых пробок </w:t>
                  </w:r>
                  <w:proofErr w:type="spellStart"/>
                  <w:r>
                    <w:rPr>
                      <w:i/>
                      <w:iCs/>
                      <w:color w:val="000000"/>
                    </w:rPr>
                    <w:t>красная+синяя</w:t>
                  </w:r>
                  <w:proofErr w:type="spellEnd"/>
                  <w:r>
                    <w:rPr>
                      <w:i/>
                      <w:iCs/>
                      <w:color w:val="000000"/>
                    </w:rPr>
                    <w:t xml:space="preserve"> VTp.</w:t>
                  </w:r>
                  <w:proofErr w:type="gramStart"/>
                  <w:r>
                    <w:rPr>
                      <w:i/>
                      <w:iCs/>
                      <w:color w:val="000000"/>
                    </w:rPr>
                    <w:t>792.M.</w:t>
                  </w:r>
                  <w:proofErr w:type="gramEnd"/>
                  <w:r>
                    <w:rPr>
                      <w:i/>
                      <w:iCs/>
                      <w:color w:val="000000"/>
                    </w:rPr>
                    <w:t xml:space="preserve">04 </w:t>
                  </w:r>
                  <w:proofErr w:type="spellStart"/>
                  <w:r>
                    <w:rPr>
                      <w:i/>
                      <w:iCs/>
                      <w:color w:val="000000"/>
                    </w:rPr>
                    <w:t>Valtec</w:t>
                  </w:r>
                  <w:proofErr w:type="spellEnd"/>
                </w:p>
              </w:tc>
              <w:tc>
                <w:tcPr>
                  <w:tcW w:w="1014" w:type="dxa"/>
                  <w:tcBorders>
                    <w:top w:val="nil"/>
                    <w:left w:val="nil"/>
                    <w:bottom w:val="single" w:sz="4" w:space="0" w:color="auto"/>
                    <w:right w:val="nil"/>
                  </w:tcBorders>
                  <w:hideMark/>
                </w:tcPr>
                <w:p w14:paraId="7506C5DC" w14:textId="77777777" w:rsidR="00DD346D" w:rsidRDefault="00DD346D" w:rsidP="00DD346D">
                  <w:pPr>
                    <w:jc w:val="center"/>
                    <w:rPr>
                      <w:color w:val="000000"/>
                    </w:rPr>
                  </w:pPr>
                  <w:r>
                    <w:rPr>
                      <w:color w:val="000000"/>
                    </w:rPr>
                    <w:t>шт.</w:t>
                  </w:r>
                </w:p>
              </w:tc>
              <w:tc>
                <w:tcPr>
                  <w:tcW w:w="1199" w:type="dxa"/>
                  <w:tcBorders>
                    <w:top w:val="nil"/>
                    <w:left w:val="single" w:sz="4" w:space="0" w:color="auto"/>
                    <w:bottom w:val="single" w:sz="4" w:space="0" w:color="auto"/>
                    <w:right w:val="single" w:sz="4" w:space="0" w:color="auto"/>
                  </w:tcBorders>
                  <w:noWrap/>
                  <w:vAlign w:val="center"/>
                  <w:hideMark/>
                </w:tcPr>
                <w:p w14:paraId="1FE1708D" w14:textId="77777777" w:rsidR="00DD346D" w:rsidRDefault="00DD346D" w:rsidP="00DD346D">
                  <w:pPr>
                    <w:jc w:val="center"/>
                    <w:rPr>
                      <w:rFonts w:ascii="Arial CYR" w:hAnsi="Arial CYR" w:cs="Arial CYR"/>
                      <w:sz w:val="20"/>
                      <w:szCs w:val="20"/>
                    </w:rPr>
                  </w:pPr>
                  <w:r>
                    <w:rPr>
                      <w:rFonts w:ascii="Arial CYR" w:hAnsi="Arial CYR" w:cs="Arial CYR"/>
                      <w:sz w:val="20"/>
                      <w:szCs w:val="20"/>
                    </w:rPr>
                    <w:t>24</w:t>
                  </w:r>
                </w:p>
              </w:tc>
              <w:tc>
                <w:tcPr>
                  <w:tcW w:w="236" w:type="dxa"/>
                  <w:vAlign w:val="center"/>
                  <w:hideMark/>
                </w:tcPr>
                <w:p w14:paraId="26A78CCB" w14:textId="77777777" w:rsidR="00DD346D" w:rsidRDefault="00DD346D" w:rsidP="00DD346D">
                  <w:pPr>
                    <w:rPr>
                      <w:sz w:val="20"/>
                      <w:szCs w:val="20"/>
                    </w:rPr>
                  </w:pPr>
                </w:p>
              </w:tc>
            </w:tr>
            <w:tr w:rsidR="00DD346D" w14:paraId="66BE40C8" w14:textId="77777777" w:rsidTr="00CB715F">
              <w:trPr>
                <w:trHeight w:val="308"/>
              </w:trPr>
              <w:tc>
                <w:tcPr>
                  <w:tcW w:w="551" w:type="dxa"/>
                  <w:tcBorders>
                    <w:top w:val="nil"/>
                    <w:left w:val="single" w:sz="4" w:space="0" w:color="auto"/>
                    <w:bottom w:val="single" w:sz="4" w:space="0" w:color="auto"/>
                    <w:right w:val="single" w:sz="4" w:space="0" w:color="auto"/>
                  </w:tcBorders>
                  <w:vAlign w:val="center"/>
                  <w:hideMark/>
                </w:tcPr>
                <w:p w14:paraId="6295909B" w14:textId="77777777" w:rsidR="00DD346D" w:rsidRDefault="00DD346D" w:rsidP="00DD346D">
                  <w:pPr>
                    <w:jc w:val="center"/>
                    <w:rPr>
                      <w:color w:val="000000"/>
                    </w:rPr>
                  </w:pPr>
                  <w:r>
                    <w:rPr>
                      <w:color w:val="000000"/>
                    </w:rPr>
                    <w:t>8</w:t>
                  </w:r>
                </w:p>
              </w:tc>
              <w:tc>
                <w:tcPr>
                  <w:tcW w:w="6744" w:type="dxa"/>
                  <w:tcBorders>
                    <w:top w:val="nil"/>
                    <w:left w:val="nil"/>
                    <w:bottom w:val="single" w:sz="4" w:space="0" w:color="auto"/>
                    <w:right w:val="single" w:sz="4" w:space="0" w:color="auto"/>
                  </w:tcBorders>
                  <w:hideMark/>
                </w:tcPr>
                <w:p w14:paraId="1ED980FF" w14:textId="77777777" w:rsidR="00DD346D" w:rsidRDefault="00DD346D" w:rsidP="00DD346D">
                  <w:pPr>
                    <w:jc w:val="right"/>
                    <w:rPr>
                      <w:i/>
                      <w:iCs/>
                      <w:color w:val="000000"/>
                    </w:rPr>
                  </w:pPr>
                  <w:r>
                    <w:rPr>
                      <w:i/>
                      <w:iCs/>
                      <w:color w:val="000000"/>
                    </w:rPr>
                    <w:t xml:space="preserve">Муфта 20 VTp.703.0.020 </w:t>
                  </w:r>
                  <w:proofErr w:type="spellStart"/>
                  <w:r>
                    <w:rPr>
                      <w:i/>
                      <w:iCs/>
                      <w:color w:val="000000"/>
                    </w:rPr>
                    <w:t>Valtec</w:t>
                  </w:r>
                  <w:proofErr w:type="spellEnd"/>
                </w:p>
              </w:tc>
              <w:tc>
                <w:tcPr>
                  <w:tcW w:w="1014" w:type="dxa"/>
                  <w:tcBorders>
                    <w:top w:val="nil"/>
                    <w:left w:val="nil"/>
                    <w:bottom w:val="single" w:sz="4" w:space="0" w:color="auto"/>
                    <w:right w:val="nil"/>
                  </w:tcBorders>
                  <w:hideMark/>
                </w:tcPr>
                <w:p w14:paraId="193685B0" w14:textId="77777777" w:rsidR="00DD346D" w:rsidRDefault="00DD346D" w:rsidP="00DD346D">
                  <w:pPr>
                    <w:jc w:val="center"/>
                    <w:rPr>
                      <w:color w:val="000000"/>
                    </w:rPr>
                  </w:pPr>
                  <w:r>
                    <w:rPr>
                      <w:color w:val="000000"/>
                    </w:rPr>
                    <w:t>шт.</w:t>
                  </w:r>
                </w:p>
              </w:tc>
              <w:tc>
                <w:tcPr>
                  <w:tcW w:w="1199" w:type="dxa"/>
                  <w:tcBorders>
                    <w:top w:val="nil"/>
                    <w:left w:val="single" w:sz="4" w:space="0" w:color="auto"/>
                    <w:bottom w:val="single" w:sz="4" w:space="0" w:color="auto"/>
                    <w:right w:val="single" w:sz="4" w:space="0" w:color="auto"/>
                  </w:tcBorders>
                  <w:noWrap/>
                  <w:vAlign w:val="center"/>
                  <w:hideMark/>
                </w:tcPr>
                <w:p w14:paraId="5BB37C9D" w14:textId="77777777" w:rsidR="00DD346D" w:rsidRDefault="00DD346D" w:rsidP="00DD346D">
                  <w:pPr>
                    <w:jc w:val="center"/>
                    <w:rPr>
                      <w:rFonts w:ascii="Arial CYR" w:hAnsi="Arial CYR" w:cs="Arial CYR"/>
                      <w:sz w:val="20"/>
                      <w:szCs w:val="20"/>
                    </w:rPr>
                  </w:pPr>
                  <w:r>
                    <w:rPr>
                      <w:rFonts w:ascii="Arial CYR" w:hAnsi="Arial CYR" w:cs="Arial CYR"/>
                      <w:sz w:val="20"/>
                      <w:szCs w:val="20"/>
                    </w:rPr>
                    <w:t>24</w:t>
                  </w:r>
                </w:p>
              </w:tc>
              <w:tc>
                <w:tcPr>
                  <w:tcW w:w="236" w:type="dxa"/>
                  <w:vAlign w:val="center"/>
                  <w:hideMark/>
                </w:tcPr>
                <w:p w14:paraId="0FC07E69" w14:textId="77777777" w:rsidR="00DD346D" w:rsidRDefault="00DD346D" w:rsidP="00DD346D">
                  <w:pPr>
                    <w:rPr>
                      <w:sz w:val="20"/>
                      <w:szCs w:val="20"/>
                    </w:rPr>
                  </w:pPr>
                </w:p>
              </w:tc>
            </w:tr>
            <w:tr w:rsidR="00DD346D" w14:paraId="72A662CA" w14:textId="77777777" w:rsidTr="00CB715F">
              <w:trPr>
                <w:trHeight w:val="308"/>
              </w:trPr>
              <w:tc>
                <w:tcPr>
                  <w:tcW w:w="551" w:type="dxa"/>
                  <w:tcBorders>
                    <w:top w:val="nil"/>
                    <w:left w:val="single" w:sz="4" w:space="0" w:color="auto"/>
                    <w:bottom w:val="single" w:sz="4" w:space="0" w:color="auto"/>
                    <w:right w:val="single" w:sz="4" w:space="0" w:color="auto"/>
                  </w:tcBorders>
                  <w:vAlign w:val="center"/>
                  <w:hideMark/>
                </w:tcPr>
                <w:p w14:paraId="2BC8332A" w14:textId="77777777" w:rsidR="00DD346D" w:rsidRDefault="00DD346D" w:rsidP="00DD346D">
                  <w:pPr>
                    <w:jc w:val="center"/>
                    <w:rPr>
                      <w:color w:val="000000"/>
                    </w:rPr>
                  </w:pPr>
                  <w:r>
                    <w:rPr>
                      <w:color w:val="000000"/>
                    </w:rPr>
                    <w:t>9</w:t>
                  </w:r>
                </w:p>
              </w:tc>
              <w:tc>
                <w:tcPr>
                  <w:tcW w:w="6744" w:type="dxa"/>
                  <w:tcBorders>
                    <w:top w:val="nil"/>
                    <w:left w:val="nil"/>
                    <w:bottom w:val="single" w:sz="4" w:space="0" w:color="auto"/>
                    <w:right w:val="single" w:sz="4" w:space="0" w:color="auto"/>
                  </w:tcBorders>
                  <w:hideMark/>
                </w:tcPr>
                <w:p w14:paraId="3A5FAB6C" w14:textId="77777777" w:rsidR="00DD346D" w:rsidRDefault="00DD346D" w:rsidP="00DD346D">
                  <w:pPr>
                    <w:jc w:val="right"/>
                    <w:rPr>
                      <w:i/>
                      <w:iCs/>
                      <w:color w:val="000000"/>
                    </w:rPr>
                  </w:pPr>
                  <w:r>
                    <w:rPr>
                      <w:i/>
                      <w:iCs/>
                      <w:color w:val="000000"/>
                    </w:rPr>
                    <w:t xml:space="preserve">Крепление 20 VT.KP.F.020 </w:t>
                  </w:r>
                  <w:proofErr w:type="spellStart"/>
                  <w:r>
                    <w:rPr>
                      <w:i/>
                      <w:iCs/>
                      <w:color w:val="000000"/>
                    </w:rPr>
                    <w:t>Valtec</w:t>
                  </w:r>
                  <w:proofErr w:type="spellEnd"/>
                </w:p>
              </w:tc>
              <w:tc>
                <w:tcPr>
                  <w:tcW w:w="1014" w:type="dxa"/>
                  <w:tcBorders>
                    <w:top w:val="nil"/>
                    <w:left w:val="nil"/>
                    <w:bottom w:val="single" w:sz="4" w:space="0" w:color="auto"/>
                    <w:right w:val="nil"/>
                  </w:tcBorders>
                  <w:hideMark/>
                </w:tcPr>
                <w:p w14:paraId="03402DEC" w14:textId="77777777" w:rsidR="00DD346D" w:rsidRDefault="00DD346D" w:rsidP="00DD346D">
                  <w:pPr>
                    <w:jc w:val="center"/>
                    <w:rPr>
                      <w:color w:val="000000"/>
                    </w:rPr>
                  </w:pPr>
                  <w:r>
                    <w:rPr>
                      <w:color w:val="000000"/>
                    </w:rPr>
                    <w:t>шт.</w:t>
                  </w:r>
                </w:p>
              </w:tc>
              <w:tc>
                <w:tcPr>
                  <w:tcW w:w="1199" w:type="dxa"/>
                  <w:tcBorders>
                    <w:top w:val="nil"/>
                    <w:left w:val="single" w:sz="4" w:space="0" w:color="auto"/>
                    <w:bottom w:val="single" w:sz="4" w:space="0" w:color="auto"/>
                    <w:right w:val="single" w:sz="4" w:space="0" w:color="auto"/>
                  </w:tcBorders>
                  <w:noWrap/>
                  <w:vAlign w:val="center"/>
                  <w:hideMark/>
                </w:tcPr>
                <w:p w14:paraId="502E687C" w14:textId="77777777" w:rsidR="00DD346D" w:rsidRDefault="00DD346D" w:rsidP="00DD346D">
                  <w:pPr>
                    <w:jc w:val="center"/>
                    <w:rPr>
                      <w:rFonts w:ascii="Arial CYR" w:hAnsi="Arial CYR" w:cs="Arial CYR"/>
                      <w:sz w:val="20"/>
                      <w:szCs w:val="20"/>
                    </w:rPr>
                  </w:pPr>
                  <w:r>
                    <w:rPr>
                      <w:rFonts w:ascii="Arial CYR" w:hAnsi="Arial CYR" w:cs="Arial CYR"/>
                      <w:sz w:val="20"/>
                      <w:szCs w:val="20"/>
                    </w:rPr>
                    <w:t>90</w:t>
                  </w:r>
                </w:p>
              </w:tc>
              <w:tc>
                <w:tcPr>
                  <w:tcW w:w="236" w:type="dxa"/>
                  <w:vAlign w:val="center"/>
                  <w:hideMark/>
                </w:tcPr>
                <w:p w14:paraId="1F6B4E45" w14:textId="77777777" w:rsidR="00DD346D" w:rsidRDefault="00DD346D" w:rsidP="00DD346D">
                  <w:pPr>
                    <w:rPr>
                      <w:sz w:val="20"/>
                      <w:szCs w:val="20"/>
                    </w:rPr>
                  </w:pPr>
                </w:p>
              </w:tc>
            </w:tr>
            <w:tr w:rsidR="00DD346D" w14:paraId="68753AA7" w14:textId="77777777" w:rsidTr="00CB715F">
              <w:trPr>
                <w:trHeight w:val="308"/>
              </w:trPr>
              <w:tc>
                <w:tcPr>
                  <w:tcW w:w="551" w:type="dxa"/>
                  <w:tcBorders>
                    <w:top w:val="nil"/>
                    <w:left w:val="single" w:sz="4" w:space="0" w:color="auto"/>
                    <w:bottom w:val="single" w:sz="4" w:space="0" w:color="auto"/>
                    <w:right w:val="single" w:sz="4" w:space="0" w:color="auto"/>
                  </w:tcBorders>
                  <w:vAlign w:val="center"/>
                  <w:hideMark/>
                </w:tcPr>
                <w:p w14:paraId="7428C249" w14:textId="77777777" w:rsidR="00DD346D" w:rsidRDefault="00DD346D" w:rsidP="00DD346D">
                  <w:pPr>
                    <w:jc w:val="center"/>
                    <w:rPr>
                      <w:color w:val="000000"/>
                    </w:rPr>
                  </w:pPr>
                  <w:r>
                    <w:rPr>
                      <w:color w:val="000000"/>
                    </w:rPr>
                    <w:t>10</w:t>
                  </w:r>
                </w:p>
              </w:tc>
              <w:tc>
                <w:tcPr>
                  <w:tcW w:w="6744" w:type="dxa"/>
                  <w:tcBorders>
                    <w:top w:val="nil"/>
                    <w:left w:val="nil"/>
                    <w:bottom w:val="single" w:sz="4" w:space="0" w:color="auto"/>
                    <w:right w:val="single" w:sz="4" w:space="0" w:color="auto"/>
                  </w:tcBorders>
                  <w:hideMark/>
                </w:tcPr>
                <w:p w14:paraId="5AB261BB" w14:textId="77777777" w:rsidR="00DD346D" w:rsidRDefault="00DD346D" w:rsidP="00DD346D">
                  <w:pPr>
                    <w:jc w:val="right"/>
                    <w:rPr>
                      <w:i/>
                      <w:iCs/>
                      <w:color w:val="000000"/>
                    </w:rPr>
                  </w:pPr>
                  <w:r>
                    <w:rPr>
                      <w:i/>
                      <w:iCs/>
                      <w:color w:val="000000"/>
                    </w:rPr>
                    <w:t xml:space="preserve">Тройник 20 VTp.731.0.020 </w:t>
                  </w:r>
                  <w:proofErr w:type="spellStart"/>
                  <w:r>
                    <w:rPr>
                      <w:i/>
                      <w:iCs/>
                      <w:color w:val="000000"/>
                    </w:rPr>
                    <w:t>Valtec</w:t>
                  </w:r>
                  <w:proofErr w:type="spellEnd"/>
                </w:p>
              </w:tc>
              <w:tc>
                <w:tcPr>
                  <w:tcW w:w="1014" w:type="dxa"/>
                  <w:tcBorders>
                    <w:top w:val="nil"/>
                    <w:left w:val="nil"/>
                    <w:bottom w:val="single" w:sz="4" w:space="0" w:color="auto"/>
                    <w:right w:val="nil"/>
                  </w:tcBorders>
                  <w:hideMark/>
                </w:tcPr>
                <w:p w14:paraId="085C1C7A" w14:textId="77777777" w:rsidR="00DD346D" w:rsidRDefault="00DD346D" w:rsidP="00DD346D">
                  <w:pPr>
                    <w:jc w:val="center"/>
                    <w:rPr>
                      <w:color w:val="000000"/>
                    </w:rPr>
                  </w:pPr>
                  <w:r>
                    <w:rPr>
                      <w:color w:val="000000"/>
                    </w:rPr>
                    <w:t>шт.</w:t>
                  </w:r>
                </w:p>
              </w:tc>
              <w:tc>
                <w:tcPr>
                  <w:tcW w:w="1199" w:type="dxa"/>
                  <w:tcBorders>
                    <w:top w:val="nil"/>
                    <w:left w:val="single" w:sz="4" w:space="0" w:color="auto"/>
                    <w:bottom w:val="single" w:sz="4" w:space="0" w:color="auto"/>
                    <w:right w:val="single" w:sz="4" w:space="0" w:color="auto"/>
                  </w:tcBorders>
                  <w:noWrap/>
                  <w:vAlign w:val="center"/>
                  <w:hideMark/>
                </w:tcPr>
                <w:p w14:paraId="50BD2A1E" w14:textId="77777777" w:rsidR="00DD346D" w:rsidRDefault="00DD346D" w:rsidP="00DD346D">
                  <w:pPr>
                    <w:jc w:val="center"/>
                    <w:rPr>
                      <w:rFonts w:ascii="Arial CYR" w:hAnsi="Arial CYR" w:cs="Arial CYR"/>
                      <w:sz w:val="20"/>
                      <w:szCs w:val="20"/>
                    </w:rPr>
                  </w:pPr>
                  <w:r>
                    <w:rPr>
                      <w:rFonts w:ascii="Arial CYR" w:hAnsi="Arial CYR" w:cs="Arial CYR"/>
                      <w:sz w:val="20"/>
                      <w:szCs w:val="20"/>
                    </w:rPr>
                    <w:t>24</w:t>
                  </w:r>
                </w:p>
              </w:tc>
              <w:tc>
                <w:tcPr>
                  <w:tcW w:w="236" w:type="dxa"/>
                  <w:vAlign w:val="center"/>
                  <w:hideMark/>
                </w:tcPr>
                <w:p w14:paraId="0405AAC7" w14:textId="77777777" w:rsidR="00DD346D" w:rsidRDefault="00DD346D" w:rsidP="00DD346D">
                  <w:pPr>
                    <w:rPr>
                      <w:sz w:val="20"/>
                      <w:szCs w:val="20"/>
                    </w:rPr>
                  </w:pPr>
                </w:p>
              </w:tc>
            </w:tr>
            <w:tr w:rsidR="00800862" w14:paraId="409FC9C0" w14:textId="77777777" w:rsidTr="00EA01DF">
              <w:trPr>
                <w:trHeight w:val="308"/>
              </w:trPr>
              <w:tc>
                <w:tcPr>
                  <w:tcW w:w="551" w:type="dxa"/>
                  <w:tcBorders>
                    <w:top w:val="nil"/>
                    <w:left w:val="single" w:sz="8" w:space="0" w:color="auto"/>
                    <w:bottom w:val="single" w:sz="4" w:space="0" w:color="auto"/>
                    <w:right w:val="single" w:sz="4" w:space="0" w:color="auto"/>
                  </w:tcBorders>
                  <w:shd w:val="clear" w:color="auto" w:fill="E7E6E6" w:themeFill="background2"/>
                  <w:noWrap/>
                  <w:vAlign w:val="bottom"/>
                  <w:hideMark/>
                </w:tcPr>
                <w:p w14:paraId="745818DE" w14:textId="77777777" w:rsidR="00DD346D" w:rsidRDefault="00DD346D" w:rsidP="00DD346D">
                  <w:pPr>
                    <w:jc w:val="center"/>
                  </w:pPr>
                  <w:r>
                    <w:t> </w:t>
                  </w:r>
                </w:p>
              </w:tc>
              <w:tc>
                <w:tcPr>
                  <w:tcW w:w="6744" w:type="dxa"/>
                  <w:tcBorders>
                    <w:top w:val="nil"/>
                    <w:left w:val="nil"/>
                    <w:bottom w:val="single" w:sz="4" w:space="0" w:color="auto"/>
                    <w:right w:val="single" w:sz="4" w:space="0" w:color="auto"/>
                  </w:tcBorders>
                  <w:shd w:val="clear" w:color="auto" w:fill="E7E6E6" w:themeFill="background2"/>
                  <w:noWrap/>
                  <w:vAlign w:val="center"/>
                  <w:hideMark/>
                </w:tcPr>
                <w:p w14:paraId="72BEF4AE" w14:textId="77777777" w:rsidR="00DD346D" w:rsidRDefault="00DD346D" w:rsidP="00DD346D">
                  <w:pPr>
                    <w:jc w:val="center"/>
                    <w:rPr>
                      <w:b/>
                      <w:bCs/>
                    </w:rPr>
                  </w:pPr>
                  <w:r>
                    <w:rPr>
                      <w:b/>
                      <w:bCs/>
                    </w:rPr>
                    <w:t>Замена стояков 10-14 этаж, ремонт коридоров 10-11 этаж</w:t>
                  </w:r>
                </w:p>
              </w:tc>
              <w:tc>
                <w:tcPr>
                  <w:tcW w:w="1014" w:type="dxa"/>
                  <w:tcBorders>
                    <w:top w:val="nil"/>
                    <w:left w:val="nil"/>
                    <w:bottom w:val="single" w:sz="4" w:space="0" w:color="auto"/>
                    <w:right w:val="nil"/>
                  </w:tcBorders>
                  <w:shd w:val="clear" w:color="auto" w:fill="E7E6E6" w:themeFill="background2"/>
                  <w:noWrap/>
                  <w:vAlign w:val="bottom"/>
                  <w:hideMark/>
                </w:tcPr>
                <w:p w14:paraId="22BDB71E" w14:textId="77777777" w:rsidR="00DD346D" w:rsidRDefault="00DD346D" w:rsidP="00DD346D">
                  <w:pPr>
                    <w:jc w:val="center"/>
                  </w:pPr>
                  <w:r>
                    <w:t> </w:t>
                  </w:r>
                </w:p>
              </w:tc>
              <w:tc>
                <w:tcPr>
                  <w:tcW w:w="1199" w:type="dxa"/>
                  <w:tcBorders>
                    <w:top w:val="nil"/>
                    <w:left w:val="single" w:sz="4" w:space="0" w:color="auto"/>
                    <w:bottom w:val="single" w:sz="4" w:space="0" w:color="auto"/>
                    <w:right w:val="single" w:sz="4" w:space="0" w:color="auto"/>
                  </w:tcBorders>
                  <w:shd w:val="clear" w:color="auto" w:fill="E7E6E6" w:themeFill="background2"/>
                  <w:noWrap/>
                  <w:vAlign w:val="bottom"/>
                  <w:hideMark/>
                </w:tcPr>
                <w:p w14:paraId="6326AFC5" w14:textId="77777777" w:rsidR="00DD346D" w:rsidRDefault="00DD346D" w:rsidP="00DD346D">
                  <w:pPr>
                    <w:jc w:val="center"/>
                    <w:rPr>
                      <w:rFonts w:ascii="Arial CYR" w:hAnsi="Arial CYR" w:cs="Arial CYR"/>
                      <w:sz w:val="20"/>
                      <w:szCs w:val="20"/>
                    </w:rPr>
                  </w:pPr>
                  <w:r>
                    <w:rPr>
                      <w:rFonts w:ascii="Arial CYR" w:hAnsi="Arial CYR" w:cs="Arial CYR"/>
                      <w:sz w:val="20"/>
                      <w:szCs w:val="20"/>
                    </w:rPr>
                    <w:t> </w:t>
                  </w:r>
                </w:p>
              </w:tc>
              <w:tc>
                <w:tcPr>
                  <w:tcW w:w="236" w:type="dxa"/>
                  <w:vAlign w:val="center"/>
                  <w:hideMark/>
                </w:tcPr>
                <w:p w14:paraId="5E320968" w14:textId="77777777" w:rsidR="00DD346D" w:rsidRDefault="00DD346D" w:rsidP="00DD346D">
                  <w:pPr>
                    <w:rPr>
                      <w:sz w:val="20"/>
                      <w:szCs w:val="20"/>
                    </w:rPr>
                  </w:pPr>
                </w:p>
              </w:tc>
            </w:tr>
            <w:tr w:rsidR="00DD346D" w14:paraId="5DA38754"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4D0BA4F7" w14:textId="77777777" w:rsidR="00DD346D" w:rsidRDefault="00DD346D" w:rsidP="00DD346D">
                  <w:pPr>
                    <w:jc w:val="center"/>
                  </w:pPr>
                  <w:r>
                    <w:t>1</w:t>
                  </w:r>
                </w:p>
              </w:tc>
              <w:tc>
                <w:tcPr>
                  <w:tcW w:w="6744" w:type="dxa"/>
                  <w:tcBorders>
                    <w:top w:val="nil"/>
                    <w:left w:val="nil"/>
                    <w:bottom w:val="single" w:sz="4" w:space="0" w:color="auto"/>
                    <w:right w:val="single" w:sz="4" w:space="0" w:color="auto"/>
                  </w:tcBorders>
                  <w:noWrap/>
                  <w:vAlign w:val="bottom"/>
                  <w:hideMark/>
                </w:tcPr>
                <w:p w14:paraId="52C465E1" w14:textId="77777777" w:rsidR="00DD346D" w:rsidRDefault="00DD346D" w:rsidP="00DD346D">
                  <w:pPr>
                    <w:rPr>
                      <w:b/>
                      <w:bCs/>
                    </w:rPr>
                  </w:pPr>
                  <w:r>
                    <w:rPr>
                      <w:b/>
                      <w:bCs/>
                    </w:rPr>
                    <w:t>Упаковка чистового пола</w:t>
                  </w:r>
                </w:p>
              </w:tc>
              <w:tc>
                <w:tcPr>
                  <w:tcW w:w="1014" w:type="dxa"/>
                  <w:tcBorders>
                    <w:top w:val="nil"/>
                    <w:left w:val="nil"/>
                    <w:bottom w:val="single" w:sz="4" w:space="0" w:color="auto"/>
                    <w:right w:val="nil"/>
                  </w:tcBorders>
                  <w:noWrap/>
                  <w:vAlign w:val="bottom"/>
                  <w:hideMark/>
                </w:tcPr>
                <w:p w14:paraId="538553E3" w14:textId="77777777" w:rsidR="00DD346D" w:rsidRDefault="00DD346D" w:rsidP="00DD346D">
                  <w:pPr>
                    <w:jc w:val="center"/>
                  </w:pPr>
                  <w:r>
                    <w:t>м2</w:t>
                  </w:r>
                </w:p>
              </w:tc>
              <w:tc>
                <w:tcPr>
                  <w:tcW w:w="1199" w:type="dxa"/>
                  <w:tcBorders>
                    <w:top w:val="nil"/>
                    <w:left w:val="single" w:sz="4" w:space="0" w:color="auto"/>
                    <w:bottom w:val="single" w:sz="4" w:space="0" w:color="auto"/>
                    <w:right w:val="single" w:sz="4" w:space="0" w:color="auto"/>
                  </w:tcBorders>
                  <w:noWrap/>
                  <w:vAlign w:val="bottom"/>
                  <w:hideMark/>
                </w:tcPr>
                <w:p w14:paraId="3CEFFB90" w14:textId="77777777" w:rsidR="00DD346D" w:rsidRDefault="00DD346D" w:rsidP="00DD346D">
                  <w:pPr>
                    <w:jc w:val="center"/>
                    <w:rPr>
                      <w:rFonts w:ascii="Arial CYR" w:hAnsi="Arial CYR" w:cs="Arial CYR"/>
                      <w:sz w:val="20"/>
                      <w:szCs w:val="20"/>
                    </w:rPr>
                  </w:pPr>
                  <w:r>
                    <w:rPr>
                      <w:rFonts w:ascii="Arial CYR" w:hAnsi="Arial CYR" w:cs="Arial CYR"/>
                      <w:sz w:val="20"/>
                      <w:szCs w:val="20"/>
                    </w:rPr>
                    <w:t>250,80</w:t>
                  </w:r>
                </w:p>
              </w:tc>
              <w:tc>
                <w:tcPr>
                  <w:tcW w:w="236" w:type="dxa"/>
                  <w:vAlign w:val="center"/>
                  <w:hideMark/>
                </w:tcPr>
                <w:p w14:paraId="5D92A3D2" w14:textId="77777777" w:rsidR="00DD346D" w:rsidRDefault="00DD346D" w:rsidP="00DD346D">
                  <w:pPr>
                    <w:rPr>
                      <w:sz w:val="20"/>
                      <w:szCs w:val="20"/>
                    </w:rPr>
                  </w:pPr>
                </w:p>
              </w:tc>
            </w:tr>
            <w:tr w:rsidR="00DD346D" w14:paraId="306938C3"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658B8BC3" w14:textId="77777777" w:rsidR="00DD346D" w:rsidRDefault="00DD346D" w:rsidP="00DD346D">
                  <w:pPr>
                    <w:jc w:val="center"/>
                  </w:pPr>
                  <w:r>
                    <w:t>2</w:t>
                  </w:r>
                </w:p>
              </w:tc>
              <w:tc>
                <w:tcPr>
                  <w:tcW w:w="6744" w:type="dxa"/>
                  <w:noWrap/>
                  <w:vAlign w:val="bottom"/>
                  <w:hideMark/>
                </w:tcPr>
                <w:p w14:paraId="357DA769" w14:textId="77777777" w:rsidR="00DD346D" w:rsidRDefault="00DD346D" w:rsidP="00DD346D">
                  <w:pPr>
                    <w:jc w:val="right"/>
                    <w:rPr>
                      <w:i/>
                      <w:iCs/>
                      <w:sz w:val="22"/>
                      <w:szCs w:val="22"/>
                    </w:rPr>
                  </w:pPr>
                  <w:proofErr w:type="spellStart"/>
                  <w:r>
                    <w:rPr>
                      <w:i/>
                      <w:iCs/>
                    </w:rPr>
                    <w:t>Гофрокартон</w:t>
                  </w:r>
                  <w:proofErr w:type="spellEnd"/>
                  <w:r>
                    <w:rPr>
                      <w:i/>
                      <w:iCs/>
                    </w:rPr>
                    <w:t xml:space="preserve"> однослойный</w:t>
                  </w:r>
                </w:p>
              </w:tc>
              <w:tc>
                <w:tcPr>
                  <w:tcW w:w="1014" w:type="dxa"/>
                  <w:tcBorders>
                    <w:top w:val="nil"/>
                    <w:left w:val="single" w:sz="4" w:space="0" w:color="auto"/>
                    <w:bottom w:val="single" w:sz="4" w:space="0" w:color="auto"/>
                    <w:right w:val="nil"/>
                  </w:tcBorders>
                  <w:noWrap/>
                  <w:vAlign w:val="bottom"/>
                  <w:hideMark/>
                </w:tcPr>
                <w:p w14:paraId="308C2C61" w14:textId="77777777" w:rsidR="00DD346D" w:rsidRDefault="00DD346D" w:rsidP="00DD346D">
                  <w:pPr>
                    <w:jc w:val="center"/>
                  </w:pPr>
                  <w:r>
                    <w:t>м2</w:t>
                  </w:r>
                </w:p>
              </w:tc>
              <w:tc>
                <w:tcPr>
                  <w:tcW w:w="1199" w:type="dxa"/>
                  <w:tcBorders>
                    <w:top w:val="nil"/>
                    <w:left w:val="single" w:sz="4" w:space="0" w:color="auto"/>
                    <w:bottom w:val="single" w:sz="4" w:space="0" w:color="auto"/>
                    <w:right w:val="single" w:sz="4" w:space="0" w:color="auto"/>
                  </w:tcBorders>
                  <w:noWrap/>
                  <w:vAlign w:val="bottom"/>
                  <w:hideMark/>
                </w:tcPr>
                <w:p w14:paraId="0C8F58C9" w14:textId="77777777" w:rsidR="00DD346D" w:rsidRDefault="00DD346D" w:rsidP="00DD346D">
                  <w:pPr>
                    <w:jc w:val="center"/>
                    <w:rPr>
                      <w:rFonts w:ascii="Arial CYR" w:hAnsi="Arial CYR" w:cs="Arial CYR"/>
                      <w:sz w:val="20"/>
                      <w:szCs w:val="20"/>
                    </w:rPr>
                  </w:pPr>
                  <w:r>
                    <w:rPr>
                      <w:rFonts w:ascii="Arial CYR" w:hAnsi="Arial CYR" w:cs="Arial CYR"/>
                      <w:sz w:val="20"/>
                      <w:szCs w:val="20"/>
                    </w:rPr>
                    <w:t>275,88</w:t>
                  </w:r>
                </w:p>
              </w:tc>
              <w:tc>
                <w:tcPr>
                  <w:tcW w:w="236" w:type="dxa"/>
                  <w:vAlign w:val="center"/>
                  <w:hideMark/>
                </w:tcPr>
                <w:p w14:paraId="724DDECC" w14:textId="77777777" w:rsidR="00DD346D" w:rsidRDefault="00DD346D" w:rsidP="00DD346D">
                  <w:pPr>
                    <w:rPr>
                      <w:sz w:val="20"/>
                      <w:szCs w:val="20"/>
                    </w:rPr>
                  </w:pPr>
                </w:p>
              </w:tc>
            </w:tr>
            <w:tr w:rsidR="00DD346D" w14:paraId="104D4BE5"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4FB36608" w14:textId="77777777" w:rsidR="00DD346D" w:rsidRDefault="00DD346D" w:rsidP="00DD346D">
                  <w:pPr>
                    <w:jc w:val="center"/>
                  </w:pPr>
                  <w:r>
                    <w:t>3</w:t>
                  </w:r>
                </w:p>
              </w:tc>
              <w:tc>
                <w:tcPr>
                  <w:tcW w:w="6744" w:type="dxa"/>
                  <w:tcBorders>
                    <w:top w:val="single" w:sz="4" w:space="0" w:color="auto"/>
                    <w:left w:val="nil"/>
                    <w:bottom w:val="single" w:sz="4" w:space="0" w:color="auto"/>
                    <w:right w:val="single" w:sz="4" w:space="0" w:color="auto"/>
                  </w:tcBorders>
                  <w:noWrap/>
                  <w:vAlign w:val="center"/>
                  <w:hideMark/>
                </w:tcPr>
                <w:p w14:paraId="305E2EE7" w14:textId="77777777" w:rsidR="00DD346D" w:rsidRDefault="00DD346D" w:rsidP="00DD346D">
                  <w:pPr>
                    <w:jc w:val="right"/>
                    <w:rPr>
                      <w:i/>
                      <w:iCs/>
                    </w:rPr>
                  </w:pPr>
                  <w:r>
                    <w:rPr>
                      <w:i/>
                      <w:iCs/>
                    </w:rPr>
                    <w:t>ДВП 3 мм</w:t>
                  </w:r>
                </w:p>
              </w:tc>
              <w:tc>
                <w:tcPr>
                  <w:tcW w:w="1014" w:type="dxa"/>
                  <w:tcBorders>
                    <w:top w:val="nil"/>
                    <w:left w:val="nil"/>
                    <w:bottom w:val="single" w:sz="4" w:space="0" w:color="auto"/>
                    <w:right w:val="nil"/>
                  </w:tcBorders>
                  <w:noWrap/>
                  <w:vAlign w:val="bottom"/>
                  <w:hideMark/>
                </w:tcPr>
                <w:p w14:paraId="283A2046" w14:textId="77777777" w:rsidR="00DD346D" w:rsidRDefault="00DD346D" w:rsidP="00DD346D">
                  <w:pPr>
                    <w:jc w:val="center"/>
                  </w:pPr>
                  <w:r>
                    <w:t>м2</w:t>
                  </w:r>
                </w:p>
              </w:tc>
              <w:tc>
                <w:tcPr>
                  <w:tcW w:w="1199" w:type="dxa"/>
                  <w:tcBorders>
                    <w:top w:val="nil"/>
                    <w:left w:val="single" w:sz="4" w:space="0" w:color="auto"/>
                    <w:bottom w:val="single" w:sz="4" w:space="0" w:color="auto"/>
                    <w:right w:val="single" w:sz="4" w:space="0" w:color="auto"/>
                  </w:tcBorders>
                  <w:noWrap/>
                  <w:vAlign w:val="bottom"/>
                  <w:hideMark/>
                </w:tcPr>
                <w:p w14:paraId="58F4D46D" w14:textId="77777777" w:rsidR="00DD346D" w:rsidRDefault="00DD346D" w:rsidP="00DD346D">
                  <w:pPr>
                    <w:jc w:val="center"/>
                    <w:rPr>
                      <w:rFonts w:ascii="Arial CYR" w:hAnsi="Arial CYR" w:cs="Arial CYR"/>
                      <w:sz w:val="20"/>
                      <w:szCs w:val="20"/>
                    </w:rPr>
                  </w:pPr>
                  <w:r>
                    <w:rPr>
                      <w:rFonts w:ascii="Arial CYR" w:hAnsi="Arial CYR" w:cs="Arial CYR"/>
                      <w:sz w:val="20"/>
                      <w:szCs w:val="20"/>
                    </w:rPr>
                    <w:t>275,88</w:t>
                  </w:r>
                </w:p>
              </w:tc>
              <w:tc>
                <w:tcPr>
                  <w:tcW w:w="236" w:type="dxa"/>
                  <w:vAlign w:val="center"/>
                  <w:hideMark/>
                </w:tcPr>
                <w:p w14:paraId="43863FE0" w14:textId="77777777" w:rsidR="00DD346D" w:rsidRDefault="00DD346D" w:rsidP="00DD346D">
                  <w:pPr>
                    <w:rPr>
                      <w:sz w:val="20"/>
                      <w:szCs w:val="20"/>
                    </w:rPr>
                  </w:pPr>
                </w:p>
              </w:tc>
            </w:tr>
            <w:tr w:rsidR="00DD346D" w14:paraId="56CB81D6"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006549AA" w14:textId="77777777" w:rsidR="00DD346D" w:rsidRDefault="00DD346D" w:rsidP="00DD346D">
                  <w:pPr>
                    <w:jc w:val="center"/>
                  </w:pPr>
                  <w:r>
                    <w:lastRenderedPageBreak/>
                    <w:t>4</w:t>
                  </w:r>
                </w:p>
              </w:tc>
              <w:tc>
                <w:tcPr>
                  <w:tcW w:w="6744" w:type="dxa"/>
                  <w:tcBorders>
                    <w:top w:val="nil"/>
                    <w:left w:val="nil"/>
                    <w:bottom w:val="single" w:sz="4" w:space="0" w:color="auto"/>
                    <w:right w:val="single" w:sz="4" w:space="0" w:color="auto"/>
                  </w:tcBorders>
                  <w:noWrap/>
                  <w:vAlign w:val="center"/>
                  <w:hideMark/>
                </w:tcPr>
                <w:p w14:paraId="48C7BE72" w14:textId="77777777" w:rsidR="00DD346D" w:rsidRDefault="00DD346D" w:rsidP="00DD346D">
                  <w:pPr>
                    <w:rPr>
                      <w:b/>
                      <w:bCs/>
                    </w:rPr>
                  </w:pPr>
                  <w:r>
                    <w:rPr>
                      <w:b/>
                      <w:bCs/>
                    </w:rPr>
                    <w:t xml:space="preserve">Демонтаж кирпичного простенка </w:t>
                  </w:r>
                </w:p>
              </w:tc>
              <w:tc>
                <w:tcPr>
                  <w:tcW w:w="1014" w:type="dxa"/>
                  <w:tcBorders>
                    <w:top w:val="nil"/>
                    <w:left w:val="nil"/>
                    <w:bottom w:val="single" w:sz="4" w:space="0" w:color="auto"/>
                    <w:right w:val="nil"/>
                  </w:tcBorders>
                  <w:noWrap/>
                  <w:vAlign w:val="bottom"/>
                  <w:hideMark/>
                </w:tcPr>
                <w:p w14:paraId="31E20464" w14:textId="77777777" w:rsidR="00DD346D" w:rsidRDefault="00DD346D" w:rsidP="00DD346D">
                  <w:pPr>
                    <w:jc w:val="center"/>
                  </w:pPr>
                  <w:r>
                    <w:t>м2</w:t>
                  </w:r>
                </w:p>
              </w:tc>
              <w:tc>
                <w:tcPr>
                  <w:tcW w:w="1199" w:type="dxa"/>
                  <w:tcBorders>
                    <w:top w:val="nil"/>
                    <w:left w:val="single" w:sz="4" w:space="0" w:color="auto"/>
                    <w:bottom w:val="single" w:sz="4" w:space="0" w:color="auto"/>
                    <w:right w:val="single" w:sz="4" w:space="0" w:color="auto"/>
                  </w:tcBorders>
                  <w:noWrap/>
                  <w:vAlign w:val="bottom"/>
                  <w:hideMark/>
                </w:tcPr>
                <w:p w14:paraId="46CF448C" w14:textId="77777777" w:rsidR="00DD346D" w:rsidRDefault="00DD346D" w:rsidP="00DD346D">
                  <w:pPr>
                    <w:jc w:val="center"/>
                    <w:rPr>
                      <w:rFonts w:ascii="Arial CYR" w:hAnsi="Arial CYR" w:cs="Arial CYR"/>
                      <w:sz w:val="20"/>
                      <w:szCs w:val="20"/>
                    </w:rPr>
                  </w:pPr>
                  <w:r>
                    <w:rPr>
                      <w:rFonts w:ascii="Arial CYR" w:hAnsi="Arial CYR" w:cs="Arial CYR"/>
                      <w:sz w:val="20"/>
                      <w:szCs w:val="20"/>
                    </w:rPr>
                    <w:t>136,80</w:t>
                  </w:r>
                </w:p>
              </w:tc>
              <w:tc>
                <w:tcPr>
                  <w:tcW w:w="236" w:type="dxa"/>
                  <w:vAlign w:val="center"/>
                  <w:hideMark/>
                </w:tcPr>
                <w:p w14:paraId="18858EFF" w14:textId="77777777" w:rsidR="00DD346D" w:rsidRDefault="00DD346D" w:rsidP="00DD346D">
                  <w:pPr>
                    <w:rPr>
                      <w:sz w:val="20"/>
                      <w:szCs w:val="20"/>
                    </w:rPr>
                  </w:pPr>
                </w:p>
              </w:tc>
            </w:tr>
            <w:tr w:rsidR="00DD346D" w14:paraId="37B85EA2"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5840C73B" w14:textId="77777777" w:rsidR="00DD346D" w:rsidRDefault="00DD346D" w:rsidP="00DD346D">
                  <w:pPr>
                    <w:jc w:val="center"/>
                  </w:pPr>
                  <w:r>
                    <w:t>5</w:t>
                  </w:r>
                </w:p>
              </w:tc>
              <w:tc>
                <w:tcPr>
                  <w:tcW w:w="6744" w:type="dxa"/>
                  <w:tcBorders>
                    <w:top w:val="nil"/>
                    <w:left w:val="nil"/>
                    <w:bottom w:val="single" w:sz="4" w:space="0" w:color="auto"/>
                    <w:right w:val="single" w:sz="4" w:space="0" w:color="auto"/>
                  </w:tcBorders>
                  <w:noWrap/>
                  <w:vAlign w:val="center"/>
                  <w:hideMark/>
                </w:tcPr>
                <w:p w14:paraId="48281021" w14:textId="77777777" w:rsidR="00DD346D" w:rsidRDefault="00DD346D" w:rsidP="00DD346D">
                  <w:pPr>
                    <w:rPr>
                      <w:b/>
                      <w:bCs/>
                    </w:rPr>
                  </w:pPr>
                  <w:r>
                    <w:rPr>
                      <w:b/>
                      <w:bCs/>
                    </w:rPr>
                    <w:t>Замена стояков канализации, ХВС/ГВС</w:t>
                  </w:r>
                </w:p>
              </w:tc>
              <w:tc>
                <w:tcPr>
                  <w:tcW w:w="1014" w:type="dxa"/>
                  <w:tcBorders>
                    <w:top w:val="nil"/>
                    <w:left w:val="nil"/>
                    <w:bottom w:val="single" w:sz="4" w:space="0" w:color="auto"/>
                    <w:right w:val="nil"/>
                  </w:tcBorders>
                  <w:noWrap/>
                  <w:vAlign w:val="bottom"/>
                  <w:hideMark/>
                </w:tcPr>
                <w:p w14:paraId="43FF98D5" w14:textId="77777777" w:rsidR="00DD346D" w:rsidRDefault="00DD346D" w:rsidP="00DD346D">
                  <w:pPr>
                    <w:jc w:val="center"/>
                  </w:pPr>
                  <w:proofErr w:type="spellStart"/>
                  <w:r>
                    <w:t>шт</w:t>
                  </w:r>
                  <w:proofErr w:type="spellEnd"/>
                </w:p>
              </w:tc>
              <w:tc>
                <w:tcPr>
                  <w:tcW w:w="1199" w:type="dxa"/>
                  <w:tcBorders>
                    <w:top w:val="nil"/>
                    <w:left w:val="single" w:sz="4" w:space="0" w:color="auto"/>
                    <w:bottom w:val="single" w:sz="4" w:space="0" w:color="auto"/>
                    <w:right w:val="single" w:sz="4" w:space="0" w:color="auto"/>
                  </w:tcBorders>
                  <w:noWrap/>
                  <w:vAlign w:val="bottom"/>
                  <w:hideMark/>
                </w:tcPr>
                <w:p w14:paraId="3F96EADC" w14:textId="77777777" w:rsidR="00DD346D" w:rsidRDefault="00DD346D" w:rsidP="00DD346D">
                  <w:pPr>
                    <w:jc w:val="center"/>
                    <w:rPr>
                      <w:rFonts w:ascii="Arial CYR" w:hAnsi="Arial CYR" w:cs="Arial CYR"/>
                      <w:sz w:val="20"/>
                      <w:szCs w:val="20"/>
                    </w:rPr>
                  </w:pPr>
                  <w:r>
                    <w:rPr>
                      <w:rFonts w:ascii="Arial CYR" w:hAnsi="Arial CYR" w:cs="Arial CYR"/>
                      <w:sz w:val="20"/>
                      <w:szCs w:val="20"/>
                    </w:rPr>
                    <w:t>80,00</w:t>
                  </w:r>
                </w:p>
              </w:tc>
              <w:tc>
                <w:tcPr>
                  <w:tcW w:w="236" w:type="dxa"/>
                  <w:vAlign w:val="center"/>
                  <w:hideMark/>
                </w:tcPr>
                <w:p w14:paraId="1BBCDEB4" w14:textId="77777777" w:rsidR="00DD346D" w:rsidRDefault="00DD346D" w:rsidP="00DD346D">
                  <w:pPr>
                    <w:rPr>
                      <w:sz w:val="20"/>
                      <w:szCs w:val="20"/>
                    </w:rPr>
                  </w:pPr>
                </w:p>
              </w:tc>
            </w:tr>
            <w:tr w:rsidR="00DD346D" w14:paraId="3F7DC211"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37132C04" w14:textId="77777777" w:rsidR="00DD346D" w:rsidRDefault="00DD346D" w:rsidP="00DD346D">
                  <w:pPr>
                    <w:jc w:val="center"/>
                  </w:pPr>
                  <w:r>
                    <w:t>6</w:t>
                  </w:r>
                </w:p>
              </w:tc>
              <w:tc>
                <w:tcPr>
                  <w:tcW w:w="6744" w:type="dxa"/>
                  <w:tcBorders>
                    <w:top w:val="nil"/>
                    <w:left w:val="nil"/>
                    <w:bottom w:val="single" w:sz="4" w:space="0" w:color="auto"/>
                    <w:right w:val="single" w:sz="4" w:space="0" w:color="auto"/>
                  </w:tcBorders>
                  <w:noWrap/>
                  <w:vAlign w:val="bottom"/>
                  <w:hideMark/>
                </w:tcPr>
                <w:p w14:paraId="758C7402" w14:textId="77777777" w:rsidR="00DD346D" w:rsidRDefault="00DD346D" w:rsidP="00DD346D">
                  <w:pPr>
                    <w:jc w:val="right"/>
                    <w:rPr>
                      <w:i/>
                      <w:iCs/>
                    </w:rPr>
                  </w:pPr>
                  <w:r>
                    <w:rPr>
                      <w:i/>
                      <w:iCs/>
                    </w:rPr>
                    <w:t xml:space="preserve">Переход на чугунную трубу HTUG (без манжеты GA) </w:t>
                  </w:r>
                  <w:proofErr w:type="gramStart"/>
                  <w:r>
                    <w:rPr>
                      <w:i/>
                      <w:iCs/>
                    </w:rPr>
                    <w:t>110 ,</w:t>
                  </w:r>
                  <w:proofErr w:type="gramEnd"/>
                  <w:r>
                    <w:rPr>
                      <w:i/>
                      <w:iCs/>
                    </w:rPr>
                    <w:t xml:space="preserve"> </w:t>
                  </w:r>
                  <w:proofErr w:type="spellStart"/>
                  <w:r>
                    <w:rPr>
                      <w:i/>
                      <w:iCs/>
                    </w:rPr>
                    <w:t>Ger</w:t>
                  </w:r>
                  <w:proofErr w:type="spellEnd"/>
                  <w:r>
                    <w:rPr>
                      <w:i/>
                      <w:iCs/>
                    </w:rPr>
                    <w:t xml:space="preserve"> </w:t>
                  </w:r>
                  <w:proofErr w:type="spellStart"/>
                  <w:r>
                    <w:rPr>
                      <w:i/>
                      <w:iCs/>
                    </w:rPr>
                    <w:t>Ostendorf</w:t>
                  </w:r>
                  <w:proofErr w:type="spellEnd"/>
                </w:p>
              </w:tc>
              <w:tc>
                <w:tcPr>
                  <w:tcW w:w="1014" w:type="dxa"/>
                  <w:tcBorders>
                    <w:top w:val="nil"/>
                    <w:left w:val="nil"/>
                    <w:bottom w:val="single" w:sz="4" w:space="0" w:color="auto"/>
                    <w:right w:val="single" w:sz="4" w:space="0" w:color="auto"/>
                  </w:tcBorders>
                  <w:noWrap/>
                  <w:vAlign w:val="bottom"/>
                  <w:hideMark/>
                </w:tcPr>
                <w:p w14:paraId="284B79C6" w14:textId="77777777" w:rsidR="00DD346D" w:rsidRDefault="00DD346D" w:rsidP="00DD346D">
                  <w:pPr>
                    <w:jc w:val="center"/>
                  </w:pPr>
                  <w:r>
                    <w:t>шт.</w:t>
                  </w:r>
                </w:p>
              </w:tc>
              <w:tc>
                <w:tcPr>
                  <w:tcW w:w="1199" w:type="dxa"/>
                  <w:tcBorders>
                    <w:top w:val="nil"/>
                    <w:left w:val="nil"/>
                    <w:bottom w:val="single" w:sz="4" w:space="0" w:color="auto"/>
                    <w:right w:val="single" w:sz="4" w:space="0" w:color="auto"/>
                  </w:tcBorders>
                  <w:noWrap/>
                  <w:vAlign w:val="bottom"/>
                  <w:hideMark/>
                </w:tcPr>
                <w:p w14:paraId="728B5CF2" w14:textId="77777777" w:rsidR="00DD346D" w:rsidRDefault="00DD346D" w:rsidP="00DD346D">
                  <w:pPr>
                    <w:jc w:val="center"/>
                  </w:pPr>
                  <w:r>
                    <w:t>40</w:t>
                  </w:r>
                </w:p>
              </w:tc>
              <w:tc>
                <w:tcPr>
                  <w:tcW w:w="236" w:type="dxa"/>
                  <w:vAlign w:val="center"/>
                  <w:hideMark/>
                </w:tcPr>
                <w:p w14:paraId="67799CB5" w14:textId="77777777" w:rsidR="00DD346D" w:rsidRDefault="00DD346D" w:rsidP="00DD346D">
                  <w:pPr>
                    <w:rPr>
                      <w:sz w:val="20"/>
                      <w:szCs w:val="20"/>
                    </w:rPr>
                  </w:pPr>
                </w:p>
              </w:tc>
            </w:tr>
            <w:tr w:rsidR="00DD346D" w14:paraId="5068EEC8"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568AD8BF" w14:textId="77777777" w:rsidR="00DD346D" w:rsidRDefault="00DD346D" w:rsidP="00DD346D">
                  <w:pPr>
                    <w:jc w:val="center"/>
                  </w:pPr>
                  <w:r>
                    <w:t>7</w:t>
                  </w:r>
                </w:p>
              </w:tc>
              <w:tc>
                <w:tcPr>
                  <w:tcW w:w="6744" w:type="dxa"/>
                  <w:tcBorders>
                    <w:top w:val="nil"/>
                    <w:left w:val="nil"/>
                    <w:bottom w:val="single" w:sz="4" w:space="0" w:color="auto"/>
                    <w:right w:val="single" w:sz="4" w:space="0" w:color="auto"/>
                  </w:tcBorders>
                  <w:noWrap/>
                  <w:vAlign w:val="bottom"/>
                  <w:hideMark/>
                </w:tcPr>
                <w:p w14:paraId="27A9F7AC" w14:textId="77777777" w:rsidR="00DD346D" w:rsidRDefault="00DD346D" w:rsidP="00DD346D">
                  <w:pPr>
                    <w:jc w:val="right"/>
                    <w:rPr>
                      <w:i/>
                      <w:iCs/>
                    </w:rPr>
                  </w:pPr>
                  <w:r>
                    <w:rPr>
                      <w:i/>
                      <w:iCs/>
                    </w:rPr>
                    <w:t xml:space="preserve">Труба внутренней канализации DN </w:t>
                  </w:r>
                  <w:proofErr w:type="gramStart"/>
                  <w:r>
                    <w:rPr>
                      <w:i/>
                      <w:iCs/>
                    </w:rPr>
                    <w:t>100  L</w:t>
                  </w:r>
                  <w:proofErr w:type="gramEnd"/>
                  <w:r>
                    <w:rPr>
                      <w:i/>
                      <w:iCs/>
                    </w:rPr>
                    <w:t xml:space="preserve"> 3000</w:t>
                  </w:r>
                </w:p>
              </w:tc>
              <w:tc>
                <w:tcPr>
                  <w:tcW w:w="1014" w:type="dxa"/>
                  <w:tcBorders>
                    <w:top w:val="nil"/>
                    <w:left w:val="nil"/>
                    <w:bottom w:val="single" w:sz="4" w:space="0" w:color="auto"/>
                    <w:right w:val="single" w:sz="4" w:space="0" w:color="auto"/>
                  </w:tcBorders>
                  <w:noWrap/>
                  <w:vAlign w:val="bottom"/>
                  <w:hideMark/>
                </w:tcPr>
                <w:p w14:paraId="3E8F449F" w14:textId="77777777" w:rsidR="00DD346D" w:rsidRDefault="00DD346D" w:rsidP="00DD346D">
                  <w:pPr>
                    <w:jc w:val="center"/>
                  </w:pPr>
                  <w:r>
                    <w:t>шт.</w:t>
                  </w:r>
                </w:p>
              </w:tc>
              <w:tc>
                <w:tcPr>
                  <w:tcW w:w="1199" w:type="dxa"/>
                  <w:tcBorders>
                    <w:top w:val="nil"/>
                    <w:left w:val="nil"/>
                    <w:bottom w:val="single" w:sz="4" w:space="0" w:color="auto"/>
                    <w:right w:val="single" w:sz="4" w:space="0" w:color="auto"/>
                  </w:tcBorders>
                  <w:noWrap/>
                  <w:vAlign w:val="bottom"/>
                  <w:hideMark/>
                </w:tcPr>
                <w:p w14:paraId="19485803" w14:textId="77777777" w:rsidR="00DD346D" w:rsidRDefault="00DD346D" w:rsidP="00DD346D">
                  <w:pPr>
                    <w:jc w:val="center"/>
                  </w:pPr>
                  <w:r>
                    <w:t>48</w:t>
                  </w:r>
                </w:p>
              </w:tc>
              <w:tc>
                <w:tcPr>
                  <w:tcW w:w="236" w:type="dxa"/>
                  <w:vAlign w:val="center"/>
                  <w:hideMark/>
                </w:tcPr>
                <w:p w14:paraId="0765332D" w14:textId="77777777" w:rsidR="00DD346D" w:rsidRDefault="00DD346D" w:rsidP="00DD346D">
                  <w:pPr>
                    <w:rPr>
                      <w:sz w:val="20"/>
                      <w:szCs w:val="20"/>
                    </w:rPr>
                  </w:pPr>
                </w:p>
              </w:tc>
            </w:tr>
            <w:tr w:rsidR="00DD346D" w14:paraId="4D013027"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649D59A7" w14:textId="77777777" w:rsidR="00DD346D" w:rsidRDefault="00DD346D" w:rsidP="00DD346D">
                  <w:pPr>
                    <w:jc w:val="center"/>
                  </w:pPr>
                  <w:r>
                    <w:t>8</w:t>
                  </w:r>
                </w:p>
              </w:tc>
              <w:tc>
                <w:tcPr>
                  <w:tcW w:w="6744" w:type="dxa"/>
                  <w:tcBorders>
                    <w:top w:val="nil"/>
                    <w:left w:val="nil"/>
                    <w:bottom w:val="single" w:sz="4" w:space="0" w:color="auto"/>
                    <w:right w:val="single" w:sz="4" w:space="0" w:color="auto"/>
                  </w:tcBorders>
                  <w:noWrap/>
                  <w:vAlign w:val="bottom"/>
                  <w:hideMark/>
                </w:tcPr>
                <w:p w14:paraId="03854432" w14:textId="77777777" w:rsidR="00DD346D" w:rsidRDefault="00DD346D" w:rsidP="00DD346D">
                  <w:pPr>
                    <w:jc w:val="right"/>
                    <w:rPr>
                      <w:i/>
                      <w:iCs/>
                    </w:rPr>
                  </w:pPr>
                  <w:r>
                    <w:rPr>
                      <w:i/>
                      <w:iCs/>
                    </w:rPr>
                    <w:t xml:space="preserve">Труба внутренней канализации DN </w:t>
                  </w:r>
                  <w:proofErr w:type="gramStart"/>
                  <w:r>
                    <w:rPr>
                      <w:i/>
                      <w:iCs/>
                    </w:rPr>
                    <w:t>100  L</w:t>
                  </w:r>
                  <w:proofErr w:type="gramEnd"/>
                  <w:r>
                    <w:rPr>
                      <w:i/>
                      <w:iCs/>
                    </w:rPr>
                    <w:t xml:space="preserve"> 500</w:t>
                  </w:r>
                </w:p>
              </w:tc>
              <w:tc>
                <w:tcPr>
                  <w:tcW w:w="1014" w:type="dxa"/>
                  <w:tcBorders>
                    <w:top w:val="nil"/>
                    <w:left w:val="nil"/>
                    <w:bottom w:val="single" w:sz="4" w:space="0" w:color="auto"/>
                    <w:right w:val="single" w:sz="4" w:space="0" w:color="auto"/>
                  </w:tcBorders>
                  <w:noWrap/>
                  <w:vAlign w:val="bottom"/>
                  <w:hideMark/>
                </w:tcPr>
                <w:p w14:paraId="2A95F48D" w14:textId="77777777" w:rsidR="00DD346D" w:rsidRDefault="00DD346D" w:rsidP="00DD346D">
                  <w:pPr>
                    <w:jc w:val="center"/>
                  </w:pPr>
                  <w:r>
                    <w:t>шт.</w:t>
                  </w:r>
                </w:p>
              </w:tc>
              <w:tc>
                <w:tcPr>
                  <w:tcW w:w="1199" w:type="dxa"/>
                  <w:tcBorders>
                    <w:top w:val="nil"/>
                    <w:left w:val="nil"/>
                    <w:bottom w:val="single" w:sz="4" w:space="0" w:color="auto"/>
                    <w:right w:val="single" w:sz="4" w:space="0" w:color="auto"/>
                  </w:tcBorders>
                  <w:noWrap/>
                  <w:vAlign w:val="bottom"/>
                  <w:hideMark/>
                </w:tcPr>
                <w:p w14:paraId="55D39C83" w14:textId="77777777" w:rsidR="00DD346D" w:rsidRDefault="00DD346D" w:rsidP="00DD346D">
                  <w:pPr>
                    <w:jc w:val="center"/>
                  </w:pPr>
                  <w:r>
                    <w:t>48</w:t>
                  </w:r>
                </w:p>
              </w:tc>
              <w:tc>
                <w:tcPr>
                  <w:tcW w:w="236" w:type="dxa"/>
                  <w:vAlign w:val="center"/>
                  <w:hideMark/>
                </w:tcPr>
                <w:p w14:paraId="32283EE2" w14:textId="77777777" w:rsidR="00DD346D" w:rsidRDefault="00DD346D" w:rsidP="00DD346D">
                  <w:pPr>
                    <w:rPr>
                      <w:sz w:val="20"/>
                      <w:szCs w:val="20"/>
                    </w:rPr>
                  </w:pPr>
                </w:p>
              </w:tc>
            </w:tr>
            <w:tr w:rsidR="00DD346D" w14:paraId="7690C85C"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41A13005" w14:textId="77777777" w:rsidR="00DD346D" w:rsidRDefault="00DD346D" w:rsidP="00DD346D">
                  <w:pPr>
                    <w:jc w:val="center"/>
                  </w:pPr>
                  <w:r>
                    <w:t>9</w:t>
                  </w:r>
                </w:p>
              </w:tc>
              <w:tc>
                <w:tcPr>
                  <w:tcW w:w="6744" w:type="dxa"/>
                  <w:tcBorders>
                    <w:top w:val="nil"/>
                    <w:left w:val="nil"/>
                    <w:bottom w:val="single" w:sz="4" w:space="0" w:color="auto"/>
                    <w:right w:val="single" w:sz="4" w:space="0" w:color="auto"/>
                  </w:tcBorders>
                  <w:noWrap/>
                  <w:vAlign w:val="bottom"/>
                  <w:hideMark/>
                </w:tcPr>
                <w:p w14:paraId="5FBC0036" w14:textId="77777777" w:rsidR="00DD346D" w:rsidRDefault="00DD346D" w:rsidP="00DD346D">
                  <w:pPr>
                    <w:jc w:val="right"/>
                    <w:rPr>
                      <w:i/>
                      <w:iCs/>
                    </w:rPr>
                  </w:pPr>
                  <w:r>
                    <w:rPr>
                      <w:i/>
                      <w:iCs/>
                    </w:rPr>
                    <w:t>Муфта DN 100</w:t>
                  </w:r>
                </w:p>
              </w:tc>
              <w:tc>
                <w:tcPr>
                  <w:tcW w:w="1014" w:type="dxa"/>
                  <w:tcBorders>
                    <w:top w:val="nil"/>
                    <w:left w:val="nil"/>
                    <w:bottom w:val="single" w:sz="4" w:space="0" w:color="auto"/>
                    <w:right w:val="single" w:sz="4" w:space="0" w:color="auto"/>
                  </w:tcBorders>
                  <w:noWrap/>
                  <w:vAlign w:val="bottom"/>
                  <w:hideMark/>
                </w:tcPr>
                <w:p w14:paraId="4A6113FF" w14:textId="77777777" w:rsidR="00DD346D" w:rsidRDefault="00DD346D" w:rsidP="00DD346D">
                  <w:pPr>
                    <w:jc w:val="center"/>
                  </w:pPr>
                  <w:r>
                    <w:t>шт.</w:t>
                  </w:r>
                </w:p>
              </w:tc>
              <w:tc>
                <w:tcPr>
                  <w:tcW w:w="1199" w:type="dxa"/>
                  <w:tcBorders>
                    <w:top w:val="nil"/>
                    <w:left w:val="nil"/>
                    <w:bottom w:val="single" w:sz="4" w:space="0" w:color="auto"/>
                    <w:right w:val="single" w:sz="4" w:space="0" w:color="auto"/>
                  </w:tcBorders>
                  <w:noWrap/>
                  <w:vAlign w:val="bottom"/>
                  <w:hideMark/>
                </w:tcPr>
                <w:p w14:paraId="09490B8F" w14:textId="77777777" w:rsidR="00DD346D" w:rsidRDefault="00DD346D" w:rsidP="00DD346D">
                  <w:pPr>
                    <w:jc w:val="center"/>
                  </w:pPr>
                  <w:r>
                    <w:t>60</w:t>
                  </w:r>
                </w:p>
              </w:tc>
              <w:tc>
                <w:tcPr>
                  <w:tcW w:w="236" w:type="dxa"/>
                  <w:vAlign w:val="center"/>
                  <w:hideMark/>
                </w:tcPr>
                <w:p w14:paraId="524D3255" w14:textId="77777777" w:rsidR="00DD346D" w:rsidRDefault="00DD346D" w:rsidP="00DD346D">
                  <w:pPr>
                    <w:rPr>
                      <w:sz w:val="20"/>
                      <w:szCs w:val="20"/>
                    </w:rPr>
                  </w:pPr>
                </w:p>
              </w:tc>
            </w:tr>
            <w:tr w:rsidR="00DD346D" w14:paraId="2667E9F9"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2B635753" w14:textId="77777777" w:rsidR="00DD346D" w:rsidRDefault="00DD346D" w:rsidP="00DD346D">
                  <w:pPr>
                    <w:jc w:val="center"/>
                  </w:pPr>
                  <w:r>
                    <w:t>10</w:t>
                  </w:r>
                </w:p>
              </w:tc>
              <w:tc>
                <w:tcPr>
                  <w:tcW w:w="6744" w:type="dxa"/>
                  <w:tcBorders>
                    <w:top w:val="nil"/>
                    <w:left w:val="nil"/>
                    <w:bottom w:val="single" w:sz="4" w:space="0" w:color="auto"/>
                    <w:right w:val="single" w:sz="4" w:space="0" w:color="auto"/>
                  </w:tcBorders>
                  <w:noWrap/>
                  <w:vAlign w:val="bottom"/>
                  <w:hideMark/>
                </w:tcPr>
                <w:p w14:paraId="1D19E631" w14:textId="77777777" w:rsidR="00DD346D" w:rsidRDefault="00DD346D" w:rsidP="00DD346D">
                  <w:pPr>
                    <w:jc w:val="right"/>
                    <w:rPr>
                      <w:i/>
                      <w:iCs/>
                    </w:rPr>
                  </w:pPr>
                  <w:r>
                    <w:rPr>
                      <w:i/>
                      <w:iCs/>
                    </w:rPr>
                    <w:t>Тройник внутренней канализации DN 100/</w:t>
                  </w:r>
                  <w:proofErr w:type="gramStart"/>
                  <w:r>
                    <w:rPr>
                      <w:i/>
                      <w:iCs/>
                    </w:rPr>
                    <w:t>100  DG</w:t>
                  </w:r>
                  <w:proofErr w:type="gramEnd"/>
                  <w:r>
                    <w:rPr>
                      <w:i/>
                      <w:iCs/>
                    </w:rPr>
                    <w:t xml:space="preserve"> 45</w:t>
                  </w:r>
                </w:p>
              </w:tc>
              <w:tc>
                <w:tcPr>
                  <w:tcW w:w="1014" w:type="dxa"/>
                  <w:tcBorders>
                    <w:top w:val="nil"/>
                    <w:left w:val="nil"/>
                    <w:bottom w:val="single" w:sz="4" w:space="0" w:color="auto"/>
                    <w:right w:val="single" w:sz="4" w:space="0" w:color="auto"/>
                  </w:tcBorders>
                  <w:noWrap/>
                  <w:vAlign w:val="bottom"/>
                  <w:hideMark/>
                </w:tcPr>
                <w:p w14:paraId="05A0B3E1" w14:textId="77777777" w:rsidR="00DD346D" w:rsidRDefault="00DD346D" w:rsidP="00DD346D">
                  <w:pPr>
                    <w:jc w:val="center"/>
                  </w:pPr>
                  <w:r>
                    <w:t>шт.</w:t>
                  </w:r>
                </w:p>
              </w:tc>
              <w:tc>
                <w:tcPr>
                  <w:tcW w:w="1199" w:type="dxa"/>
                  <w:tcBorders>
                    <w:top w:val="nil"/>
                    <w:left w:val="nil"/>
                    <w:bottom w:val="single" w:sz="4" w:space="0" w:color="auto"/>
                    <w:right w:val="single" w:sz="4" w:space="0" w:color="auto"/>
                  </w:tcBorders>
                  <w:noWrap/>
                  <w:vAlign w:val="bottom"/>
                  <w:hideMark/>
                </w:tcPr>
                <w:p w14:paraId="01217C8F" w14:textId="77777777" w:rsidR="00DD346D" w:rsidRDefault="00DD346D" w:rsidP="00DD346D">
                  <w:pPr>
                    <w:jc w:val="center"/>
                  </w:pPr>
                  <w:r>
                    <w:t>44</w:t>
                  </w:r>
                </w:p>
              </w:tc>
              <w:tc>
                <w:tcPr>
                  <w:tcW w:w="236" w:type="dxa"/>
                  <w:vAlign w:val="center"/>
                  <w:hideMark/>
                </w:tcPr>
                <w:p w14:paraId="7CB427CD" w14:textId="77777777" w:rsidR="00DD346D" w:rsidRDefault="00DD346D" w:rsidP="00DD346D">
                  <w:pPr>
                    <w:rPr>
                      <w:sz w:val="20"/>
                      <w:szCs w:val="20"/>
                    </w:rPr>
                  </w:pPr>
                </w:p>
              </w:tc>
            </w:tr>
            <w:tr w:rsidR="00DD346D" w14:paraId="328F63B0"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7B87B644" w14:textId="77777777" w:rsidR="00DD346D" w:rsidRDefault="00DD346D" w:rsidP="00DD346D">
                  <w:pPr>
                    <w:jc w:val="center"/>
                  </w:pPr>
                  <w:r>
                    <w:t>11</w:t>
                  </w:r>
                </w:p>
              </w:tc>
              <w:tc>
                <w:tcPr>
                  <w:tcW w:w="6744" w:type="dxa"/>
                  <w:tcBorders>
                    <w:top w:val="nil"/>
                    <w:left w:val="nil"/>
                    <w:bottom w:val="single" w:sz="4" w:space="0" w:color="auto"/>
                    <w:right w:val="single" w:sz="4" w:space="0" w:color="auto"/>
                  </w:tcBorders>
                  <w:noWrap/>
                  <w:vAlign w:val="bottom"/>
                  <w:hideMark/>
                </w:tcPr>
                <w:p w14:paraId="2068537A" w14:textId="77777777" w:rsidR="00DD346D" w:rsidRDefault="00DD346D" w:rsidP="00DD346D">
                  <w:pPr>
                    <w:jc w:val="right"/>
                    <w:rPr>
                      <w:i/>
                      <w:iCs/>
                    </w:rPr>
                  </w:pPr>
                  <w:r>
                    <w:rPr>
                      <w:i/>
                      <w:iCs/>
                    </w:rPr>
                    <w:t>Тройник внутренней канализации DN 100/</w:t>
                  </w:r>
                  <w:proofErr w:type="gramStart"/>
                  <w:r>
                    <w:rPr>
                      <w:i/>
                      <w:iCs/>
                    </w:rPr>
                    <w:t>100  DG</w:t>
                  </w:r>
                  <w:proofErr w:type="gramEnd"/>
                  <w:r>
                    <w:rPr>
                      <w:i/>
                      <w:iCs/>
                    </w:rPr>
                    <w:t xml:space="preserve"> 87</w:t>
                  </w:r>
                </w:p>
              </w:tc>
              <w:tc>
                <w:tcPr>
                  <w:tcW w:w="1014" w:type="dxa"/>
                  <w:tcBorders>
                    <w:top w:val="nil"/>
                    <w:left w:val="nil"/>
                    <w:bottom w:val="single" w:sz="4" w:space="0" w:color="auto"/>
                    <w:right w:val="single" w:sz="4" w:space="0" w:color="auto"/>
                  </w:tcBorders>
                  <w:noWrap/>
                  <w:vAlign w:val="bottom"/>
                  <w:hideMark/>
                </w:tcPr>
                <w:p w14:paraId="5D574410" w14:textId="77777777" w:rsidR="00DD346D" w:rsidRDefault="00DD346D" w:rsidP="00DD346D">
                  <w:pPr>
                    <w:jc w:val="center"/>
                  </w:pPr>
                  <w:r>
                    <w:t>шт.</w:t>
                  </w:r>
                </w:p>
              </w:tc>
              <w:tc>
                <w:tcPr>
                  <w:tcW w:w="1199" w:type="dxa"/>
                  <w:tcBorders>
                    <w:top w:val="nil"/>
                    <w:left w:val="nil"/>
                    <w:bottom w:val="single" w:sz="4" w:space="0" w:color="auto"/>
                    <w:right w:val="single" w:sz="4" w:space="0" w:color="auto"/>
                  </w:tcBorders>
                  <w:noWrap/>
                  <w:vAlign w:val="bottom"/>
                  <w:hideMark/>
                </w:tcPr>
                <w:p w14:paraId="77DB045C" w14:textId="77777777" w:rsidR="00DD346D" w:rsidRDefault="00DD346D" w:rsidP="00DD346D">
                  <w:pPr>
                    <w:jc w:val="center"/>
                  </w:pPr>
                  <w:r>
                    <w:t>44</w:t>
                  </w:r>
                </w:p>
              </w:tc>
              <w:tc>
                <w:tcPr>
                  <w:tcW w:w="236" w:type="dxa"/>
                  <w:vAlign w:val="center"/>
                  <w:hideMark/>
                </w:tcPr>
                <w:p w14:paraId="28432280" w14:textId="77777777" w:rsidR="00DD346D" w:rsidRDefault="00DD346D" w:rsidP="00DD346D">
                  <w:pPr>
                    <w:rPr>
                      <w:sz w:val="20"/>
                      <w:szCs w:val="20"/>
                    </w:rPr>
                  </w:pPr>
                </w:p>
              </w:tc>
            </w:tr>
            <w:tr w:rsidR="00DD346D" w14:paraId="2E62D586"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41F032F3" w14:textId="77777777" w:rsidR="00DD346D" w:rsidRDefault="00DD346D" w:rsidP="00DD346D">
                  <w:pPr>
                    <w:jc w:val="center"/>
                  </w:pPr>
                  <w:r>
                    <w:t>12</w:t>
                  </w:r>
                </w:p>
              </w:tc>
              <w:tc>
                <w:tcPr>
                  <w:tcW w:w="6744" w:type="dxa"/>
                  <w:tcBorders>
                    <w:top w:val="nil"/>
                    <w:left w:val="nil"/>
                    <w:bottom w:val="single" w:sz="4" w:space="0" w:color="auto"/>
                    <w:right w:val="single" w:sz="4" w:space="0" w:color="auto"/>
                  </w:tcBorders>
                  <w:noWrap/>
                  <w:vAlign w:val="bottom"/>
                  <w:hideMark/>
                </w:tcPr>
                <w:p w14:paraId="36DF7037" w14:textId="77777777" w:rsidR="00DD346D" w:rsidRDefault="00DD346D" w:rsidP="00DD346D">
                  <w:pPr>
                    <w:jc w:val="right"/>
                    <w:rPr>
                      <w:i/>
                      <w:iCs/>
                    </w:rPr>
                  </w:pPr>
                  <w:r>
                    <w:rPr>
                      <w:i/>
                      <w:iCs/>
                    </w:rPr>
                    <w:t>Отвод внутренней канализации DN 100 DG 45</w:t>
                  </w:r>
                </w:p>
              </w:tc>
              <w:tc>
                <w:tcPr>
                  <w:tcW w:w="1014" w:type="dxa"/>
                  <w:tcBorders>
                    <w:top w:val="nil"/>
                    <w:left w:val="nil"/>
                    <w:bottom w:val="single" w:sz="4" w:space="0" w:color="auto"/>
                    <w:right w:val="single" w:sz="4" w:space="0" w:color="auto"/>
                  </w:tcBorders>
                  <w:noWrap/>
                  <w:vAlign w:val="bottom"/>
                  <w:hideMark/>
                </w:tcPr>
                <w:p w14:paraId="34E0C2F3" w14:textId="77777777" w:rsidR="00DD346D" w:rsidRDefault="00DD346D" w:rsidP="00DD346D">
                  <w:pPr>
                    <w:jc w:val="center"/>
                  </w:pPr>
                  <w:r>
                    <w:t>шт.</w:t>
                  </w:r>
                </w:p>
              </w:tc>
              <w:tc>
                <w:tcPr>
                  <w:tcW w:w="1199" w:type="dxa"/>
                  <w:tcBorders>
                    <w:top w:val="nil"/>
                    <w:left w:val="nil"/>
                    <w:bottom w:val="single" w:sz="4" w:space="0" w:color="auto"/>
                    <w:right w:val="single" w:sz="4" w:space="0" w:color="auto"/>
                  </w:tcBorders>
                  <w:noWrap/>
                  <w:vAlign w:val="bottom"/>
                  <w:hideMark/>
                </w:tcPr>
                <w:p w14:paraId="2DA3BD5E" w14:textId="77777777" w:rsidR="00DD346D" w:rsidRDefault="00DD346D" w:rsidP="00DD346D">
                  <w:pPr>
                    <w:jc w:val="center"/>
                  </w:pPr>
                  <w:r>
                    <w:t>44</w:t>
                  </w:r>
                </w:p>
              </w:tc>
              <w:tc>
                <w:tcPr>
                  <w:tcW w:w="236" w:type="dxa"/>
                  <w:vAlign w:val="center"/>
                  <w:hideMark/>
                </w:tcPr>
                <w:p w14:paraId="7DA497DC" w14:textId="77777777" w:rsidR="00DD346D" w:rsidRDefault="00DD346D" w:rsidP="00DD346D">
                  <w:pPr>
                    <w:rPr>
                      <w:sz w:val="20"/>
                      <w:szCs w:val="20"/>
                    </w:rPr>
                  </w:pPr>
                </w:p>
              </w:tc>
            </w:tr>
            <w:tr w:rsidR="00DD346D" w14:paraId="59A1EE38"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20A6403C" w14:textId="77777777" w:rsidR="00DD346D" w:rsidRDefault="00DD346D" w:rsidP="00DD346D">
                  <w:pPr>
                    <w:jc w:val="center"/>
                  </w:pPr>
                  <w:r>
                    <w:t>13</w:t>
                  </w:r>
                </w:p>
              </w:tc>
              <w:tc>
                <w:tcPr>
                  <w:tcW w:w="6744" w:type="dxa"/>
                  <w:tcBorders>
                    <w:top w:val="nil"/>
                    <w:left w:val="nil"/>
                    <w:bottom w:val="single" w:sz="4" w:space="0" w:color="auto"/>
                    <w:right w:val="single" w:sz="4" w:space="0" w:color="auto"/>
                  </w:tcBorders>
                  <w:noWrap/>
                  <w:vAlign w:val="bottom"/>
                  <w:hideMark/>
                </w:tcPr>
                <w:p w14:paraId="24FB0D5F" w14:textId="77777777" w:rsidR="00DD346D" w:rsidRDefault="00DD346D" w:rsidP="00DD346D">
                  <w:pPr>
                    <w:jc w:val="right"/>
                    <w:rPr>
                      <w:i/>
                      <w:iCs/>
                    </w:rPr>
                  </w:pPr>
                  <w:r>
                    <w:rPr>
                      <w:i/>
                      <w:iCs/>
                    </w:rPr>
                    <w:t>Отвод внутренней канализации DN 100 DG 87</w:t>
                  </w:r>
                </w:p>
              </w:tc>
              <w:tc>
                <w:tcPr>
                  <w:tcW w:w="1014" w:type="dxa"/>
                  <w:tcBorders>
                    <w:top w:val="nil"/>
                    <w:left w:val="nil"/>
                    <w:bottom w:val="single" w:sz="4" w:space="0" w:color="auto"/>
                    <w:right w:val="single" w:sz="4" w:space="0" w:color="auto"/>
                  </w:tcBorders>
                  <w:noWrap/>
                  <w:vAlign w:val="bottom"/>
                  <w:hideMark/>
                </w:tcPr>
                <w:p w14:paraId="4E3CCB9B" w14:textId="77777777" w:rsidR="00DD346D" w:rsidRDefault="00DD346D" w:rsidP="00DD346D">
                  <w:pPr>
                    <w:jc w:val="center"/>
                  </w:pPr>
                  <w:r>
                    <w:t>шт.</w:t>
                  </w:r>
                </w:p>
              </w:tc>
              <w:tc>
                <w:tcPr>
                  <w:tcW w:w="1199" w:type="dxa"/>
                  <w:tcBorders>
                    <w:top w:val="nil"/>
                    <w:left w:val="nil"/>
                    <w:bottom w:val="single" w:sz="4" w:space="0" w:color="auto"/>
                    <w:right w:val="single" w:sz="4" w:space="0" w:color="auto"/>
                  </w:tcBorders>
                  <w:noWrap/>
                  <w:vAlign w:val="bottom"/>
                  <w:hideMark/>
                </w:tcPr>
                <w:p w14:paraId="0D5BC7D6" w14:textId="77777777" w:rsidR="00DD346D" w:rsidRDefault="00DD346D" w:rsidP="00DD346D">
                  <w:pPr>
                    <w:jc w:val="center"/>
                  </w:pPr>
                  <w:r>
                    <w:t>24</w:t>
                  </w:r>
                </w:p>
              </w:tc>
              <w:tc>
                <w:tcPr>
                  <w:tcW w:w="236" w:type="dxa"/>
                  <w:vAlign w:val="center"/>
                  <w:hideMark/>
                </w:tcPr>
                <w:p w14:paraId="150E1E02" w14:textId="77777777" w:rsidR="00DD346D" w:rsidRDefault="00DD346D" w:rsidP="00DD346D">
                  <w:pPr>
                    <w:rPr>
                      <w:sz w:val="20"/>
                      <w:szCs w:val="20"/>
                    </w:rPr>
                  </w:pPr>
                </w:p>
              </w:tc>
            </w:tr>
            <w:tr w:rsidR="00DD346D" w14:paraId="725D13EC"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343CBCBA" w14:textId="77777777" w:rsidR="00DD346D" w:rsidRDefault="00DD346D" w:rsidP="00DD346D">
                  <w:pPr>
                    <w:jc w:val="center"/>
                  </w:pPr>
                  <w:r>
                    <w:t>14</w:t>
                  </w:r>
                </w:p>
              </w:tc>
              <w:tc>
                <w:tcPr>
                  <w:tcW w:w="6744" w:type="dxa"/>
                  <w:tcBorders>
                    <w:top w:val="nil"/>
                    <w:left w:val="nil"/>
                    <w:bottom w:val="single" w:sz="4" w:space="0" w:color="auto"/>
                    <w:right w:val="single" w:sz="4" w:space="0" w:color="auto"/>
                  </w:tcBorders>
                  <w:noWrap/>
                  <w:vAlign w:val="bottom"/>
                  <w:hideMark/>
                </w:tcPr>
                <w:p w14:paraId="1920F201" w14:textId="77777777" w:rsidR="00DD346D" w:rsidRDefault="00DD346D" w:rsidP="00DD346D">
                  <w:pPr>
                    <w:jc w:val="right"/>
                    <w:rPr>
                      <w:i/>
                      <w:iCs/>
                    </w:rPr>
                  </w:pPr>
                  <w:r>
                    <w:rPr>
                      <w:i/>
                      <w:iCs/>
                    </w:rPr>
                    <w:t>Хомут (гайка) М10 d106-114(4")</w:t>
                  </w:r>
                </w:p>
              </w:tc>
              <w:tc>
                <w:tcPr>
                  <w:tcW w:w="1014" w:type="dxa"/>
                  <w:tcBorders>
                    <w:top w:val="nil"/>
                    <w:left w:val="nil"/>
                    <w:bottom w:val="single" w:sz="4" w:space="0" w:color="auto"/>
                    <w:right w:val="single" w:sz="4" w:space="0" w:color="auto"/>
                  </w:tcBorders>
                  <w:noWrap/>
                  <w:vAlign w:val="bottom"/>
                  <w:hideMark/>
                </w:tcPr>
                <w:p w14:paraId="1FF0E050" w14:textId="77777777" w:rsidR="00DD346D" w:rsidRDefault="00DD346D" w:rsidP="00DD346D">
                  <w:pPr>
                    <w:jc w:val="center"/>
                  </w:pPr>
                  <w:r>
                    <w:t>шт.</w:t>
                  </w:r>
                </w:p>
              </w:tc>
              <w:tc>
                <w:tcPr>
                  <w:tcW w:w="1199" w:type="dxa"/>
                  <w:tcBorders>
                    <w:top w:val="nil"/>
                    <w:left w:val="nil"/>
                    <w:bottom w:val="single" w:sz="4" w:space="0" w:color="auto"/>
                    <w:right w:val="single" w:sz="4" w:space="0" w:color="auto"/>
                  </w:tcBorders>
                  <w:noWrap/>
                  <w:vAlign w:val="bottom"/>
                  <w:hideMark/>
                </w:tcPr>
                <w:p w14:paraId="76DA2FA1" w14:textId="77777777" w:rsidR="00DD346D" w:rsidRDefault="00DD346D" w:rsidP="00DD346D">
                  <w:pPr>
                    <w:jc w:val="center"/>
                  </w:pPr>
                  <w:r>
                    <w:t>120</w:t>
                  </w:r>
                </w:p>
              </w:tc>
              <w:tc>
                <w:tcPr>
                  <w:tcW w:w="236" w:type="dxa"/>
                  <w:vAlign w:val="center"/>
                  <w:hideMark/>
                </w:tcPr>
                <w:p w14:paraId="2B623A23" w14:textId="77777777" w:rsidR="00DD346D" w:rsidRDefault="00DD346D" w:rsidP="00DD346D">
                  <w:pPr>
                    <w:rPr>
                      <w:sz w:val="20"/>
                      <w:szCs w:val="20"/>
                    </w:rPr>
                  </w:pPr>
                </w:p>
              </w:tc>
            </w:tr>
            <w:tr w:rsidR="00DD346D" w14:paraId="1E1731AC"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77D24250" w14:textId="77777777" w:rsidR="00DD346D" w:rsidRDefault="00DD346D" w:rsidP="00DD346D">
                  <w:pPr>
                    <w:jc w:val="center"/>
                  </w:pPr>
                  <w:r>
                    <w:t>15</w:t>
                  </w:r>
                </w:p>
              </w:tc>
              <w:tc>
                <w:tcPr>
                  <w:tcW w:w="6744" w:type="dxa"/>
                  <w:tcBorders>
                    <w:top w:val="nil"/>
                    <w:left w:val="nil"/>
                    <w:bottom w:val="single" w:sz="4" w:space="0" w:color="auto"/>
                    <w:right w:val="single" w:sz="4" w:space="0" w:color="auto"/>
                  </w:tcBorders>
                  <w:noWrap/>
                  <w:vAlign w:val="bottom"/>
                  <w:hideMark/>
                </w:tcPr>
                <w:p w14:paraId="5846E162" w14:textId="77777777" w:rsidR="00DD346D" w:rsidRDefault="00DD346D" w:rsidP="00DD346D">
                  <w:pPr>
                    <w:jc w:val="right"/>
                    <w:rPr>
                      <w:i/>
                      <w:iCs/>
                    </w:rPr>
                  </w:pPr>
                  <w:r>
                    <w:rPr>
                      <w:i/>
                      <w:iCs/>
                    </w:rPr>
                    <w:t>Шпилька d8 L=1000mm</w:t>
                  </w:r>
                </w:p>
              </w:tc>
              <w:tc>
                <w:tcPr>
                  <w:tcW w:w="1014" w:type="dxa"/>
                  <w:tcBorders>
                    <w:top w:val="nil"/>
                    <w:left w:val="nil"/>
                    <w:bottom w:val="single" w:sz="4" w:space="0" w:color="auto"/>
                    <w:right w:val="single" w:sz="4" w:space="0" w:color="auto"/>
                  </w:tcBorders>
                  <w:noWrap/>
                  <w:vAlign w:val="bottom"/>
                  <w:hideMark/>
                </w:tcPr>
                <w:p w14:paraId="32416337" w14:textId="77777777" w:rsidR="00DD346D" w:rsidRDefault="00DD346D" w:rsidP="00DD346D">
                  <w:pPr>
                    <w:jc w:val="center"/>
                  </w:pPr>
                  <w:r>
                    <w:t>шт.</w:t>
                  </w:r>
                </w:p>
              </w:tc>
              <w:tc>
                <w:tcPr>
                  <w:tcW w:w="1199" w:type="dxa"/>
                  <w:tcBorders>
                    <w:top w:val="nil"/>
                    <w:left w:val="nil"/>
                    <w:bottom w:val="single" w:sz="4" w:space="0" w:color="auto"/>
                    <w:right w:val="single" w:sz="4" w:space="0" w:color="auto"/>
                  </w:tcBorders>
                  <w:noWrap/>
                  <w:vAlign w:val="bottom"/>
                  <w:hideMark/>
                </w:tcPr>
                <w:p w14:paraId="1187FD11" w14:textId="77777777" w:rsidR="00DD346D" w:rsidRDefault="00DD346D" w:rsidP="00DD346D">
                  <w:pPr>
                    <w:jc w:val="center"/>
                  </w:pPr>
                  <w:r>
                    <w:t>40</w:t>
                  </w:r>
                </w:p>
              </w:tc>
              <w:tc>
                <w:tcPr>
                  <w:tcW w:w="236" w:type="dxa"/>
                  <w:vAlign w:val="center"/>
                  <w:hideMark/>
                </w:tcPr>
                <w:p w14:paraId="29041E9D" w14:textId="77777777" w:rsidR="00DD346D" w:rsidRDefault="00DD346D" w:rsidP="00DD346D">
                  <w:pPr>
                    <w:rPr>
                      <w:sz w:val="20"/>
                      <w:szCs w:val="20"/>
                    </w:rPr>
                  </w:pPr>
                </w:p>
              </w:tc>
            </w:tr>
            <w:tr w:rsidR="00DD346D" w14:paraId="3CFD92B5"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7AD955A5" w14:textId="77777777" w:rsidR="00DD346D" w:rsidRDefault="00DD346D" w:rsidP="00DD346D">
                  <w:pPr>
                    <w:jc w:val="center"/>
                  </w:pPr>
                  <w:r>
                    <w:t>16</w:t>
                  </w:r>
                </w:p>
              </w:tc>
              <w:tc>
                <w:tcPr>
                  <w:tcW w:w="6744" w:type="dxa"/>
                  <w:tcBorders>
                    <w:top w:val="nil"/>
                    <w:left w:val="nil"/>
                    <w:bottom w:val="single" w:sz="4" w:space="0" w:color="auto"/>
                    <w:right w:val="single" w:sz="4" w:space="0" w:color="auto"/>
                  </w:tcBorders>
                  <w:noWrap/>
                  <w:vAlign w:val="bottom"/>
                  <w:hideMark/>
                </w:tcPr>
                <w:p w14:paraId="7EB783B0" w14:textId="77777777" w:rsidR="00DD346D" w:rsidRDefault="00DD346D" w:rsidP="00DD346D">
                  <w:pPr>
                    <w:jc w:val="right"/>
                    <w:rPr>
                      <w:i/>
                      <w:iCs/>
                    </w:rPr>
                  </w:pPr>
                  <w:r>
                    <w:rPr>
                      <w:i/>
                      <w:iCs/>
                    </w:rPr>
                    <w:t xml:space="preserve">Пена </w:t>
                  </w:r>
                  <w:proofErr w:type="spellStart"/>
                  <w:r>
                    <w:rPr>
                      <w:i/>
                      <w:iCs/>
                    </w:rPr>
                    <w:t>мантажная</w:t>
                  </w:r>
                  <w:proofErr w:type="spellEnd"/>
                </w:p>
              </w:tc>
              <w:tc>
                <w:tcPr>
                  <w:tcW w:w="1014" w:type="dxa"/>
                  <w:tcBorders>
                    <w:top w:val="nil"/>
                    <w:left w:val="nil"/>
                    <w:bottom w:val="single" w:sz="4" w:space="0" w:color="auto"/>
                    <w:right w:val="single" w:sz="4" w:space="0" w:color="auto"/>
                  </w:tcBorders>
                  <w:noWrap/>
                  <w:vAlign w:val="bottom"/>
                  <w:hideMark/>
                </w:tcPr>
                <w:p w14:paraId="6143F4BE" w14:textId="77777777" w:rsidR="00DD346D" w:rsidRDefault="00DD346D" w:rsidP="00DD346D">
                  <w:pPr>
                    <w:jc w:val="center"/>
                  </w:pPr>
                  <w:r>
                    <w:t>шт.</w:t>
                  </w:r>
                </w:p>
              </w:tc>
              <w:tc>
                <w:tcPr>
                  <w:tcW w:w="1199" w:type="dxa"/>
                  <w:tcBorders>
                    <w:top w:val="nil"/>
                    <w:left w:val="nil"/>
                    <w:bottom w:val="single" w:sz="4" w:space="0" w:color="auto"/>
                    <w:right w:val="single" w:sz="4" w:space="0" w:color="auto"/>
                  </w:tcBorders>
                  <w:noWrap/>
                  <w:vAlign w:val="bottom"/>
                  <w:hideMark/>
                </w:tcPr>
                <w:p w14:paraId="0710F5F8" w14:textId="77777777" w:rsidR="00DD346D" w:rsidRDefault="00DD346D" w:rsidP="00DD346D">
                  <w:pPr>
                    <w:jc w:val="center"/>
                  </w:pPr>
                  <w:r>
                    <w:t>24</w:t>
                  </w:r>
                </w:p>
              </w:tc>
              <w:tc>
                <w:tcPr>
                  <w:tcW w:w="236" w:type="dxa"/>
                  <w:vAlign w:val="center"/>
                  <w:hideMark/>
                </w:tcPr>
                <w:p w14:paraId="30B8CF83" w14:textId="77777777" w:rsidR="00DD346D" w:rsidRDefault="00DD346D" w:rsidP="00DD346D">
                  <w:pPr>
                    <w:rPr>
                      <w:sz w:val="20"/>
                      <w:szCs w:val="20"/>
                    </w:rPr>
                  </w:pPr>
                </w:p>
              </w:tc>
            </w:tr>
            <w:tr w:rsidR="00DD346D" w14:paraId="7E078B9E"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66F1F37B" w14:textId="77777777" w:rsidR="00DD346D" w:rsidRDefault="00DD346D" w:rsidP="00DD346D">
                  <w:pPr>
                    <w:jc w:val="center"/>
                  </w:pPr>
                  <w:r>
                    <w:t>17</w:t>
                  </w:r>
                </w:p>
              </w:tc>
              <w:tc>
                <w:tcPr>
                  <w:tcW w:w="6744" w:type="dxa"/>
                  <w:tcBorders>
                    <w:top w:val="nil"/>
                    <w:left w:val="nil"/>
                    <w:bottom w:val="single" w:sz="4" w:space="0" w:color="auto"/>
                    <w:right w:val="single" w:sz="4" w:space="0" w:color="auto"/>
                  </w:tcBorders>
                  <w:noWrap/>
                  <w:vAlign w:val="bottom"/>
                  <w:hideMark/>
                </w:tcPr>
                <w:p w14:paraId="6B16ABB1" w14:textId="77777777" w:rsidR="00DD346D" w:rsidRDefault="00DD346D" w:rsidP="00DD346D">
                  <w:pPr>
                    <w:jc w:val="right"/>
                    <w:rPr>
                      <w:i/>
                      <w:iCs/>
                    </w:rPr>
                  </w:pPr>
                  <w:proofErr w:type="gramStart"/>
                  <w:r>
                    <w:rPr>
                      <w:i/>
                      <w:iCs/>
                    </w:rPr>
                    <w:t>Цанга  М</w:t>
                  </w:r>
                  <w:proofErr w:type="gramEnd"/>
                  <w:r>
                    <w:rPr>
                      <w:i/>
                      <w:iCs/>
                    </w:rPr>
                    <w:t>8</w:t>
                  </w:r>
                </w:p>
              </w:tc>
              <w:tc>
                <w:tcPr>
                  <w:tcW w:w="1014" w:type="dxa"/>
                  <w:tcBorders>
                    <w:top w:val="nil"/>
                    <w:left w:val="nil"/>
                    <w:bottom w:val="single" w:sz="4" w:space="0" w:color="auto"/>
                    <w:right w:val="single" w:sz="4" w:space="0" w:color="auto"/>
                  </w:tcBorders>
                  <w:noWrap/>
                  <w:vAlign w:val="bottom"/>
                  <w:hideMark/>
                </w:tcPr>
                <w:p w14:paraId="5FC5A8B9" w14:textId="77777777" w:rsidR="00DD346D" w:rsidRDefault="00DD346D" w:rsidP="00DD346D">
                  <w:pPr>
                    <w:jc w:val="center"/>
                  </w:pPr>
                  <w:r>
                    <w:t>шт.</w:t>
                  </w:r>
                </w:p>
              </w:tc>
              <w:tc>
                <w:tcPr>
                  <w:tcW w:w="1199" w:type="dxa"/>
                  <w:tcBorders>
                    <w:top w:val="nil"/>
                    <w:left w:val="nil"/>
                    <w:bottom w:val="single" w:sz="4" w:space="0" w:color="auto"/>
                    <w:right w:val="single" w:sz="4" w:space="0" w:color="auto"/>
                  </w:tcBorders>
                  <w:noWrap/>
                  <w:vAlign w:val="bottom"/>
                  <w:hideMark/>
                </w:tcPr>
                <w:p w14:paraId="3CE6B220" w14:textId="77777777" w:rsidR="00DD346D" w:rsidRDefault="00DD346D" w:rsidP="00DD346D">
                  <w:pPr>
                    <w:jc w:val="center"/>
                  </w:pPr>
                  <w:r>
                    <w:t>200</w:t>
                  </w:r>
                </w:p>
              </w:tc>
              <w:tc>
                <w:tcPr>
                  <w:tcW w:w="236" w:type="dxa"/>
                  <w:vAlign w:val="center"/>
                  <w:hideMark/>
                </w:tcPr>
                <w:p w14:paraId="794C4532" w14:textId="77777777" w:rsidR="00DD346D" w:rsidRDefault="00DD346D" w:rsidP="00DD346D">
                  <w:pPr>
                    <w:rPr>
                      <w:sz w:val="20"/>
                      <w:szCs w:val="20"/>
                    </w:rPr>
                  </w:pPr>
                </w:p>
              </w:tc>
            </w:tr>
            <w:tr w:rsidR="00DD346D" w14:paraId="064CF76A"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0284215E" w14:textId="77777777" w:rsidR="00DD346D" w:rsidRDefault="00DD346D" w:rsidP="00DD346D">
                  <w:pPr>
                    <w:jc w:val="center"/>
                  </w:pPr>
                  <w:r>
                    <w:t>18</w:t>
                  </w:r>
                </w:p>
              </w:tc>
              <w:tc>
                <w:tcPr>
                  <w:tcW w:w="6744" w:type="dxa"/>
                  <w:tcBorders>
                    <w:top w:val="nil"/>
                    <w:left w:val="nil"/>
                    <w:bottom w:val="single" w:sz="4" w:space="0" w:color="auto"/>
                    <w:right w:val="single" w:sz="4" w:space="0" w:color="auto"/>
                  </w:tcBorders>
                  <w:noWrap/>
                  <w:vAlign w:val="bottom"/>
                  <w:hideMark/>
                </w:tcPr>
                <w:p w14:paraId="2200B518" w14:textId="77777777" w:rsidR="00DD346D" w:rsidRDefault="00DD346D" w:rsidP="00DD346D">
                  <w:pPr>
                    <w:jc w:val="right"/>
                    <w:rPr>
                      <w:i/>
                      <w:iCs/>
                    </w:rPr>
                  </w:pPr>
                  <w:r>
                    <w:rPr>
                      <w:i/>
                      <w:iCs/>
                    </w:rPr>
                    <w:t>Вазелин технический 500гр</w:t>
                  </w:r>
                </w:p>
              </w:tc>
              <w:tc>
                <w:tcPr>
                  <w:tcW w:w="1014" w:type="dxa"/>
                  <w:tcBorders>
                    <w:top w:val="nil"/>
                    <w:left w:val="nil"/>
                    <w:bottom w:val="single" w:sz="4" w:space="0" w:color="auto"/>
                    <w:right w:val="single" w:sz="4" w:space="0" w:color="auto"/>
                  </w:tcBorders>
                  <w:noWrap/>
                  <w:vAlign w:val="bottom"/>
                  <w:hideMark/>
                </w:tcPr>
                <w:p w14:paraId="10301811" w14:textId="77777777" w:rsidR="00DD346D" w:rsidRDefault="00DD346D" w:rsidP="00DD346D">
                  <w:pPr>
                    <w:jc w:val="center"/>
                  </w:pPr>
                  <w:r>
                    <w:t>шт.</w:t>
                  </w:r>
                </w:p>
              </w:tc>
              <w:tc>
                <w:tcPr>
                  <w:tcW w:w="1199" w:type="dxa"/>
                  <w:tcBorders>
                    <w:top w:val="nil"/>
                    <w:left w:val="nil"/>
                    <w:bottom w:val="single" w:sz="4" w:space="0" w:color="auto"/>
                    <w:right w:val="single" w:sz="4" w:space="0" w:color="auto"/>
                  </w:tcBorders>
                  <w:noWrap/>
                  <w:vAlign w:val="bottom"/>
                  <w:hideMark/>
                </w:tcPr>
                <w:p w14:paraId="2017ED17" w14:textId="77777777" w:rsidR="00DD346D" w:rsidRDefault="00DD346D" w:rsidP="00DD346D">
                  <w:pPr>
                    <w:jc w:val="center"/>
                  </w:pPr>
                  <w:r>
                    <w:t>6</w:t>
                  </w:r>
                </w:p>
              </w:tc>
              <w:tc>
                <w:tcPr>
                  <w:tcW w:w="236" w:type="dxa"/>
                  <w:vAlign w:val="center"/>
                  <w:hideMark/>
                </w:tcPr>
                <w:p w14:paraId="50EF4593" w14:textId="77777777" w:rsidR="00DD346D" w:rsidRDefault="00DD346D" w:rsidP="00DD346D">
                  <w:pPr>
                    <w:rPr>
                      <w:sz w:val="20"/>
                      <w:szCs w:val="20"/>
                    </w:rPr>
                  </w:pPr>
                </w:p>
              </w:tc>
            </w:tr>
            <w:tr w:rsidR="00DD346D" w14:paraId="3CF6DAF5"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51BC5D45" w14:textId="77777777" w:rsidR="00DD346D" w:rsidRDefault="00DD346D" w:rsidP="00DD346D">
                  <w:pPr>
                    <w:jc w:val="center"/>
                  </w:pPr>
                  <w:r>
                    <w:t>19</w:t>
                  </w:r>
                </w:p>
              </w:tc>
              <w:tc>
                <w:tcPr>
                  <w:tcW w:w="6744" w:type="dxa"/>
                  <w:tcBorders>
                    <w:top w:val="nil"/>
                    <w:left w:val="nil"/>
                    <w:bottom w:val="single" w:sz="4" w:space="0" w:color="auto"/>
                    <w:right w:val="single" w:sz="4" w:space="0" w:color="auto"/>
                  </w:tcBorders>
                  <w:noWrap/>
                  <w:vAlign w:val="bottom"/>
                  <w:hideMark/>
                </w:tcPr>
                <w:p w14:paraId="42531002" w14:textId="77777777" w:rsidR="00DD346D" w:rsidRDefault="00DD346D" w:rsidP="00DD346D">
                  <w:pPr>
                    <w:jc w:val="right"/>
                    <w:rPr>
                      <w:i/>
                      <w:iCs/>
                    </w:rPr>
                  </w:pPr>
                  <w:r>
                    <w:rPr>
                      <w:i/>
                      <w:iCs/>
                    </w:rPr>
                    <w:t xml:space="preserve">Труба 40 со стекловолокном белая VTp.700.FB20.32 </w:t>
                  </w:r>
                  <w:proofErr w:type="spellStart"/>
                  <w:r>
                    <w:rPr>
                      <w:i/>
                      <w:iCs/>
                    </w:rPr>
                    <w:t>Valtec</w:t>
                  </w:r>
                  <w:proofErr w:type="spellEnd"/>
                </w:p>
              </w:tc>
              <w:tc>
                <w:tcPr>
                  <w:tcW w:w="1014" w:type="dxa"/>
                  <w:tcBorders>
                    <w:top w:val="nil"/>
                    <w:left w:val="nil"/>
                    <w:bottom w:val="single" w:sz="4" w:space="0" w:color="auto"/>
                    <w:right w:val="single" w:sz="4" w:space="0" w:color="auto"/>
                  </w:tcBorders>
                  <w:noWrap/>
                  <w:vAlign w:val="bottom"/>
                  <w:hideMark/>
                </w:tcPr>
                <w:p w14:paraId="079A04CE" w14:textId="77777777" w:rsidR="00DD346D" w:rsidRDefault="00DD346D" w:rsidP="00DD346D">
                  <w:pPr>
                    <w:jc w:val="center"/>
                  </w:pPr>
                  <w:r>
                    <w:t>шт.</w:t>
                  </w:r>
                </w:p>
              </w:tc>
              <w:tc>
                <w:tcPr>
                  <w:tcW w:w="1199" w:type="dxa"/>
                  <w:tcBorders>
                    <w:top w:val="nil"/>
                    <w:left w:val="nil"/>
                    <w:bottom w:val="single" w:sz="4" w:space="0" w:color="auto"/>
                    <w:right w:val="single" w:sz="4" w:space="0" w:color="auto"/>
                  </w:tcBorders>
                  <w:noWrap/>
                  <w:vAlign w:val="bottom"/>
                  <w:hideMark/>
                </w:tcPr>
                <w:p w14:paraId="3AB711C7" w14:textId="77777777" w:rsidR="00DD346D" w:rsidRDefault="00DD346D" w:rsidP="00DD346D">
                  <w:pPr>
                    <w:jc w:val="center"/>
                  </w:pPr>
                  <w:r>
                    <w:t>100</w:t>
                  </w:r>
                </w:p>
              </w:tc>
              <w:tc>
                <w:tcPr>
                  <w:tcW w:w="236" w:type="dxa"/>
                  <w:vAlign w:val="center"/>
                  <w:hideMark/>
                </w:tcPr>
                <w:p w14:paraId="1C31C8F3" w14:textId="77777777" w:rsidR="00DD346D" w:rsidRDefault="00DD346D" w:rsidP="00DD346D">
                  <w:pPr>
                    <w:rPr>
                      <w:sz w:val="20"/>
                      <w:szCs w:val="20"/>
                    </w:rPr>
                  </w:pPr>
                </w:p>
              </w:tc>
            </w:tr>
            <w:tr w:rsidR="00DD346D" w14:paraId="39CE9F4F"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653ACA2F" w14:textId="77777777" w:rsidR="00DD346D" w:rsidRDefault="00DD346D" w:rsidP="00DD346D">
                  <w:pPr>
                    <w:jc w:val="center"/>
                  </w:pPr>
                  <w:r>
                    <w:t>20</w:t>
                  </w:r>
                </w:p>
              </w:tc>
              <w:tc>
                <w:tcPr>
                  <w:tcW w:w="6744" w:type="dxa"/>
                  <w:tcBorders>
                    <w:top w:val="nil"/>
                    <w:left w:val="nil"/>
                    <w:bottom w:val="single" w:sz="4" w:space="0" w:color="auto"/>
                    <w:right w:val="single" w:sz="4" w:space="0" w:color="auto"/>
                  </w:tcBorders>
                  <w:noWrap/>
                  <w:vAlign w:val="bottom"/>
                  <w:hideMark/>
                </w:tcPr>
                <w:p w14:paraId="1B6B5D78" w14:textId="77777777" w:rsidR="00DD346D" w:rsidRDefault="00DD346D" w:rsidP="00DD346D">
                  <w:pPr>
                    <w:jc w:val="right"/>
                    <w:rPr>
                      <w:i/>
                      <w:iCs/>
                    </w:rPr>
                  </w:pPr>
                  <w:r>
                    <w:rPr>
                      <w:i/>
                      <w:iCs/>
                    </w:rPr>
                    <w:t xml:space="preserve">Муфта 20*1/2" в VTp.702.0.02004 </w:t>
                  </w:r>
                  <w:proofErr w:type="spellStart"/>
                  <w:r>
                    <w:rPr>
                      <w:i/>
                      <w:iCs/>
                    </w:rPr>
                    <w:t>Valtec</w:t>
                  </w:r>
                  <w:proofErr w:type="spellEnd"/>
                </w:p>
              </w:tc>
              <w:tc>
                <w:tcPr>
                  <w:tcW w:w="1014" w:type="dxa"/>
                  <w:tcBorders>
                    <w:top w:val="nil"/>
                    <w:left w:val="nil"/>
                    <w:bottom w:val="single" w:sz="4" w:space="0" w:color="auto"/>
                    <w:right w:val="single" w:sz="4" w:space="0" w:color="auto"/>
                  </w:tcBorders>
                  <w:noWrap/>
                  <w:vAlign w:val="bottom"/>
                  <w:hideMark/>
                </w:tcPr>
                <w:p w14:paraId="00ED89C2" w14:textId="77777777" w:rsidR="00DD346D" w:rsidRDefault="00DD346D" w:rsidP="00DD346D">
                  <w:pPr>
                    <w:jc w:val="center"/>
                  </w:pPr>
                  <w:r>
                    <w:t>шт.</w:t>
                  </w:r>
                </w:p>
              </w:tc>
              <w:tc>
                <w:tcPr>
                  <w:tcW w:w="1199" w:type="dxa"/>
                  <w:tcBorders>
                    <w:top w:val="nil"/>
                    <w:left w:val="nil"/>
                    <w:bottom w:val="single" w:sz="4" w:space="0" w:color="auto"/>
                    <w:right w:val="single" w:sz="4" w:space="0" w:color="auto"/>
                  </w:tcBorders>
                  <w:noWrap/>
                  <w:vAlign w:val="bottom"/>
                  <w:hideMark/>
                </w:tcPr>
                <w:p w14:paraId="33CA7DB1" w14:textId="77777777" w:rsidR="00DD346D" w:rsidRDefault="00DD346D" w:rsidP="00DD346D">
                  <w:pPr>
                    <w:jc w:val="center"/>
                  </w:pPr>
                  <w:r>
                    <w:t>90</w:t>
                  </w:r>
                </w:p>
              </w:tc>
              <w:tc>
                <w:tcPr>
                  <w:tcW w:w="236" w:type="dxa"/>
                  <w:vAlign w:val="center"/>
                  <w:hideMark/>
                </w:tcPr>
                <w:p w14:paraId="7A44BB33" w14:textId="77777777" w:rsidR="00DD346D" w:rsidRDefault="00DD346D" w:rsidP="00DD346D">
                  <w:pPr>
                    <w:rPr>
                      <w:sz w:val="20"/>
                      <w:szCs w:val="20"/>
                    </w:rPr>
                  </w:pPr>
                </w:p>
              </w:tc>
            </w:tr>
            <w:tr w:rsidR="00DD346D" w14:paraId="59677ED3"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46C25AA9" w14:textId="77777777" w:rsidR="00DD346D" w:rsidRDefault="00DD346D" w:rsidP="00DD346D">
                  <w:pPr>
                    <w:jc w:val="center"/>
                  </w:pPr>
                  <w:r>
                    <w:t>21</w:t>
                  </w:r>
                </w:p>
              </w:tc>
              <w:tc>
                <w:tcPr>
                  <w:tcW w:w="6744" w:type="dxa"/>
                  <w:tcBorders>
                    <w:top w:val="nil"/>
                    <w:left w:val="nil"/>
                    <w:bottom w:val="single" w:sz="4" w:space="0" w:color="auto"/>
                    <w:right w:val="single" w:sz="4" w:space="0" w:color="auto"/>
                  </w:tcBorders>
                  <w:noWrap/>
                  <w:vAlign w:val="bottom"/>
                  <w:hideMark/>
                </w:tcPr>
                <w:p w14:paraId="291CF1BE" w14:textId="77777777" w:rsidR="00DD346D" w:rsidRDefault="00DD346D" w:rsidP="00DD346D">
                  <w:pPr>
                    <w:jc w:val="right"/>
                    <w:rPr>
                      <w:i/>
                      <w:iCs/>
                    </w:rPr>
                  </w:pPr>
                  <w:r>
                    <w:rPr>
                      <w:i/>
                      <w:iCs/>
                    </w:rPr>
                    <w:t xml:space="preserve">Угол 90° VTp.751.0.020 </w:t>
                  </w:r>
                  <w:proofErr w:type="spellStart"/>
                  <w:r>
                    <w:rPr>
                      <w:i/>
                      <w:iCs/>
                    </w:rPr>
                    <w:t>Valtec</w:t>
                  </w:r>
                  <w:proofErr w:type="spellEnd"/>
                </w:p>
              </w:tc>
              <w:tc>
                <w:tcPr>
                  <w:tcW w:w="1014" w:type="dxa"/>
                  <w:tcBorders>
                    <w:top w:val="nil"/>
                    <w:left w:val="nil"/>
                    <w:bottom w:val="single" w:sz="4" w:space="0" w:color="auto"/>
                    <w:right w:val="single" w:sz="4" w:space="0" w:color="auto"/>
                  </w:tcBorders>
                  <w:noWrap/>
                  <w:vAlign w:val="bottom"/>
                  <w:hideMark/>
                </w:tcPr>
                <w:p w14:paraId="5672D286" w14:textId="77777777" w:rsidR="00DD346D" w:rsidRDefault="00DD346D" w:rsidP="00DD346D">
                  <w:pPr>
                    <w:jc w:val="center"/>
                  </w:pPr>
                  <w:r>
                    <w:t>шт.</w:t>
                  </w:r>
                </w:p>
              </w:tc>
              <w:tc>
                <w:tcPr>
                  <w:tcW w:w="1199" w:type="dxa"/>
                  <w:tcBorders>
                    <w:top w:val="nil"/>
                    <w:left w:val="nil"/>
                    <w:bottom w:val="single" w:sz="4" w:space="0" w:color="auto"/>
                    <w:right w:val="single" w:sz="4" w:space="0" w:color="auto"/>
                  </w:tcBorders>
                  <w:noWrap/>
                  <w:vAlign w:val="bottom"/>
                  <w:hideMark/>
                </w:tcPr>
                <w:p w14:paraId="0E0349FB" w14:textId="77777777" w:rsidR="00DD346D" w:rsidRDefault="00DD346D" w:rsidP="00DD346D">
                  <w:pPr>
                    <w:jc w:val="center"/>
                  </w:pPr>
                  <w:r>
                    <w:t>90</w:t>
                  </w:r>
                </w:p>
              </w:tc>
              <w:tc>
                <w:tcPr>
                  <w:tcW w:w="236" w:type="dxa"/>
                  <w:vAlign w:val="center"/>
                  <w:hideMark/>
                </w:tcPr>
                <w:p w14:paraId="2F39D9DB" w14:textId="77777777" w:rsidR="00DD346D" w:rsidRDefault="00DD346D" w:rsidP="00DD346D">
                  <w:pPr>
                    <w:rPr>
                      <w:sz w:val="20"/>
                      <w:szCs w:val="20"/>
                    </w:rPr>
                  </w:pPr>
                </w:p>
              </w:tc>
            </w:tr>
            <w:tr w:rsidR="00DD346D" w14:paraId="638BAEF6"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72793D71" w14:textId="77777777" w:rsidR="00DD346D" w:rsidRDefault="00DD346D" w:rsidP="00DD346D">
                  <w:pPr>
                    <w:jc w:val="center"/>
                  </w:pPr>
                  <w:r>
                    <w:t>22</w:t>
                  </w:r>
                </w:p>
              </w:tc>
              <w:tc>
                <w:tcPr>
                  <w:tcW w:w="6744" w:type="dxa"/>
                  <w:tcBorders>
                    <w:top w:val="nil"/>
                    <w:left w:val="nil"/>
                    <w:bottom w:val="single" w:sz="4" w:space="0" w:color="auto"/>
                    <w:right w:val="single" w:sz="4" w:space="0" w:color="auto"/>
                  </w:tcBorders>
                  <w:noWrap/>
                  <w:vAlign w:val="bottom"/>
                  <w:hideMark/>
                </w:tcPr>
                <w:p w14:paraId="3036FB42" w14:textId="77777777" w:rsidR="00DD346D" w:rsidRDefault="00DD346D" w:rsidP="00DD346D">
                  <w:pPr>
                    <w:jc w:val="right"/>
                    <w:rPr>
                      <w:i/>
                      <w:iCs/>
                    </w:rPr>
                  </w:pPr>
                  <w:r>
                    <w:rPr>
                      <w:i/>
                      <w:iCs/>
                    </w:rPr>
                    <w:t xml:space="preserve">Угол 45° VTp.759.0.032 </w:t>
                  </w:r>
                  <w:proofErr w:type="spellStart"/>
                  <w:r>
                    <w:rPr>
                      <w:i/>
                      <w:iCs/>
                    </w:rPr>
                    <w:t>Valtec</w:t>
                  </w:r>
                  <w:proofErr w:type="spellEnd"/>
                </w:p>
              </w:tc>
              <w:tc>
                <w:tcPr>
                  <w:tcW w:w="1014" w:type="dxa"/>
                  <w:tcBorders>
                    <w:top w:val="nil"/>
                    <w:left w:val="nil"/>
                    <w:bottom w:val="single" w:sz="4" w:space="0" w:color="auto"/>
                    <w:right w:val="single" w:sz="4" w:space="0" w:color="auto"/>
                  </w:tcBorders>
                  <w:noWrap/>
                  <w:vAlign w:val="bottom"/>
                  <w:hideMark/>
                </w:tcPr>
                <w:p w14:paraId="4851D956" w14:textId="77777777" w:rsidR="00DD346D" w:rsidRDefault="00DD346D" w:rsidP="00DD346D">
                  <w:pPr>
                    <w:jc w:val="center"/>
                  </w:pPr>
                  <w:r>
                    <w:t>шт.</w:t>
                  </w:r>
                </w:p>
              </w:tc>
              <w:tc>
                <w:tcPr>
                  <w:tcW w:w="1199" w:type="dxa"/>
                  <w:tcBorders>
                    <w:top w:val="nil"/>
                    <w:left w:val="nil"/>
                    <w:bottom w:val="single" w:sz="4" w:space="0" w:color="auto"/>
                    <w:right w:val="single" w:sz="4" w:space="0" w:color="auto"/>
                  </w:tcBorders>
                  <w:noWrap/>
                  <w:vAlign w:val="bottom"/>
                  <w:hideMark/>
                </w:tcPr>
                <w:p w14:paraId="070B813A" w14:textId="77777777" w:rsidR="00DD346D" w:rsidRDefault="00DD346D" w:rsidP="00DD346D">
                  <w:pPr>
                    <w:jc w:val="center"/>
                  </w:pPr>
                  <w:r>
                    <w:t>90</w:t>
                  </w:r>
                </w:p>
              </w:tc>
              <w:tc>
                <w:tcPr>
                  <w:tcW w:w="236" w:type="dxa"/>
                  <w:vAlign w:val="center"/>
                  <w:hideMark/>
                </w:tcPr>
                <w:p w14:paraId="5F693E66" w14:textId="77777777" w:rsidR="00DD346D" w:rsidRDefault="00DD346D" w:rsidP="00DD346D">
                  <w:pPr>
                    <w:rPr>
                      <w:sz w:val="20"/>
                      <w:szCs w:val="20"/>
                    </w:rPr>
                  </w:pPr>
                </w:p>
              </w:tc>
            </w:tr>
            <w:tr w:rsidR="00DD346D" w14:paraId="4EDC802C"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00C40064" w14:textId="77777777" w:rsidR="00DD346D" w:rsidRDefault="00DD346D" w:rsidP="00DD346D">
                  <w:pPr>
                    <w:jc w:val="center"/>
                  </w:pPr>
                  <w:r>
                    <w:t>23</w:t>
                  </w:r>
                </w:p>
              </w:tc>
              <w:tc>
                <w:tcPr>
                  <w:tcW w:w="6744" w:type="dxa"/>
                  <w:tcBorders>
                    <w:top w:val="nil"/>
                    <w:left w:val="nil"/>
                    <w:bottom w:val="single" w:sz="4" w:space="0" w:color="auto"/>
                    <w:right w:val="single" w:sz="4" w:space="0" w:color="auto"/>
                  </w:tcBorders>
                  <w:noWrap/>
                  <w:vAlign w:val="bottom"/>
                  <w:hideMark/>
                </w:tcPr>
                <w:p w14:paraId="7A4FBAD1" w14:textId="77777777" w:rsidR="00DD346D" w:rsidRDefault="00DD346D" w:rsidP="00DD346D">
                  <w:pPr>
                    <w:jc w:val="right"/>
                    <w:rPr>
                      <w:i/>
                      <w:iCs/>
                    </w:rPr>
                  </w:pPr>
                  <w:r>
                    <w:rPr>
                      <w:i/>
                      <w:iCs/>
                    </w:rPr>
                    <w:t xml:space="preserve">Разборное соединение в VTp.762.0.03206 </w:t>
                  </w:r>
                  <w:proofErr w:type="spellStart"/>
                  <w:r>
                    <w:rPr>
                      <w:i/>
                      <w:iCs/>
                    </w:rPr>
                    <w:t>Valtec</w:t>
                  </w:r>
                  <w:proofErr w:type="spellEnd"/>
                </w:p>
              </w:tc>
              <w:tc>
                <w:tcPr>
                  <w:tcW w:w="1014" w:type="dxa"/>
                  <w:tcBorders>
                    <w:top w:val="nil"/>
                    <w:left w:val="nil"/>
                    <w:bottom w:val="single" w:sz="4" w:space="0" w:color="auto"/>
                    <w:right w:val="single" w:sz="4" w:space="0" w:color="auto"/>
                  </w:tcBorders>
                  <w:noWrap/>
                  <w:vAlign w:val="bottom"/>
                  <w:hideMark/>
                </w:tcPr>
                <w:p w14:paraId="5FBED07F" w14:textId="77777777" w:rsidR="00DD346D" w:rsidRDefault="00DD346D" w:rsidP="00DD346D">
                  <w:pPr>
                    <w:jc w:val="center"/>
                  </w:pPr>
                  <w:r>
                    <w:t>шт.</w:t>
                  </w:r>
                </w:p>
              </w:tc>
              <w:tc>
                <w:tcPr>
                  <w:tcW w:w="1199" w:type="dxa"/>
                  <w:tcBorders>
                    <w:top w:val="nil"/>
                    <w:left w:val="nil"/>
                    <w:bottom w:val="single" w:sz="4" w:space="0" w:color="auto"/>
                    <w:right w:val="single" w:sz="4" w:space="0" w:color="auto"/>
                  </w:tcBorders>
                  <w:noWrap/>
                  <w:vAlign w:val="bottom"/>
                  <w:hideMark/>
                </w:tcPr>
                <w:p w14:paraId="36518529" w14:textId="77777777" w:rsidR="00DD346D" w:rsidRDefault="00DD346D" w:rsidP="00DD346D">
                  <w:pPr>
                    <w:jc w:val="center"/>
                  </w:pPr>
                  <w:r>
                    <w:t>82</w:t>
                  </w:r>
                </w:p>
              </w:tc>
              <w:tc>
                <w:tcPr>
                  <w:tcW w:w="236" w:type="dxa"/>
                  <w:vAlign w:val="center"/>
                  <w:hideMark/>
                </w:tcPr>
                <w:p w14:paraId="706E3462" w14:textId="77777777" w:rsidR="00DD346D" w:rsidRDefault="00DD346D" w:rsidP="00DD346D">
                  <w:pPr>
                    <w:rPr>
                      <w:sz w:val="20"/>
                      <w:szCs w:val="20"/>
                    </w:rPr>
                  </w:pPr>
                </w:p>
              </w:tc>
            </w:tr>
            <w:tr w:rsidR="00DD346D" w14:paraId="5AA471CD"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7C2DF976" w14:textId="77777777" w:rsidR="00DD346D" w:rsidRDefault="00DD346D" w:rsidP="00DD346D">
                  <w:pPr>
                    <w:jc w:val="center"/>
                  </w:pPr>
                  <w:r>
                    <w:t>24</w:t>
                  </w:r>
                </w:p>
              </w:tc>
              <w:tc>
                <w:tcPr>
                  <w:tcW w:w="6744" w:type="dxa"/>
                  <w:tcBorders>
                    <w:top w:val="nil"/>
                    <w:left w:val="nil"/>
                    <w:bottom w:val="single" w:sz="4" w:space="0" w:color="auto"/>
                    <w:right w:val="single" w:sz="4" w:space="0" w:color="auto"/>
                  </w:tcBorders>
                  <w:noWrap/>
                  <w:vAlign w:val="bottom"/>
                  <w:hideMark/>
                </w:tcPr>
                <w:p w14:paraId="0AC83023" w14:textId="77777777" w:rsidR="00DD346D" w:rsidRDefault="00DD346D" w:rsidP="00DD346D">
                  <w:pPr>
                    <w:jc w:val="right"/>
                    <w:rPr>
                      <w:i/>
                      <w:iCs/>
                    </w:rPr>
                  </w:pPr>
                  <w:r>
                    <w:rPr>
                      <w:i/>
                      <w:iCs/>
                    </w:rPr>
                    <w:t xml:space="preserve">Муфта переходная VTp.705.0.032020 </w:t>
                  </w:r>
                  <w:proofErr w:type="spellStart"/>
                  <w:r>
                    <w:rPr>
                      <w:i/>
                      <w:iCs/>
                    </w:rPr>
                    <w:t>Valtec</w:t>
                  </w:r>
                  <w:proofErr w:type="spellEnd"/>
                </w:p>
              </w:tc>
              <w:tc>
                <w:tcPr>
                  <w:tcW w:w="1014" w:type="dxa"/>
                  <w:tcBorders>
                    <w:top w:val="nil"/>
                    <w:left w:val="nil"/>
                    <w:bottom w:val="single" w:sz="4" w:space="0" w:color="auto"/>
                    <w:right w:val="single" w:sz="4" w:space="0" w:color="auto"/>
                  </w:tcBorders>
                  <w:noWrap/>
                  <w:vAlign w:val="bottom"/>
                  <w:hideMark/>
                </w:tcPr>
                <w:p w14:paraId="3CEB6364" w14:textId="77777777" w:rsidR="00DD346D" w:rsidRDefault="00DD346D" w:rsidP="00DD346D">
                  <w:pPr>
                    <w:jc w:val="center"/>
                  </w:pPr>
                  <w:r>
                    <w:t>шт.</w:t>
                  </w:r>
                </w:p>
              </w:tc>
              <w:tc>
                <w:tcPr>
                  <w:tcW w:w="1199" w:type="dxa"/>
                  <w:tcBorders>
                    <w:top w:val="nil"/>
                    <w:left w:val="nil"/>
                    <w:bottom w:val="single" w:sz="4" w:space="0" w:color="auto"/>
                    <w:right w:val="single" w:sz="4" w:space="0" w:color="auto"/>
                  </w:tcBorders>
                  <w:noWrap/>
                  <w:vAlign w:val="bottom"/>
                  <w:hideMark/>
                </w:tcPr>
                <w:p w14:paraId="2D50C168" w14:textId="77777777" w:rsidR="00DD346D" w:rsidRDefault="00DD346D" w:rsidP="00DD346D">
                  <w:pPr>
                    <w:jc w:val="center"/>
                  </w:pPr>
                  <w:r>
                    <w:t>36</w:t>
                  </w:r>
                </w:p>
              </w:tc>
              <w:tc>
                <w:tcPr>
                  <w:tcW w:w="236" w:type="dxa"/>
                  <w:vAlign w:val="center"/>
                  <w:hideMark/>
                </w:tcPr>
                <w:p w14:paraId="0E18709A" w14:textId="77777777" w:rsidR="00DD346D" w:rsidRDefault="00DD346D" w:rsidP="00DD346D">
                  <w:pPr>
                    <w:rPr>
                      <w:sz w:val="20"/>
                      <w:szCs w:val="20"/>
                    </w:rPr>
                  </w:pPr>
                </w:p>
              </w:tc>
            </w:tr>
            <w:tr w:rsidR="00DD346D" w14:paraId="398AC69D"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71AEA59A" w14:textId="77777777" w:rsidR="00DD346D" w:rsidRDefault="00DD346D" w:rsidP="00DD346D">
                  <w:pPr>
                    <w:jc w:val="center"/>
                  </w:pPr>
                  <w:r>
                    <w:t>25</w:t>
                  </w:r>
                </w:p>
              </w:tc>
              <w:tc>
                <w:tcPr>
                  <w:tcW w:w="6744" w:type="dxa"/>
                  <w:tcBorders>
                    <w:top w:val="nil"/>
                    <w:left w:val="nil"/>
                    <w:bottom w:val="single" w:sz="4" w:space="0" w:color="auto"/>
                    <w:right w:val="single" w:sz="4" w:space="0" w:color="auto"/>
                  </w:tcBorders>
                  <w:noWrap/>
                  <w:vAlign w:val="bottom"/>
                  <w:hideMark/>
                </w:tcPr>
                <w:p w14:paraId="541406DF" w14:textId="77777777" w:rsidR="00DD346D" w:rsidRDefault="00DD346D" w:rsidP="00DD346D">
                  <w:pPr>
                    <w:jc w:val="right"/>
                    <w:rPr>
                      <w:i/>
                      <w:iCs/>
                    </w:rPr>
                  </w:pPr>
                  <w:r>
                    <w:rPr>
                      <w:i/>
                      <w:iCs/>
                    </w:rPr>
                    <w:t xml:space="preserve">Кран шаровый VTp.743.0.020 </w:t>
                  </w:r>
                  <w:proofErr w:type="spellStart"/>
                  <w:r>
                    <w:rPr>
                      <w:i/>
                      <w:iCs/>
                    </w:rPr>
                    <w:t>Valtec</w:t>
                  </w:r>
                  <w:proofErr w:type="spellEnd"/>
                </w:p>
              </w:tc>
              <w:tc>
                <w:tcPr>
                  <w:tcW w:w="1014" w:type="dxa"/>
                  <w:tcBorders>
                    <w:top w:val="nil"/>
                    <w:left w:val="nil"/>
                    <w:bottom w:val="single" w:sz="4" w:space="0" w:color="auto"/>
                    <w:right w:val="single" w:sz="4" w:space="0" w:color="auto"/>
                  </w:tcBorders>
                  <w:noWrap/>
                  <w:vAlign w:val="bottom"/>
                  <w:hideMark/>
                </w:tcPr>
                <w:p w14:paraId="1F5871A7" w14:textId="77777777" w:rsidR="00DD346D" w:rsidRDefault="00DD346D" w:rsidP="00DD346D">
                  <w:pPr>
                    <w:jc w:val="center"/>
                  </w:pPr>
                  <w:r>
                    <w:t>шт.</w:t>
                  </w:r>
                </w:p>
              </w:tc>
              <w:tc>
                <w:tcPr>
                  <w:tcW w:w="1199" w:type="dxa"/>
                  <w:tcBorders>
                    <w:top w:val="nil"/>
                    <w:left w:val="nil"/>
                    <w:bottom w:val="single" w:sz="4" w:space="0" w:color="auto"/>
                    <w:right w:val="single" w:sz="4" w:space="0" w:color="auto"/>
                  </w:tcBorders>
                  <w:noWrap/>
                  <w:vAlign w:val="bottom"/>
                  <w:hideMark/>
                </w:tcPr>
                <w:p w14:paraId="1F0CE8F0" w14:textId="77777777" w:rsidR="00DD346D" w:rsidRDefault="00DD346D" w:rsidP="00DD346D">
                  <w:pPr>
                    <w:jc w:val="center"/>
                  </w:pPr>
                  <w:r>
                    <w:t>82</w:t>
                  </w:r>
                </w:p>
              </w:tc>
              <w:tc>
                <w:tcPr>
                  <w:tcW w:w="236" w:type="dxa"/>
                  <w:vAlign w:val="center"/>
                  <w:hideMark/>
                </w:tcPr>
                <w:p w14:paraId="4D510DC9" w14:textId="77777777" w:rsidR="00DD346D" w:rsidRDefault="00DD346D" w:rsidP="00DD346D">
                  <w:pPr>
                    <w:rPr>
                      <w:sz w:val="20"/>
                      <w:szCs w:val="20"/>
                    </w:rPr>
                  </w:pPr>
                </w:p>
              </w:tc>
            </w:tr>
            <w:tr w:rsidR="00DD346D" w14:paraId="5FA11183"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1BF252C6" w14:textId="77777777" w:rsidR="00DD346D" w:rsidRDefault="00DD346D" w:rsidP="00DD346D">
                  <w:pPr>
                    <w:jc w:val="center"/>
                  </w:pPr>
                  <w:r>
                    <w:t>26</w:t>
                  </w:r>
                </w:p>
              </w:tc>
              <w:tc>
                <w:tcPr>
                  <w:tcW w:w="6744" w:type="dxa"/>
                  <w:tcBorders>
                    <w:top w:val="nil"/>
                    <w:left w:val="nil"/>
                    <w:bottom w:val="single" w:sz="4" w:space="0" w:color="auto"/>
                    <w:right w:val="single" w:sz="4" w:space="0" w:color="auto"/>
                  </w:tcBorders>
                  <w:noWrap/>
                  <w:vAlign w:val="bottom"/>
                  <w:hideMark/>
                </w:tcPr>
                <w:p w14:paraId="3A5E3253" w14:textId="77777777" w:rsidR="00DD346D" w:rsidRDefault="00DD346D" w:rsidP="00DD346D">
                  <w:pPr>
                    <w:jc w:val="right"/>
                    <w:rPr>
                      <w:i/>
                      <w:iCs/>
                    </w:rPr>
                  </w:pPr>
                  <w:proofErr w:type="spellStart"/>
                  <w:r>
                    <w:rPr>
                      <w:i/>
                      <w:iCs/>
                    </w:rPr>
                    <w:t>Энергофлекс</w:t>
                  </w:r>
                  <w:proofErr w:type="spellEnd"/>
                  <w:r>
                    <w:rPr>
                      <w:i/>
                      <w:iCs/>
                    </w:rPr>
                    <w:t xml:space="preserve"> трубка СУПЕР ПРОТЕКТ - С 45/6</w:t>
                  </w:r>
                </w:p>
              </w:tc>
              <w:tc>
                <w:tcPr>
                  <w:tcW w:w="1014" w:type="dxa"/>
                  <w:tcBorders>
                    <w:top w:val="nil"/>
                    <w:left w:val="nil"/>
                    <w:bottom w:val="single" w:sz="4" w:space="0" w:color="auto"/>
                    <w:right w:val="single" w:sz="4" w:space="0" w:color="auto"/>
                  </w:tcBorders>
                  <w:noWrap/>
                  <w:vAlign w:val="bottom"/>
                  <w:hideMark/>
                </w:tcPr>
                <w:p w14:paraId="4ABD5D10" w14:textId="77777777" w:rsidR="00DD346D" w:rsidRDefault="00DD346D" w:rsidP="00DD346D">
                  <w:pPr>
                    <w:jc w:val="center"/>
                  </w:pPr>
                  <w:r>
                    <w:t>м.</w:t>
                  </w:r>
                </w:p>
              </w:tc>
              <w:tc>
                <w:tcPr>
                  <w:tcW w:w="1199" w:type="dxa"/>
                  <w:tcBorders>
                    <w:top w:val="nil"/>
                    <w:left w:val="nil"/>
                    <w:bottom w:val="single" w:sz="4" w:space="0" w:color="auto"/>
                    <w:right w:val="single" w:sz="4" w:space="0" w:color="auto"/>
                  </w:tcBorders>
                  <w:noWrap/>
                  <w:vAlign w:val="bottom"/>
                  <w:hideMark/>
                </w:tcPr>
                <w:p w14:paraId="5DA81084" w14:textId="77777777" w:rsidR="00DD346D" w:rsidRDefault="00DD346D" w:rsidP="00DD346D">
                  <w:pPr>
                    <w:jc w:val="center"/>
                  </w:pPr>
                  <w:r>
                    <w:t>260</w:t>
                  </w:r>
                </w:p>
              </w:tc>
              <w:tc>
                <w:tcPr>
                  <w:tcW w:w="236" w:type="dxa"/>
                  <w:vAlign w:val="center"/>
                  <w:hideMark/>
                </w:tcPr>
                <w:p w14:paraId="138E92C3" w14:textId="77777777" w:rsidR="00DD346D" w:rsidRDefault="00DD346D" w:rsidP="00DD346D">
                  <w:pPr>
                    <w:rPr>
                      <w:sz w:val="20"/>
                      <w:szCs w:val="20"/>
                    </w:rPr>
                  </w:pPr>
                </w:p>
              </w:tc>
            </w:tr>
            <w:tr w:rsidR="00DD346D" w14:paraId="4377A7FC"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4129C427" w14:textId="77777777" w:rsidR="00DD346D" w:rsidRDefault="00DD346D" w:rsidP="00DD346D">
                  <w:pPr>
                    <w:jc w:val="center"/>
                  </w:pPr>
                  <w:r>
                    <w:t>27</w:t>
                  </w:r>
                </w:p>
              </w:tc>
              <w:tc>
                <w:tcPr>
                  <w:tcW w:w="6744" w:type="dxa"/>
                  <w:tcBorders>
                    <w:top w:val="nil"/>
                    <w:left w:val="nil"/>
                    <w:bottom w:val="single" w:sz="4" w:space="0" w:color="auto"/>
                    <w:right w:val="single" w:sz="4" w:space="0" w:color="auto"/>
                  </w:tcBorders>
                  <w:noWrap/>
                  <w:vAlign w:val="bottom"/>
                  <w:hideMark/>
                </w:tcPr>
                <w:p w14:paraId="7A56E5C7" w14:textId="77777777" w:rsidR="00DD346D" w:rsidRDefault="00DD346D" w:rsidP="00DD346D">
                  <w:pPr>
                    <w:jc w:val="right"/>
                    <w:rPr>
                      <w:i/>
                      <w:iCs/>
                    </w:rPr>
                  </w:pPr>
                  <w:r>
                    <w:rPr>
                      <w:i/>
                      <w:iCs/>
                    </w:rPr>
                    <w:t>Скотч армированный ТПЛ 25м</w:t>
                  </w:r>
                </w:p>
              </w:tc>
              <w:tc>
                <w:tcPr>
                  <w:tcW w:w="1014" w:type="dxa"/>
                  <w:tcBorders>
                    <w:top w:val="nil"/>
                    <w:left w:val="nil"/>
                    <w:bottom w:val="single" w:sz="4" w:space="0" w:color="auto"/>
                    <w:right w:val="single" w:sz="4" w:space="0" w:color="auto"/>
                  </w:tcBorders>
                  <w:noWrap/>
                  <w:vAlign w:val="bottom"/>
                  <w:hideMark/>
                </w:tcPr>
                <w:p w14:paraId="72BA0CC9" w14:textId="77777777" w:rsidR="00DD346D" w:rsidRDefault="00DD346D" w:rsidP="00DD346D">
                  <w:pPr>
                    <w:jc w:val="center"/>
                  </w:pPr>
                  <w:r>
                    <w:t>м.</w:t>
                  </w:r>
                </w:p>
              </w:tc>
              <w:tc>
                <w:tcPr>
                  <w:tcW w:w="1199" w:type="dxa"/>
                  <w:tcBorders>
                    <w:top w:val="nil"/>
                    <w:left w:val="nil"/>
                    <w:bottom w:val="single" w:sz="4" w:space="0" w:color="auto"/>
                    <w:right w:val="single" w:sz="4" w:space="0" w:color="auto"/>
                  </w:tcBorders>
                  <w:noWrap/>
                  <w:vAlign w:val="bottom"/>
                  <w:hideMark/>
                </w:tcPr>
                <w:p w14:paraId="668960D8" w14:textId="77777777" w:rsidR="00DD346D" w:rsidRDefault="00DD346D" w:rsidP="00DD346D">
                  <w:pPr>
                    <w:jc w:val="center"/>
                  </w:pPr>
                  <w:r>
                    <w:t>15</w:t>
                  </w:r>
                </w:p>
              </w:tc>
              <w:tc>
                <w:tcPr>
                  <w:tcW w:w="236" w:type="dxa"/>
                  <w:vAlign w:val="center"/>
                  <w:hideMark/>
                </w:tcPr>
                <w:p w14:paraId="3F5538FA" w14:textId="77777777" w:rsidR="00DD346D" w:rsidRDefault="00DD346D" w:rsidP="00DD346D">
                  <w:pPr>
                    <w:rPr>
                      <w:sz w:val="20"/>
                      <w:szCs w:val="20"/>
                    </w:rPr>
                  </w:pPr>
                </w:p>
              </w:tc>
            </w:tr>
            <w:tr w:rsidR="00DD346D" w14:paraId="73A3CF19" w14:textId="77777777" w:rsidTr="00CB715F">
              <w:trPr>
                <w:trHeight w:val="308"/>
              </w:trPr>
              <w:tc>
                <w:tcPr>
                  <w:tcW w:w="551" w:type="dxa"/>
                  <w:tcBorders>
                    <w:top w:val="nil"/>
                    <w:left w:val="single" w:sz="8" w:space="0" w:color="auto"/>
                    <w:bottom w:val="single" w:sz="4" w:space="0" w:color="auto"/>
                    <w:right w:val="single" w:sz="4" w:space="0" w:color="auto"/>
                  </w:tcBorders>
                  <w:vAlign w:val="center"/>
                  <w:hideMark/>
                </w:tcPr>
                <w:p w14:paraId="60744E3B" w14:textId="77777777" w:rsidR="00DD346D" w:rsidRDefault="00DD346D" w:rsidP="00DD346D">
                  <w:pPr>
                    <w:jc w:val="center"/>
                  </w:pPr>
                  <w:r>
                    <w:t>28</w:t>
                  </w:r>
                </w:p>
              </w:tc>
              <w:tc>
                <w:tcPr>
                  <w:tcW w:w="6744" w:type="dxa"/>
                  <w:tcBorders>
                    <w:top w:val="nil"/>
                    <w:left w:val="nil"/>
                    <w:bottom w:val="single" w:sz="4" w:space="0" w:color="auto"/>
                    <w:right w:val="single" w:sz="4" w:space="0" w:color="auto"/>
                  </w:tcBorders>
                  <w:vAlign w:val="bottom"/>
                  <w:hideMark/>
                </w:tcPr>
                <w:p w14:paraId="68EA058C" w14:textId="77777777" w:rsidR="00DD346D" w:rsidRDefault="00DD346D" w:rsidP="00DD346D">
                  <w:pPr>
                    <w:jc w:val="right"/>
                    <w:rPr>
                      <w:i/>
                      <w:iCs/>
                    </w:rPr>
                  </w:pPr>
                  <w:r>
                    <w:rPr>
                      <w:i/>
                      <w:iCs/>
                    </w:rPr>
                    <w:t xml:space="preserve">STOUT SAC-0020-Комплекты Хомут для труб, комплект: </w:t>
                  </w:r>
                  <w:proofErr w:type="spellStart"/>
                  <w:r>
                    <w:rPr>
                      <w:i/>
                      <w:iCs/>
                    </w:rPr>
                    <w:t>хомут+шпилька</w:t>
                  </w:r>
                  <w:proofErr w:type="spellEnd"/>
                  <w:r>
                    <w:rPr>
                      <w:i/>
                      <w:iCs/>
                    </w:rPr>
                    <w:t xml:space="preserve"> шуруп +дюбель пластиковый </w:t>
                  </w:r>
                </w:p>
              </w:tc>
              <w:tc>
                <w:tcPr>
                  <w:tcW w:w="1014" w:type="dxa"/>
                  <w:tcBorders>
                    <w:top w:val="nil"/>
                    <w:left w:val="nil"/>
                    <w:bottom w:val="single" w:sz="4" w:space="0" w:color="auto"/>
                    <w:right w:val="single" w:sz="4" w:space="0" w:color="auto"/>
                  </w:tcBorders>
                  <w:vAlign w:val="center"/>
                  <w:hideMark/>
                </w:tcPr>
                <w:p w14:paraId="74E3BD13" w14:textId="77777777" w:rsidR="00DD346D" w:rsidRDefault="00DD346D" w:rsidP="00DD346D">
                  <w:pPr>
                    <w:jc w:val="center"/>
                  </w:pPr>
                  <w:r>
                    <w:t>шт.</w:t>
                  </w:r>
                </w:p>
              </w:tc>
              <w:tc>
                <w:tcPr>
                  <w:tcW w:w="1199" w:type="dxa"/>
                  <w:tcBorders>
                    <w:top w:val="nil"/>
                    <w:left w:val="nil"/>
                    <w:bottom w:val="single" w:sz="4" w:space="0" w:color="auto"/>
                    <w:right w:val="single" w:sz="4" w:space="0" w:color="auto"/>
                  </w:tcBorders>
                  <w:vAlign w:val="center"/>
                  <w:hideMark/>
                </w:tcPr>
                <w:p w14:paraId="5FD96D59" w14:textId="77777777" w:rsidR="00DD346D" w:rsidRDefault="00DD346D" w:rsidP="00DD346D">
                  <w:pPr>
                    <w:jc w:val="center"/>
                  </w:pPr>
                  <w:r>
                    <w:t>160</w:t>
                  </w:r>
                </w:p>
              </w:tc>
              <w:tc>
                <w:tcPr>
                  <w:tcW w:w="236" w:type="dxa"/>
                  <w:vAlign w:val="center"/>
                  <w:hideMark/>
                </w:tcPr>
                <w:p w14:paraId="3344DB74" w14:textId="77777777" w:rsidR="00DD346D" w:rsidRDefault="00DD346D" w:rsidP="00DD346D">
                  <w:pPr>
                    <w:rPr>
                      <w:sz w:val="20"/>
                      <w:szCs w:val="20"/>
                    </w:rPr>
                  </w:pPr>
                </w:p>
              </w:tc>
            </w:tr>
            <w:tr w:rsidR="00DD346D" w14:paraId="7F873AD2"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6E4CE9BD" w14:textId="77777777" w:rsidR="00DD346D" w:rsidRDefault="00DD346D" w:rsidP="00DD346D">
                  <w:pPr>
                    <w:jc w:val="center"/>
                  </w:pPr>
                  <w:r>
                    <w:t>29</w:t>
                  </w:r>
                </w:p>
              </w:tc>
              <w:tc>
                <w:tcPr>
                  <w:tcW w:w="6744" w:type="dxa"/>
                  <w:tcBorders>
                    <w:top w:val="nil"/>
                    <w:left w:val="nil"/>
                    <w:bottom w:val="single" w:sz="4" w:space="0" w:color="auto"/>
                    <w:right w:val="single" w:sz="4" w:space="0" w:color="auto"/>
                  </w:tcBorders>
                  <w:noWrap/>
                  <w:vAlign w:val="bottom"/>
                  <w:hideMark/>
                </w:tcPr>
                <w:p w14:paraId="17AFFB03" w14:textId="77777777" w:rsidR="00DD346D" w:rsidRDefault="00DD346D" w:rsidP="00DD346D">
                  <w:pPr>
                    <w:jc w:val="right"/>
                    <w:rPr>
                      <w:i/>
                      <w:iCs/>
                    </w:rPr>
                  </w:pPr>
                  <w:r>
                    <w:rPr>
                      <w:i/>
                      <w:iCs/>
                    </w:rPr>
                    <w:t>Перекрывающий вентиль с цанговым зажимом</w:t>
                  </w:r>
                </w:p>
              </w:tc>
              <w:tc>
                <w:tcPr>
                  <w:tcW w:w="1014" w:type="dxa"/>
                  <w:tcBorders>
                    <w:top w:val="nil"/>
                    <w:left w:val="nil"/>
                    <w:bottom w:val="single" w:sz="4" w:space="0" w:color="auto"/>
                    <w:right w:val="single" w:sz="4" w:space="0" w:color="auto"/>
                  </w:tcBorders>
                  <w:noWrap/>
                  <w:vAlign w:val="bottom"/>
                  <w:hideMark/>
                </w:tcPr>
                <w:p w14:paraId="553D6599" w14:textId="77777777" w:rsidR="00DD346D" w:rsidRDefault="00DD346D" w:rsidP="00DD346D">
                  <w:pPr>
                    <w:jc w:val="center"/>
                  </w:pPr>
                  <w:r>
                    <w:t>бал.</w:t>
                  </w:r>
                </w:p>
              </w:tc>
              <w:tc>
                <w:tcPr>
                  <w:tcW w:w="1199" w:type="dxa"/>
                  <w:tcBorders>
                    <w:top w:val="nil"/>
                    <w:left w:val="nil"/>
                    <w:bottom w:val="single" w:sz="4" w:space="0" w:color="auto"/>
                    <w:right w:val="single" w:sz="4" w:space="0" w:color="auto"/>
                  </w:tcBorders>
                  <w:noWrap/>
                  <w:vAlign w:val="bottom"/>
                  <w:hideMark/>
                </w:tcPr>
                <w:p w14:paraId="2F6F91AC" w14:textId="77777777" w:rsidR="00DD346D" w:rsidRDefault="00DD346D" w:rsidP="00DD346D">
                  <w:pPr>
                    <w:jc w:val="center"/>
                  </w:pPr>
                  <w:r>
                    <w:t>82</w:t>
                  </w:r>
                </w:p>
              </w:tc>
              <w:tc>
                <w:tcPr>
                  <w:tcW w:w="236" w:type="dxa"/>
                  <w:vAlign w:val="center"/>
                  <w:hideMark/>
                </w:tcPr>
                <w:p w14:paraId="66344D52" w14:textId="77777777" w:rsidR="00DD346D" w:rsidRDefault="00DD346D" w:rsidP="00DD346D">
                  <w:pPr>
                    <w:rPr>
                      <w:sz w:val="20"/>
                      <w:szCs w:val="20"/>
                    </w:rPr>
                  </w:pPr>
                </w:p>
              </w:tc>
            </w:tr>
            <w:tr w:rsidR="00DD346D" w14:paraId="19A8F618"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01E88A0C" w14:textId="77777777" w:rsidR="00DD346D" w:rsidRDefault="00DD346D" w:rsidP="00DD346D">
                  <w:pPr>
                    <w:jc w:val="center"/>
                  </w:pPr>
                  <w:r>
                    <w:t>30</w:t>
                  </w:r>
                </w:p>
              </w:tc>
              <w:tc>
                <w:tcPr>
                  <w:tcW w:w="6744" w:type="dxa"/>
                  <w:tcBorders>
                    <w:top w:val="nil"/>
                    <w:left w:val="nil"/>
                    <w:bottom w:val="nil"/>
                    <w:right w:val="single" w:sz="4" w:space="0" w:color="auto"/>
                  </w:tcBorders>
                  <w:noWrap/>
                  <w:vAlign w:val="bottom"/>
                  <w:hideMark/>
                </w:tcPr>
                <w:p w14:paraId="5104964C" w14:textId="77777777" w:rsidR="00DD346D" w:rsidRDefault="00DD346D" w:rsidP="00DD346D">
                  <w:pPr>
                    <w:jc w:val="right"/>
                    <w:rPr>
                      <w:i/>
                      <w:iCs/>
                    </w:rPr>
                  </w:pPr>
                  <w:r>
                    <w:rPr>
                      <w:i/>
                      <w:iCs/>
                    </w:rPr>
                    <w:t xml:space="preserve">Тройник 40*40*25 VTp.731.0.020 </w:t>
                  </w:r>
                  <w:proofErr w:type="spellStart"/>
                  <w:r>
                    <w:rPr>
                      <w:i/>
                      <w:iCs/>
                    </w:rPr>
                    <w:t>Valtec</w:t>
                  </w:r>
                  <w:proofErr w:type="spellEnd"/>
                </w:p>
              </w:tc>
              <w:tc>
                <w:tcPr>
                  <w:tcW w:w="1014" w:type="dxa"/>
                  <w:tcBorders>
                    <w:top w:val="nil"/>
                    <w:left w:val="nil"/>
                    <w:bottom w:val="nil"/>
                    <w:right w:val="single" w:sz="4" w:space="0" w:color="auto"/>
                  </w:tcBorders>
                  <w:noWrap/>
                  <w:vAlign w:val="bottom"/>
                  <w:hideMark/>
                </w:tcPr>
                <w:p w14:paraId="3806B455" w14:textId="77777777" w:rsidR="00DD346D" w:rsidRDefault="00DD346D" w:rsidP="00DD346D">
                  <w:pPr>
                    <w:jc w:val="center"/>
                  </w:pPr>
                  <w:r>
                    <w:t>шт.</w:t>
                  </w:r>
                </w:p>
              </w:tc>
              <w:tc>
                <w:tcPr>
                  <w:tcW w:w="1199" w:type="dxa"/>
                  <w:tcBorders>
                    <w:top w:val="nil"/>
                    <w:left w:val="nil"/>
                    <w:bottom w:val="nil"/>
                    <w:right w:val="single" w:sz="4" w:space="0" w:color="auto"/>
                  </w:tcBorders>
                  <w:noWrap/>
                  <w:vAlign w:val="bottom"/>
                  <w:hideMark/>
                </w:tcPr>
                <w:p w14:paraId="7440FFBC" w14:textId="77777777" w:rsidR="00DD346D" w:rsidRDefault="00DD346D" w:rsidP="00DD346D">
                  <w:pPr>
                    <w:jc w:val="center"/>
                  </w:pPr>
                  <w:r>
                    <w:t>82</w:t>
                  </w:r>
                </w:p>
              </w:tc>
              <w:tc>
                <w:tcPr>
                  <w:tcW w:w="236" w:type="dxa"/>
                  <w:vAlign w:val="center"/>
                  <w:hideMark/>
                </w:tcPr>
                <w:p w14:paraId="7C9FCDD9" w14:textId="77777777" w:rsidR="00DD346D" w:rsidRDefault="00DD346D" w:rsidP="00DD346D">
                  <w:pPr>
                    <w:rPr>
                      <w:sz w:val="20"/>
                      <w:szCs w:val="20"/>
                    </w:rPr>
                  </w:pPr>
                </w:p>
              </w:tc>
            </w:tr>
            <w:tr w:rsidR="00DD346D" w14:paraId="32A7D618"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01F5BEBB" w14:textId="77777777" w:rsidR="00DD346D" w:rsidRDefault="00DD346D" w:rsidP="00DD346D">
                  <w:pPr>
                    <w:jc w:val="center"/>
                  </w:pPr>
                  <w:r>
                    <w:t>31</w:t>
                  </w:r>
                </w:p>
              </w:tc>
              <w:tc>
                <w:tcPr>
                  <w:tcW w:w="6744" w:type="dxa"/>
                  <w:tcBorders>
                    <w:top w:val="single" w:sz="4" w:space="0" w:color="auto"/>
                    <w:left w:val="nil"/>
                    <w:bottom w:val="single" w:sz="4" w:space="0" w:color="auto"/>
                    <w:right w:val="single" w:sz="4" w:space="0" w:color="auto"/>
                  </w:tcBorders>
                  <w:noWrap/>
                  <w:vAlign w:val="bottom"/>
                  <w:hideMark/>
                </w:tcPr>
                <w:p w14:paraId="4BA2AE66" w14:textId="77777777" w:rsidR="00DD346D" w:rsidRDefault="00DD346D" w:rsidP="00DD346D">
                  <w:pPr>
                    <w:rPr>
                      <w:b/>
                      <w:bCs/>
                    </w:rPr>
                  </w:pPr>
                  <w:r>
                    <w:rPr>
                      <w:b/>
                      <w:bCs/>
                    </w:rPr>
                    <w:t>Кирпичная кладка простенков 125мм</w:t>
                  </w:r>
                </w:p>
              </w:tc>
              <w:tc>
                <w:tcPr>
                  <w:tcW w:w="1014" w:type="dxa"/>
                  <w:tcBorders>
                    <w:top w:val="single" w:sz="4" w:space="0" w:color="auto"/>
                    <w:left w:val="nil"/>
                    <w:bottom w:val="single" w:sz="4" w:space="0" w:color="auto"/>
                    <w:right w:val="single" w:sz="4" w:space="0" w:color="auto"/>
                  </w:tcBorders>
                  <w:noWrap/>
                  <w:vAlign w:val="bottom"/>
                  <w:hideMark/>
                </w:tcPr>
                <w:p w14:paraId="3B096E2D" w14:textId="77777777" w:rsidR="00DD346D" w:rsidRDefault="00DD346D" w:rsidP="00DD346D">
                  <w:pPr>
                    <w:jc w:val="center"/>
                  </w:pPr>
                  <w:r>
                    <w:t>м2</w:t>
                  </w:r>
                </w:p>
              </w:tc>
              <w:tc>
                <w:tcPr>
                  <w:tcW w:w="1199" w:type="dxa"/>
                  <w:tcBorders>
                    <w:top w:val="single" w:sz="4" w:space="0" w:color="auto"/>
                    <w:left w:val="nil"/>
                    <w:bottom w:val="single" w:sz="4" w:space="0" w:color="auto"/>
                    <w:right w:val="single" w:sz="4" w:space="0" w:color="auto"/>
                  </w:tcBorders>
                  <w:noWrap/>
                  <w:vAlign w:val="bottom"/>
                  <w:hideMark/>
                </w:tcPr>
                <w:p w14:paraId="73D48D23" w14:textId="77777777" w:rsidR="00DD346D" w:rsidRDefault="00DD346D" w:rsidP="00DD346D">
                  <w:pPr>
                    <w:jc w:val="center"/>
                  </w:pPr>
                  <w:r>
                    <w:t>136,8</w:t>
                  </w:r>
                </w:p>
              </w:tc>
              <w:tc>
                <w:tcPr>
                  <w:tcW w:w="236" w:type="dxa"/>
                  <w:vAlign w:val="center"/>
                  <w:hideMark/>
                </w:tcPr>
                <w:p w14:paraId="3C375AEC" w14:textId="77777777" w:rsidR="00DD346D" w:rsidRDefault="00DD346D" w:rsidP="00DD346D">
                  <w:pPr>
                    <w:rPr>
                      <w:sz w:val="20"/>
                      <w:szCs w:val="20"/>
                    </w:rPr>
                  </w:pPr>
                </w:p>
              </w:tc>
            </w:tr>
            <w:tr w:rsidR="00DD346D" w14:paraId="0B986FA6"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6BCD1FB2" w14:textId="77777777" w:rsidR="00DD346D" w:rsidRDefault="00DD346D" w:rsidP="00DD346D">
                  <w:pPr>
                    <w:jc w:val="center"/>
                  </w:pPr>
                  <w:r>
                    <w:t>32</w:t>
                  </w:r>
                </w:p>
              </w:tc>
              <w:tc>
                <w:tcPr>
                  <w:tcW w:w="6744" w:type="dxa"/>
                  <w:tcBorders>
                    <w:top w:val="nil"/>
                    <w:left w:val="nil"/>
                    <w:bottom w:val="single" w:sz="4" w:space="0" w:color="auto"/>
                    <w:right w:val="single" w:sz="4" w:space="0" w:color="auto"/>
                  </w:tcBorders>
                  <w:noWrap/>
                  <w:vAlign w:val="bottom"/>
                  <w:hideMark/>
                </w:tcPr>
                <w:p w14:paraId="3745ECB8" w14:textId="77777777" w:rsidR="00DD346D" w:rsidRDefault="00DD346D" w:rsidP="00DD346D">
                  <w:pPr>
                    <w:jc w:val="right"/>
                    <w:rPr>
                      <w:i/>
                      <w:iCs/>
                    </w:rPr>
                  </w:pPr>
                  <w:r>
                    <w:rPr>
                      <w:i/>
                      <w:iCs/>
                    </w:rPr>
                    <w:t>Кирпич рядовой полнотелый</w:t>
                  </w:r>
                </w:p>
              </w:tc>
              <w:tc>
                <w:tcPr>
                  <w:tcW w:w="1014" w:type="dxa"/>
                  <w:tcBorders>
                    <w:top w:val="nil"/>
                    <w:left w:val="nil"/>
                    <w:bottom w:val="single" w:sz="4" w:space="0" w:color="auto"/>
                    <w:right w:val="single" w:sz="4" w:space="0" w:color="auto"/>
                  </w:tcBorders>
                  <w:noWrap/>
                  <w:vAlign w:val="bottom"/>
                  <w:hideMark/>
                </w:tcPr>
                <w:p w14:paraId="10972ED5" w14:textId="77777777" w:rsidR="00DD346D" w:rsidRDefault="00DD346D" w:rsidP="00DD346D">
                  <w:pPr>
                    <w:jc w:val="center"/>
                  </w:pPr>
                  <w:proofErr w:type="spellStart"/>
                  <w:r>
                    <w:t>шт</w:t>
                  </w:r>
                  <w:proofErr w:type="spellEnd"/>
                </w:p>
              </w:tc>
              <w:tc>
                <w:tcPr>
                  <w:tcW w:w="1199" w:type="dxa"/>
                  <w:tcBorders>
                    <w:top w:val="nil"/>
                    <w:left w:val="nil"/>
                    <w:bottom w:val="single" w:sz="4" w:space="0" w:color="auto"/>
                    <w:right w:val="single" w:sz="4" w:space="0" w:color="auto"/>
                  </w:tcBorders>
                  <w:noWrap/>
                  <w:vAlign w:val="bottom"/>
                  <w:hideMark/>
                </w:tcPr>
                <w:p w14:paraId="12EC48A5" w14:textId="77777777" w:rsidR="00DD346D" w:rsidRDefault="00DD346D" w:rsidP="00DD346D">
                  <w:pPr>
                    <w:jc w:val="center"/>
                  </w:pPr>
                  <w:r>
                    <w:t>7975,44</w:t>
                  </w:r>
                </w:p>
              </w:tc>
              <w:tc>
                <w:tcPr>
                  <w:tcW w:w="236" w:type="dxa"/>
                  <w:vAlign w:val="center"/>
                  <w:hideMark/>
                </w:tcPr>
                <w:p w14:paraId="0DAB9C50" w14:textId="77777777" w:rsidR="00DD346D" w:rsidRDefault="00DD346D" w:rsidP="00DD346D">
                  <w:pPr>
                    <w:rPr>
                      <w:sz w:val="20"/>
                      <w:szCs w:val="20"/>
                    </w:rPr>
                  </w:pPr>
                </w:p>
              </w:tc>
            </w:tr>
            <w:tr w:rsidR="00DD346D" w14:paraId="41B41168"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71FFEAD3" w14:textId="77777777" w:rsidR="00DD346D" w:rsidRDefault="00DD346D" w:rsidP="00DD346D">
                  <w:pPr>
                    <w:jc w:val="center"/>
                  </w:pPr>
                  <w:r>
                    <w:t>33</w:t>
                  </w:r>
                </w:p>
              </w:tc>
              <w:tc>
                <w:tcPr>
                  <w:tcW w:w="6744" w:type="dxa"/>
                  <w:tcBorders>
                    <w:top w:val="nil"/>
                    <w:left w:val="nil"/>
                    <w:bottom w:val="single" w:sz="4" w:space="0" w:color="auto"/>
                    <w:right w:val="single" w:sz="4" w:space="0" w:color="auto"/>
                  </w:tcBorders>
                  <w:noWrap/>
                  <w:vAlign w:val="bottom"/>
                  <w:hideMark/>
                </w:tcPr>
                <w:p w14:paraId="01E09159" w14:textId="77777777" w:rsidR="00DD346D" w:rsidRDefault="00DD346D" w:rsidP="00DD346D">
                  <w:pPr>
                    <w:jc w:val="right"/>
                    <w:rPr>
                      <w:i/>
                      <w:iCs/>
                    </w:rPr>
                  </w:pPr>
                  <w:r>
                    <w:rPr>
                      <w:i/>
                      <w:iCs/>
                    </w:rPr>
                    <w:t>Раствор кладочный</w:t>
                  </w:r>
                </w:p>
              </w:tc>
              <w:tc>
                <w:tcPr>
                  <w:tcW w:w="1014" w:type="dxa"/>
                  <w:tcBorders>
                    <w:top w:val="nil"/>
                    <w:left w:val="nil"/>
                    <w:bottom w:val="single" w:sz="4" w:space="0" w:color="auto"/>
                    <w:right w:val="single" w:sz="4" w:space="0" w:color="auto"/>
                  </w:tcBorders>
                  <w:noWrap/>
                  <w:vAlign w:val="bottom"/>
                  <w:hideMark/>
                </w:tcPr>
                <w:p w14:paraId="1F34BE01" w14:textId="77777777" w:rsidR="00DD346D" w:rsidRDefault="00DD346D" w:rsidP="00DD346D">
                  <w:pPr>
                    <w:jc w:val="center"/>
                  </w:pPr>
                  <w:r>
                    <w:t>кг</w:t>
                  </w:r>
                </w:p>
              </w:tc>
              <w:tc>
                <w:tcPr>
                  <w:tcW w:w="1199" w:type="dxa"/>
                  <w:tcBorders>
                    <w:top w:val="nil"/>
                    <w:left w:val="nil"/>
                    <w:bottom w:val="single" w:sz="4" w:space="0" w:color="auto"/>
                    <w:right w:val="single" w:sz="4" w:space="0" w:color="auto"/>
                  </w:tcBorders>
                  <w:noWrap/>
                  <w:vAlign w:val="bottom"/>
                  <w:hideMark/>
                </w:tcPr>
                <w:p w14:paraId="4569E875" w14:textId="77777777" w:rsidR="00DD346D" w:rsidRDefault="00DD346D" w:rsidP="00DD346D">
                  <w:pPr>
                    <w:jc w:val="center"/>
                  </w:pPr>
                  <w:r>
                    <w:t>4788</w:t>
                  </w:r>
                </w:p>
              </w:tc>
              <w:tc>
                <w:tcPr>
                  <w:tcW w:w="236" w:type="dxa"/>
                  <w:vAlign w:val="center"/>
                  <w:hideMark/>
                </w:tcPr>
                <w:p w14:paraId="0B07B4E9" w14:textId="77777777" w:rsidR="00DD346D" w:rsidRDefault="00DD346D" w:rsidP="00DD346D">
                  <w:pPr>
                    <w:rPr>
                      <w:sz w:val="20"/>
                      <w:szCs w:val="20"/>
                    </w:rPr>
                  </w:pPr>
                </w:p>
              </w:tc>
            </w:tr>
            <w:tr w:rsidR="00DD346D" w14:paraId="3AC48CC8"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340C968D" w14:textId="77777777" w:rsidR="00DD346D" w:rsidRDefault="00DD346D" w:rsidP="00DD346D">
                  <w:pPr>
                    <w:jc w:val="center"/>
                  </w:pPr>
                  <w:r>
                    <w:t>34</w:t>
                  </w:r>
                </w:p>
              </w:tc>
              <w:tc>
                <w:tcPr>
                  <w:tcW w:w="6744" w:type="dxa"/>
                  <w:tcBorders>
                    <w:top w:val="nil"/>
                    <w:left w:val="nil"/>
                    <w:bottom w:val="single" w:sz="4" w:space="0" w:color="auto"/>
                    <w:right w:val="single" w:sz="4" w:space="0" w:color="auto"/>
                  </w:tcBorders>
                  <w:noWrap/>
                  <w:vAlign w:val="bottom"/>
                  <w:hideMark/>
                </w:tcPr>
                <w:p w14:paraId="61F87BE8" w14:textId="77777777" w:rsidR="00DD346D" w:rsidRDefault="00DD346D" w:rsidP="00DD346D">
                  <w:pPr>
                    <w:jc w:val="right"/>
                    <w:rPr>
                      <w:i/>
                      <w:iCs/>
                    </w:rPr>
                  </w:pPr>
                  <w:r>
                    <w:rPr>
                      <w:i/>
                      <w:iCs/>
                    </w:rPr>
                    <w:t>Арматура катанка ф6,5</w:t>
                  </w:r>
                </w:p>
              </w:tc>
              <w:tc>
                <w:tcPr>
                  <w:tcW w:w="1014" w:type="dxa"/>
                  <w:tcBorders>
                    <w:top w:val="nil"/>
                    <w:left w:val="nil"/>
                    <w:bottom w:val="single" w:sz="4" w:space="0" w:color="auto"/>
                    <w:right w:val="single" w:sz="4" w:space="0" w:color="auto"/>
                  </w:tcBorders>
                  <w:noWrap/>
                  <w:vAlign w:val="bottom"/>
                  <w:hideMark/>
                </w:tcPr>
                <w:p w14:paraId="14B66793" w14:textId="77777777" w:rsidR="00DD346D" w:rsidRDefault="00DD346D" w:rsidP="00DD346D">
                  <w:pPr>
                    <w:jc w:val="center"/>
                  </w:pPr>
                  <w:r>
                    <w:t>тонн</w:t>
                  </w:r>
                </w:p>
              </w:tc>
              <w:tc>
                <w:tcPr>
                  <w:tcW w:w="1199" w:type="dxa"/>
                  <w:tcBorders>
                    <w:top w:val="nil"/>
                    <w:left w:val="nil"/>
                    <w:bottom w:val="single" w:sz="4" w:space="0" w:color="auto"/>
                    <w:right w:val="single" w:sz="4" w:space="0" w:color="auto"/>
                  </w:tcBorders>
                  <w:noWrap/>
                  <w:vAlign w:val="bottom"/>
                  <w:hideMark/>
                </w:tcPr>
                <w:p w14:paraId="34B02248" w14:textId="77777777" w:rsidR="00DD346D" w:rsidRDefault="00DD346D" w:rsidP="00DD346D">
                  <w:pPr>
                    <w:jc w:val="center"/>
                  </w:pPr>
                  <w:r>
                    <w:t>0,083516</w:t>
                  </w:r>
                </w:p>
              </w:tc>
              <w:tc>
                <w:tcPr>
                  <w:tcW w:w="236" w:type="dxa"/>
                  <w:vAlign w:val="center"/>
                  <w:hideMark/>
                </w:tcPr>
                <w:p w14:paraId="6420009E" w14:textId="77777777" w:rsidR="00DD346D" w:rsidRDefault="00DD346D" w:rsidP="00DD346D">
                  <w:pPr>
                    <w:rPr>
                      <w:sz w:val="20"/>
                      <w:szCs w:val="20"/>
                    </w:rPr>
                  </w:pPr>
                </w:p>
              </w:tc>
            </w:tr>
            <w:tr w:rsidR="00DD346D" w14:paraId="099658A3"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2159B744" w14:textId="77777777" w:rsidR="00DD346D" w:rsidRDefault="00DD346D" w:rsidP="00DD346D">
                  <w:pPr>
                    <w:jc w:val="center"/>
                  </w:pPr>
                  <w:r>
                    <w:t>35</w:t>
                  </w:r>
                </w:p>
              </w:tc>
              <w:tc>
                <w:tcPr>
                  <w:tcW w:w="6744" w:type="dxa"/>
                  <w:tcBorders>
                    <w:top w:val="nil"/>
                    <w:left w:val="nil"/>
                    <w:bottom w:val="single" w:sz="4" w:space="0" w:color="auto"/>
                    <w:right w:val="single" w:sz="4" w:space="0" w:color="auto"/>
                  </w:tcBorders>
                  <w:noWrap/>
                  <w:vAlign w:val="bottom"/>
                  <w:hideMark/>
                </w:tcPr>
                <w:p w14:paraId="09D860AE" w14:textId="77777777" w:rsidR="00DD346D" w:rsidRDefault="00DD346D" w:rsidP="00DD346D">
                  <w:pPr>
                    <w:rPr>
                      <w:b/>
                      <w:bCs/>
                    </w:rPr>
                  </w:pPr>
                  <w:r>
                    <w:rPr>
                      <w:b/>
                      <w:bCs/>
                    </w:rPr>
                    <w:t>Монтаж стен ГКЛ</w:t>
                  </w:r>
                </w:p>
              </w:tc>
              <w:tc>
                <w:tcPr>
                  <w:tcW w:w="1014" w:type="dxa"/>
                  <w:tcBorders>
                    <w:top w:val="nil"/>
                    <w:left w:val="nil"/>
                    <w:bottom w:val="single" w:sz="4" w:space="0" w:color="auto"/>
                    <w:right w:val="nil"/>
                  </w:tcBorders>
                  <w:noWrap/>
                  <w:vAlign w:val="bottom"/>
                  <w:hideMark/>
                </w:tcPr>
                <w:p w14:paraId="4D01B6CC" w14:textId="77777777" w:rsidR="00DD346D" w:rsidRDefault="00DD346D" w:rsidP="00DD346D">
                  <w:pPr>
                    <w:jc w:val="center"/>
                  </w:pPr>
                  <w:r>
                    <w:t>м2</w:t>
                  </w:r>
                </w:p>
              </w:tc>
              <w:tc>
                <w:tcPr>
                  <w:tcW w:w="1199" w:type="dxa"/>
                  <w:tcBorders>
                    <w:top w:val="nil"/>
                    <w:left w:val="single" w:sz="4" w:space="0" w:color="auto"/>
                    <w:bottom w:val="single" w:sz="4" w:space="0" w:color="auto"/>
                    <w:right w:val="single" w:sz="4" w:space="0" w:color="auto"/>
                  </w:tcBorders>
                  <w:noWrap/>
                  <w:vAlign w:val="bottom"/>
                  <w:hideMark/>
                </w:tcPr>
                <w:p w14:paraId="55CE83CE" w14:textId="77777777" w:rsidR="00DD346D" w:rsidRDefault="00DD346D" w:rsidP="00DD346D">
                  <w:pPr>
                    <w:jc w:val="center"/>
                    <w:rPr>
                      <w:rFonts w:ascii="Arial CYR" w:hAnsi="Arial CYR" w:cs="Arial CYR"/>
                      <w:sz w:val="20"/>
                      <w:szCs w:val="20"/>
                    </w:rPr>
                  </w:pPr>
                  <w:r>
                    <w:rPr>
                      <w:rFonts w:ascii="Arial CYR" w:hAnsi="Arial CYR" w:cs="Arial CYR"/>
                      <w:sz w:val="20"/>
                      <w:szCs w:val="20"/>
                    </w:rPr>
                    <w:t>445,80</w:t>
                  </w:r>
                </w:p>
              </w:tc>
              <w:tc>
                <w:tcPr>
                  <w:tcW w:w="236" w:type="dxa"/>
                  <w:vAlign w:val="center"/>
                  <w:hideMark/>
                </w:tcPr>
                <w:p w14:paraId="6EA34B8D" w14:textId="77777777" w:rsidR="00DD346D" w:rsidRDefault="00DD346D" w:rsidP="00DD346D">
                  <w:pPr>
                    <w:rPr>
                      <w:sz w:val="20"/>
                      <w:szCs w:val="20"/>
                    </w:rPr>
                  </w:pPr>
                </w:p>
              </w:tc>
            </w:tr>
            <w:tr w:rsidR="00DD346D" w14:paraId="067435BD"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67D314CB" w14:textId="77777777" w:rsidR="00DD346D" w:rsidRDefault="00DD346D" w:rsidP="00DD346D">
                  <w:pPr>
                    <w:jc w:val="center"/>
                  </w:pPr>
                  <w:r>
                    <w:t>36</w:t>
                  </w:r>
                </w:p>
              </w:tc>
              <w:tc>
                <w:tcPr>
                  <w:tcW w:w="6744" w:type="dxa"/>
                  <w:tcBorders>
                    <w:top w:val="nil"/>
                    <w:left w:val="nil"/>
                    <w:bottom w:val="single" w:sz="4" w:space="0" w:color="auto"/>
                    <w:right w:val="single" w:sz="4" w:space="0" w:color="auto"/>
                  </w:tcBorders>
                  <w:noWrap/>
                  <w:vAlign w:val="center"/>
                  <w:hideMark/>
                </w:tcPr>
                <w:p w14:paraId="27D196B3" w14:textId="77777777" w:rsidR="00DD346D" w:rsidRDefault="00DD346D" w:rsidP="00DD346D">
                  <w:pPr>
                    <w:jc w:val="right"/>
                    <w:rPr>
                      <w:i/>
                      <w:iCs/>
                      <w:sz w:val="22"/>
                      <w:szCs w:val="22"/>
                    </w:rPr>
                  </w:pPr>
                  <w:r>
                    <w:rPr>
                      <w:i/>
                      <w:iCs/>
                    </w:rPr>
                    <w:t>КНАУФ-профиль ПН 100×40 (3х м.)</w:t>
                  </w:r>
                </w:p>
              </w:tc>
              <w:tc>
                <w:tcPr>
                  <w:tcW w:w="1014" w:type="dxa"/>
                  <w:tcBorders>
                    <w:top w:val="nil"/>
                    <w:left w:val="nil"/>
                    <w:bottom w:val="single" w:sz="4" w:space="0" w:color="auto"/>
                    <w:right w:val="nil"/>
                  </w:tcBorders>
                  <w:noWrap/>
                  <w:vAlign w:val="center"/>
                  <w:hideMark/>
                </w:tcPr>
                <w:p w14:paraId="2E8F1A89" w14:textId="77777777" w:rsidR="00DD346D" w:rsidRDefault="00DD346D" w:rsidP="00DD346D">
                  <w:pPr>
                    <w:jc w:val="center"/>
                  </w:pPr>
                  <w:proofErr w:type="spellStart"/>
                  <w:proofErr w:type="gramStart"/>
                  <w:r>
                    <w:t>м.п</w:t>
                  </w:r>
                  <w:proofErr w:type="spellEnd"/>
                  <w:proofErr w:type="gramEnd"/>
                </w:p>
              </w:tc>
              <w:tc>
                <w:tcPr>
                  <w:tcW w:w="1199" w:type="dxa"/>
                  <w:tcBorders>
                    <w:top w:val="nil"/>
                    <w:left w:val="single" w:sz="4" w:space="0" w:color="auto"/>
                    <w:bottom w:val="single" w:sz="4" w:space="0" w:color="auto"/>
                    <w:right w:val="single" w:sz="4" w:space="0" w:color="auto"/>
                  </w:tcBorders>
                  <w:noWrap/>
                  <w:vAlign w:val="bottom"/>
                  <w:hideMark/>
                </w:tcPr>
                <w:p w14:paraId="42F9B483" w14:textId="77777777" w:rsidR="00DD346D" w:rsidRDefault="00DD346D" w:rsidP="00DD346D">
                  <w:pPr>
                    <w:jc w:val="center"/>
                    <w:rPr>
                      <w:rFonts w:ascii="Arial CYR" w:hAnsi="Arial CYR" w:cs="Arial CYR"/>
                      <w:sz w:val="20"/>
                      <w:szCs w:val="20"/>
                    </w:rPr>
                  </w:pPr>
                  <w:r>
                    <w:rPr>
                      <w:rFonts w:ascii="Arial CYR" w:hAnsi="Arial CYR" w:cs="Arial CYR"/>
                      <w:sz w:val="20"/>
                      <w:szCs w:val="20"/>
                    </w:rPr>
                    <w:t>326,92</w:t>
                  </w:r>
                </w:p>
              </w:tc>
              <w:tc>
                <w:tcPr>
                  <w:tcW w:w="236" w:type="dxa"/>
                  <w:vAlign w:val="center"/>
                  <w:hideMark/>
                </w:tcPr>
                <w:p w14:paraId="008EEF05" w14:textId="77777777" w:rsidR="00DD346D" w:rsidRDefault="00DD346D" w:rsidP="00DD346D">
                  <w:pPr>
                    <w:rPr>
                      <w:sz w:val="20"/>
                      <w:szCs w:val="20"/>
                    </w:rPr>
                  </w:pPr>
                </w:p>
              </w:tc>
            </w:tr>
            <w:tr w:rsidR="00DD346D" w14:paraId="042A58EB"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333E3980" w14:textId="77777777" w:rsidR="00DD346D" w:rsidRDefault="00DD346D" w:rsidP="00DD346D">
                  <w:pPr>
                    <w:jc w:val="center"/>
                  </w:pPr>
                  <w:r>
                    <w:t>37</w:t>
                  </w:r>
                </w:p>
              </w:tc>
              <w:tc>
                <w:tcPr>
                  <w:tcW w:w="6744" w:type="dxa"/>
                  <w:tcBorders>
                    <w:top w:val="nil"/>
                    <w:left w:val="nil"/>
                    <w:bottom w:val="single" w:sz="4" w:space="0" w:color="auto"/>
                    <w:right w:val="single" w:sz="4" w:space="0" w:color="auto"/>
                  </w:tcBorders>
                  <w:noWrap/>
                  <w:vAlign w:val="center"/>
                  <w:hideMark/>
                </w:tcPr>
                <w:p w14:paraId="7530BE6B" w14:textId="77777777" w:rsidR="00DD346D" w:rsidRDefault="00DD346D" w:rsidP="00DD346D">
                  <w:pPr>
                    <w:jc w:val="right"/>
                    <w:rPr>
                      <w:i/>
                      <w:iCs/>
                      <w:sz w:val="22"/>
                      <w:szCs w:val="22"/>
                    </w:rPr>
                  </w:pPr>
                  <w:r>
                    <w:rPr>
                      <w:i/>
                      <w:iCs/>
                    </w:rPr>
                    <w:t>КНАУФ-профиль ПС 100×50 (3х м.)</w:t>
                  </w:r>
                </w:p>
              </w:tc>
              <w:tc>
                <w:tcPr>
                  <w:tcW w:w="1014" w:type="dxa"/>
                  <w:tcBorders>
                    <w:top w:val="nil"/>
                    <w:left w:val="nil"/>
                    <w:bottom w:val="single" w:sz="4" w:space="0" w:color="auto"/>
                    <w:right w:val="nil"/>
                  </w:tcBorders>
                  <w:noWrap/>
                  <w:vAlign w:val="center"/>
                  <w:hideMark/>
                </w:tcPr>
                <w:p w14:paraId="6A060465" w14:textId="77777777" w:rsidR="00DD346D" w:rsidRDefault="00DD346D" w:rsidP="00DD346D">
                  <w:pPr>
                    <w:jc w:val="center"/>
                  </w:pPr>
                  <w:proofErr w:type="spellStart"/>
                  <w:r>
                    <w:t>шт</w:t>
                  </w:r>
                  <w:proofErr w:type="spellEnd"/>
                </w:p>
              </w:tc>
              <w:tc>
                <w:tcPr>
                  <w:tcW w:w="1199" w:type="dxa"/>
                  <w:tcBorders>
                    <w:top w:val="nil"/>
                    <w:left w:val="single" w:sz="4" w:space="0" w:color="auto"/>
                    <w:bottom w:val="single" w:sz="4" w:space="0" w:color="auto"/>
                    <w:right w:val="single" w:sz="4" w:space="0" w:color="auto"/>
                  </w:tcBorders>
                  <w:noWrap/>
                  <w:vAlign w:val="bottom"/>
                  <w:hideMark/>
                </w:tcPr>
                <w:p w14:paraId="03E3801F" w14:textId="77777777" w:rsidR="00DD346D" w:rsidRDefault="00DD346D" w:rsidP="00DD346D">
                  <w:pPr>
                    <w:jc w:val="center"/>
                    <w:rPr>
                      <w:rFonts w:ascii="Arial CYR" w:hAnsi="Arial CYR" w:cs="Arial CYR"/>
                      <w:sz w:val="20"/>
                      <w:szCs w:val="20"/>
                    </w:rPr>
                  </w:pPr>
                  <w:r>
                    <w:rPr>
                      <w:rFonts w:ascii="Arial CYR" w:hAnsi="Arial CYR" w:cs="Arial CYR"/>
                      <w:sz w:val="20"/>
                      <w:szCs w:val="20"/>
                    </w:rPr>
                    <w:t>371,50</w:t>
                  </w:r>
                </w:p>
              </w:tc>
              <w:tc>
                <w:tcPr>
                  <w:tcW w:w="236" w:type="dxa"/>
                  <w:vAlign w:val="center"/>
                  <w:hideMark/>
                </w:tcPr>
                <w:p w14:paraId="49B6C82E" w14:textId="77777777" w:rsidR="00DD346D" w:rsidRDefault="00DD346D" w:rsidP="00DD346D">
                  <w:pPr>
                    <w:rPr>
                      <w:sz w:val="20"/>
                      <w:szCs w:val="20"/>
                    </w:rPr>
                  </w:pPr>
                </w:p>
              </w:tc>
            </w:tr>
            <w:tr w:rsidR="00DD346D" w14:paraId="29C9FFE8"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67A1D86E" w14:textId="77777777" w:rsidR="00DD346D" w:rsidRDefault="00DD346D" w:rsidP="00DD346D">
                  <w:pPr>
                    <w:jc w:val="center"/>
                  </w:pPr>
                  <w:r>
                    <w:t>38</w:t>
                  </w:r>
                </w:p>
              </w:tc>
              <w:tc>
                <w:tcPr>
                  <w:tcW w:w="6744" w:type="dxa"/>
                  <w:tcBorders>
                    <w:top w:val="nil"/>
                    <w:left w:val="nil"/>
                    <w:bottom w:val="single" w:sz="4" w:space="0" w:color="auto"/>
                    <w:right w:val="single" w:sz="4" w:space="0" w:color="auto"/>
                  </w:tcBorders>
                  <w:noWrap/>
                  <w:vAlign w:val="center"/>
                  <w:hideMark/>
                </w:tcPr>
                <w:p w14:paraId="46F8E27B" w14:textId="77777777" w:rsidR="00DD346D" w:rsidRDefault="00DD346D" w:rsidP="00DD346D">
                  <w:pPr>
                    <w:jc w:val="right"/>
                    <w:rPr>
                      <w:i/>
                      <w:iCs/>
                      <w:sz w:val="22"/>
                      <w:szCs w:val="22"/>
                    </w:rPr>
                  </w:pPr>
                  <w:proofErr w:type="spellStart"/>
                  <w:r>
                    <w:rPr>
                      <w:i/>
                      <w:iCs/>
                    </w:rPr>
                    <w:t>Дихтунгсбанд</w:t>
                  </w:r>
                  <w:proofErr w:type="spellEnd"/>
                  <w:r>
                    <w:rPr>
                      <w:i/>
                      <w:iCs/>
                    </w:rPr>
                    <w:t xml:space="preserve"> 90 мм 30м </w:t>
                  </w:r>
                </w:p>
              </w:tc>
              <w:tc>
                <w:tcPr>
                  <w:tcW w:w="1014" w:type="dxa"/>
                  <w:tcBorders>
                    <w:top w:val="nil"/>
                    <w:left w:val="nil"/>
                    <w:bottom w:val="single" w:sz="4" w:space="0" w:color="auto"/>
                    <w:right w:val="nil"/>
                  </w:tcBorders>
                  <w:noWrap/>
                  <w:vAlign w:val="center"/>
                  <w:hideMark/>
                </w:tcPr>
                <w:p w14:paraId="55155F73" w14:textId="77777777" w:rsidR="00DD346D" w:rsidRDefault="00DD346D" w:rsidP="00DD346D">
                  <w:pPr>
                    <w:jc w:val="center"/>
                  </w:pPr>
                  <w:proofErr w:type="spellStart"/>
                  <w:r>
                    <w:t>м.п</w:t>
                  </w:r>
                  <w:proofErr w:type="spellEnd"/>
                  <w:r>
                    <w:t>.</w:t>
                  </w:r>
                </w:p>
              </w:tc>
              <w:tc>
                <w:tcPr>
                  <w:tcW w:w="1199" w:type="dxa"/>
                  <w:tcBorders>
                    <w:top w:val="nil"/>
                    <w:left w:val="single" w:sz="4" w:space="0" w:color="auto"/>
                    <w:bottom w:val="single" w:sz="4" w:space="0" w:color="auto"/>
                    <w:right w:val="single" w:sz="4" w:space="0" w:color="auto"/>
                  </w:tcBorders>
                  <w:noWrap/>
                  <w:vAlign w:val="bottom"/>
                  <w:hideMark/>
                </w:tcPr>
                <w:p w14:paraId="2FFBA5A8" w14:textId="77777777" w:rsidR="00DD346D" w:rsidRDefault="00DD346D" w:rsidP="00DD346D">
                  <w:pPr>
                    <w:jc w:val="center"/>
                    <w:rPr>
                      <w:rFonts w:ascii="Arial CYR" w:hAnsi="Arial CYR" w:cs="Arial CYR"/>
                      <w:sz w:val="20"/>
                      <w:szCs w:val="20"/>
                    </w:rPr>
                  </w:pPr>
                  <w:r>
                    <w:rPr>
                      <w:rFonts w:ascii="Arial CYR" w:hAnsi="Arial CYR" w:cs="Arial CYR"/>
                      <w:sz w:val="20"/>
                      <w:szCs w:val="20"/>
                    </w:rPr>
                    <w:t>326,92</w:t>
                  </w:r>
                </w:p>
              </w:tc>
              <w:tc>
                <w:tcPr>
                  <w:tcW w:w="236" w:type="dxa"/>
                  <w:vAlign w:val="center"/>
                  <w:hideMark/>
                </w:tcPr>
                <w:p w14:paraId="640EE091" w14:textId="77777777" w:rsidR="00DD346D" w:rsidRDefault="00DD346D" w:rsidP="00DD346D">
                  <w:pPr>
                    <w:rPr>
                      <w:sz w:val="20"/>
                      <w:szCs w:val="20"/>
                    </w:rPr>
                  </w:pPr>
                </w:p>
              </w:tc>
            </w:tr>
            <w:tr w:rsidR="00DD346D" w14:paraId="241D409E"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456B29F8" w14:textId="77777777" w:rsidR="00DD346D" w:rsidRDefault="00DD346D" w:rsidP="00DD346D">
                  <w:pPr>
                    <w:jc w:val="center"/>
                  </w:pPr>
                  <w:r>
                    <w:t>39</w:t>
                  </w:r>
                </w:p>
              </w:tc>
              <w:tc>
                <w:tcPr>
                  <w:tcW w:w="6744" w:type="dxa"/>
                  <w:tcBorders>
                    <w:top w:val="nil"/>
                    <w:left w:val="nil"/>
                    <w:bottom w:val="single" w:sz="4" w:space="0" w:color="auto"/>
                    <w:right w:val="single" w:sz="4" w:space="0" w:color="auto"/>
                  </w:tcBorders>
                  <w:noWrap/>
                  <w:vAlign w:val="center"/>
                  <w:hideMark/>
                </w:tcPr>
                <w:p w14:paraId="3B35DBE5" w14:textId="77777777" w:rsidR="00DD346D" w:rsidRDefault="00DD346D" w:rsidP="00DD346D">
                  <w:pPr>
                    <w:jc w:val="right"/>
                    <w:rPr>
                      <w:i/>
                      <w:iCs/>
                      <w:sz w:val="22"/>
                      <w:szCs w:val="22"/>
                    </w:rPr>
                  </w:pPr>
                  <w:r>
                    <w:rPr>
                      <w:i/>
                      <w:iCs/>
                    </w:rPr>
                    <w:t>Анкер-клин 6/40</w:t>
                  </w:r>
                </w:p>
              </w:tc>
              <w:tc>
                <w:tcPr>
                  <w:tcW w:w="1014" w:type="dxa"/>
                  <w:tcBorders>
                    <w:top w:val="nil"/>
                    <w:left w:val="nil"/>
                    <w:bottom w:val="single" w:sz="4" w:space="0" w:color="auto"/>
                    <w:right w:val="nil"/>
                  </w:tcBorders>
                  <w:noWrap/>
                  <w:vAlign w:val="center"/>
                  <w:hideMark/>
                </w:tcPr>
                <w:p w14:paraId="1C41C100" w14:textId="77777777" w:rsidR="00DD346D" w:rsidRDefault="00DD346D" w:rsidP="00DD346D">
                  <w:pPr>
                    <w:jc w:val="center"/>
                  </w:pPr>
                  <w:proofErr w:type="spellStart"/>
                  <w:r>
                    <w:t>шт</w:t>
                  </w:r>
                  <w:proofErr w:type="spellEnd"/>
                </w:p>
              </w:tc>
              <w:tc>
                <w:tcPr>
                  <w:tcW w:w="1199" w:type="dxa"/>
                  <w:tcBorders>
                    <w:top w:val="nil"/>
                    <w:left w:val="single" w:sz="4" w:space="0" w:color="auto"/>
                    <w:bottom w:val="single" w:sz="4" w:space="0" w:color="auto"/>
                    <w:right w:val="single" w:sz="4" w:space="0" w:color="auto"/>
                  </w:tcBorders>
                  <w:noWrap/>
                  <w:vAlign w:val="bottom"/>
                  <w:hideMark/>
                </w:tcPr>
                <w:p w14:paraId="2195EA8E" w14:textId="77777777" w:rsidR="00DD346D" w:rsidRDefault="00DD346D" w:rsidP="00DD346D">
                  <w:pPr>
                    <w:jc w:val="center"/>
                    <w:rPr>
                      <w:rFonts w:ascii="Arial CYR" w:hAnsi="Arial CYR" w:cs="Arial CYR"/>
                      <w:sz w:val="20"/>
                      <w:szCs w:val="20"/>
                    </w:rPr>
                  </w:pPr>
                  <w:r>
                    <w:rPr>
                      <w:rFonts w:ascii="Arial CYR" w:hAnsi="Arial CYR" w:cs="Arial CYR"/>
                      <w:sz w:val="20"/>
                      <w:szCs w:val="20"/>
                    </w:rPr>
                    <w:t>1307,68</w:t>
                  </w:r>
                </w:p>
              </w:tc>
              <w:tc>
                <w:tcPr>
                  <w:tcW w:w="236" w:type="dxa"/>
                  <w:vAlign w:val="center"/>
                  <w:hideMark/>
                </w:tcPr>
                <w:p w14:paraId="0F53FCFD" w14:textId="77777777" w:rsidR="00DD346D" w:rsidRDefault="00DD346D" w:rsidP="00DD346D">
                  <w:pPr>
                    <w:rPr>
                      <w:sz w:val="20"/>
                      <w:szCs w:val="20"/>
                    </w:rPr>
                  </w:pPr>
                </w:p>
              </w:tc>
            </w:tr>
            <w:tr w:rsidR="00DD346D" w14:paraId="53DC32CB"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1144A48D" w14:textId="77777777" w:rsidR="00DD346D" w:rsidRDefault="00DD346D" w:rsidP="00DD346D">
                  <w:pPr>
                    <w:jc w:val="center"/>
                  </w:pPr>
                  <w:r>
                    <w:t>40</w:t>
                  </w:r>
                </w:p>
              </w:tc>
              <w:tc>
                <w:tcPr>
                  <w:tcW w:w="6744" w:type="dxa"/>
                  <w:tcBorders>
                    <w:top w:val="nil"/>
                    <w:left w:val="nil"/>
                    <w:bottom w:val="single" w:sz="4" w:space="0" w:color="auto"/>
                    <w:right w:val="single" w:sz="4" w:space="0" w:color="auto"/>
                  </w:tcBorders>
                  <w:noWrap/>
                  <w:vAlign w:val="center"/>
                  <w:hideMark/>
                </w:tcPr>
                <w:p w14:paraId="11695CB7" w14:textId="77777777" w:rsidR="00DD346D" w:rsidRDefault="00DD346D" w:rsidP="00DD346D">
                  <w:pPr>
                    <w:jc w:val="right"/>
                    <w:rPr>
                      <w:i/>
                      <w:iCs/>
                      <w:sz w:val="22"/>
                      <w:szCs w:val="22"/>
                    </w:rPr>
                  </w:pPr>
                  <w:r>
                    <w:rPr>
                      <w:i/>
                      <w:iCs/>
                    </w:rPr>
                    <w:t xml:space="preserve">Шуруп </w:t>
                  </w:r>
                  <w:proofErr w:type="spellStart"/>
                  <w:r>
                    <w:rPr>
                      <w:i/>
                      <w:iCs/>
                    </w:rPr>
                    <w:t>Кнауф</w:t>
                  </w:r>
                  <w:proofErr w:type="spellEnd"/>
                  <w:r>
                    <w:rPr>
                      <w:i/>
                      <w:iCs/>
                    </w:rPr>
                    <w:t>-в ленте. 25 (1000)</w:t>
                  </w:r>
                </w:p>
              </w:tc>
              <w:tc>
                <w:tcPr>
                  <w:tcW w:w="1014" w:type="dxa"/>
                  <w:tcBorders>
                    <w:top w:val="nil"/>
                    <w:left w:val="nil"/>
                    <w:bottom w:val="single" w:sz="4" w:space="0" w:color="auto"/>
                    <w:right w:val="nil"/>
                  </w:tcBorders>
                  <w:noWrap/>
                  <w:vAlign w:val="center"/>
                  <w:hideMark/>
                </w:tcPr>
                <w:p w14:paraId="12168165" w14:textId="77777777" w:rsidR="00DD346D" w:rsidRDefault="00DD346D" w:rsidP="00DD346D">
                  <w:pPr>
                    <w:jc w:val="center"/>
                  </w:pPr>
                  <w:proofErr w:type="spellStart"/>
                  <w:r>
                    <w:t>шт</w:t>
                  </w:r>
                  <w:proofErr w:type="spellEnd"/>
                </w:p>
              </w:tc>
              <w:tc>
                <w:tcPr>
                  <w:tcW w:w="1199" w:type="dxa"/>
                  <w:tcBorders>
                    <w:top w:val="nil"/>
                    <w:left w:val="single" w:sz="4" w:space="0" w:color="auto"/>
                    <w:bottom w:val="single" w:sz="4" w:space="0" w:color="auto"/>
                    <w:right w:val="single" w:sz="4" w:space="0" w:color="auto"/>
                  </w:tcBorders>
                  <w:noWrap/>
                  <w:vAlign w:val="bottom"/>
                  <w:hideMark/>
                </w:tcPr>
                <w:p w14:paraId="046EB9EA" w14:textId="77777777" w:rsidR="00DD346D" w:rsidRDefault="00DD346D" w:rsidP="00DD346D">
                  <w:pPr>
                    <w:jc w:val="center"/>
                    <w:rPr>
                      <w:rFonts w:ascii="Arial CYR" w:hAnsi="Arial CYR" w:cs="Arial CYR"/>
                      <w:sz w:val="20"/>
                      <w:szCs w:val="20"/>
                    </w:rPr>
                  </w:pPr>
                  <w:r>
                    <w:rPr>
                      <w:rFonts w:ascii="Arial CYR" w:hAnsi="Arial CYR" w:cs="Arial CYR"/>
                      <w:sz w:val="20"/>
                      <w:szCs w:val="20"/>
                    </w:rPr>
                    <w:t>13374,00</w:t>
                  </w:r>
                </w:p>
              </w:tc>
              <w:tc>
                <w:tcPr>
                  <w:tcW w:w="236" w:type="dxa"/>
                  <w:vAlign w:val="center"/>
                  <w:hideMark/>
                </w:tcPr>
                <w:p w14:paraId="26DEFEA8" w14:textId="77777777" w:rsidR="00DD346D" w:rsidRDefault="00DD346D" w:rsidP="00DD346D">
                  <w:pPr>
                    <w:rPr>
                      <w:sz w:val="20"/>
                      <w:szCs w:val="20"/>
                    </w:rPr>
                  </w:pPr>
                </w:p>
              </w:tc>
            </w:tr>
            <w:tr w:rsidR="00DD346D" w14:paraId="2E718446"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419585B0" w14:textId="77777777" w:rsidR="00DD346D" w:rsidRDefault="00DD346D" w:rsidP="00DD346D">
                  <w:pPr>
                    <w:jc w:val="center"/>
                  </w:pPr>
                  <w:r>
                    <w:t>41</w:t>
                  </w:r>
                </w:p>
              </w:tc>
              <w:tc>
                <w:tcPr>
                  <w:tcW w:w="6744" w:type="dxa"/>
                  <w:tcBorders>
                    <w:top w:val="nil"/>
                    <w:left w:val="nil"/>
                    <w:bottom w:val="single" w:sz="4" w:space="0" w:color="auto"/>
                    <w:right w:val="single" w:sz="4" w:space="0" w:color="auto"/>
                  </w:tcBorders>
                  <w:noWrap/>
                  <w:vAlign w:val="center"/>
                  <w:hideMark/>
                </w:tcPr>
                <w:p w14:paraId="20369904" w14:textId="77777777" w:rsidR="00DD346D" w:rsidRDefault="00DD346D" w:rsidP="00DD346D">
                  <w:pPr>
                    <w:jc w:val="right"/>
                    <w:rPr>
                      <w:i/>
                      <w:iCs/>
                      <w:sz w:val="22"/>
                      <w:szCs w:val="22"/>
                    </w:rPr>
                  </w:pPr>
                  <w:r>
                    <w:rPr>
                      <w:i/>
                      <w:iCs/>
                    </w:rPr>
                    <w:t xml:space="preserve">Шуруп </w:t>
                  </w:r>
                  <w:proofErr w:type="spellStart"/>
                  <w:r>
                    <w:rPr>
                      <w:i/>
                      <w:iCs/>
                    </w:rPr>
                    <w:t>Кнауф</w:t>
                  </w:r>
                  <w:proofErr w:type="spellEnd"/>
                  <w:r>
                    <w:rPr>
                      <w:i/>
                      <w:iCs/>
                    </w:rPr>
                    <w:t>-в ленте. 35 (1000)</w:t>
                  </w:r>
                </w:p>
              </w:tc>
              <w:tc>
                <w:tcPr>
                  <w:tcW w:w="1014" w:type="dxa"/>
                  <w:tcBorders>
                    <w:top w:val="nil"/>
                    <w:left w:val="nil"/>
                    <w:bottom w:val="single" w:sz="4" w:space="0" w:color="auto"/>
                    <w:right w:val="nil"/>
                  </w:tcBorders>
                  <w:noWrap/>
                  <w:vAlign w:val="center"/>
                  <w:hideMark/>
                </w:tcPr>
                <w:p w14:paraId="6998ED64" w14:textId="77777777" w:rsidR="00DD346D" w:rsidRDefault="00DD346D" w:rsidP="00DD346D">
                  <w:pPr>
                    <w:jc w:val="center"/>
                  </w:pPr>
                  <w:proofErr w:type="spellStart"/>
                  <w:r>
                    <w:t>шт</w:t>
                  </w:r>
                  <w:proofErr w:type="spellEnd"/>
                </w:p>
              </w:tc>
              <w:tc>
                <w:tcPr>
                  <w:tcW w:w="1199" w:type="dxa"/>
                  <w:tcBorders>
                    <w:top w:val="nil"/>
                    <w:left w:val="single" w:sz="4" w:space="0" w:color="auto"/>
                    <w:bottom w:val="single" w:sz="4" w:space="0" w:color="auto"/>
                    <w:right w:val="single" w:sz="4" w:space="0" w:color="auto"/>
                  </w:tcBorders>
                  <w:noWrap/>
                  <w:vAlign w:val="bottom"/>
                  <w:hideMark/>
                </w:tcPr>
                <w:p w14:paraId="2AD80559" w14:textId="77777777" w:rsidR="00DD346D" w:rsidRDefault="00DD346D" w:rsidP="00DD346D">
                  <w:pPr>
                    <w:jc w:val="center"/>
                    <w:rPr>
                      <w:rFonts w:ascii="Arial CYR" w:hAnsi="Arial CYR" w:cs="Arial CYR"/>
                      <w:sz w:val="20"/>
                      <w:szCs w:val="20"/>
                    </w:rPr>
                  </w:pPr>
                  <w:r>
                    <w:rPr>
                      <w:rFonts w:ascii="Arial CYR" w:hAnsi="Arial CYR" w:cs="Arial CYR"/>
                      <w:sz w:val="20"/>
                      <w:szCs w:val="20"/>
                    </w:rPr>
                    <w:t>13374,00</w:t>
                  </w:r>
                </w:p>
              </w:tc>
              <w:tc>
                <w:tcPr>
                  <w:tcW w:w="236" w:type="dxa"/>
                  <w:vAlign w:val="center"/>
                  <w:hideMark/>
                </w:tcPr>
                <w:p w14:paraId="3C51F003" w14:textId="77777777" w:rsidR="00DD346D" w:rsidRDefault="00DD346D" w:rsidP="00DD346D">
                  <w:pPr>
                    <w:rPr>
                      <w:sz w:val="20"/>
                      <w:szCs w:val="20"/>
                    </w:rPr>
                  </w:pPr>
                </w:p>
              </w:tc>
            </w:tr>
            <w:tr w:rsidR="00DD346D" w14:paraId="18012AA1"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53EC3B75" w14:textId="77777777" w:rsidR="00DD346D" w:rsidRDefault="00DD346D" w:rsidP="00DD346D">
                  <w:pPr>
                    <w:jc w:val="center"/>
                  </w:pPr>
                  <w:r>
                    <w:t>42</w:t>
                  </w:r>
                </w:p>
              </w:tc>
              <w:tc>
                <w:tcPr>
                  <w:tcW w:w="6744" w:type="dxa"/>
                  <w:tcBorders>
                    <w:top w:val="nil"/>
                    <w:left w:val="nil"/>
                    <w:bottom w:val="single" w:sz="4" w:space="0" w:color="auto"/>
                    <w:right w:val="single" w:sz="4" w:space="0" w:color="auto"/>
                  </w:tcBorders>
                  <w:noWrap/>
                  <w:vAlign w:val="center"/>
                  <w:hideMark/>
                </w:tcPr>
                <w:p w14:paraId="28B1E307" w14:textId="77777777" w:rsidR="00DD346D" w:rsidRDefault="00DD346D" w:rsidP="00DD346D">
                  <w:pPr>
                    <w:jc w:val="right"/>
                    <w:rPr>
                      <w:i/>
                      <w:iCs/>
                      <w:sz w:val="22"/>
                      <w:szCs w:val="22"/>
                    </w:rPr>
                  </w:pPr>
                  <w:r>
                    <w:rPr>
                      <w:i/>
                      <w:iCs/>
                    </w:rPr>
                    <w:t>KNAUF лист (ГКЛВ) 12,5 мм</w:t>
                  </w:r>
                </w:p>
              </w:tc>
              <w:tc>
                <w:tcPr>
                  <w:tcW w:w="1014" w:type="dxa"/>
                  <w:tcBorders>
                    <w:top w:val="nil"/>
                    <w:left w:val="nil"/>
                    <w:bottom w:val="single" w:sz="4" w:space="0" w:color="auto"/>
                    <w:right w:val="nil"/>
                  </w:tcBorders>
                  <w:noWrap/>
                  <w:vAlign w:val="center"/>
                  <w:hideMark/>
                </w:tcPr>
                <w:p w14:paraId="4B5F501F" w14:textId="77777777" w:rsidR="00DD346D" w:rsidRDefault="00DD346D" w:rsidP="00DD346D">
                  <w:pPr>
                    <w:jc w:val="center"/>
                  </w:pPr>
                  <w:r>
                    <w:t>м2</w:t>
                  </w:r>
                </w:p>
              </w:tc>
              <w:tc>
                <w:tcPr>
                  <w:tcW w:w="1199" w:type="dxa"/>
                  <w:tcBorders>
                    <w:top w:val="nil"/>
                    <w:left w:val="single" w:sz="4" w:space="0" w:color="auto"/>
                    <w:bottom w:val="single" w:sz="4" w:space="0" w:color="auto"/>
                    <w:right w:val="single" w:sz="4" w:space="0" w:color="auto"/>
                  </w:tcBorders>
                  <w:noWrap/>
                  <w:vAlign w:val="bottom"/>
                  <w:hideMark/>
                </w:tcPr>
                <w:p w14:paraId="2291812B" w14:textId="77777777" w:rsidR="00DD346D" w:rsidRDefault="00DD346D" w:rsidP="00DD346D">
                  <w:pPr>
                    <w:jc w:val="center"/>
                    <w:rPr>
                      <w:rFonts w:ascii="Arial CYR" w:hAnsi="Arial CYR" w:cs="Arial CYR"/>
                      <w:sz w:val="20"/>
                      <w:szCs w:val="20"/>
                    </w:rPr>
                  </w:pPr>
                  <w:r>
                    <w:rPr>
                      <w:rFonts w:ascii="Arial CYR" w:hAnsi="Arial CYR" w:cs="Arial CYR"/>
                      <w:sz w:val="20"/>
                      <w:szCs w:val="20"/>
                    </w:rPr>
                    <w:t>936,18</w:t>
                  </w:r>
                </w:p>
              </w:tc>
              <w:tc>
                <w:tcPr>
                  <w:tcW w:w="236" w:type="dxa"/>
                  <w:vAlign w:val="center"/>
                  <w:hideMark/>
                </w:tcPr>
                <w:p w14:paraId="4315022C" w14:textId="77777777" w:rsidR="00DD346D" w:rsidRDefault="00DD346D" w:rsidP="00DD346D">
                  <w:pPr>
                    <w:rPr>
                      <w:sz w:val="20"/>
                      <w:szCs w:val="20"/>
                    </w:rPr>
                  </w:pPr>
                </w:p>
              </w:tc>
            </w:tr>
            <w:tr w:rsidR="00DD346D" w14:paraId="2071777A"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7FCD1164" w14:textId="77777777" w:rsidR="00DD346D" w:rsidRDefault="00DD346D" w:rsidP="00DD346D">
                  <w:pPr>
                    <w:jc w:val="center"/>
                  </w:pPr>
                  <w:r>
                    <w:t>43</w:t>
                  </w:r>
                </w:p>
              </w:tc>
              <w:tc>
                <w:tcPr>
                  <w:tcW w:w="6744" w:type="dxa"/>
                  <w:noWrap/>
                  <w:vAlign w:val="bottom"/>
                  <w:hideMark/>
                </w:tcPr>
                <w:p w14:paraId="79211E4A" w14:textId="77777777" w:rsidR="00DD346D" w:rsidRDefault="00DD346D" w:rsidP="00DD346D">
                  <w:pPr>
                    <w:rPr>
                      <w:b/>
                      <w:bCs/>
                    </w:rPr>
                  </w:pPr>
                  <w:r>
                    <w:rPr>
                      <w:b/>
                      <w:bCs/>
                    </w:rPr>
                    <w:t xml:space="preserve">Штукатурка стен </w:t>
                  </w:r>
                </w:p>
              </w:tc>
              <w:tc>
                <w:tcPr>
                  <w:tcW w:w="1014" w:type="dxa"/>
                  <w:tcBorders>
                    <w:top w:val="nil"/>
                    <w:left w:val="single" w:sz="4" w:space="0" w:color="auto"/>
                    <w:bottom w:val="single" w:sz="4" w:space="0" w:color="auto"/>
                    <w:right w:val="nil"/>
                  </w:tcBorders>
                  <w:noWrap/>
                  <w:vAlign w:val="bottom"/>
                  <w:hideMark/>
                </w:tcPr>
                <w:p w14:paraId="0693EB8E" w14:textId="77777777" w:rsidR="00DD346D" w:rsidRDefault="00DD346D" w:rsidP="00DD346D">
                  <w:pPr>
                    <w:jc w:val="center"/>
                  </w:pPr>
                  <w:r>
                    <w:t>м2</w:t>
                  </w:r>
                </w:p>
              </w:tc>
              <w:tc>
                <w:tcPr>
                  <w:tcW w:w="1199" w:type="dxa"/>
                  <w:tcBorders>
                    <w:top w:val="nil"/>
                    <w:left w:val="single" w:sz="4" w:space="0" w:color="auto"/>
                    <w:bottom w:val="single" w:sz="4" w:space="0" w:color="auto"/>
                    <w:right w:val="single" w:sz="4" w:space="0" w:color="auto"/>
                  </w:tcBorders>
                  <w:noWrap/>
                  <w:vAlign w:val="bottom"/>
                  <w:hideMark/>
                </w:tcPr>
                <w:p w14:paraId="73C06500" w14:textId="77777777" w:rsidR="00DD346D" w:rsidRDefault="00DD346D" w:rsidP="00DD346D">
                  <w:pPr>
                    <w:jc w:val="center"/>
                    <w:rPr>
                      <w:rFonts w:ascii="Arial CYR" w:hAnsi="Arial CYR" w:cs="Arial CYR"/>
                      <w:sz w:val="20"/>
                      <w:szCs w:val="20"/>
                    </w:rPr>
                  </w:pPr>
                  <w:r>
                    <w:rPr>
                      <w:rFonts w:ascii="Arial CYR" w:hAnsi="Arial CYR" w:cs="Arial CYR"/>
                      <w:sz w:val="20"/>
                      <w:szCs w:val="20"/>
                    </w:rPr>
                    <w:t>136,80</w:t>
                  </w:r>
                </w:p>
              </w:tc>
              <w:tc>
                <w:tcPr>
                  <w:tcW w:w="236" w:type="dxa"/>
                  <w:vAlign w:val="center"/>
                  <w:hideMark/>
                </w:tcPr>
                <w:p w14:paraId="36EF969B" w14:textId="77777777" w:rsidR="00DD346D" w:rsidRDefault="00DD346D" w:rsidP="00DD346D">
                  <w:pPr>
                    <w:rPr>
                      <w:sz w:val="20"/>
                      <w:szCs w:val="20"/>
                    </w:rPr>
                  </w:pPr>
                </w:p>
              </w:tc>
            </w:tr>
            <w:tr w:rsidR="00DD346D" w14:paraId="2A8BF71F"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3C013B84" w14:textId="77777777" w:rsidR="00DD346D" w:rsidRDefault="00DD346D" w:rsidP="00DD346D">
                  <w:pPr>
                    <w:jc w:val="center"/>
                  </w:pPr>
                  <w:r>
                    <w:t>44</w:t>
                  </w:r>
                </w:p>
              </w:tc>
              <w:tc>
                <w:tcPr>
                  <w:tcW w:w="6744" w:type="dxa"/>
                  <w:tcBorders>
                    <w:top w:val="single" w:sz="4" w:space="0" w:color="auto"/>
                    <w:left w:val="nil"/>
                    <w:bottom w:val="single" w:sz="4" w:space="0" w:color="auto"/>
                    <w:right w:val="single" w:sz="4" w:space="0" w:color="auto"/>
                  </w:tcBorders>
                  <w:noWrap/>
                  <w:vAlign w:val="center"/>
                  <w:hideMark/>
                </w:tcPr>
                <w:p w14:paraId="165519A3" w14:textId="77777777" w:rsidR="00DD346D" w:rsidRDefault="00DD346D" w:rsidP="00DD346D">
                  <w:pPr>
                    <w:rPr>
                      <w:b/>
                      <w:bCs/>
                    </w:rPr>
                  </w:pPr>
                  <w:r>
                    <w:rPr>
                      <w:b/>
                      <w:bCs/>
                    </w:rPr>
                    <w:t xml:space="preserve">Шпатлевка стен </w:t>
                  </w:r>
                </w:p>
              </w:tc>
              <w:tc>
                <w:tcPr>
                  <w:tcW w:w="1014" w:type="dxa"/>
                  <w:tcBorders>
                    <w:top w:val="nil"/>
                    <w:left w:val="nil"/>
                    <w:bottom w:val="single" w:sz="4" w:space="0" w:color="auto"/>
                    <w:right w:val="nil"/>
                  </w:tcBorders>
                  <w:noWrap/>
                  <w:vAlign w:val="bottom"/>
                  <w:hideMark/>
                </w:tcPr>
                <w:p w14:paraId="59C53E28" w14:textId="77777777" w:rsidR="00DD346D" w:rsidRDefault="00DD346D" w:rsidP="00DD346D">
                  <w:pPr>
                    <w:jc w:val="center"/>
                  </w:pPr>
                  <w:r>
                    <w:t>м2</w:t>
                  </w:r>
                </w:p>
              </w:tc>
              <w:tc>
                <w:tcPr>
                  <w:tcW w:w="1199" w:type="dxa"/>
                  <w:tcBorders>
                    <w:top w:val="nil"/>
                    <w:left w:val="single" w:sz="4" w:space="0" w:color="auto"/>
                    <w:bottom w:val="single" w:sz="4" w:space="0" w:color="auto"/>
                    <w:right w:val="single" w:sz="4" w:space="0" w:color="auto"/>
                  </w:tcBorders>
                  <w:noWrap/>
                  <w:vAlign w:val="bottom"/>
                  <w:hideMark/>
                </w:tcPr>
                <w:p w14:paraId="7EEE6A5B" w14:textId="77777777" w:rsidR="00DD346D" w:rsidRDefault="00DD346D" w:rsidP="00DD346D">
                  <w:pPr>
                    <w:jc w:val="center"/>
                    <w:rPr>
                      <w:rFonts w:ascii="Arial CYR" w:hAnsi="Arial CYR" w:cs="Arial CYR"/>
                      <w:sz w:val="20"/>
                      <w:szCs w:val="20"/>
                    </w:rPr>
                  </w:pPr>
                  <w:r>
                    <w:rPr>
                      <w:rFonts w:ascii="Arial CYR" w:hAnsi="Arial CYR" w:cs="Arial CYR"/>
                      <w:sz w:val="20"/>
                      <w:szCs w:val="20"/>
                    </w:rPr>
                    <w:t>136,80</w:t>
                  </w:r>
                </w:p>
              </w:tc>
              <w:tc>
                <w:tcPr>
                  <w:tcW w:w="236" w:type="dxa"/>
                  <w:vAlign w:val="center"/>
                  <w:hideMark/>
                </w:tcPr>
                <w:p w14:paraId="1B731F7E" w14:textId="77777777" w:rsidR="00DD346D" w:rsidRDefault="00DD346D" w:rsidP="00DD346D">
                  <w:pPr>
                    <w:rPr>
                      <w:sz w:val="20"/>
                      <w:szCs w:val="20"/>
                    </w:rPr>
                  </w:pPr>
                </w:p>
              </w:tc>
            </w:tr>
            <w:tr w:rsidR="00DD346D" w14:paraId="61D74613"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56942BA3" w14:textId="77777777" w:rsidR="00DD346D" w:rsidRDefault="00DD346D" w:rsidP="00DD346D">
                  <w:pPr>
                    <w:jc w:val="center"/>
                  </w:pPr>
                  <w:r>
                    <w:t>45</w:t>
                  </w:r>
                </w:p>
              </w:tc>
              <w:tc>
                <w:tcPr>
                  <w:tcW w:w="6744" w:type="dxa"/>
                  <w:tcBorders>
                    <w:top w:val="nil"/>
                    <w:left w:val="nil"/>
                    <w:bottom w:val="single" w:sz="4" w:space="0" w:color="auto"/>
                    <w:right w:val="single" w:sz="4" w:space="0" w:color="auto"/>
                  </w:tcBorders>
                  <w:noWrap/>
                  <w:vAlign w:val="center"/>
                  <w:hideMark/>
                </w:tcPr>
                <w:p w14:paraId="0D5B0215" w14:textId="77777777" w:rsidR="00DD346D" w:rsidRDefault="00DD346D" w:rsidP="00DD346D">
                  <w:pPr>
                    <w:rPr>
                      <w:b/>
                      <w:bCs/>
                    </w:rPr>
                  </w:pPr>
                  <w:r>
                    <w:rPr>
                      <w:b/>
                      <w:bCs/>
                    </w:rPr>
                    <w:t xml:space="preserve">Покраска стен </w:t>
                  </w:r>
                </w:p>
              </w:tc>
              <w:tc>
                <w:tcPr>
                  <w:tcW w:w="1014" w:type="dxa"/>
                  <w:tcBorders>
                    <w:top w:val="nil"/>
                    <w:left w:val="nil"/>
                    <w:bottom w:val="single" w:sz="4" w:space="0" w:color="auto"/>
                    <w:right w:val="nil"/>
                  </w:tcBorders>
                  <w:noWrap/>
                  <w:vAlign w:val="bottom"/>
                  <w:hideMark/>
                </w:tcPr>
                <w:p w14:paraId="776B8863" w14:textId="77777777" w:rsidR="00DD346D" w:rsidRDefault="00DD346D" w:rsidP="00DD346D">
                  <w:pPr>
                    <w:jc w:val="center"/>
                  </w:pPr>
                  <w:r>
                    <w:t>м2</w:t>
                  </w:r>
                </w:p>
              </w:tc>
              <w:tc>
                <w:tcPr>
                  <w:tcW w:w="1199" w:type="dxa"/>
                  <w:tcBorders>
                    <w:top w:val="nil"/>
                    <w:left w:val="single" w:sz="4" w:space="0" w:color="auto"/>
                    <w:bottom w:val="single" w:sz="4" w:space="0" w:color="auto"/>
                    <w:right w:val="single" w:sz="4" w:space="0" w:color="auto"/>
                  </w:tcBorders>
                  <w:noWrap/>
                  <w:vAlign w:val="bottom"/>
                  <w:hideMark/>
                </w:tcPr>
                <w:p w14:paraId="735C36F9" w14:textId="77777777" w:rsidR="00DD346D" w:rsidRDefault="00DD346D" w:rsidP="00DD346D">
                  <w:pPr>
                    <w:jc w:val="center"/>
                    <w:rPr>
                      <w:rFonts w:ascii="Arial CYR" w:hAnsi="Arial CYR" w:cs="Arial CYR"/>
                      <w:sz w:val="20"/>
                      <w:szCs w:val="20"/>
                    </w:rPr>
                  </w:pPr>
                  <w:r>
                    <w:rPr>
                      <w:rFonts w:ascii="Arial CYR" w:hAnsi="Arial CYR" w:cs="Arial CYR"/>
                      <w:sz w:val="20"/>
                      <w:szCs w:val="20"/>
                    </w:rPr>
                    <w:t>165,20</w:t>
                  </w:r>
                </w:p>
              </w:tc>
              <w:tc>
                <w:tcPr>
                  <w:tcW w:w="236" w:type="dxa"/>
                  <w:vAlign w:val="center"/>
                  <w:hideMark/>
                </w:tcPr>
                <w:p w14:paraId="33B5D5C9" w14:textId="77777777" w:rsidR="00DD346D" w:rsidRDefault="00DD346D" w:rsidP="00DD346D">
                  <w:pPr>
                    <w:rPr>
                      <w:sz w:val="20"/>
                      <w:szCs w:val="20"/>
                    </w:rPr>
                  </w:pPr>
                </w:p>
              </w:tc>
            </w:tr>
            <w:tr w:rsidR="00DD346D" w14:paraId="44C645D3"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1AA840BD" w14:textId="77777777" w:rsidR="00DD346D" w:rsidRDefault="00DD346D" w:rsidP="00DD346D">
                  <w:pPr>
                    <w:jc w:val="center"/>
                  </w:pPr>
                  <w:r>
                    <w:t>46</w:t>
                  </w:r>
                </w:p>
              </w:tc>
              <w:tc>
                <w:tcPr>
                  <w:tcW w:w="6744" w:type="dxa"/>
                  <w:tcBorders>
                    <w:top w:val="nil"/>
                    <w:left w:val="nil"/>
                    <w:bottom w:val="single" w:sz="4" w:space="0" w:color="auto"/>
                    <w:right w:val="single" w:sz="4" w:space="0" w:color="auto"/>
                  </w:tcBorders>
                  <w:noWrap/>
                  <w:vAlign w:val="center"/>
                  <w:hideMark/>
                </w:tcPr>
                <w:p w14:paraId="43C85379" w14:textId="77777777" w:rsidR="00DD346D" w:rsidRDefault="00DD346D" w:rsidP="00DD346D">
                  <w:pPr>
                    <w:jc w:val="right"/>
                    <w:rPr>
                      <w:i/>
                      <w:iCs/>
                      <w:sz w:val="22"/>
                      <w:szCs w:val="22"/>
                    </w:rPr>
                  </w:pPr>
                  <w:r>
                    <w:rPr>
                      <w:i/>
                      <w:iCs/>
                    </w:rPr>
                    <w:t xml:space="preserve">Грунтовка глубокого проникновения </w:t>
                  </w:r>
                  <w:proofErr w:type="spellStart"/>
                  <w:proofErr w:type="gramStart"/>
                  <w:r>
                    <w:rPr>
                      <w:i/>
                      <w:iCs/>
                    </w:rPr>
                    <w:t>Litokol</w:t>
                  </w:r>
                  <w:proofErr w:type="spellEnd"/>
                  <w:r>
                    <w:rPr>
                      <w:i/>
                      <w:iCs/>
                    </w:rPr>
                    <w:t xml:space="preserve">  PRIMER</w:t>
                  </w:r>
                  <w:proofErr w:type="gramEnd"/>
                </w:p>
              </w:tc>
              <w:tc>
                <w:tcPr>
                  <w:tcW w:w="1014" w:type="dxa"/>
                  <w:tcBorders>
                    <w:top w:val="nil"/>
                    <w:left w:val="nil"/>
                    <w:bottom w:val="single" w:sz="4" w:space="0" w:color="auto"/>
                    <w:right w:val="nil"/>
                  </w:tcBorders>
                  <w:noWrap/>
                  <w:vAlign w:val="bottom"/>
                  <w:hideMark/>
                </w:tcPr>
                <w:p w14:paraId="7737275D" w14:textId="77777777" w:rsidR="00DD346D" w:rsidRDefault="00DD346D" w:rsidP="00DD346D">
                  <w:pPr>
                    <w:jc w:val="center"/>
                  </w:pPr>
                  <w:r>
                    <w:t>кг</w:t>
                  </w:r>
                </w:p>
              </w:tc>
              <w:tc>
                <w:tcPr>
                  <w:tcW w:w="1199" w:type="dxa"/>
                  <w:tcBorders>
                    <w:top w:val="nil"/>
                    <w:left w:val="single" w:sz="4" w:space="0" w:color="auto"/>
                    <w:bottom w:val="single" w:sz="4" w:space="0" w:color="auto"/>
                    <w:right w:val="single" w:sz="4" w:space="0" w:color="auto"/>
                  </w:tcBorders>
                  <w:noWrap/>
                  <w:vAlign w:val="bottom"/>
                  <w:hideMark/>
                </w:tcPr>
                <w:p w14:paraId="19EE15E5" w14:textId="77777777" w:rsidR="00DD346D" w:rsidRDefault="00DD346D" w:rsidP="00DD346D">
                  <w:pPr>
                    <w:jc w:val="center"/>
                    <w:rPr>
                      <w:rFonts w:ascii="Arial CYR" w:hAnsi="Arial CYR" w:cs="Arial CYR"/>
                      <w:sz w:val="20"/>
                      <w:szCs w:val="20"/>
                    </w:rPr>
                  </w:pPr>
                  <w:r>
                    <w:rPr>
                      <w:rFonts w:ascii="Arial CYR" w:hAnsi="Arial CYR" w:cs="Arial CYR"/>
                      <w:sz w:val="20"/>
                      <w:szCs w:val="20"/>
                    </w:rPr>
                    <w:t>68,40</w:t>
                  </w:r>
                </w:p>
              </w:tc>
              <w:tc>
                <w:tcPr>
                  <w:tcW w:w="236" w:type="dxa"/>
                  <w:vAlign w:val="center"/>
                  <w:hideMark/>
                </w:tcPr>
                <w:p w14:paraId="5DCAB673" w14:textId="77777777" w:rsidR="00DD346D" w:rsidRDefault="00DD346D" w:rsidP="00DD346D">
                  <w:pPr>
                    <w:rPr>
                      <w:sz w:val="20"/>
                      <w:szCs w:val="20"/>
                    </w:rPr>
                  </w:pPr>
                </w:p>
              </w:tc>
            </w:tr>
            <w:tr w:rsidR="00DD346D" w14:paraId="692D4219"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057186A6" w14:textId="77777777" w:rsidR="00DD346D" w:rsidRDefault="00DD346D" w:rsidP="00DD346D">
                  <w:pPr>
                    <w:jc w:val="center"/>
                  </w:pPr>
                  <w:r>
                    <w:t>47</w:t>
                  </w:r>
                </w:p>
              </w:tc>
              <w:tc>
                <w:tcPr>
                  <w:tcW w:w="6744" w:type="dxa"/>
                  <w:noWrap/>
                  <w:vAlign w:val="center"/>
                  <w:hideMark/>
                </w:tcPr>
                <w:p w14:paraId="6F473D5B" w14:textId="77777777" w:rsidR="00DD346D" w:rsidRDefault="00DD346D" w:rsidP="00DD346D">
                  <w:pPr>
                    <w:jc w:val="right"/>
                    <w:rPr>
                      <w:i/>
                      <w:iCs/>
                      <w:sz w:val="22"/>
                      <w:szCs w:val="22"/>
                    </w:rPr>
                  </w:pPr>
                  <w:r>
                    <w:rPr>
                      <w:i/>
                      <w:iCs/>
                    </w:rPr>
                    <w:t>Штукатурка</w:t>
                  </w:r>
                </w:p>
              </w:tc>
              <w:tc>
                <w:tcPr>
                  <w:tcW w:w="1014" w:type="dxa"/>
                  <w:tcBorders>
                    <w:top w:val="nil"/>
                    <w:left w:val="single" w:sz="4" w:space="0" w:color="auto"/>
                    <w:bottom w:val="single" w:sz="4" w:space="0" w:color="auto"/>
                    <w:right w:val="nil"/>
                  </w:tcBorders>
                  <w:noWrap/>
                  <w:vAlign w:val="bottom"/>
                  <w:hideMark/>
                </w:tcPr>
                <w:p w14:paraId="1B09CEF6" w14:textId="77777777" w:rsidR="00DD346D" w:rsidRDefault="00DD346D" w:rsidP="00DD346D">
                  <w:pPr>
                    <w:jc w:val="center"/>
                  </w:pPr>
                  <w:r>
                    <w:t>кг</w:t>
                  </w:r>
                </w:p>
              </w:tc>
              <w:tc>
                <w:tcPr>
                  <w:tcW w:w="1199" w:type="dxa"/>
                  <w:tcBorders>
                    <w:top w:val="nil"/>
                    <w:left w:val="single" w:sz="4" w:space="0" w:color="auto"/>
                    <w:bottom w:val="single" w:sz="4" w:space="0" w:color="auto"/>
                    <w:right w:val="single" w:sz="4" w:space="0" w:color="auto"/>
                  </w:tcBorders>
                  <w:noWrap/>
                  <w:vAlign w:val="bottom"/>
                  <w:hideMark/>
                </w:tcPr>
                <w:p w14:paraId="6255736E" w14:textId="77777777" w:rsidR="00DD346D" w:rsidRDefault="00DD346D" w:rsidP="00DD346D">
                  <w:pPr>
                    <w:jc w:val="center"/>
                    <w:rPr>
                      <w:rFonts w:ascii="Arial CYR" w:hAnsi="Arial CYR" w:cs="Arial CYR"/>
                      <w:sz w:val="20"/>
                      <w:szCs w:val="20"/>
                    </w:rPr>
                  </w:pPr>
                  <w:r>
                    <w:rPr>
                      <w:rFonts w:ascii="Arial CYR" w:hAnsi="Arial CYR" w:cs="Arial CYR"/>
                      <w:sz w:val="20"/>
                      <w:szCs w:val="20"/>
                    </w:rPr>
                    <w:t>4104,00</w:t>
                  </w:r>
                </w:p>
              </w:tc>
              <w:tc>
                <w:tcPr>
                  <w:tcW w:w="236" w:type="dxa"/>
                  <w:vAlign w:val="center"/>
                  <w:hideMark/>
                </w:tcPr>
                <w:p w14:paraId="033A286B" w14:textId="77777777" w:rsidR="00DD346D" w:rsidRDefault="00DD346D" w:rsidP="00DD346D">
                  <w:pPr>
                    <w:rPr>
                      <w:sz w:val="20"/>
                      <w:szCs w:val="20"/>
                    </w:rPr>
                  </w:pPr>
                </w:p>
              </w:tc>
            </w:tr>
            <w:tr w:rsidR="00DD346D" w14:paraId="2D77C696"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084D9FE4" w14:textId="77777777" w:rsidR="00DD346D" w:rsidRDefault="00DD346D" w:rsidP="00DD346D">
                  <w:pPr>
                    <w:jc w:val="center"/>
                  </w:pPr>
                  <w:r>
                    <w:lastRenderedPageBreak/>
                    <w:t>48</w:t>
                  </w:r>
                </w:p>
              </w:tc>
              <w:tc>
                <w:tcPr>
                  <w:tcW w:w="6744" w:type="dxa"/>
                  <w:tcBorders>
                    <w:top w:val="single" w:sz="4" w:space="0" w:color="auto"/>
                    <w:left w:val="nil"/>
                    <w:bottom w:val="single" w:sz="4" w:space="0" w:color="auto"/>
                    <w:right w:val="single" w:sz="4" w:space="0" w:color="auto"/>
                  </w:tcBorders>
                  <w:noWrap/>
                  <w:vAlign w:val="center"/>
                  <w:hideMark/>
                </w:tcPr>
                <w:p w14:paraId="24FB9A0A" w14:textId="77777777" w:rsidR="00DD346D" w:rsidRDefault="00DD346D" w:rsidP="00DD346D">
                  <w:pPr>
                    <w:jc w:val="right"/>
                    <w:rPr>
                      <w:i/>
                      <w:iCs/>
                      <w:sz w:val="22"/>
                      <w:szCs w:val="22"/>
                    </w:rPr>
                  </w:pPr>
                  <w:r>
                    <w:rPr>
                      <w:i/>
                      <w:iCs/>
                    </w:rPr>
                    <w:t>Шпатлевка</w:t>
                  </w:r>
                </w:p>
              </w:tc>
              <w:tc>
                <w:tcPr>
                  <w:tcW w:w="1014" w:type="dxa"/>
                  <w:tcBorders>
                    <w:top w:val="nil"/>
                    <w:left w:val="nil"/>
                    <w:bottom w:val="single" w:sz="4" w:space="0" w:color="auto"/>
                    <w:right w:val="nil"/>
                  </w:tcBorders>
                  <w:noWrap/>
                  <w:vAlign w:val="bottom"/>
                  <w:hideMark/>
                </w:tcPr>
                <w:p w14:paraId="63512B8D" w14:textId="77777777" w:rsidR="00DD346D" w:rsidRDefault="00DD346D" w:rsidP="00DD346D">
                  <w:pPr>
                    <w:jc w:val="center"/>
                  </w:pPr>
                  <w:r>
                    <w:t>кг</w:t>
                  </w:r>
                </w:p>
              </w:tc>
              <w:tc>
                <w:tcPr>
                  <w:tcW w:w="1199" w:type="dxa"/>
                  <w:tcBorders>
                    <w:top w:val="nil"/>
                    <w:left w:val="single" w:sz="4" w:space="0" w:color="auto"/>
                    <w:bottom w:val="single" w:sz="4" w:space="0" w:color="auto"/>
                    <w:right w:val="single" w:sz="4" w:space="0" w:color="auto"/>
                  </w:tcBorders>
                  <w:noWrap/>
                  <w:vAlign w:val="bottom"/>
                  <w:hideMark/>
                </w:tcPr>
                <w:p w14:paraId="3C00A9B9" w14:textId="77777777" w:rsidR="00DD346D" w:rsidRDefault="00DD346D" w:rsidP="00DD346D">
                  <w:pPr>
                    <w:jc w:val="center"/>
                    <w:rPr>
                      <w:rFonts w:ascii="Arial CYR" w:hAnsi="Arial CYR" w:cs="Arial CYR"/>
                      <w:sz w:val="20"/>
                      <w:szCs w:val="20"/>
                    </w:rPr>
                  </w:pPr>
                  <w:r>
                    <w:rPr>
                      <w:rFonts w:ascii="Arial CYR" w:hAnsi="Arial CYR" w:cs="Arial CYR"/>
                      <w:sz w:val="20"/>
                      <w:szCs w:val="20"/>
                    </w:rPr>
                    <w:t>684,00</w:t>
                  </w:r>
                </w:p>
              </w:tc>
              <w:tc>
                <w:tcPr>
                  <w:tcW w:w="236" w:type="dxa"/>
                  <w:vAlign w:val="center"/>
                  <w:hideMark/>
                </w:tcPr>
                <w:p w14:paraId="007BEE76" w14:textId="77777777" w:rsidR="00DD346D" w:rsidRDefault="00DD346D" w:rsidP="00DD346D">
                  <w:pPr>
                    <w:rPr>
                      <w:sz w:val="20"/>
                      <w:szCs w:val="20"/>
                    </w:rPr>
                  </w:pPr>
                </w:p>
              </w:tc>
            </w:tr>
            <w:tr w:rsidR="00DD346D" w14:paraId="479BBF46"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670A384A" w14:textId="77777777" w:rsidR="00DD346D" w:rsidRDefault="00DD346D" w:rsidP="00DD346D">
                  <w:pPr>
                    <w:jc w:val="center"/>
                  </w:pPr>
                  <w:r>
                    <w:t>49</w:t>
                  </w:r>
                </w:p>
              </w:tc>
              <w:tc>
                <w:tcPr>
                  <w:tcW w:w="6744" w:type="dxa"/>
                  <w:tcBorders>
                    <w:top w:val="nil"/>
                    <w:left w:val="nil"/>
                    <w:bottom w:val="single" w:sz="4" w:space="0" w:color="auto"/>
                    <w:right w:val="single" w:sz="4" w:space="0" w:color="auto"/>
                  </w:tcBorders>
                  <w:noWrap/>
                  <w:vAlign w:val="center"/>
                  <w:hideMark/>
                </w:tcPr>
                <w:p w14:paraId="0E1E6563" w14:textId="77777777" w:rsidR="00DD346D" w:rsidRDefault="00DD346D" w:rsidP="00DD346D">
                  <w:pPr>
                    <w:jc w:val="right"/>
                    <w:rPr>
                      <w:i/>
                      <w:iCs/>
                      <w:sz w:val="22"/>
                      <w:szCs w:val="22"/>
                    </w:rPr>
                  </w:pPr>
                  <w:r>
                    <w:rPr>
                      <w:i/>
                      <w:iCs/>
                    </w:rPr>
                    <w:t>Краска</w:t>
                  </w:r>
                </w:p>
              </w:tc>
              <w:tc>
                <w:tcPr>
                  <w:tcW w:w="1014" w:type="dxa"/>
                  <w:tcBorders>
                    <w:top w:val="nil"/>
                    <w:left w:val="nil"/>
                    <w:bottom w:val="single" w:sz="4" w:space="0" w:color="auto"/>
                    <w:right w:val="nil"/>
                  </w:tcBorders>
                  <w:noWrap/>
                  <w:vAlign w:val="bottom"/>
                  <w:hideMark/>
                </w:tcPr>
                <w:p w14:paraId="3F243160" w14:textId="77777777" w:rsidR="00DD346D" w:rsidRDefault="00DD346D" w:rsidP="00DD346D">
                  <w:pPr>
                    <w:jc w:val="center"/>
                  </w:pPr>
                  <w:r>
                    <w:t>л</w:t>
                  </w:r>
                </w:p>
              </w:tc>
              <w:tc>
                <w:tcPr>
                  <w:tcW w:w="1199" w:type="dxa"/>
                  <w:tcBorders>
                    <w:top w:val="nil"/>
                    <w:left w:val="single" w:sz="4" w:space="0" w:color="auto"/>
                    <w:bottom w:val="single" w:sz="4" w:space="0" w:color="auto"/>
                    <w:right w:val="single" w:sz="4" w:space="0" w:color="auto"/>
                  </w:tcBorders>
                  <w:noWrap/>
                  <w:vAlign w:val="bottom"/>
                  <w:hideMark/>
                </w:tcPr>
                <w:p w14:paraId="6A87025E" w14:textId="77777777" w:rsidR="00DD346D" w:rsidRDefault="00DD346D" w:rsidP="00DD346D">
                  <w:pPr>
                    <w:jc w:val="center"/>
                    <w:rPr>
                      <w:rFonts w:ascii="Arial CYR" w:hAnsi="Arial CYR" w:cs="Arial CYR"/>
                      <w:sz w:val="20"/>
                      <w:szCs w:val="20"/>
                    </w:rPr>
                  </w:pPr>
                  <w:r>
                    <w:rPr>
                      <w:rFonts w:ascii="Arial CYR" w:hAnsi="Arial CYR" w:cs="Arial CYR"/>
                      <w:sz w:val="20"/>
                      <w:szCs w:val="20"/>
                    </w:rPr>
                    <w:t>49,56</w:t>
                  </w:r>
                </w:p>
              </w:tc>
              <w:tc>
                <w:tcPr>
                  <w:tcW w:w="236" w:type="dxa"/>
                  <w:vAlign w:val="center"/>
                  <w:hideMark/>
                </w:tcPr>
                <w:p w14:paraId="5872CFD3" w14:textId="77777777" w:rsidR="00DD346D" w:rsidRDefault="00DD346D" w:rsidP="00DD346D">
                  <w:pPr>
                    <w:rPr>
                      <w:sz w:val="20"/>
                      <w:szCs w:val="20"/>
                    </w:rPr>
                  </w:pPr>
                </w:p>
              </w:tc>
            </w:tr>
            <w:tr w:rsidR="00DD346D" w14:paraId="13396753"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3D05B04E" w14:textId="77777777" w:rsidR="00DD346D" w:rsidRDefault="00DD346D" w:rsidP="00DD346D">
                  <w:pPr>
                    <w:jc w:val="center"/>
                  </w:pPr>
                  <w:r>
                    <w:t>50</w:t>
                  </w:r>
                </w:p>
              </w:tc>
              <w:tc>
                <w:tcPr>
                  <w:tcW w:w="6744" w:type="dxa"/>
                  <w:tcBorders>
                    <w:top w:val="nil"/>
                    <w:left w:val="nil"/>
                    <w:bottom w:val="single" w:sz="4" w:space="0" w:color="auto"/>
                    <w:right w:val="single" w:sz="4" w:space="0" w:color="auto"/>
                  </w:tcBorders>
                  <w:noWrap/>
                  <w:vAlign w:val="center"/>
                  <w:hideMark/>
                </w:tcPr>
                <w:p w14:paraId="1E496BF1" w14:textId="77777777" w:rsidR="00DD346D" w:rsidRDefault="00DD346D" w:rsidP="00DD346D">
                  <w:pPr>
                    <w:jc w:val="right"/>
                    <w:rPr>
                      <w:i/>
                      <w:iCs/>
                      <w:sz w:val="22"/>
                      <w:szCs w:val="22"/>
                    </w:rPr>
                  </w:pPr>
                  <w:r>
                    <w:rPr>
                      <w:i/>
                      <w:iCs/>
                    </w:rPr>
                    <w:t>Мешок ПЕ</w:t>
                  </w:r>
                </w:p>
              </w:tc>
              <w:tc>
                <w:tcPr>
                  <w:tcW w:w="1014" w:type="dxa"/>
                  <w:tcBorders>
                    <w:top w:val="nil"/>
                    <w:left w:val="nil"/>
                    <w:bottom w:val="single" w:sz="4" w:space="0" w:color="auto"/>
                    <w:right w:val="nil"/>
                  </w:tcBorders>
                  <w:noWrap/>
                  <w:vAlign w:val="bottom"/>
                  <w:hideMark/>
                </w:tcPr>
                <w:p w14:paraId="01BEBA98" w14:textId="77777777" w:rsidR="00DD346D" w:rsidRDefault="00DD346D" w:rsidP="00DD346D">
                  <w:pPr>
                    <w:jc w:val="center"/>
                  </w:pPr>
                  <w:proofErr w:type="spellStart"/>
                  <w:r>
                    <w:t>шт</w:t>
                  </w:r>
                  <w:proofErr w:type="spellEnd"/>
                </w:p>
              </w:tc>
              <w:tc>
                <w:tcPr>
                  <w:tcW w:w="1199" w:type="dxa"/>
                  <w:tcBorders>
                    <w:top w:val="nil"/>
                    <w:left w:val="single" w:sz="4" w:space="0" w:color="auto"/>
                    <w:bottom w:val="single" w:sz="4" w:space="0" w:color="auto"/>
                    <w:right w:val="single" w:sz="4" w:space="0" w:color="auto"/>
                  </w:tcBorders>
                  <w:noWrap/>
                  <w:vAlign w:val="bottom"/>
                  <w:hideMark/>
                </w:tcPr>
                <w:p w14:paraId="0D091BFC" w14:textId="77777777" w:rsidR="00DD346D" w:rsidRDefault="00DD346D" w:rsidP="00DD346D">
                  <w:pPr>
                    <w:jc w:val="center"/>
                    <w:rPr>
                      <w:rFonts w:ascii="Arial CYR" w:hAnsi="Arial CYR" w:cs="Arial CYR"/>
                      <w:sz w:val="20"/>
                      <w:szCs w:val="20"/>
                    </w:rPr>
                  </w:pPr>
                  <w:r>
                    <w:rPr>
                      <w:rFonts w:ascii="Arial CYR" w:hAnsi="Arial CYR" w:cs="Arial CYR"/>
                      <w:sz w:val="20"/>
                      <w:szCs w:val="20"/>
                    </w:rPr>
                    <w:t>1800,00</w:t>
                  </w:r>
                </w:p>
              </w:tc>
              <w:tc>
                <w:tcPr>
                  <w:tcW w:w="236" w:type="dxa"/>
                  <w:vAlign w:val="center"/>
                  <w:hideMark/>
                </w:tcPr>
                <w:p w14:paraId="31833FF5" w14:textId="77777777" w:rsidR="00DD346D" w:rsidRDefault="00DD346D" w:rsidP="00DD346D">
                  <w:pPr>
                    <w:rPr>
                      <w:sz w:val="20"/>
                      <w:szCs w:val="20"/>
                    </w:rPr>
                  </w:pPr>
                </w:p>
              </w:tc>
            </w:tr>
            <w:tr w:rsidR="00DD346D" w14:paraId="1AA0EB0A" w14:textId="77777777" w:rsidTr="00CB715F">
              <w:trPr>
                <w:trHeight w:val="308"/>
              </w:trPr>
              <w:tc>
                <w:tcPr>
                  <w:tcW w:w="551" w:type="dxa"/>
                  <w:tcBorders>
                    <w:top w:val="nil"/>
                    <w:left w:val="single" w:sz="8" w:space="0" w:color="auto"/>
                    <w:bottom w:val="single" w:sz="4" w:space="0" w:color="auto"/>
                    <w:right w:val="single" w:sz="4" w:space="0" w:color="auto"/>
                  </w:tcBorders>
                  <w:noWrap/>
                  <w:vAlign w:val="bottom"/>
                  <w:hideMark/>
                </w:tcPr>
                <w:p w14:paraId="1C3D90C4" w14:textId="77777777" w:rsidR="00DD346D" w:rsidRDefault="00DD346D" w:rsidP="00DD346D">
                  <w:pPr>
                    <w:jc w:val="center"/>
                  </w:pPr>
                  <w:r>
                    <w:t>51</w:t>
                  </w:r>
                </w:p>
              </w:tc>
              <w:tc>
                <w:tcPr>
                  <w:tcW w:w="6744" w:type="dxa"/>
                  <w:tcBorders>
                    <w:top w:val="nil"/>
                    <w:left w:val="nil"/>
                    <w:bottom w:val="single" w:sz="4" w:space="0" w:color="auto"/>
                    <w:right w:val="single" w:sz="4" w:space="0" w:color="auto"/>
                  </w:tcBorders>
                  <w:noWrap/>
                  <w:vAlign w:val="center"/>
                  <w:hideMark/>
                </w:tcPr>
                <w:p w14:paraId="00E7747A" w14:textId="77777777" w:rsidR="00DD346D" w:rsidRDefault="00DD346D" w:rsidP="00DD346D">
                  <w:pPr>
                    <w:rPr>
                      <w:b/>
                      <w:bCs/>
                    </w:rPr>
                  </w:pPr>
                  <w:r>
                    <w:rPr>
                      <w:b/>
                      <w:bCs/>
                    </w:rPr>
                    <w:t>Вывоз и утилизация отходов после СМР</w:t>
                  </w:r>
                </w:p>
              </w:tc>
              <w:tc>
                <w:tcPr>
                  <w:tcW w:w="1014" w:type="dxa"/>
                  <w:tcBorders>
                    <w:top w:val="nil"/>
                    <w:left w:val="nil"/>
                    <w:bottom w:val="single" w:sz="4" w:space="0" w:color="auto"/>
                    <w:right w:val="nil"/>
                  </w:tcBorders>
                  <w:noWrap/>
                  <w:vAlign w:val="bottom"/>
                  <w:hideMark/>
                </w:tcPr>
                <w:p w14:paraId="4A6C302B" w14:textId="77777777" w:rsidR="00DD346D" w:rsidRDefault="00DD346D" w:rsidP="00DD346D">
                  <w:pPr>
                    <w:jc w:val="center"/>
                  </w:pPr>
                  <w:r>
                    <w:t>м3</w:t>
                  </w:r>
                </w:p>
              </w:tc>
              <w:tc>
                <w:tcPr>
                  <w:tcW w:w="1199" w:type="dxa"/>
                  <w:tcBorders>
                    <w:top w:val="nil"/>
                    <w:left w:val="single" w:sz="4" w:space="0" w:color="auto"/>
                    <w:bottom w:val="single" w:sz="4" w:space="0" w:color="auto"/>
                    <w:right w:val="single" w:sz="4" w:space="0" w:color="auto"/>
                  </w:tcBorders>
                  <w:noWrap/>
                  <w:vAlign w:val="bottom"/>
                  <w:hideMark/>
                </w:tcPr>
                <w:p w14:paraId="3380BA87" w14:textId="77777777" w:rsidR="00DD346D" w:rsidRDefault="00DD346D" w:rsidP="00DD346D">
                  <w:pPr>
                    <w:jc w:val="center"/>
                    <w:rPr>
                      <w:rFonts w:ascii="Arial CYR" w:hAnsi="Arial CYR" w:cs="Arial CYR"/>
                      <w:sz w:val="20"/>
                      <w:szCs w:val="20"/>
                    </w:rPr>
                  </w:pPr>
                  <w:r>
                    <w:rPr>
                      <w:rFonts w:ascii="Arial CYR" w:hAnsi="Arial CYR" w:cs="Arial CYR"/>
                      <w:sz w:val="20"/>
                      <w:szCs w:val="20"/>
                    </w:rPr>
                    <w:t>36,00</w:t>
                  </w:r>
                </w:p>
              </w:tc>
              <w:tc>
                <w:tcPr>
                  <w:tcW w:w="236" w:type="dxa"/>
                  <w:vAlign w:val="center"/>
                  <w:hideMark/>
                </w:tcPr>
                <w:p w14:paraId="6C808CA8" w14:textId="77777777" w:rsidR="00DD346D" w:rsidRDefault="00DD346D" w:rsidP="00DD346D">
                  <w:pPr>
                    <w:rPr>
                      <w:sz w:val="20"/>
                      <w:szCs w:val="20"/>
                    </w:rPr>
                  </w:pPr>
                </w:p>
              </w:tc>
            </w:tr>
            <w:tr w:rsidR="00DD346D" w14:paraId="51063E41" w14:textId="77777777" w:rsidTr="00EA01DF">
              <w:trPr>
                <w:trHeight w:val="308"/>
              </w:trPr>
              <w:tc>
                <w:tcPr>
                  <w:tcW w:w="7295"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2A65A897" w14:textId="77777777" w:rsidR="00DD346D" w:rsidRDefault="00DD346D" w:rsidP="00DD346D">
                  <w:pPr>
                    <w:jc w:val="center"/>
                    <w:rPr>
                      <w:b/>
                      <w:bCs/>
                    </w:rPr>
                  </w:pPr>
                  <w:r>
                    <w:rPr>
                      <w:b/>
                      <w:bCs/>
                    </w:rPr>
                    <w:t>Замена мусоропровода 16-3 этаж</w:t>
                  </w:r>
                </w:p>
              </w:tc>
              <w:tc>
                <w:tcPr>
                  <w:tcW w:w="1014" w:type="dxa"/>
                  <w:tcBorders>
                    <w:top w:val="nil"/>
                    <w:left w:val="nil"/>
                    <w:bottom w:val="single" w:sz="4" w:space="0" w:color="auto"/>
                    <w:right w:val="single" w:sz="4" w:space="0" w:color="auto"/>
                  </w:tcBorders>
                  <w:shd w:val="clear" w:color="auto" w:fill="E7E6E6" w:themeFill="background2"/>
                  <w:noWrap/>
                  <w:vAlign w:val="center"/>
                  <w:hideMark/>
                </w:tcPr>
                <w:p w14:paraId="1901670C" w14:textId="77777777" w:rsidR="00DD346D" w:rsidRDefault="00DD346D" w:rsidP="00DD346D">
                  <w:pPr>
                    <w:jc w:val="center"/>
                  </w:pPr>
                  <w:r>
                    <w:t> </w:t>
                  </w:r>
                </w:p>
              </w:tc>
              <w:tc>
                <w:tcPr>
                  <w:tcW w:w="1199" w:type="dxa"/>
                  <w:tcBorders>
                    <w:top w:val="nil"/>
                    <w:left w:val="nil"/>
                    <w:bottom w:val="single" w:sz="4" w:space="0" w:color="auto"/>
                    <w:right w:val="single" w:sz="4" w:space="0" w:color="auto"/>
                  </w:tcBorders>
                  <w:shd w:val="clear" w:color="auto" w:fill="E7E6E6" w:themeFill="background2"/>
                  <w:noWrap/>
                  <w:vAlign w:val="center"/>
                  <w:hideMark/>
                </w:tcPr>
                <w:p w14:paraId="65DB080E" w14:textId="77777777" w:rsidR="00DD346D" w:rsidRDefault="00DD346D" w:rsidP="00DD346D">
                  <w:pPr>
                    <w:jc w:val="center"/>
                  </w:pPr>
                  <w:r>
                    <w:t> </w:t>
                  </w:r>
                </w:p>
              </w:tc>
              <w:tc>
                <w:tcPr>
                  <w:tcW w:w="236" w:type="dxa"/>
                  <w:vAlign w:val="center"/>
                  <w:hideMark/>
                </w:tcPr>
                <w:p w14:paraId="1ED0F2FB" w14:textId="77777777" w:rsidR="00DD346D" w:rsidRDefault="00DD346D" w:rsidP="00DD346D">
                  <w:pPr>
                    <w:rPr>
                      <w:sz w:val="20"/>
                      <w:szCs w:val="20"/>
                    </w:rPr>
                  </w:pPr>
                </w:p>
              </w:tc>
            </w:tr>
            <w:tr w:rsidR="00DD346D" w14:paraId="62156A5D" w14:textId="77777777" w:rsidTr="00CB715F">
              <w:trPr>
                <w:trHeight w:val="308"/>
              </w:trPr>
              <w:tc>
                <w:tcPr>
                  <w:tcW w:w="551" w:type="dxa"/>
                  <w:tcBorders>
                    <w:top w:val="nil"/>
                    <w:left w:val="single" w:sz="4" w:space="0" w:color="auto"/>
                    <w:bottom w:val="single" w:sz="4" w:space="0" w:color="auto"/>
                    <w:right w:val="single" w:sz="4" w:space="0" w:color="auto"/>
                  </w:tcBorders>
                  <w:noWrap/>
                  <w:vAlign w:val="bottom"/>
                  <w:hideMark/>
                </w:tcPr>
                <w:p w14:paraId="778F30DB" w14:textId="77777777" w:rsidR="00DD346D" w:rsidRDefault="00DD346D" w:rsidP="00DD346D">
                  <w:pPr>
                    <w:jc w:val="center"/>
                  </w:pPr>
                  <w:r>
                    <w:t>1</w:t>
                  </w:r>
                </w:p>
              </w:tc>
              <w:tc>
                <w:tcPr>
                  <w:tcW w:w="6744" w:type="dxa"/>
                  <w:tcBorders>
                    <w:top w:val="nil"/>
                    <w:left w:val="nil"/>
                    <w:bottom w:val="single" w:sz="4" w:space="0" w:color="auto"/>
                    <w:right w:val="single" w:sz="4" w:space="0" w:color="auto"/>
                  </w:tcBorders>
                  <w:noWrap/>
                  <w:vAlign w:val="center"/>
                  <w:hideMark/>
                </w:tcPr>
                <w:p w14:paraId="4B523B51" w14:textId="77777777" w:rsidR="00DD346D" w:rsidRDefault="00DD346D" w:rsidP="00DD346D">
                  <w:r>
                    <w:t xml:space="preserve">Демонтаж мусоропровода Ø 400 </w:t>
                  </w:r>
                  <w:proofErr w:type="gramStart"/>
                  <w:r>
                    <w:t>м,  h</w:t>
                  </w:r>
                  <w:proofErr w:type="gramEnd"/>
                  <w:r>
                    <w:t>=3300 мм</w:t>
                  </w:r>
                </w:p>
              </w:tc>
              <w:tc>
                <w:tcPr>
                  <w:tcW w:w="1014" w:type="dxa"/>
                  <w:tcBorders>
                    <w:top w:val="nil"/>
                    <w:left w:val="nil"/>
                    <w:bottom w:val="single" w:sz="4" w:space="0" w:color="auto"/>
                    <w:right w:val="single" w:sz="4" w:space="0" w:color="auto"/>
                  </w:tcBorders>
                  <w:noWrap/>
                  <w:vAlign w:val="center"/>
                  <w:hideMark/>
                </w:tcPr>
                <w:p w14:paraId="2CBA72B6" w14:textId="77777777" w:rsidR="00DD346D" w:rsidRDefault="00DD346D" w:rsidP="00DD346D">
                  <w:pPr>
                    <w:jc w:val="center"/>
                  </w:pPr>
                  <w:r>
                    <w:t>этаж</w:t>
                  </w:r>
                </w:p>
              </w:tc>
              <w:tc>
                <w:tcPr>
                  <w:tcW w:w="1199" w:type="dxa"/>
                  <w:tcBorders>
                    <w:top w:val="nil"/>
                    <w:left w:val="nil"/>
                    <w:bottom w:val="single" w:sz="4" w:space="0" w:color="auto"/>
                    <w:right w:val="single" w:sz="4" w:space="0" w:color="auto"/>
                  </w:tcBorders>
                  <w:noWrap/>
                  <w:vAlign w:val="bottom"/>
                  <w:hideMark/>
                </w:tcPr>
                <w:p w14:paraId="07CF7342" w14:textId="77777777" w:rsidR="00DD346D" w:rsidRDefault="00DD346D" w:rsidP="00DD346D">
                  <w:pPr>
                    <w:jc w:val="center"/>
                  </w:pPr>
                  <w:r>
                    <w:t>13,00</w:t>
                  </w:r>
                </w:p>
              </w:tc>
              <w:tc>
                <w:tcPr>
                  <w:tcW w:w="236" w:type="dxa"/>
                  <w:vAlign w:val="center"/>
                  <w:hideMark/>
                </w:tcPr>
                <w:p w14:paraId="3C8554DD" w14:textId="77777777" w:rsidR="00DD346D" w:rsidRDefault="00DD346D" w:rsidP="00DD346D">
                  <w:pPr>
                    <w:rPr>
                      <w:sz w:val="20"/>
                      <w:szCs w:val="20"/>
                    </w:rPr>
                  </w:pPr>
                </w:p>
              </w:tc>
            </w:tr>
            <w:tr w:rsidR="00DD346D" w14:paraId="3F3042C4" w14:textId="77777777" w:rsidTr="00CB715F">
              <w:trPr>
                <w:trHeight w:val="308"/>
              </w:trPr>
              <w:tc>
                <w:tcPr>
                  <w:tcW w:w="551" w:type="dxa"/>
                  <w:tcBorders>
                    <w:top w:val="nil"/>
                    <w:left w:val="single" w:sz="4" w:space="0" w:color="auto"/>
                    <w:bottom w:val="single" w:sz="4" w:space="0" w:color="auto"/>
                    <w:right w:val="single" w:sz="4" w:space="0" w:color="auto"/>
                  </w:tcBorders>
                  <w:noWrap/>
                  <w:vAlign w:val="bottom"/>
                  <w:hideMark/>
                </w:tcPr>
                <w:p w14:paraId="6A9E67F2" w14:textId="77777777" w:rsidR="00DD346D" w:rsidRDefault="00DD346D" w:rsidP="00DD346D">
                  <w:pPr>
                    <w:jc w:val="center"/>
                  </w:pPr>
                  <w:r>
                    <w:t>2</w:t>
                  </w:r>
                </w:p>
              </w:tc>
              <w:tc>
                <w:tcPr>
                  <w:tcW w:w="6744" w:type="dxa"/>
                  <w:tcBorders>
                    <w:top w:val="nil"/>
                    <w:left w:val="nil"/>
                    <w:bottom w:val="single" w:sz="4" w:space="0" w:color="auto"/>
                    <w:right w:val="single" w:sz="4" w:space="0" w:color="auto"/>
                  </w:tcBorders>
                  <w:noWrap/>
                  <w:vAlign w:val="center"/>
                  <w:hideMark/>
                </w:tcPr>
                <w:p w14:paraId="5A0699E9" w14:textId="448C7401" w:rsidR="00DD346D" w:rsidRDefault="00DD346D" w:rsidP="00DD346D">
                  <w:pPr>
                    <w:jc w:val="right"/>
                    <w:rPr>
                      <w:i/>
                      <w:iCs/>
                    </w:rPr>
                  </w:pPr>
                  <w:r>
                    <w:rPr>
                      <w:i/>
                      <w:iCs/>
                    </w:rPr>
                    <w:t xml:space="preserve">Поставка </w:t>
                  </w:r>
                  <w:proofErr w:type="spellStart"/>
                  <w:r w:rsidR="00EA01DF">
                    <w:rPr>
                      <w:i/>
                      <w:iCs/>
                    </w:rPr>
                    <w:t>Белье</w:t>
                  </w:r>
                  <w:r>
                    <w:rPr>
                      <w:i/>
                      <w:iCs/>
                    </w:rPr>
                    <w:t>провода</w:t>
                  </w:r>
                  <w:proofErr w:type="spellEnd"/>
                  <w:r>
                    <w:rPr>
                      <w:i/>
                      <w:iCs/>
                    </w:rPr>
                    <w:t xml:space="preserve"> в комплекте</w:t>
                  </w:r>
                  <w:r w:rsidR="00EA01DF">
                    <w:rPr>
                      <w:i/>
                      <w:iCs/>
                    </w:rPr>
                    <w:t xml:space="preserve"> из нержавейки</w:t>
                  </w:r>
                </w:p>
              </w:tc>
              <w:tc>
                <w:tcPr>
                  <w:tcW w:w="1014" w:type="dxa"/>
                  <w:tcBorders>
                    <w:top w:val="nil"/>
                    <w:left w:val="nil"/>
                    <w:bottom w:val="single" w:sz="4" w:space="0" w:color="auto"/>
                    <w:right w:val="single" w:sz="4" w:space="0" w:color="auto"/>
                  </w:tcBorders>
                  <w:noWrap/>
                  <w:vAlign w:val="center"/>
                  <w:hideMark/>
                </w:tcPr>
                <w:p w14:paraId="4A4B682B" w14:textId="40816CE1" w:rsidR="00DD346D" w:rsidRDefault="00EA01DF" w:rsidP="00DD346D">
                  <w:pPr>
                    <w:jc w:val="center"/>
                  </w:pPr>
                  <w:proofErr w:type="spellStart"/>
                  <w:r>
                    <w:t>компл</w:t>
                  </w:r>
                  <w:proofErr w:type="spellEnd"/>
                  <w:r>
                    <w:t>.</w:t>
                  </w:r>
                </w:p>
              </w:tc>
              <w:tc>
                <w:tcPr>
                  <w:tcW w:w="1199" w:type="dxa"/>
                  <w:tcBorders>
                    <w:top w:val="nil"/>
                    <w:left w:val="nil"/>
                    <w:bottom w:val="single" w:sz="4" w:space="0" w:color="auto"/>
                    <w:right w:val="single" w:sz="4" w:space="0" w:color="auto"/>
                  </w:tcBorders>
                  <w:noWrap/>
                  <w:vAlign w:val="bottom"/>
                  <w:hideMark/>
                </w:tcPr>
                <w:p w14:paraId="49E8225F" w14:textId="17427AFF" w:rsidR="00DD346D" w:rsidRDefault="00DD346D" w:rsidP="00DD346D">
                  <w:pPr>
                    <w:jc w:val="center"/>
                  </w:pPr>
                  <w:r>
                    <w:t>1</w:t>
                  </w:r>
                </w:p>
              </w:tc>
              <w:tc>
                <w:tcPr>
                  <w:tcW w:w="236" w:type="dxa"/>
                  <w:vAlign w:val="center"/>
                  <w:hideMark/>
                </w:tcPr>
                <w:p w14:paraId="697B6DCD" w14:textId="77777777" w:rsidR="00DD346D" w:rsidRDefault="00DD346D" w:rsidP="00DD346D">
                  <w:pPr>
                    <w:rPr>
                      <w:sz w:val="20"/>
                      <w:szCs w:val="20"/>
                    </w:rPr>
                  </w:pPr>
                </w:p>
              </w:tc>
            </w:tr>
            <w:tr w:rsidR="00DD346D" w14:paraId="37A73367" w14:textId="77777777" w:rsidTr="00CB715F">
              <w:trPr>
                <w:trHeight w:val="308"/>
              </w:trPr>
              <w:tc>
                <w:tcPr>
                  <w:tcW w:w="551" w:type="dxa"/>
                  <w:tcBorders>
                    <w:top w:val="nil"/>
                    <w:left w:val="single" w:sz="4" w:space="0" w:color="auto"/>
                    <w:bottom w:val="single" w:sz="4" w:space="0" w:color="auto"/>
                    <w:right w:val="single" w:sz="4" w:space="0" w:color="auto"/>
                  </w:tcBorders>
                  <w:noWrap/>
                  <w:vAlign w:val="bottom"/>
                  <w:hideMark/>
                </w:tcPr>
                <w:p w14:paraId="397E2542" w14:textId="77777777" w:rsidR="00DD346D" w:rsidRDefault="00DD346D" w:rsidP="00DD346D">
                  <w:pPr>
                    <w:jc w:val="center"/>
                  </w:pPr>
                  <w:r>
                    <w:t>3</w:t>
                  </w:r>
                </w:p>
              </w:tc>
              <w:tc>
                <w:tcPr>
                  <w:tcW w:w="6744" w:type="dxa"/>
                  <w:tcBorders>
                    <w:top w:val="nil"/>
                    <w:left w:val="nil"/>
                    <w:bottom w:val="single" w:sz="4" w:space="0" w:color="auto"/>
                    <w:right w:val="single" w:sz="4" w:space="0" w:color="auto"/>
                  </w:tcBorders>
                  <w:noWrap/>
                  <w:vAlign w:val="center"/>
                  <w:hideMark/>
                </w:tcPr>
                <w:p w14:paraId="37681677" w14:textId="7452A5BE" w:rsidR="00DD346D" w:rsidRDefault="00DD346D" w:rsidP="00DD346D">
                  <w:r>
                    <w:t xml:space="preserve">Монтаж мусоропровода </w:t>
                  </w:r>
                </w:p>
              </w:tc>
              <w:tc>
                <w:tcPr>
                  <w:tcW w:w="1014" w:type="dxa"/>
                  <w:tcBorders>
                    <w:top w:val="nil"/>
                    <w:left w:val="nil"/>
                    <w:bottom w:val="single" w:sz="4" w:space="0" w:color="auto"/>
                    <w:right w:val="single" w:sz="4" w:space="0" w:color="auto"/>
                  </w:tcBorders>
                  <w:noWrap/>
                  <w:vAlign w:val="center"/>
                  <w:hideMark/>
                </w:tcPr>
                <w:p w14:paraId="2F32A3A1" w14:textId="77777777" w:rsidR="00DD346D" w:rsidRDefault="00DD346D" w:rsidP="00DD346D">
                  <w:pPr>
                    <w:jc w:val="center"/>
                  </w:pPr>
                  <w:r>
                    <w:t>этаж</w:t>
                  </w:r>
                </w:p>
              </w:tc>
              <w:tc>
                <w:tcPr>
                  <w:tcW w:w="1199" w:type="dxa"/>
                  <w:tcBorders>
                    <w:top w:val="nil"/>
                    <w:left w:val="nil"/>
                    <w:bottom w:val="single" w:sz="4" w:space="0" w:color="auto"/>
                    <w:right w:val="single" w:sz="4" w:space="0" w:color="auto"/>
                  </w:tcBorders>
                  <w:noWrap/>
                  <w:vAlign w:val="bottom"/>
                  <w:hideMark/>
                </w:tcPr>
                <w:p w14:paraId="44BC2D82" w14:textId="77777777" w:rsidR="00DD346D" w:rsidRDefault="00DD346D" w:rsidP="00DD346D">
                  <w:pPr>
                    <w:jc w:val="center"/>
                  </w:pPr>
                  <w:r>
                    <w:t>13,00</w:t>
                  </w:r>
                </w:p>
              </w:tc>
              <w:tc>
                <w:tcPr>
                  <w:tcW w:w="236" w:type="dxa"/>
                  <w:vAlign w:val="center"/>
                  <w:hideMark/>
                </w:tcPr>
                <w:p w14:paraId="022A9BCA" w14:textId="77777777" w:rsidR="00DD346D" w:rsidRDefault="00DD346D" w:rsidP="00DD346D">
                  <w:pPr>
                    <w:rPr>
                      <w:sz w:val="20"/>
                      <w:szCs w:val="20"/>
                    </w:rPr>
                  </w:pPr>
                </w:p>
              </w:tc>
            </w:tr>
          </w:tbl>
          <w:p w14:paraId="0858A874" w14:textId="77777777" w:rsidR="0051420F" w:rsidRDefault="0051420F" w:rsidP="00DD346D">
            <w:pPr>
              <w:ind w:firstLine="316"/>
              <w:jc w:val="center"/>
              <w:rPr>
                <w:sz w:val="22"/>
                <w:szCs w:val="22"/>
              </w:rPr>
            </w:pPr>
          </w:p>
          <w:p w14:paraId="464FA282" w14:textId="77777777" w:rsidR="0051420F" w:rsidRDefault="0051420F" w:rsidP="00200CDC">
            <w:pPr>
              <w:ind w:firstLine="316"/>
              <w:rPr>
                <w:sz w:val="22"/>
                <w:szCs w:val="22"/>
              </w:rPr>
            </w:pPr>
          </w:p>
          <w:p w14:paraId="21ABB868" w14:textId="77777777" w:rsidR="0051420F" w:rsidRDefault="0051420F" w:rsidP="00200CDC">
            <w:pPr>
              <w:ind w:firstLine="316"/>
              <w:rPr>
                <w:sz w:val="22"/>
                <w:szCs w:val="22"/>
              </w:rPr>
            </w:pPr>
          </w:p>
          <w:p w14:paraId="29D28521" w14:textId="77777777" w:rsidR="0051420F" w:rsidRDefault="0051420F" w:rsidP="00200CDC">
            <w:pPr>
              <w:ind w:firstLine="316"/>
              <w:rPr>
                <w:sz w:val="22"/>
                <w:szCs w:val="22"/>
              </w:rPr>
            </w:pPr>
          </w:p>
          <w:p w14:paraId="0D83B944" w14:textId="291C7FEF" w:rsidR="0051420F" w:rsidRDefault="0051420F" w:rsidP="00200CDC">
            <w:pPr>
              <w:ind w:firstLine="316"/>
              <w:rPr>
                <w:sz w:val="22"/>
                <w:szCs w:val="22"/>
              </w:rPr>
            </w:pPr>
            <w:r>
              <w:rPr>
                <w:sz w:val="22"/>
                <w:szCs w:val="22"/>
              </w:rPr>
              <w:t>1.Виды работ и количество максимально ориентировочно приближённые.</w:t>
            </w:r>
          </w:p>
          <w:p w14:paraId="4564B6A9" w14:textId="688B0C8C" w:rsidR="0051420F" w:rsidRDefault="0051420F" w:rsidP="00200CDC">
            <w:pPr>
              <w:ind w:firstLine="316"/>
              <w:rPr>
                <w:sz w:val="22"/>
                <w:szCs w:val="22"/>
              </w:rPr>
            </w:pPr>
            <w:r>
              <w:rPr>
                <w:sz w:val="22"/>
                <w:szCs w:val="22"/>
              </w:rPr>
              <w:t>2.Приёмка работ будет осуществляться по фактически выполненным объёмам.</w:t>
            </w:r>
          </w:p>
          <w:p w14:paraId="2C33E121" w14:textId="0C49FD36" w:rsidR="0051420F" w:rsidRPr="00F0199B" w:rsidRDefault="0051420F" w:rsidP="00200CDC">
            <w:pPr>
              <w:ind w:firstLine="316"/>
              <w:rPr>
                <w:sz w:val="22"/>
                <w:szCs w:val="22"/>
              </w:rPr>
            </w:pPr>
          </w:p>
        </w:tc>
      </w:tr>
      <w:tr w:rsidR="002A6CD3" w:rsidRPr="00F0199B" w14:paraId="2504DE82" w14:textId="77777777" w:rsidTr="00CB715F">
        <w:trPr>
          <w:trHeight w:val="416"/>
        </w:trPr>
        <w:tc>
          <w:tcPr>
            <w:tcW w:w="10059" w:type="dxa"/>
            <w:shd w:val="clear" w:color="auto" w:fill="DEEAF6" w:themeFill="accent5" w:themeFillTint="33"/>
          </w:tcPr>
          <w:p w14:paraId="72708349" w14:textId="77777777" w:rsidR="002A6CD3" w:rsidRPr="00F0199B" w:rsidRDefault="002A6CD3" w:rsidP="002A6CD3">
            <w:pPr>
              <w:numPr>
                <w:ilvl w:val="0"/>
                <w:numId w:val="1"/>
              </w:numPr>
              <w:rPr>
                <w:b/>
                <w:sz w:val="22"/>
                <w:szCs w:val="22"/>
              </w:rPr>
            </w:pPr>
            <w:r w:rsidRPr="00F0199B">
              <w:rPr>
                <w:b/>
                <w:sz w:val="22"/>
                <w:szCs w:val="22"/>
              </w:rPr>
              <w:lastRenderedPageBreak/>
              <w:t xml:space="preserve">Сроки (периоды) </w:t>
            </w:r>
          </w:p>
          <w:p w14:paraId="61697045" w14:textId="77777777" w:rsidR="002A6CD3" w:rsidRPr="00F0199B" w:rsidRDefault="002A6CD3" w:rsidP="002A6CD3">
            <w:pPr>
              <w:rPr>
                <w:b/>
                <w:sz w:val="22"/>
                <w:szCs w:val="22"/>
              </w:rPr>
            </w:pPr>
            <w:r w:rsidRPr="00F0199B">
              <w:rPr>
                <w:b/>
                <w:sz w:val="22"/>
                <w:szCs w:val="22"/>
              </w:rPr>
              <w:t>(с указанием периода/периодов, в течение которого (-ых) должны оказываться работы услуги или конкретной календарной даты, к которой должны быть завершены работы, оказанные услуги,</w:t>
            </w:r>
            <w:r w:rsidRPr="00F0199B">
              <w:rPr>
                <w:b/>
                <w:color w:val="FF0000"/>
                <w:sz w:val="22"/>
                <w:szCs w:val="22"/>
              </w:rPr>
              <w:t xml:space="preserve"> </w:t>
            </w:r>
          </w:p>
        </w:tc>
      </w:tr>
      <w:tr w:rsidR="002A6CD3" w:rsidRPr="00F0199B" w14:paraId="70F22EC7" w14:textId="77777777" w:rsidTr="00CB715F">
        <w:trPr>
          <w:trHeight w:val="429"/>
        </w:trPr>
        <w:tc>
          <w:tcPr>
            <w:tcW w:w="10059" w:type="dxa"/>
            <w:tcBorders>
              <w:bottom w:val="single" w:sz="4" w:space="0" w:color="auto"/>
            </w:tcBorders>
          </w:tcPr>
          <w:p w14:paraId="0BE80690" w14:textId="56BD82AA" w:rsidR="00475B2E" w:rsidRDefault="00475B2E" w:rsidP="00475B2E">
            <w:pPr>
              <w:rPr>
                <w:sz w:val="22"/>
                <w:szCs w:val="22"/>
              </w:rPr>
            </w:pPr>
            <w:r>
              <w:rPr>
                <w:bCs/>
              </w:rPr>
              <w:t>1.</w:t>
            </w:r>
            <w:r w:rsidRPr="00475B2E">
              <w:rPr>
                <w:bCs/>
              </w:rPr>
              <w:t>Комплекс работ по выполнению демонтажных, строительных и монтажных работ</w:t>
            </w:r>
            <w:r w:rsidRPr="00475B2E">
              <w:rPr>
                <w:sz w:val="22"/>
                <w:szCs w:val="22"/>
              </w:rPr>
              <w:t xml:space="preserve"> 12-14 этажей спального корпуса №11</w:t>
            </w:r>
            <w:r w:rsidR="00DB58C3">
              <w:rPr>
                <w:sz w:val="22"/>
                <w:szCs w:val="22"/>
              </w:rPr>
              <w:t>:</w:t>
            </w:r>
            <w:r w:rsidRPr="00475B2E">
              <w:rPr>
                <w:sz w:val="22"/>
                <w:szCs w:val="22"/>
              </w:rPr>
              <w:t xml:space="preserve">            </w:t>
            </w:r>
          </w:p>
          <w:p w14:paraId="46D8FA17" w14:textId="475FE243" w:rsidR="002A6CD3" w:rsidRPr="00475B2E" w:rsidRDefault="00475B2E" w:rsidP="00475B2E">
            <w:pPr>
              <w:rPr>
                <w:sz w:val="22"/>
                <w:szCs w:val="22"/>
              </w:rPr>
            </w:pPr>
            <w:r w:rsidRPr="00475B2E">
              <w:rPr>
                <w:sz w:val="22"/>
                <w:szCs w:val="22"/>
              </w:rPr>
              <w:t xml:space="preserve"> </w:t>
            </w:r>
            <w:r w:rsidR="002A6CD3">
              <w:t xml:space="preserve">Период: </w:t>
            </w:r>
            <w:r w:rsidR="00C05B82">
              <w:t>ноябрь</w:t>
            </w:r>
            <w:r w:rsidR="002A6CD3">
              <w:t>-</w:t>
            </w:r>
            <w:r w:rsidR="00FA7113">
              <w:t>март</w:t>
            </w:r>
            <w:r w:rsidR="002A6CD3">
              <w:t xml:space="preserve"> 202</w:t>
            </w:r>
            <w:r w:rsidR="00FA7113">
              <w:t>6</w:t>
            </w:r>
            <w:r w:rsidR="002A6CD3">
              <w:t xml:space="preserve"> г.</w:t>
            </w:r>
          </w:p>
          <w:p w14:paraId="34F03B7B" w14:textId="2DD5CDD1" w:rsidR="00FA7113" w:rsidRDefault="00FA7113" w:rsidP="002A6CD3">
            <w:pPr>
              <w:jc w:val="both"/>
            </w:pPr>
            <w:r>
              <w:t xml:space="preserve"> Начало работ: </w:t>
            </w:r>
            <w:r w:rsidR="00C05B82">
              <w:t>01</w:t>
            </w:r>
            <w:r>
              <w:t xml:space="preserve"> </w:t>
            </w:r>
            <w:r w:rsidR="00C05B82">
              <w:t>ноября</w:t>
            </w:r>
            <w:r>
              <w:t xml:space="preserve"> 2025г.</w:t>
            </w:r>
          </w:p>
          <w:p w14:paraId="26B22FD9" w14:textId="0C535F44" w:rsidR="00FA7113" w:rsidRDefault="00FA7113" w:rsidP="002A6CD3">
            <w:pPr>
              <w:jc w:val="both"/>
            </w:pPr>
            <w:r>
              <w:t xml:space="preserve"> Окончание работ: 31 марта 2026г.</w:t>
            </w:r>
          </w:p>
          <w:p w14:paraId="757A7051" w14:textId="4949B375" w:rsidR="00200CDC" w:rsidRDefault="00200CDC" w:rsidP="002A6CD3">
            <w:pPr>
              <w:jc w:val="both"/>
            </w:pPr>
            <w:r>
              <w:t xml:space="preserve">При этом до 20 декабря 2025г. должны быть выполнены </w:t>
            </w:r>
            <w:r w:rsidR="00AB6A97">
              <w:t xml:space="preserve">и сданы </w:t>
            </w:r>
            <w:r>
              <w:t>следующие работы:</w:t>
            </w:r>
          </w:p>
          <w:p w14:paraId="31D79DDE" w14:textId="4B3DDEC1" w:rsidR="00200CDC" w:rsidRDefault="00200CDC" w:rsidP="002A6CD3">
            <w:pPr>
              <w:jc w:val="both"/>
            </w:pPr>
            <w:r>
              <w:t>- все демонтажные работы.</w:t>
            </w:r>
          </w:p>
          <w:p w14:paraId="1F97643D" w14:textId="50BF9D11" w:rsidR="00200CDC" w:rsidRDefault="00200CDC" w:rsidP="002A6CD3">
            <w:pPr>
              <w:jc w:val="both"/>
            </w:pPr>
            <w:r>
              <w:t>- все работы по формированию оконных и дверных проёмов</w:t>
            </w:r>
            <w:r w:rsidR="00AB6A97">
              <w:t xml:space="preserve"> по внешнему периметру.</w:t>
            </w:r>
          </w:p>
          <w:p w14:paraId="61F976BB" w14:textId="7B718715" w:rsidR="00AB6A97" w:rsidRDefault="00AB6A97" w:rsidP="002A6CD3">
            <w:pPr>
              <w:jc w:val="both"/>
            </w:pPr>
            <w:r>
              <w:t>- все работы по монтажу систем ХВС, ГВС, канализации и отопления.</w:t>
            </w:r>
          </w:p>
          <w:p w14:paraId="259357A3" w14:textId="3E0E3169" w:rsidR="005F70DA" w:rsidRDefault="00AB6A97" w:rsidP="002A6CD3">
            <w:pPr>
              <w:jc w:val="both"/>
            </w:pPr>
            <w:r>
              <w:t>-</w:t>
            </w:r>
            <w:r w:rsidR="005F70DA">
              <w:t xml:space="preserve"> </w:t>
            </w:r>
            <w:r>
              <w:t>все работы по формированию и устройству меж номерных, коридорных и с/у стеновых простенков.</w:t>
            </w:r>
          </w:p>
          <w:p w14:paraId="5DBF166F" w14:textId="1CE9DA47" w:rsidR="005F70DA" w:rsidRDefault="005F70DA" w:rsidP="002A6CD3">
            <w:pPr>
              <w:jc w:val="both"/>
            </w:pPr>
            <w:r>
              <w:t>- все черновые отделочные работы (стяжка пола, штукатурка, формирование поддонов, всяких ниш и проёмов для вентиляции и дымоудаления).</w:t>
            </w:r>
          </w:p>
          <w:p w14:paraId="55544D60" w14:textId="7B2D709F" w:rsidR="00200CDC" w:rsidRDefault="005F70DA" w:rsidP="002A6CD3">
            <w:pPr>
              <w:jc w:val="both"/>
            </w:pPr>
            <w:r>
              <w:t>- часть электромонтажных работ, связанных</w:t>
            </w:r>
            <w:r w:rsidR="00AB6A97">
              <w:t xml:space="preserve"> </w:t>
            </w:r>
            <w:r>
              <w:t>с вышеуказанными работами.</w:t>
            </w:r>
          </w:p>
          <w:p w14:paraId="37598442" w14:textId="56443474" w:rsidR="00475B2E" w:rsidRPr="00D97EED" w:rsidRDefault="00D97EED" w:rsidP="00D97EED">
            <w:pPr>
              <w:jc w:val="both"/>
              <w:rPr>
                <w:sz w:val="22"/>
                <w:szCs w:val="22"/>
              </w:rPr>
            </w:pPr>
            <w:r>
              <w:rPr>
                <w:bCs/>
              </w:rPr>
              <w:t>2.</w:t>
            </w:r>
            <w:r w:rsidR="00475B2E" w:rsidRPr="00D97EED">
              <w:rPr>
                <w:bCs/>
              </w:rPr>
              <w:t>Комплекс работ по выполнению демонтажных, строительных и монтажных работ</w:t>
            </w:r>
            <w:r w:rsidR="00475B2E" w:rsidRPr="00D97EED">
              <w:rPr>
                <w:sz w:val="22"/>
                <w:szCs w:val="22"/>
              </w:rPr>
              <w:t xml:space="preserve"> 10-11 этажей спального корпуса №11</w:t>
            </w:r>
            <w:r>
              <w:rPr>
                <w:sz w:val="22"/>
                <w:szCs w:val="22"/>
              </w:rPr>
              <w:t>:</w:t>
            </w:r>
          </w:p>
          <w:p w14:paraId="52A43365" w14:textId="2865E40A" w:rsidR="00D97EED" w:rsidRPr="00475B2E" w:rsidRDefault="00D97EED" w:rsidP="00D97EED">
            <w:pPr>
              <w:rPr>
                <w:sz w:val="22"/>
                <w:szCs w:val="22"/>
              </w:rPr>
            </w:pPr>
            <w:r>
              <w:t xml:space="preserve"> Период: </w:t>
            </w:r>
            <w:r w:rsidR="00C05B82">
              <w:t>ноябрь</w:t>
            </w:r>
            <w:r>
              <w:t>-декабрь 202</w:t>
            </w:r>
            <w:r w:rsidR="00200CDC">
              <w:t>5</w:t>
            </w:r>
            <w:r>
              <w:t xml:space="preserve"> г.</w:t>
            </w:r>
          </w:p>
          <w:p w14:paraId="00548230" w14:textId="18033EDC" w:rsidR="00D97EED" w:rsidRDefault="00D97EED" w:rsidP="00D97EED">
            <w:pPr>
              <w:jc w:val="both"/>
            </w:pPr>
            <w:r>
              <w:t xml:space="preserve"> Начало работ: </w:t>
            </w:r>
            <w:r w:rsidR="00C05B82">
              <w:t>01 ноября</w:t>
            </w:r>
            <w:r>
              <w:t xml:space="preserve"> 2025г.</w:t>
            </w:r>
          </w:p>
          <w:p w14:paraId="45130C68" w14:textId="6D9848E4" w:rsidR="00D97EED" w:rsidRDefault="00D97EED" w:rsidP="00D97EED">
            <w:pPr>
              <w:jc w:val="both"/>
            </w:pPr>
            <w:r>
              <w:t xml:space="preserve"> Окончание работ: 20 декабря 202</w:t>
            </w:r>
            <w:r w:rsidR="00200CDC">
              <w:t>5</w:t>
            </w:r>
            <w:r>
              <w:t>г.</w:t>
            </w:r>
          </w:p>
          <w:p w14:paraId="157162DB" w14:textId="56113ADC" w:rsidR="00DB58C3" w:rsidRPr="00DB58C3" w:rsidRDefault="00DB58C3" w:rsidP="00DB58C3">
            <w:pPr>
              <w:rPr>
                <w:sz w:val="22"/>
                <w:szCs w:val="22"/>
              </w:rPr>
            </w:pPr>
            <w:r>
              <w:rPr>
                <w:bCs/>
              </w:rPr>
              <w:t>3.</w:t>
            </w:r>
            <w:r w:rsidRPr="00DB58C3">
              <w:rPr>
                <w:bCs/>
              </w:rPr>
              <w:t>Комплекс работ по выполнению демонтажных, строительных и монтажных работ</w:t>
            </w:r>
            <w:r w:rsidRPr="00DB58C3">
              <w:rPr>
                <w:sz w:val="22"/>
                <w:szCs w:val="22"/>
              </w:rPr>
              <w:t xml:space="preserve"> комнат для уборочного инвентаря на 11,15,16 этажах спального корпуса №11:</w:t>
            </w:r>
          </w:p>
          <w:p w14:paraId="1F698AA2" w14:textId="1DE7EC3E" w:rsidR="00C05B82" w:rsidRPr="00475B2E" w:rsidRDefault="00C05B82" w:rsidP="00C05B82">
            <w:pPr>
              <w:rPr>
                <w:sz w:val="22"/>
                <w:szCs w:val="22"/>
              </w:rPr>
            </w:pPr>
            <w:r>
              <w:rPr>
                <w:sz w:val="22"/>
                <w:szCs w:val="22"/>
              </w:rPr>
              <w:t xml:space="preserve">  </w:t>
            </w:r>
            <w:r>
              <w:t>Период: ноябрь-декабрь 202</w:t>
            </w:r>
            <w:r w:rsidR="00200CDC">
              <w:t>5</w:t>
            </w:r>
            <w:r>
              <w:t xml:space="preserve"> г.</w:t>
            </w:r>
          </w:p>
          <w:p w14:paraId="2EF82026" w14:textId="0D366AC1" w:rsidR="00C05B82" w:rsidRDefault="00C05B82" w:rsidP="00C05B82">
            <w:pPr>
              <w:jc w:val="both"/>
            </w:pPr>
            <w:r>
              <w:t xml:space="preserve"> Начало работ: 01 ноября 2025г.</w:t>
            </w:r>
          </w:p>
          <w:p w14:paraId="7FF62D97" w14:textId="4AB0A61E" w:rsidR="00C05B82" w:rsidRDefault="00C05B82" w:rsidP="00C05B82">
            <w:pPr>
              <w:jc w:val="both"/>
            </w:pPr>
            <w:r>
              <w:t xml:space="preserve"> Окончание работ: 20 декабря 202</w:t>
            </w:r>
            <w:r w:rsidR="00200CDC">
              <w:t>5</w:t>
            </w:r>
            <w:r>
              <w:t>г.</w:t>
            </w:r>
          </w:p>
          <w:p w14:paraId="33DC673D" w14:textId="08BF0D2A" w:rsidR="00410F5E" w:rsidRPr="00DB58C3" w:rsidRDefault="00410F5E" w:rsidP="00410F5E">
            <w:pPr>
              <w:rPr>
                <w:sz w:val="22"/>
                <w:szCs w:val="22"/>
              </w:rPr>
            </w:pPr>
            <w:r>
              <w:rPr>
                <w:bCs/>
              </w:rPr>
              <w:t>4.</w:t>
            </w:r>
            <w:r w:rsidRPr="00DB58C3">
              <w:rPr>
                <w:bCs/>
              </w:rPr>
              <w:t>Комплекс работ по выполнению демонтажных, строительных и монтажных работ</w:t>
            </w:r>
            <w:r w:rsidRPr="00DB58C3">
              <w:rPr>
                <w:sz w:val="22"/>
                <w:szCs w:val="22"/>
              </w:rPr>
              <w:t xml:space="preserve"> комнат для уборочного инвентаря на 1</w:t>
            </w:r>
            <w:r>
              <w:rPr>
                <w:sz w:val="22"/>
                <w:szCs w:val="22"/>
              </w:rPr>
              <w:t>2</w:t>
            </w:r>
            <w:r w:rsidRPr="00DB58C3">
              <w:rPr>
                <w:sz w:val="22"/>
                <w:szCs w:val="22"/>
              </w:rPr>
              <w:t>,1</w:t>
            </w:r>
            <w:r>
              <w:rPr>
                <w:sz w:val="22"/>
                <w:szCs w:val="22"/>
              </w:rPr>
              <w:t>3</w:t>
            </w:r>
            <w:r w:rsidRPr="00DB58C3">
              <w:rPr>
                <w:sz w:val="22"/>
                <w:szCs w:val="22"/>
              </w:rPr>
              <w:t>,</w:t>
            </w:r>
            <w:r>
              <w:rPr>
                <w:sz w:val="22"/>
                <w:szCs w:val="22"/>
              </w:rPr>
              <w:t>14</w:t>
            </w:r>
            <w:r w:rsidRPr="00DB58C3">
              <w:rPr>
                <w:sz w:val="22"/>
                <w:szCs w:val="22"/>
              </w:rPr>
              <w:t xml:space="preserve"> этажах спального корпуса №11:</w:t>
            </w:r>
          </w:p>
          <w:p w14:paraId="297152D2" w14:textId="7B1922AC" w:rsidR="00410F5E" w:rsidRPr="00475B2E" w:rsidRDefault="00410F5E" w:rsidP="00410F5E">
            <w:pPr>
              <w:rPr>
                <w:sz w:val="22"/>
                <w:szCs w:val="22"/>
              </w:rPr>
            </w:pPr>
            <w:r>
              <w:rPr>
                <w:sz w:val="22"/>
                <w:szCs w:val="22"/>
              </w:rPr>
              <w:t xml:space="preserve">  </w:t>
            </w:r>
            <w:r>
              <w:t>Период: ноябрь-</w:t>
            </w:r>
            <w:r w:rsidR="00200CDC">
              <w:t>март</w:t>
            </w:r>
            <w:r>
              <w:t xml:space="preserve"> 2026 г.</w:t>
            </w:r>
          </w:p>
          <w:p w14:paraId="7B831CF3" w14:textId="77777777" w:rsidR="00410F5E" w:rsidRDefault="00410F5E" w:rsidP="00410F5E">
            <w:pPr>
              <w:jc w:val="both"/>
            </w:pPr>
            <w:r>
              <w:t xml:space="preserve"> Начало работ: 01 ноября 2025г.</w:t>
            </w:r>
          </w:p>
          <w:p w14:paraId="6FFA8E3C" w14:textId="669062A7" w:rsidR="00410F5E" w:rsidRDefault="00410F5E" w:rsidP="00410F5E">
            <w:pPr>
              <w:jc w:val="both"/>
            </w:pPr>
            <w:r>
              <w:t xml:space="preserve"> Окончание работ: </w:t>
            </w:r>
            <w:r w:rsidR="00200CDC">
              <w:t>31 марта</w:t>
            </w:r>
            <w:r>
              <w:t xml:space="preserve"> 2026г.</w:t>
            </w:r>
          </w:p>
          <w:p w14:paraId="1CE88929" w14:textId="5F2F6E18" w:rsidR="00E668D7" w:rsidRDefault="00E668D7" w:rsidP="00E668D7">
            <w:pPr>
              <w:rPr>
                <w:sz w:val="22"/>
                <w:szCs w:val="22"/>
              </w:rPr>
            </w:pPr>
            <w:r>
              <w:rPr>
                <w:bCs/>
              </w:rPr>
              <w:t>5.</w:t>
            </w:r>
            <w:r w:rsidRPr="00E668D7">
              <w:rPr>
                <w:bCs/>
              </w:rPr>
              <w:t xml:space="preserve">Комплекс работ по поставке </w:t>
            </w:r>
            <w:proofErr w:type="spellStart"/>
            <w:r w:rsidRPr="00E668D7">
              <w:rPr>
                <w:bCs/>
              </w:rPr>
              <w:t>бельепровода</w:t>
            </w:r>
            <w:proofErr w:type="spellEnd"/>
            <w:r w:rsidRPr="00E668D7">
              <w:rPr>
                <w:bCs/>
              </w:rPr>
              <w:t xml:space="preserve"> и выполнению демонтажных и монтажных работ</w:t>
            </w:r>
            <w:r w:rsidRPr="00E668D7">
              <w:rPr>
                <w:sz w:val="22"/>
                <w:szCs w:val="22"/>
              </w:rPr>
              <w:t xml:space="preserve"> по замене мусоропровода на </w:t>
            </w:r>
            <w:proofErr w:type="spellStart"/>
            <w:r w:rsidRPr="00E668D7">
              <w:rPr>
                <w:sz w:val="22"/>
                <w:szCs w:val="22"/>
              </w:rPr>
              <w:t>бельепровод</w:t>
            </w:r>
            <w:proofErr w:type="spellEnd"/>
            <w:r w:rsidRPr="00E668D7">
              <w:rPr>
                <w:sz w:val="22"/>
                <w:szCs w:val="22"/>
              </w:rPr>
              <w:t xml:space="preserve"> в комнатах для уборочного инвентаря в границах 3-16 этажах спального корпуса №11:</w:t>
            </w:r>
          </w:p>
          <w:p w14:paraId="55E675DE" w14:textId="1227DDE4" w:rsidR="00E668D7" w:rsidRPr="00475B2E" w:rsidRDefault="00E668D7" w:rsidP="00E668D7">
            <w:pPr>
              <w:rPr>
                <w:sz w:val="22"/>
                <w:szCs w:val="22"/>
              </w:rPr>
            </w:pPr>
            <w:r>
              <w:rPr>
                <w:sz w:val="22"/>
                <w:szCs w:val="22"/>
              </w:rPr>
              <w:t xml:space="preserve">  </w:t>
            </w:r>
            <w:r>
              <w:t>Период: ноябрь-</w:t>
            </w:r>
            <w:r w:rsidR="005110D5">
              <w:t>февраль</w:t>
            </w:r>
            <w:r>
              <w:t xml:space="preserve"> 2026 г.</w:t>
            </w:r>
          </w:p>
          <w:p w14:paraId="0544A6AF" w14:textId="77777777" w:rsidR="00E668D7" w:rsidRDefault="00E668D7" w:rsidP="00E668D7">
            <w:pPr>
              <w:jc w:val="both"/>
            </w:pPr>
            <w:r>
              <w:t xml:space="preserve"> Начало работ: 01 ноября 2025г.</w:t>
            </w:r>
          </w:p>
          <w:p w14:paraId="35BB43AB" w14:textId="75A8E39C" w:rsidR="00E668D7" w:rsidRDefault="00E668D7" w:rsidP="00E668D7">
            <w:pPr>
              <w:jc w:val="both"/>
            </w:pPr>
            <w:r>
              <w:lastRenderedPageBreak/>
              <w:t xml:space="preserve"> Окончание работ: </w:t>
            </w:r>
            <w:r w:rsidR="005110D5">
              <w:t>20 февраля</w:t>
            </w:r>
            <w:r>
              <w:t xml:space="preserve"> 202</w:t>
            </w:r>
            <w:r w:rsidR="005110D5">
              <w:t>5</w:t>
            </w:r>
            <w:r>
              <w:t>г.</w:t>
            </w:r>
          </w:p>
          <w:p w14:paraId="6B30E0CA" w14:textId="1070C331" w:rsidR="005110D5" w:rsidRDefault="005110D5" w:rsidP="00E668D7">
            <w:pPr>
              <w:jc w:val="both"/>
            </w:pPr>
            <w:r>
              <w:t xml:space="preserve">6. В период с 01.01.2026г. по 10.01.2026г. никакие работы не должны </w:t>
            </w:r>
            <w:proofErr w:type="gramStart"/>
            <w:r>
              <w:t>производиться(</w:t>
            </w:r>
            <w:proofErr w:type="gramEnd"/>
            <w:r>
              <w:t>Новогодние праздники)</w:t>
            </w:r>
          </w:p>
          <w:p w14:paraId="3ABEC446" w14:textId="6AB2C5A4" w:rsidR="00FA7113" w:rsidRPr="005110D5" w:rsidRDefault="00E668D7" w:rsidP="005110D5">
            <w:pPr>
              <w:rPr>
                <w:sz w:val="22"/>
                <w:szCs w:val="22"/>
              </w:rPr>
            </w:pPr>
            <w:r>
              <w:rPr>
                <w:sz w:val="22"/>
                <w:szCs w:val="22"/>
              </w:rPr>
              <w:t xml:space="preserve"> </w:t>
            </w:r>
            <w:r w:rsidR="005110D5">
              <w:t>7</w:t>
            </w:r>
            <w:r w:rsidR="00FA7113">
              <w:t>.</w:t>
            </w:r>
            <w:r w:rsidR="005350B6">
              <w:t xml:space="preserve"> На момент окончания работ Подрядчик должен вывезти с территории АО «Санаторий «Ай-Петри» всё своё имущество, использованное для производства работ, включая мусор.</w:t>
            </w:r>
          </w:p>
          <w:p w14:paraId="0CFF2E88" w14:textId="467CB4D5" w:rsidR="002A6CD3" w:rsidRDefault="005110D5" w:rsidP="002A6CD3">
            <w:r>
              <w:t>8</w:t>
            </w:r>
            <w:r w:rsidR="005350B6">
              <w:t xml:space="preserve">. </w:t>
            </w:r>
            <w:r w:rsidR="002A6CD3">
              <w:t>Подрядчик должен составить график производства работ, который должен включать в себя заказ материалов,</w:t>
            </w:r>
            <w:r w:rsidR="00FA7113">
              <w:t xml:space="preserve"> их поставку</w:t>
            </w:r>
            <w:r w:rsidR="002A6CD3">
              <w:t>, монтаж и демонтаж подъёмных механизмов,</w:t>
            </w:r>
            <w:r w:rsidR="00FA7113">
              <w:t xml:space="preserve"> демонтажные работы</w:t>
            </w:r>
            <w:r w:rsidR="005350B6">
              <w:t>, строительно-монтажные и после строительный клининг.</w:t>
            </w:r>
            <w:r w:rsidR="002A6CD3">
              <w:t xml:space="preserve"> Данный график будет являться одним из приложений к Договору.</w:t>
            </w:r>
          </w:p>
          <w:p w14:paraId="229E9232" w14:textId="415CA592" w:rsidR="00274E53" w:rsidRDefault="005110D5" w:rsidP="002A6CD3">
            <w:r>
              <w:t>9</w:t>
            </w:r>
            <w:r w:rsidR="005350B6">
              <w:t>. Согласовать график производства работ с Заказчиком.</w:t>
            </w:r>
            <w:r w:rsidR="00274E53">
              <w:t xml:space="preserve"> График должен отражать ежедневное количество специалистов Подрядчика.</w:t>
            </w:r>
          </w:p>
          <w:p w14:paraId="60521F16" w14:textId="0DD6A1FA" w:rsidR="005350B6" w:rsidRDefault="00274E53" w:rsidP="002A6CD3">
            <w:r>
              <w:t>10.Возможный режим работы с 8:00 до 20:00, с понедельника по воскресенье.</w:t>
            </w:r>
          </w:p>
          <w:p w14:paraId="7CC27072" w14:textId="630DFC54" w:rsidR="00A54062" w:rsidRDefault="00A54062" w:rsidP="002A6CD3">
            <w:r>
              <w:t>1</w:t>
            </w:r>
            <w:r w:rsidR="00274E53">
              <w:t>1</w:t>
            </w:r>
            <w:r>
              <w:t>. Работы будут производиться на действующем предприятии, поэтому необходимо соблюдать режим тишины</w:t>
            </w:r>
            <w:r w:rsidR="001E592E">
              <w:t xml:space="preserve"> </w:t>
            </w:r>
            <w:r>
              <w:t>(не проведение шумных работ):</w:t>
            </w:r>
          </w:p>
          <w:p w14:paraId="6D2E20D6" w14:textId="6EC66EA3" w:rsidR="00A54062" w:rsidRDefault="001E592E" w:rsidP="002A6CD3">
            <w:r>
              <w:t>- в период с 01.11.2025г. по 20.12.2025г. с 8:00 до 10:00, с 1</w:t>
            </w:r>
            <w:r w:rsidR="008A079A">
              <w:t>4</w:t>
            </w:r>
            <w:r>
              <w:t>:00</w:t>
            </w:r>
            <w:r w:rsidR="008A079A">
              <w:t xml:space="preserve"> до 16:00.</w:t>
            </w:r>
          </w:p>
          <w:p w14:paraId="4D8F4A77" w14:textId="51F97A83" w:rsidR="008A079A" w:rsidRDefault="008A079A" w:rsidP="002A6CD3">
            <w:r>
              <w:t>- в период с 11.01.2026г. по 28.02.2026г. режима тишины нет.</w:t>
            </w:r>
          </w:p>
          <w:p w14:paraId="7C606633" w14:textId="1AA9622A" w:rsidR="008A079A" w:rsidRDefault="008A079A" w:rsidP="008A079A">
            <w:r>
              <w:t xml:space="preserve">- </w:t>
            </w:r>
            <w:r w:rsidRPr="008A079A">
              <w:t>в период с 01.</w:t>
            </w:r>
            <w:r>
              <w:t>03</w:t>
            </w:r>
            <w:r w:rsidRPr="008A079A">
              <w:t>.202</w:t>
            </w:r>
            <w:r>
              <w:t>6</w:t>
            </w:r>
            <w:r w:rsidRPr="008A079A">
              <w:t xml:space="preserve">г. по </w:t>
            </w:r>
            <w:r>
              <w:t>31</w:t>
            </w:r>
            <w:r w:rsidRPr="008A079A">
              <w:t>.</w:t>
            </w:r>
            <w:r>
              <w:t>03</w:t>
            </w:r>
            <w:r w:rsidRPr="008A079A">
              <w:t>.202</w:t>
            </w:r>
            <w:r>
              <w:t>6</w:t>
            </w:r>
            <w:r w:rsidRPr="008A079A">
              <w:t>г. с 8:00 до 10:00, с 14:00 до 16:00.</w:t>
            </w:r>
          </w:p>
          <w:p w14:paraId="4CB2584C" w14:textId="77777777" w:rsidR="002A6CD3" w:rsidRPr="00F0199B" w:rsidRDefault="002A6CD3" w:rsidP="002A6CD3">
            <w:pPr>
              <w:ind w:left="360"/>
              <w:jc w:val="both"/>
              <w:rPr>
                <w:sz w:val="22"/>
                <w:szCs w:val="22"/>
              </w:rPr>
            </w:pPr>
          </w:p>
        </w:tc>
      </w:tr>
      <w:tr w:rsidR="002A6CD3" w:rsidRPr="00F0199B" w14:paraId="10EE1CAD" w14:textId="77777777" w:rsidTr="00CB715F">
        <w:trPr>
          <w:trHeight w:val="834"/>
        </w:trPr>
        <w:tc>
          <w:tcPr>
            <w:tcW w:w="10059" w:type="dxa"/>
            <w:shd w:val="clear" w:color="auto" w:fill="DEEAF6" w:themeFill="accent5" w:themeFillTint="33"/>
          </w:tcPr>
          <w:p w14:paraId="15F979F6" w14:textId="77777777" w:rsidR="002A6CD3" w:rsidRPr="00F0199B" w:rsidRDefault="002A6CD3" w:rsidP="002A6CD3">
            <w:pPr>
              <w:ind w:left="360"/>
              <w:rPr>
                <w:b/>
                <w:sz w:val="22"/>
                <w:szCs w:val="22"/>
              </w:rPr>
            </w:pPr>
            <w:r>
              <w:rPr>
                <w:b/>
                <w:sz w:val="22"/>
                <w:szCs w:val="22"/>
              </w:rPr>
              <w:lastRenderedPageBreak/>
              <w:t>5.</w:t>
            </w:r>
            <w:r w:rsidRPr="00F0199B">
              <w:rPr>
                <w:b/>
                <w:sz w:val="22"/>
                <w:szCs w:val="22"/>
              </w:rPr>
              <w:t xml:space="preserve">Требования по выполнению сопутствующих работ, оказанию сопутствующих услуг </w:t>
            </w:r>
          </w:p>
          <w:p w14:paraId="1EC89AFA" w14:textId="77777777" w:rsidR="002A6CD3" w:rsidRPr="00F0199B" w:rsidRDefault="002A6CD3" w:rsidP="002A6CD3">
            <w:pPr>
              <w:rPr>
                <w:b/>
                <w:sz w:val="22"/>
                <w:szCs w:val="22"/>
              </w:rPr>
            </w:pPr>
            <w:r w:rsidRPr="00F0199B">
              <w:rPr>
                <w:b/>
                <w:sz w:val="22"/>
                <w:szCs w:val="22"/>
              </w:rPr>
              <w:t>(поставкам необходимых товаров, в т.ч. оборудования, комплекта расходных материалов, предоставления иллюстративных материалов, доставке, разгрузке и др.)</w:t>
            </w:r>
          </w:p>
        </w:tc>
      </w:tr>
      <w:tr w:rsidR="002A6CD3" w:rsidRPr="00F0199B" w14:paraId="583B45E5" w14:textId="77777777" w:rsidTr="00CB715F">
        <w:trPr>
          <w:trHeight w:val="716"/>
        </w:trPr>
        <w:tc>
          <w:tcPr>
            <w:tcW w:w="10059" w:type="dxa"/>
            <w:tcBorders>
              <w:bottom w:val="single" w:sz="4" w:space="0" w:color="auto"/>
            </w:tcBorders>
          </w:tcPr>
          <w:p w14:paraId="19CEC0A3" w14:textId="77777777" w:rsidR="002A6CD3" w:rsidRDefault="002A6CD3" w:rsidP="002A6CD3">
            <w:pPr>
              <w:jc w:val="both"/>
            </w:pPr>
            <w:r>
              <w:t>1.Доставка, разгрузка, подъём на этажи и хранение до подписания акта выполненных работ входит в стоимость работ и возлагается на Подрядчика.</w:t>
            </w:r>
          </w:p>
          <w:p w14:paraId="2BC0F200" w14:textId="6123E506" w:rsidR="002A6CD3" w:rsidRDefault="002A6CD3" w:rsidP="002A6CD3">
            <w:pPr>
              <w:jc w:val="both"/>
            </w:pPr>
            <w:r>
              <w:t xml:space="preserve">2.Согласовать с Заказчиком способ и место подъёма изделий на этажи подъёмно-транспортным оборудованием. </w:t>
            </w:r>
          </w:p>
          <w:p w14:paraId="39160E3E" w14:textId="7EDFDBDF" w:rsidR="00FB58FE" w:rsidRDefault="00FB58FE" w:rsidP="002A6CD3">
            <w:pPr>
              <w:jc w:val="both"/>
            </w:pPr>
            <w:r>
              <w:t>3. Стоимость комплекта расходных материалов должен входить в единичные расценки видов работ. Отдельно оплачиваться не будет.</w:t>
            </w:r>
          </w:p>
          <w:p w14:paraId="6D02EBAD" w14:textId="30B7B61B" w:rsidR="00FB58FE" w:rsidRDefault="00FB58FE" w:rsidP="002A6CD3">
            <w:pPr>
              <w:jc w:val="both"/>
            </w:pPr>
            <w:r>
              <w:t xml:space="preserve">4. При завозе материалов на объект </w:t>
            </w:r>
            <w:r w:rsidR="0007169E">
              <w:t>Подрядчик должен предъявить его</w:t>
            </w:r>
            <w:r w:rsidR="002B449A">
              <w:t xml:space="preserve"> по накладной и подписать у представителя Заказчика акт о </w:t>
            </w:r>
            <w:r>
              <w:t>входно</w:t>
            </w:r>
            <w:r w:rsidR="002B449A">
              <w:t>м</w:t>
            </w:r>
            <w:r>
              <w:t xml:space="preserve"> контрол</w:t>
            </w:r>
            <w:r w:rsidR="002B449A">
              <w:t>е</w:t>
            </w:r>
            <w:r w:rsidR="0007169E">
              <w:t xml:space="preserve"> по следующим показателям:</w:t>
            </w:r>
          </w:p>
          <w:p w14:paraId="2F34C8CB" w14:textId="6A7EB830" w:rsidR="0007169E" w:rsidRDefault="0007169E" w:rsidP="002A6CD3">
            <w:pPr>
              <w:jc w:val="both"/>
            </w:pPr>
            <w:r>
              <w:t>- количество.</w:t>
            </w:r>
          </w:p>
          <w:p w14:paraId="1A6D0393" w14:textId="75E6D24E" w:rsidR="0007169E" w:rsidRDefault="0007169E" w:rsidP="002A6CD3">
            <w:pPr>
              <w:jc w:val="both"/>
            </w:pPr>
            <w:r>
              <w:t>- номенклатура.</w:t>
            </w:r>
          </w:p>
          <w:p w14:paraId="331EF60B" w14:textId="3F428ABC" w:rsidR="0007169E" w:rsidRDefault="0007169E" w:rsidP="002A6CD3">
            <w:pPr>
              <w:jc w:val="both"/>
            </w:pPr>
            <w:r>
              <w:t>- качество.</w:t>
            </w:r>
          </w:p>
          <w:p w14:paraId="76D12EBA" w14:textId="33DA8D7F" w:rsidR="0007169E" w:rsidRDefault="0007169E" w:rsidP="002A6CD3">
            <w:pPr>
              <w:jc w:val="both"/>
            </w:pPr>
            <w:r>
              <w:t>- срок годности.</w:t>
            </w:r>
          </w:p>
          <w:p w14:paraId="62732337" w14:textId="5F8A789E" w:rsidR="0007169E" w:rsidRDefault="0007169E" w:rsidP="002A6CD3">
            <w:pPr>
              <w:jc w:val="both"/>
            </w:pPr>
            <w:r>
              <w:t>- целостность товара.</w:t>
            </w:r>
          </w:p>
          <w:p w14:paraId="5E422A67" w14:textId="6FA5D2A9" w:rsidR="0007169E" w:rsidRDefault="0007169E" w:rsidP="002A6CD3">
            <w:pPr>
              <w:jc w:val="both"/>
            </w:pPr>
            <w:r>
              <w:t xml:space="preserve">5. </w:t>
            </w:r>
            <w:r w:rsidR="002B449A">
              <w:t>В случае отсутствия такого акта, материалы оплачиваться не будут.</w:t>
            </w:r>
          </w:p>
          <w:p w14:paraId="478F864B" w14:textId="77777777" w:rsidR="002B449A" w:rsidRDefault="002B449A" w:rsidP="002A6CD3">
            <w:pPr>
              <w:jc w:val="both"/>
            </w:pPr>
          </w:p>
          <w:p w14:paraId="2410BA1A" w14:textId="719AF7DE" w:rsidR="002A6CD3" w:rsidRPr="006D632D" w:rsidRDefault="002A6CD3" w:rsidP="002A6CD3">
            <w:pPr>
              <w:shd w:val="clear" w:color="auto" w:fill="FFFFFF"/>
              <w:tabs>
                <w:tab w:val="left" w:pos="284"/>
                <w:tab w:val="num" w:pos="709"/>
              </w:tabs>
              <w:jc w:val="both"/>
              <w:rPr>
                <w:snapToGrid w:val="0"/>
                <w:sz w:val="22"/>
                <w:szCs w:val="22"/>
              </w:rPr>
            </w:pPr>
          </w:p>
          <w:p w14:paraId="30C03197" w14:textId="77777777" w:rsidR="002A6CD3" w:rsidRPr="00F0199B" w:rsidRDefault="002A6CD3" w:rsidP="002A6CD3">
            <w:pPr>
              <w:ind w:left="360"/>
              <w:jc w:val="both"/>
              <w:rPr>
                <w:sz w:val="22"/>
                <w:szCs w:val="22"/>
              </w:rPr>
            </w:pPr>
          </w:p>
        </w:tc>
      </w:tr>
      <w:tr w:rsidR="002A6CD3" w:rsidRPr="00F0199B" w14:paraId="7FE72D48" w14:textId="77777777" w:rsidTr="00CB715F">
        <w:tc>
          <w:tcPr>
            <w:tcW w:w="10059" w:type="dxa"/>
            <w:shd w:val="clear" w:color="auto" w:fill="DEEAF6" w:themeFill="accent5" w:themeFillTint="33"/>
          </w:tcPr>
          <w:p w14:paraId="74F54C70" w14:textId="77777777" w:rsidR="002A6CD3" w:rsidRPr="00F0199B" w:rsidRDefault="002A6CD3" w:rsidP="002A6CD3">
            <w:pPr>
              <w:tabs>
                <w:tab w:val="left" w:pos="720"/>
              </w:tabs>
              <w:ind w:left="720"/>
              <w:rPr>
                <w:b/>
                <w:sz w:val="22"/>
                <w:szCs w:val="22"/>
              </w:rPr>
            </w:pPr>
            <w:r>
              <w:rPr>
                <w:b/>
                <w:sz w:val="22"/>
                <w:szCs w:val="22"/>
              </w:rPr>
              <w:t>6.</w:t>
            </w:r>
            <w:r w:rsidRPr="00F0199B">
              <w:rPr>
                <w:b/>
                <w:sz w:val="22"/>
                <w:szCs w:val="22"/>
              </w:rPr>
              <w:t xml:space="preserve">Общие требования к оказанию услуг, их качеству, в том числе технологии оказания услуг, методам и методики оказания услуг </w:t>
            </w:r>
          </w:p>
          <w:p w14:paraId="01825443" w14:textId="77777777" w:rsidR="002A6CD3" w:rsidRPr="00F0199B" w:rsidRDefault="002A6CD3" w:rsidP="002A6CD3">
            <w:pPr>
              <w:tabs>
                <w:tab w:val="left" w:pos="180"/>
              </w:tabs>
              <w:ind w:left="360" w:hanging="540"/>
              <w:rPr>
                <w:b/>
                <w:sz w:val="22"/>
                <w:szCs w:val="22"/>
              </w:rPr>
            </w:pPr>
            <w:r w:rsidRPr="00F0199B">
              <w:rPr>
                <w:b/>
                <w:sz w:val="22"/>
                <w:szCs w:val="22"/>
              </w:rPr>
              <w:t>(в т.ч. приводятся ссылки на нормы, правила, стандарты или другие нормативные документы, касающиеся качества выполняемых работ, оказываемых услуг)</w:t>
            </w:r>
          </w:p>
        </w:tc>
      </w:tr>
      <w:tr w:rsidR="002A6CD3" w:rsidRPr="00F0199B" w14:paraId="681241EA" w14:textId="77777777" w:rsidTr="00CB715F">
        <w:trPr>
          <w:trHeight w:val="2128"/>
        </w:trPr>
        <w:tc>
          <w:tcPr>
            <w:tcW w:w="10059" w:type="dxa"/>
            <w:tcBorders>
              <w:bottom w:val="single" w:sz="4" w:space="0" w:color="auto"/>
            </w:tcBorders>
          </w:tcPr>
          <w:p w14:paraId="62C12408" w14:textId="4855FD8A" w:rsidR="002A6CD3" w:rsidRPr="000303BB" w:rsidRDefault="000303BB" w:rsidP="000303BB">
            <w:pPr>
              <w:rPr>
                <w:sz w:val="22"/>
                <w:szCs w:val="22"/>
              </w:rPr>
            </w:pPr>
            <w:r w:rsidRPr="000303BB">
              <w:rPr>
                <w:sz w:val="22"/>
                <w:szCs w:val="22"/>
              </w:rPr>
              <w:t>1.</w:t>
            </w:r>
            <w:r w:rsidR="002A6CD3" w:rsidRPr="000303BB">
              <w:rPr>
                <w:sz w:val="22"/>
                <w:szCs w:val="22"/>
              </w:rPr>
              <w:t>Качество выполняемых работ должно удовлетворять требованиям действующих строительных норм и правил, государственным стандартам, техническим условиям, технической документации и другим нормативным актам, в том числе:</w:t>
            </w:r>
          </w:p>
          <w:p w14:paraId="3755DC3F" w14:textId="22EF1B0C" w:rsidR="005120C5" w:rsidRPr="005120C5" w:rsidRDefault="002D75E6" w:rsidP="005120C5">
            <w:pPr>
              <w:rPr>
                <w:sz w:val="22"/>
                <w:szCs w:val="22"/>
              </w:rPr>
            </w:pPr>
            <w:r>
              <w:rPr>
                <w:sz w:val="22"/>
                <w:szCs w:val="22"/>
              </w:rPr>
              <w:t>-</w:t>
            </w:r>
            <w:r w:rsidR="005120C5" w:rsidRPr="005120C5">
              <w:rPr>
                <w:sz w:val="22"/>
                <w:szCs w:val="22"/>
              </w:rPr>
              <w:t>СНиП 41-01-2003. Отопление, вентиляция и кондиционирование</w:t>
            </w:r>
          </w:p>
          <w:p w14:paraId="6DBBF4D0" w14:textId="49ED695C" w:rsidR="002D75E6" w:rsidRDefault="002D75E6" w:rsidP="002D75E6">
            <w:pPr>
              <w:rPr>
                <w:sz w:val="22"/>
                <w:szCs w:val="22"/>
              </w:rPr>
            </w:pPr>
            <w:r>
              <w:rPr>
                <w:sz w:val="22"/>
                <w:szCs w:val="22"/>
              </w:rPr>
              <w:t>-</w:t>
            </w:r>
            <w:r w:rsidR="005120C5" w:rsidRPr="005120C5">
              <w:rPr>
                <w:sz w:val="22"/>
                <w:szCs w:val="22"/>
              </w:rPr>
              <w:t>СНиП 2.09.04-87. Административные и бытовые здания»</w:t>
            </w:r>
            <w:r>
              <w:rPr>
                <w:sz w:val="22"/>
                <w:szCs w:val="22"/>
              </w:rPr>
              <w:t xml:space="preserve"> </w:t>
            </w:r>
          </w:p>
          <w:p w14:paraId="675A8882" w14:textId="33EFCBA2" w:rsidR="002D75E6" w:rsidRPr="002D75E6" w:rsidRDefault="002D75E6" w:rsidP="002D75E6">
            <w:pPr>
              <w:rPr>
                <w:sz w:val="22"/>
                <w:szCs w:val="22"/>
              </w:rPr>
            </w:pPr>
            <w:r>
              <w:rPr>
                <w:sz w:val="22"/>
                <w:szCs w:val="22"/>
              </w:rPr>
              <w:t>-</w:t>
            </w:r>
            <w:r w:rsidRPr="002D75E6">
              <w:rPr>
                <w:sz w:val="22"/>
                <w:szCs w:val="22"/>
              </w:rPr>
              <w:t>СНиП II-Л.17-65 «Гостиницы. Нормы проектирования»</w:t>
            </w:r>
          </w:p>
          <w:p w14:paraId="0F85DB9E" w14:textId="1163DE32" w:rsidR="002D75E6" w:rsidRPr="002D75E6" w:rsidRDefault="002D75E6" w:rsidP="002D75E6">
            <w:pPr>
              <w:rPr>
                <w:sz w:val="22"/>
                <w:szCs w:val="22"/>
              </w:rPr>
            </w:pPr>
            <w:r>
              <w:rPr>
                <w:sz w:val="22"/>
                <w:szCs w:val="22"/>
              </w:rPr>
              <w:t>-</w:t>
            </w:r>
            <w:r w:rsidRPr="002D75E6">
              <w:rPr>
                <w:sz w:val="22"/>
                <w:szCs w:val="22"/>
              </w:rPr>
              <w:t>СНиП 3.01.01-85 «Организация строительного производства»</w:t>
            </w:r>
          </w:p>
          <w:p w14:paraId="20C1936F" w14:textId="3F4FDD8F" w:rsidR="002D75E6" w:rsidRPr="005120C5" w:rsidRDefault="002D75E6" w:rsidP="005120C5">
            <w:pPr>
              <w:rPr>
                <w:sz w:val="22"/>
                <w:szCs w:val="22"/>
              </w:rPr>
            </w:pPr>
            <w:r>
              <w:rPr>
                <w:sz w:val="22"/>
                <w:szCs w:val="22"/>
              </w:rPr>
              <w:t>-</w:t>
            </w:r>
            <w:r w:rsidRPr="002D75E6">
              <w:rPr>
                <w:sz w:val="22"/>
                <w:szCs w:val="22"/>
              </w:rPr>
              <w:t>СНиП 12-03-2001 «Безопасность труда в строительстве»</w:t>
            </w:r>
          </w:p>
          <w:p w14:paraId="3AC2D2DD" w14:textId="75F39608" w:rsidR="005120C5" w:rsidRPr="005120C5" w:rsidRDefault="002D75E6" w:rsidP="005120C5">
            <w:pPr>
              <w:rPr>
                <w:sz w:val="22"/>
                <w:szCs w:val="22"/>
              </w:rPr>
            </w:pPr>
            <w:r>
              <w:rPr>
                <w:sz w:val="22"/>
                <w:szCs w:val="22"/>
              </w:rPr>
              <w:t>-</w:t>
            </w:r>
            <w:r w:rsidR="005120C5" w:rsidRPr="005120C5">
              <w:rPr>
                <w:sz w:val="22"/>
                <w:szCs w:val="22"/>
              </w:rPr>
              <w:t>СП 257.1325800.2020. Здания гостиниц. Правила проектирования»</w:t>
            </w:r>
          </w:p>
          <w:p w14:paraId="5F20421F" w14:textId="1CCF9E01" w:rsidR="005120C5" w:rsidRPr="005120C5" w:rsidRDefault="002D75E6" w:rsidP="005120C5">
            <w:pPr>
              <w:rPr>
                <w:sz w:val="22"/>
                <w:szCs w:val="22"/>
              </w:rPr>
            </w:pPr>
            <w:r>
              <w:rPr>
                <w:sz w:val="22"/>
                <w:szCs w:val="22"/>
              </w:rPr>
              <w:t>-</w:t>
            </w:r>
            <w:r w:rsidR="005120C5" w:rsidRPr="005120C5">
              <w:rPr>
                <w:sz w:val="22"/>
                <w:szCs w:val="22"/>
              </w:rPr>
              <w:t>СП 76.13330.2016. Свод правил. Электротехнические устройства. Актуализированная редакция СНиП 3.05.06-8</w:t>
            </w:r>
          </w:p>
          <w:p w14:paraId="7395974B" w14:textId="63ED51D2" w:rsidR="005120C5" w:rsidRPr="005120C5" w:rsidRDefault="002D75E6" w:rsidP="005120C5">
            <w:pPr>
              <w:rPr>
                <w:sz w:val="22"/>
                <w:szCs w:val="22"/>
              </w:rPr>
            </w:pPr>
            <w:r>
              <w:rPr>
                <w:sz w:val="22"/>
                <w:szCs w:val="22"/>
              </w:rPr>
              <w:lastRenderedPageBreak/>
              <w:t>-</w:t>
            </w:r>
            <w:r w:rsidR="005120C5" w:rsidRPr="005120C5">
              <w:rPr>
                <w:sz w:val="22"/>
                <w:szCs w:val="22"/>
              </w:rPr>
              <w:t>СП 77.13330.2016. Свод правил. Системы автоматизации. Актуализированная редакция СНиП 3.05.07-85</w:t>
            </w:r>
          </w:p>
          <w:p w14:paraId="4CDA1800" w14:textId="2268CDBE" w:rsidR="005120C5" w:rsidRPr="005120C5" w:rsidRDefault="002D75E6" w:rsidP="005120C5">
            <w:pPr>
              <w:rPr>
                <w:sz w:val="22"/>
                <w:szCs w:val="22"/>
              </w:rPr>
            </w:pPr>
            <w:r>
              <w:rPr>
                <w:sz w:val="22"/>
                <w:szCs w:val="22"/>
              </w:rPr>
              <w:t>-</w:t>
            </w:r>
            <w:r w:rsidR="005120C5" w:rsidRPr="005120C5">
              <w:rPr>
                <w:sz w:val="22"/>
                <w:szCs w:val="22"/>
              </w:rPr>
              <w:t>СП 30.13330.2020. Свод правил. Внутренний водопровод и канализация зданий. СНиП 2.04.01-85</w:t>
            </w:r>
          </w:p>
          <w:p w14:paraId="65D7864C" w14:textId="29A9AD71" w:rsidR="005120C5" w:rsidRPr="005120C5" w:rsidRDefault="002D75E6" w:rsidP="005120C5">
            <w:pPr>
              <w:rPr>
                <w:sz w:val="22"/>
                <w:szCs w:val="22"/>
              </w:rPr>
            </w:pPr>
            <w:r>
              <w:rPr>
                <w:sz w:val="22"/>
                <w:szCs w:val="22"/>
              </w:rPr>
              <w:t>-</w:t>
            </w:r>
            <w:r w:rsidR="005120C5" w:rsidRPr="005120C5">
              <w:rPr>
                <w:sz w:val="22"/>
                <w:szCs w:val="22"/>
              </w:rPr>
              <w:t>СП 73.13330.2016. Свод правил. Внутренние санитарно-технические системы зданий. СНиП 3.05.01-85</w:t>
            </w:r>
          </w:p>
          <w:p w14:paraId="18480AB2" w14:textId="6D6FA376" w:rsidR="005120C5" w:rsidRPr="005120C5" w:rsidRDefault="002D75E6" w:rsidP="005120C5">
            <w:pPr>
              <w:rPr>
                <w:sz w:val="22"/>
                <w:szCs w:val="22"/>
              </w:rPr>
            </w:pPr>
            <w:r>
              <w:rPr>
                <w:sz w:val="22"/>
                <w:szCs w:val="22"/>
              </w:rPr>
              <w:t>-</w:t>
            </w:r>
            <w:r w:rsidR="005120C5" w:rsidRPr="005120C5">
              <w:rPr>
                <w:sz w:val="22"/>
                <w:szCs w:val="22"/>
              </w:rPr>
              <w:t>СП 76.13330.2016. Свод правил. Электротехнические устройства. Актуализированная редакция СНиП 3.05.06-85</w:t>
            </w:r>
          </w:p>
          <w:p w14:paraId="5C2D10D1" w14:textId="1406F943" w:rsidR="002D75E6" w:rsidRDefault="002D75E6" w:rsidP="002D75E6">
            <w:pPr>
              <w:rPr>
                <w:sz w:val="22"/>
                <w:szCs w:val="22"/>
              </w:rPr>
            </w:pPr>
            <w:r>
              <w:rPr>
                <w:sz w:val="22"/>
                <w:szCs w:val="22"/>
              </w:rPr>
              <w:t>-</w:t>
            </w:r>
            <w:r w:rsidRPr="002D75E6">
              <w:rPr>
                <w:sz w:val="22"/>
                <w:szCs w:val="22"/>
              </w:rPr>
              <w:t>Правила пожарной безопасности в Российской Федерации (ППБ 01-03)</w:t>
            </w:r>
          </w:p>
          <w:p w14:paraId="102E2410" w14:textId="0B0DE493" w:rsidR="002D75E6" w:rsidRDefault="002D75E6" w:rsidP="002D75E6">
            <w:pPr>
              <w:rPr>
                <w:sz w:val="22"/>
                <w:szCs w:val="22"/>
              </w:rPr>
            </w:pPr>
            <w:r>
              <w:rPr>
                <w:sz w:val="22"/>
                <w:szCs w:val="22"/>
              </w:rPr>
              <w:t>-</w:t>
            </w:r>
            <w:r w:rsidRPr="002D75E6">
              <w:rPr>
                <w:sz w:val="22"/>
                <w:szCs w:val="22"/>
              </w:rPr>
              <w:t xml:space="preserve">Приказом Минэнерго РФ от 08.07.2002 N 204 «Об утверждении глав Правил устройства электроустановок» (вместе с «Правилами устройства электроустановок. Издание седьмое. Раздел 1. Общие правила. Главы 1.1, 1.2, 1.7, 1.9. Раздел 7. Электрооборудование специальных установок. Главы 7.5, 7.6, 7.10») </w:t>
            </w:r>
          </w:p>
          <w:p w14:paraId="7079F8C0" w14:textId="6656CF87" w:rsidR="00856031" w:rsidRPr="00856031" w:rsidRDefault="00856031" w:rsidP="00856031">
            <w:pPr>
              <w:rPr>
                <w:sz w:val="22"/>
                <w:szCs w:val="22"/>
              </w:rPr>
            </w:pPr>
            <w:r>
              <w:rPr>
                <w:sz w:val="22"/>
                <w:szCs w:val="22"/>
              </w:rPr>
              <w:t xml:space="preserve">2. </w:t>
            </w:r>
            <w:r w:rsidRPr="00856031">
              <w:rPr>
                <w:sz w:val="22"/>
                <w:szCs w:val="22"/>
              </w:rPr>
              <w:t>Соблюдение требований к безопасности результатов работ, возлагаются на Подрядчика, в том числе:</w:t>
            </w:r>
          </w:p>
          <w:p w14:paraId="2F068D62" w14:textId="1248C7ED" w:rsidR="00856031" w:rsidRDefault="00856031" w:rsidP="00856031">
            <w:pPr>
              <w:rPr>
                <w:sz w:val="22"/>
                <w:szCs w:val="22"/>
              </w:rPr>
            </w:pPr>
            <w:r w:rsidRPr="00856031">
              <w:rPr>
                <w:sz w:val="22"/>
                <w:szCs w:val="22"/>
              </w:rPr>
              <w:t>Согласно п.2.1.58 ПУЭ утв. Приказом Минэнерго РФ от 08.07.2002 N 204, в местах прохода через стены, перекрытия должны быть заделаны зазоры между проводами, кабелями и трубой (коробом, проемом) легко удаляемой массой от несгораемого материала. Заделка должна обеспечить предел огнестойкости не менее предела огнестойкости стены (перекрытия). Кабельные линии (совокупность кабелей, элементов креплений, соединительных коробок) должны быть сертифицированы по ГОСТ Р 53316-2021. Оборудование, применяемое при монтаже, должно быть исправно и сертифицировано.</w:t>
            </w:r>
          </w:p>
          <w:p w14:paraId="7A2158DA" w14:textId="64DE250E" w:rsidR="000303BB" w:rsidRDefault="009D272D" w:rsidP="002D75E6">
            <w:pPr>
              <w:rPr>
                <w:sz w:val="22"/>
                <w:szCs w:val="22"/>
              </w:rPr>
            </w:pPr>
            <w:r>
              <w:rPr>
                <w:sz w:val="22"/>
                <w:szCs w:val="22"/>
              </w:rPr>
              <w:t>3</w:t>
            </w:r>
            <w:r w:rsidR="000303BB">
              <w:rPr>
                <w:sz w:val="22"/>
                <w:szCs w:val="22"/>
              </w:rPr>
              <w:t>.Использованные материалы будут приниматься по факту и проверяться согласно согласованными с Заказчикам нормами расходов.</w:t>
            </w:r>
          </w:p>
          <w:p w14:paraId="39408904" w14:textId="5B4B3582" w:rsidR="009D272D" w:rsidRDefault="009D272D" w:rsidP="002D75E6">
            <w:pPr>
              <w:rPr>
                <w:sz w:val="22"/>
                <w:szCs w:val="22"/>
              </w:rPr>
            </w:pPr>
            <w:r>
              <w:rPr>
                <w:sz w:val="22"/>
                <w:szCs w:val="22"/>
              </w:rPr>
              <w:t xml:space="preserve">4.Должна быть предварительно согласована раскладка с такими материалами Заказчика, как обои, виниловое покрытие, плитка. Остатки будут приниматься по акту, с указанием объёмов. </w:t>
            </w:r>
          </w:p>
          <w:p w14:paraId="2D03DAB8" w14:textId="77777777" w:rsidR="00093C28" w:rsidRPr="00856031" w:rsidRDefault="00EA01DF" w:rsidP="00093C28">
            <w:r>
              <w:rPr>
                <w:sz w:val="22"/>
                <w:szCs w:val="22"/>
              </w:rPr>
              <w:t xml:space="preserve">5. </w:t>
            </w:r>
            <w:r w:rsidR="00093C28">
              <w:t>Демонтажные работы, отверстия в простенках, перекрытия осуществлять без применения виброударных механизмов. Демонтаж стяжки, простенков выполнять алмазно-режущими механизмами.</w:t>
            </w:r>
          </w:p>
          <w:p w14:paraId="6F50B2B0" w14:textId="07EA90C0" w:rsidR="00EA01DF" w:rsidRPr="002D75E6" w:rsidRDefault="00EA01DF" w:rsidP="002D75E6">
            <w:pPr>
              <w:rPr>
                <w:sz w:val="22"/>
                <w:szCs w:val="22"/>
              </w:rPr>
            </w:pPr>
          </w:p>
          <w:p w14:paraId="03FBA5BF" w14:textId="1ECF1686" w:rsidR="002A6CD3" w:rsidRPr="00B21E04" w:rsidRDefault="002A6CD3" w:rsidP="002A6CD3">
            <w:pPr>
              <w:rPr>
                <w:sz w:val="22"/>
                <w:szCs w:val="22"/>
              </w:rPr>
            </w:pPr>
          </w:p>
        </w:tc>
      </w:tr>
      <w:tr w:rsidR="002A6CD3" w:rsidRPr="00F0199B" w14:paraId="18F411A6" w14:textId="77777777" w:rsidTr="00CB715F">
        <w:trPr>
          <w:trHeight w:val="1275"/>
        </w:trPr>
        <w:tc>
          <w:tcPr>
            <w:tcW w:w="10059" w:type="dxa"/>
            <w:shd w:val="clear" w:color="auto" w:fill="DEEAF6" w:themeFill="accent5" w:themeFillTint="33"/>
          </w:tcPr>
          <w:p w14:paraId="1F778A52" w14:textId="77777777" w:rsidR="002A6CD3" w:rsidRPr="00F0199B" w:rsidRDefault="002A6CD3" w:rsidP="002A6CD3">
            <w:pPr>
              <w:ind w:left="720"/>
              <w:rPr>
                <w:b/>
                <w:sz w:val="22"/>
                <w:szCs w:val="22"/>
              </w:rPr>
            </w:pPr>
            <w:r>
              <w:rPr>
                <w:b/>
                <w:sz w:val="22"/>
                <w:szCs w:val="22"/>
              </w:rPr>
              <w:lastRenderedPageBreak/>
              <w:t>7.</w:t>
            </w:r>
            <w:r w:rsidRPr="00F0199B">
              <w:rPr>
                <w:b/>
                <w:sz w:val="22"/>
                <w:szCs w:val="22"/>
              </w:rPr>
              <w:t>Требования к безопасности выполнения работ, оказания услуг и безопасности результатов работ, услуг</w:t>
            </w:r>
          </w:p>
          <w:p w14:paraId="48023D3C" w14:textId="77777777" w:rsidR="002A6CD3" w:rsidRPr="00F0199B" w:rsidRDefault="002A6CD3" w:rsidP="002A6CD3">
            <w:pPr>
              <w:rPr>
                <w:b/>
                <w:sz w:val="22"/>
                <w:szCs w:val="22"/>
              </w:rPr>
            </w:pPr>
            <w:r w:rsidRPr="00F0199B">
              <w:rPr>
                <w:b/>
                <w:sz w:val="22"/>
                <w:szCs w:val="22"/>
              </w:rPr>
              <w:t>(в случае, если от исполнителя требуется осуществить страхование ответственности перед третьими лицами или если оказываемые услуги могут быть связаны с возможной опасностью для жизни и здоровья людей, в данном разделе должны быть указаны соответствующие необходимые требования)</w:t>
            </w:r>
          </w:p>
        </w:tc>
      </w:tr>
      <w:tr w:rsidR="002A6CD3" w:rsidRPr="00F0199B" w14:paraId="3BB30783" w14:textId="77777777" w:rsidTr="00CB715F">
        <w:trPr>
          <w:trHeight w:val="2967"/>
        </w:trPr>
        <w:tc>
          <w:tcPr>
            <w:tcW w:w="10059" w:type="dxa"/>
            <w:tcBorders>
              <w:bottom w:val="single" w:sz="4" w:space="0" w:color="auto"/>
            </w:tcBorders>
          </w:tcPr>
          <w:p w14:paraId="6655C187" w14:textId="27ACB5BE" w:rsidR="002A6CD3" w:rsidRPr="00856031" w:rsidRDefault="002A6CD3" w:rsidP="002A6CD3">
            <w:pPr>
              <w:jc w:val="both"/>
            </w:pPr>
          </w:p>
          <w:p w14:paraId="02EE490A" w14:textId="2B97AB3C" w:rsidR="002A6CD3" w:rsidRPr="00856031" w:rsidRDefault="00230430" w:rsidP="002A6CD3">
            <w:pPr>
              <w:jc w:val="both"/>
            </w:pPr>
            <w:r>
              <w:t>1</w:t>
            </w:r>
            <w:r w:rsidR="002A6CD3" w:rsidRPr="00856031">
              <w:t xml:space="preserve">. Перед началом </w:t>
            </w:r>
            <w:r w:rsidR="000303BB" w:rsidRPr="00856031">
              <w:t xml:space="preserve">производства </w:t>
            </w:r>
            <w:r w:rsidR="002A6CD3" w:rsidRPr="00856031">
              <w:t>работ Подрядчик должен</w:t>
            </w:r>
            <w:r w:rsidR="000303BB" w:rsidRPr="00856031">
              <w:t>:</w:t>
            </w:r>
          </w:p>
          <w:p w14:paraId="122A0DFE" w14:textId="0F64B2C7" w:rsidR="000303BB" w:rsidRPr="00856031" w:rsidRDefault="000303BB" w:rsidP="002A6CD3">
            <w:pPr>
              <w:jc w:val="both"/>
            </w:pPr>
            <w:r w:rsidRPr="00856031">
              <w:t xml:space="preserve">  - принять строительную площадку по акту.</w:t>
            </w:r>
          </w:p>
          <w:p w14:paraId="0A74B4D1" w14:textId="3484A2A1" w:rsidR="002A6CD3" w:rsidRPr="00856031" w:rsidRDefault="000303BB" w:rsidP="002A6CD3">
            <w:pPr>
              <w:jc w:val="both"/>
            </w:pPr>
            <w:r w:rsidRPr="00856031">
              <w:t xml:space="preserve">  </w:t>
            </w:r>
            <w:r w:rsidR="002A6CD3" w:rsidRPr="00856031">
              <w:t xml:space="preserve">- </w:t>
            </w:r>
            <w:r w:rsidRPr="00856031">
              <w:t xml:space="preserve">предоставить </w:t>
            </w:r>
            <w:r w:rsidR="002A6CD3" w:rsidRPr="00856031">
              <w:t>перечень специалистов, выполняющих работы</w:t>
            </w:r>
            <w:r w:rsidRPr="00856031">
              <w:t>.</w:t>
            </w:r>
          </w:p>
          <w:p w14:paraId="3A496189" w14:textId="2CB14703" w:rsidR="002A6CD3" w:rsidRPr="00856031" w:rsidRDefault="000303BB" w:rsidP="002A6CD3">
            <w:pPr>
              <w:jc w:val="both"/>
            </w:pPr>
            <w:r w:rsidRPr="00856031">
              <w:t xml:space="preserve">  </w:t>
            </w:r>
            <w:r w:rsidR="002A6CD3" w:rsidRPr="00856031">
              <w:t>-</w:t>
            </w:r>
            <w:r w:rsidRPr="00856031">
              <w:t xml:space="preserve"> предоставить </w:t>
            </w:r>
            <w:r w:rsidR="002A6CD3" w:rsidRPr="00856031">
              <w:t>приказ на ответственного руководителя за производство работ, соблюдение правил охраны труда и противопожарную безопасность</w:t>
            </w:r>
            <w:r w:rsidR="002D75E6" w:rsidRPr="00856031">
              <w:t>.</w:t>
            </w:r>
          </w:p>
          <w:p w14:paraId="73AFE7E9" w14:textId="4D41C659" w:rsidR="00210B85" w:rsidRPr="00856031" w:rsidRDefault="00230430" w:rsidP="002A6CD3">
            <w:pPr>
              <w:jc w:val="both"/>
            </w:pPr>
            <w:r>
              <w:t>2</w:t>
            </w:r>
            <w:r w:rsidR="00E26108" w:rsidRPr="00856031">
              <w:t xml:space="preserve">.Соблюдение правил охраны труда, противопожарной безопасности и природоохранного законодательства при производстве работ возлагаются на Подрядчика. </w:t>
            </w:r>
          </w:p>
          <w:p w14:paraId="54E06FE6" w14:textId="4738FECA" w:rsidR="00856031" w:rsidRPr="00856031" w:rsidRDefault="00230430" w:rsidP="00856031">
            <w:r>
              <w:t>3</w:t>
            </w:r>
            <w:r w:rsidR="00856031" w:rsidRPr="00856031">
              <w:t>. Соблюдение требований к безопасности результатов работ, возлагаются на Подрядчика, в том числе:</w:t>
            </w:r>
          </w:p>
          <w:p w14:paraId="4131A31F" w14:textId="320FF009" w:rsidR="00856031" w:rsidRDefault="00856031" w:rsidP="00856031">
            <w:r w:rsidRPr="00856031">
              <w:t>Согласно п.2.1.58 ПУЭ утв. Приказом Минэнерго РФ от 08.07.2002 N 204, в местах прохода через стены, перекрытия должны быть заделаны зазоры между проводами, кабелями и трубой (коробом, проемом) легко удаляемой массой от несгораемого материала. Заделка должна обеспечить предел огнестойкости не менее предела огнестойкости стены (перекрытия). Кабельные линии (совокупность кабелей, элементов креплений, соединительных коробок) должны быть сертифицированы по ГОСТ Р 53316-2021. Оборудование, применяемое при монтаже, должно быть исправно и сертифицировано.</w:t>
            </w:r>
          </w:p>
          <w:p w14:paraId="28784E21" w14:textId="48F55EA4" w:rsidR="00086B0A" w:rsidRPr="00856031" w:rsidRDefault="00086B0A" w:rsidP="00086B0A">
            <w:r>
              <w:t>4.Демонтажные работы, отверстия в про</w:t>
            </w:r>
            <w:r w:rsidR="00EA01DF">
              <w:t>стенках, перекрытия осуществлять без применения виброударных механизмов.</w:t>
            </w:r>
            <w:r w:rsidR="00093C28">
              <w:t xml:space="preserve"> Демонтаж стяжки, простенков выполнять алмазно-режущими механизмами.</w:t>
            </w:r>
          </w:p>
          <w:p w14:paraId="749A679C" w14:textId="77777777" w:rsidR="002A6CD3" w:rsidRDefault="002A6CD3" w:rsidP="00856031">
            <w:pPr>
              <w:jc w:val="both"/>
            </w:pPr>
          </w:p>
          <w:p w14:paraId="2C2FAAAA" w14:textId="4CBFC94D" w:rsidR="00093C28" w:rsidRPr="00856031" w:rsidRDefault="00093C28" w:rsidP="00856031">
            <w:pPr>
              <w:jc w:val="both"/>
            </w:pPr>
          </w:p>
        </w:tc>
      </w:tr>
      <w:tr w:rsidR="002A6CD3" w:rsidRPr="00F0199B" w14:paraId="769C4977" w14:textId="77777777" w:rsidTr="00CB715F">
        <w:tc>
          <w:tcPr>
            <w:tcW w:w="10059" w:type="dxa"/>
            <w:shd w:val="clear" w:color="auto" w:fill="DEEAF6" w:themeFill="accent5" w:themeFillTint="33"/>
          </w:tcPr>
          <w:p w14:paraId="5E33F891" w14:textId="77777777" w:rsidR="002A6CD3" w:rsidRPr="00F0199B" w:rsidRDefault="002A6CD3" w:rsidP="002A6CD3">
            <w:pPr>
              <w:ind w:left="720"/>
              <w:rPr>
                <w:b/>
                <w:sz w:val="22"/>
                <w:szCs w:val="22"/>
              </w:rPr>
            </w:pPr>
            <w:r>
              <w:rPr>
                <w:b/>
                <w:sz w:val="22"/>
                <w:szCs w:val="22"/>
              </w:rPr>
              <w:lastRenderedPageBreak/>
              <w:t>8.</w:t>
            </w:r>
            <w:r w:rsidRPr="00F0199B">
              <w:rPr>
                <w:b/>
                <w:sz w:val="22"/>
                <w:szCs w:val="22"/>
              </w:rPr>
              <w:t>Порядок сдачи и приемки результатов услуг</w:t>
            </w:r>
          </w:p>
          <w:p w14:paraId="0AD3B390" w14:textId="77777777" w:rsidR="002A6CD3" w:rsidRPr="00F0199B" w:rsidRDefault="002A6CD3" w:rsidP="002A6CD3">
            <w:pPr>
              <w:rPr>
                <w:b/>
                <w:sz w:val="22"/>
                <w:szCs w:val="22"/>
              </w:rPr>
            </w:pPr>
            <w:r w:rsidRPr="00F0199B">
              <w:rPr>
                <w:b/>
                <w:sz w:val="22"/>
                <w:szCs w:val="22"/>
              </w:rPr>
              <w:t xml:space="preserve">(указываются мероприятия по обеспечению сдачи и приемки услуг по каждому этапу выполненных работ, оказания услуг и в целом, содержание отчетной, технической и иной документации, подлежащей оформлению и сдаче по каждому этапу и в целом (требование испытаний, контрольных пусков, подписания актов технического контроля, иных документов при сдаче услуг, а также указываются лица ответственные за приемку выполненных работ, услуг) </w:t>
            </w:r>
          </w:p>
        </w:tc>
      </w:tr>
      <w:tr w:rsidR="002A6CD3" w:rsidRPr="00F0199B" w14:paraId="431F3705" w14:textId="77777777" w:rsidTr="00CB715F">
        <w:trPr>
          <w:trHeight w:val="2399"/>
        </w:trPr>
        <w:tc>
          <w:tcPr>
            <w:tcW w:w="10059" w:type="dxa"/>
            <w:tcBorders>
              <w:bottom w:val="single" w:sz="4" w:space="0" w:color="auto"/>
            </w:tcBorders>
          </w:tcPr>
          <w:p w14:paraId="64BB563C" w14:textId="77777777" w:rsidR="002A6CD3" w:rsidRDefault="002A6CD3" w:rsidP="002A6CD3">
            <w:pPr>
              <w:ind w:left="35"/>
            </w:pPr>
            <w:r>
              <w:t xml:space="preserve">После завершения работ Подрядчик обязан предъявить Заказчику пакет исполнительной документации, предусмотренной СП48.13330.2019. Свод правил. Организация строительства. СНиП 12-01-2004(утв. и введен в действие Приказом Минстроя России от 24.12.2019 N 861/пр. </w:t>
            </w:r>
          </w:p>
          <w:p w14:paraId="01E82D51" w14:textId="77777777" w:rsidR="002A6CD3" w:rsidRPr="00F0199B" w:rsidRDefault="002A6CD3" w:rsidP="002A6CD3">
            <w:pPr>
              <w:ind w:left="35"/>
              <w:rPr>
                <w:sz w:val="22"/>
                <w:szCs w:val="22"/>
              </w:rPr>
            </w:pPr>
            <w:r>
              <w:t xml:space="preserve"> Руководствуясь регламентом о подтверждении выполненных объемов работ, с предоставлением унифицированных форм (КС-2; КС-3 и порядок их оформления. </w:t>
            </w:r>
            <w:hyperlink r:id="rId12" w:history="1">
              <w:r>
                <w:rPr>
                  <w:rStyle w:val="a5"/>
                </w:rPr>
                <w:t>https://assistentus.ru/forma/ks-2-akt-o-priemke-vypolnennyh-rabot/</w:t>
              </w:r>
            </w:hyperlink>
            <w:r>
              <w:rPr>
                <w:rStyle w:val="layout"/>
              </w:rPr>
              <w:t xml:space="preserve">  </w:t>
            </w:r>
          </w:p>
        </w:tc>
      </w:tr>
      <w:tr w:rsidR="002A6CD3" w:rsidRPr="00F0199B" w14:paraId="0F5EDEAD" w14:textId="77777777" w:rsidTr="00CB715F">
        <w:trPr>
          <w:trHeight w:val="831"/>
        </w:trPr>
        <w:tc>
          <w:tcPr>
            <w:tcW w:w="10059" w:type="dxa"/>
            <w:tcBorders>
              <w:bottom w:val="single" w:sz="4" w:space="0" w:color="auto"/>
            </w:tcBorders>
            <w:shd w:val="clear" w:color="auto" w:fill="D9E2F3" w:themeFill="accent1" w:themeFillTint="33"/>
          </w:tcPr>
          <w:p w14:paraId="1F8E964F" w14:textId="77777777" w:rsidR="002A6CD3" w:rsidRDefault="002A6CD3" w:rsidP="002A6CD3">
            <w:pPr>
              <w:ind w:left="720"/>
              <w:rPr>
                <w:b/>
              </w:rPr>
            </w:pPr>
            <w:r>
              <w:rPr>
                <w:b/>
              </w:rPr>
              <w:t>9.Требования по передаче заказчику технических и иных документов</w:t>
            </w:r>
          </w:p>
          <w:p w14:paraId="3C2916DD" w14:textId="77777777" w:rsidR="002A6CD3" w:rsidRDefault="002A6CD3" w:rsidP="002A6CD3">
            <w:pPr>
              <w:ind w:left="35"/>
            </w:pPr>
            <w:r>
              <w:rPr>
                <w:b/>
              </w:rPr>
              <w:t xml:space="preserve"> по завершению и сдаче работ, услуг.</w:t>
            </w:r>
          </w:p>
        </w:tc>
      </w:tr>
      <w:tr w:rsidR="002A6CD3" w:rsidRPr="00F0199B" w14:paraId="39C062C9" w14:textId="77777777" w:rsidTr="00CB715F">
        <w:trPr>
          <w:trHeight w:val="1409"/>
        </w:trPr>
        <w:tc>
          <w:tcPr>
            <w:tcW w:w="10059" w:type="dxa"/>
            <w:tcBorders>
              <w:bottom w:val="single" w:sz="4" w:space="0" w:color="auto"/>
            </w:tcBorders>
          </w:tcPr>
          <w:p w14:paraId="459143C7" w14:textId="35767636" w:rsidR="002A6CD3" w:rsidRDefault="00230430" w:rsidP="002A6CD3">
            <w:pPr>
              <w:jc w:val="both"/>
              <w:rPr>
                <w:rStyle w:val="a5"/>
                <w:color w:val="auto"/>
              </w:rPr>
            </w:pPr>
            <w:r w:rsidRPr="00230430">
              <w:rPr>
                <w:rStyle w:val="a5"/>
                <w:color w:val="auto"/>
              </w:rPr>
              <w:t>Подрядчик должен сдать:</w:t>
            </w:r>
          </w:p>
          <w:p w14:paraId="1CA1C0D9" w14:textId="5F577785" w:rsidR="00230430" w:rsidRPr="00230430" w:rsidRDefault="00230430" w:rsidP="002A6CD3">
            <w:pPr>
              <w:jc w:val="both"/>
              <w:rPr>
                <w:rStyle w:val="a5"/>
                <w:color w:val="auto"/>
                <w:u w:val="none"/>
              </w:rPr>
            </w:pPr>
            <w:r w:rsidRPr="00230430">
              <w:rPr>
                <w:rStyle w:val="a5"/>
                <w:color w:val="auto"/>
                <w:u w:val="none"/>
              </w:rPr>
              <w:t>1.Сертификаты на материалы пожарные и качественные Приказ Росстандарта от 19 мая 2022 г. № 337-ст «Об утверждении национального стандарта Российской Федерации»</w:t>
            </w:r>
          </w:p>
          <w:p w14:paraId="70E1F438" w14:textId="77777777" w:rsidR="002A6CD3" w:rsidRDefault="002A6CD3" w:rsidP="002A6CD3">
            <w:pPr>
              <w:jc w:val="both"/>
            </w:pPr>
            <w:r>
              <w:t>2.Акты КС-2, КС-3.</w:t>
            </w:r>
          </w:p>
          <w:p w14:paraId="2762FAC3" w14:textId="6C095FA1" w:rsidR="002A6CD3" w:rsidRDefault="002A6CD3" w:rsidP="002A6CD3">
            <w:pPr>
              <w:jc w:val="both"/>
            </w:pPr>
            <w:r>
              <w:t>3.Исполнительную документацию</w:t>
            </w:r>
            <w:r w:rsidR="00B8206F">
              <w:t xml:space="preserve"> по электромонтажным работам и </w:t>
            </w:r>
            <w:r w:rsidR="00856031">
              <w:t xml:space="preserve">по </w:t>
            </w:r>
            <w:r w:rsidR="008B3496">
              <w:t xml:space="preserve">системам ГВС, ХВС, канализации, отоплению и монтажу </w:t>
            </w:r>
            <w:proofErr w:type="spellStart"/>
            <w:r w:rsidR="008B3496">
              <w:t>бельепровода</w:t>
            </w:r>
            <w:proofErr w:type="spellEnd"/>
            <w:r w:rsidR="008B3496">
              <w:t>.</w:t>
            </w:r>
          </w:p>
          <w:p w14:paraId="6BF74DA3" w14:textId="53739167" w:rsidR="00856031" w:rsidRDefault="00856031" w:rsidP="00856031">
            <w:pPr>
              <w:jc w:val="both"/>
            </w:pPr>
            <w:r>
              <w:t xml:space="preserve">4. В исполнительной документации </w:t>
            </w:r>
            <w:r w:rsidR="00B8206F">
              <w:t>обязательно должны быть</w:t>
            </w:r>
            <w:r>
              <w:t>:</w:t>
            </w:r>
          </w:p>
          <w:p w14:paraId="139E094B" w14:textId="35153916" w:rsidR="001708CD" w:rsidRDefault="001708CD" w:rsidP="00856031">
            <w:pPr>
              <w:jc w:val="both"/>
            </w:pPr>
            <w:r>
              <w:t xml:space="preserve">   -а</w:t>
            </w:r>
            <w:r w:rsidRPr="001708CD">
              <w:t>кт освидетельствования скрытых работ на монтаж трубопроводов системы ХГВС и крепление к конструкциям здания;</w:t>
            </w:r>
          </w:p>
          <w:p w14:paraId="0A3BC362" w14:textId="122C854C" w:rsidR="001708CD" w:rsidRDefault="001708CD" w:rsidP="00856031">
            <w:pPr>
              <w:jc w:val="both"/>
            </w:pPr>
            <w:r>
              <w:t xml:space="preserve">   -а</w:t>
            </w:r>
            <w:r w:rsidRPr="001708CD">
              <w:t>кт гидростатического или манометрического испытания на герметичность трубопроводов ХГВС</w:t>
            </w:r>
          </w:p>
          <w:p w14:paraId="5102671C" w14:textId="64BD8433" w:rsidR="001708CD" w:rsidRDefault="001708CD" w:rsidP="00856031">
            <w:pPr>
              <w:jc w:val="both"/>
            </w:pPr>
            <w:r>
              <w:t xml:space="preserve">   -а</w:t>
            </w:r>
            <w:r w:rsidRPr="001708CD">
              <w:t>кт испытания системы внутренних канализации и водостоков</w:t>
            </w:r>
          </w:p>
          <w:p w14:paraId="5A662990" w14:textId="55857B5B" w:rsidR="001708CD" w:rsidRDefault="001708CD" w:rsidP="00856031">
            <w:pPr>
              <w:jc w:val="both"/>
            </w:pPr>
            <w:r>
              <w:t xml:space="preserve">   -а</w:t>
            </w:r>
            <w:r w:rsidRPr="001708CD">
              <w:t>кт о проведении промывки трубопроводов ХГВС</w:t>
            </w:r>
          </w:p>
          <w:p w14:paraId="7CDA424C" w14:textId="75EE3982" w:rsidR="001708CD" w:rsidRDefault="001708CD" w:rsidP="00856031">
            <w:pPr>
              <w:jc w:val="both"/>
            </w:pPr>
            <w:r>
              <w:t xml:space="preserve">   -а</w:t>
            </w:r>
            <w:r w:rsidRPr="001708CD">
              <w:t>кт освидетельствования скрытых работ на монтаж кабельных лотков</w:t>
            </w:r>
          </w:p>
          <w:p w14:paraId="4F2130F4" w14:textId="3B2423FB" w:rsidR="001708CD" w:rsidRDefault="00F55EA6" w:rsidP="00856031">
            <w:pPr>
              <w:jc w:val="both"/>
            </w:pPr>
            <w:r>
              <w:t xml:space="preserve">   -а</w:t>
            </w:r>
            <w:r w:rsidRPr="00F55EA6">
              <w:t>кт технической готовности электромонтажных работ</w:t>
            </w:r>
          </w:p>
          <w:p w14:paraId="74851CF0" w14:textId="2879AFD7" w:rsidR="00F55EA6" w:rsidRDefault="00F55EA6" w:rsidP="00856031">
            <w:pPr>
              <w:jc w:val="both"/>
            </w:pPr>
            <w:r>
              <w:t xml:space="preserve">   -а</w:t>
            </w:r>
            <w:r w:rsidRPr="00F55EA6">
              <w:t>кт освидетельствования скрытых работ на прокладку силовых кабельных линий</w:t>
            </w:r>
          </w:p>
          <w:p w14:paraId="5F5B846D" w14:textId="48C9E3AA" w:rsidR="00F55EA6" w:rsidRDefault="00F55EA6" w:rsidP="00856031">
            <w:pPr>
              <w:jc w:val="both"/>
            </w:pPr>
            <w:r>
              <w:t xml:space="preserve">   -а</w:t>
            </w:r>
            <w:r w:rsidRPr="00F55EA6">
              <w:t>кт проверки осветительной сети на правильность зажигания внутреннего освещения</w:t>
            </w:r>
          </w:p>
          <w:p w14:paraId="78C3EDA2" w14:textId="63A59887" w:rsidR="00F55EA6" w:rsidRDefault="00F55EA6" w:rsidP="00856031">
            <w:pPr>
              <w:jc w:val="both"/>
            </w:pPr>
            <w:r>
              <w:t xml:space="preserve">   -а</w:t>
            </w:r>
            <w:r w:rsidRPr="00F55EA6">
              <w:t>кт проверки осветительной сети на функционирование и правильность монтажа установленных аппаратов</w:t>
            </w:r>
          </w:p>
          <w:p w14:paraId="62D96F46" w14:textId="609459FA" w:rsidR="00F55EA6" w:rsidRDefault="00F55EA6" w:rsidP="00856031">
            <w:pPr>
              <w:jc w:val="both"/>
            </w:pPr>
            <w:r>
              <w:t xml:space="preserve">   -и</w:t>
            </w:r>
            <w:r w:rsidRPr="00F55EA6">
              <w:t>сполнительный чертеж сети освещения</w:t>
            </w:r>
          </w:p>
          <w:p w14:paraId="364CC8BA" w14:textId="5A15DC0D" w:rsidR="00F55EA6" w:rsidRDefault="00F55EA6" w:rsidP="00856031">
            <w:pPr>
              <w:jc w:val="both"/>
            </w:pPr>
            <w:r>
              <w:t xml:space="preserve">   -и</w:t>
            </w:r>
            <w:r w:rsidRPr="00F55EA6">
              <w:t xml:space="preserve">сполнительный чертеж прокладки эл. </w:t>
            </w:r>
            <w:r>
              <w:t>с</w:t>
            </w:r>
            <w:r w:rsidRPr="00F55EA6">
              <w:t>етей</w:t>
            </w:r>
          </w:p>
          <w:p w14:paraId="56A29122" w14:textId="010F1657" w:rsidR="00F55EA6" w:rsidRDefault="00F55EA6" w:rsidP="00856031">
            <w:pPr>
              <w:jc w:val="both"/>
            </w:pPr>
            <w:r>
              <w:t xml:space="preserve">   -однолинейные схемы </w:t>
            </w:r>
          </w:p>
          <w:p w14:paraId="096A6153" w14:textId="5CE12F4A" w:rsidR="00856031" w:rsidRDefault="00856031" w:rsidP="00856031">
            <w:pPr>
              <w:jc w:val="both"/>
            </w:pPr>
            <w:r>
              <w:t xml:space="preserve">   -акт измерения сопротивления изоляции проводов и кабелей</w:t>
            </w:r>
          </w:p>
          <w:p w14:paraId="51247169" w14:textId="3ADD4E2C" w:rsidR="00856031" w:rsidRDefault="00856031" w:rsidP="00856031">
            <w:pPr>
              <w:jc w:val="both"/>
            </w:pPr>
            <w:r>
              <w:t xml:space="preserve">   -акт фазировки электрических линий с сетью напряжение</w:t>
            </w:r>
          </w:p>
          <w:p w14:paraId="7E1FB530" w14:textId="45E00EE3" w:rsidR="00856031" w:rsidRDefault="00856031" w:rsidP="00856031">
            <w:pPr>
              <w:jc w:val="both"/>
            </w:pPr>
            <w:r>
              <w:t xml:space="preserve">   -протокол-проверка наличия цепи между заземлителями и заземленными элементами</w:t>
            </w:r>
          </w:p>
          <w:p w14:paraId="2176EFCB" w14:textId="3FA7EE9C" w:rsidR="00856031" w:rsidRDefault="00856031" w:rsidP="00856031">
            <w:pPr>
              <w:jc w:val="both"/>
            </w:pPr>
            <w:r>
              <w:t xml:space="preserve">   -протокол измерения сопротивления цепи фаза-нуль для наиболее удаленных и мощных электроприемников</w:t>
            </w:r>
          </w:p>
          <w:p w14:paraId="5F156A9B" w14:textId="20820BAC" w:rsidR="00230430" w:rsidRDefault="00230430" w:rsidP="00856031">
            <w:pPr>
              <w:jc w:val="both"/>
            </w:pPr>
          </w:p>
          <w:p w14:paraId="3806839A" w14:textId="6CF374AC" w:rsidR="00093C28" w:rsidRDefault="00093C28" w:rsidP="00856031">
            <w:pPr>
              <w:jc w:val="both"/>
            </w:pPr>
          </w:p>
          <w:p w14:paraId="52CFE07F" w14:textId="0BE44547" w:rsidR="00093C28" w:rsidRDefault="00093C28" w:rsidP="00856031">
            <w:pPr>
              <w:jc w:val="both"/>
            </w:pPr>
          </w:p>
          <w:p w14:paraId="4F425FCD" w14:textId="40621F5A" w:rsidR="00093C28" w:rsidRDefault="00093C28" w:rsidP="00856031">
            <w:pPr>
              <w:jc w:val="both"/>
            </w:pPr>
          </w:p>
          <w:p w14:paraId="0F599E68" w14:textId="77777777" w:rsidR="00093C28" w:rsidRDefault="00093C28" w:rsidP="00856031">
            <w:pPr>
              <w:jc w:val="both"/>
            </w:pPr>
          </w:p>
          <w:p w14:paraId="1B3ACC68" w14:textId="77777777" w:rsidR="002A6CD3" w:rsidRDefault="002A6CD3" w:rsidP="00230430">
            <w:pPr>
              <w:jc w:val="both"/>
            </w:pPr>
          </w:p>
        </w:tc>
      </w:tr>
      <w:tr w:rsidR="002A6CD3" w:rsidRPr="00F0199B" w14:paraId="57D0214D" w14:textId="77777777" w:rsidTr="00CB715F">
        <w:trPr>
          <w:trHeight w:val="70"/>
        </w:trPr>
        <w:tc>
          <w:tcPr>
            <w:tcW w:w="10059" w:type="dxa"/>
            <w:shd w:val="clear" w:color="auto" w:fill="DEEAF6" w:themeFill="accent5" w:themeFillTint="33"/>
          </w:tcPr>
          <w:p w14:paraId="249A8AEB" w14:textId="77777777" w:rsidR="002A6CD3" w:rsidRPr="00F0199B" w:rsidRDefault="002A6CD3" w:rsidP="002A6CD3">
            <w:pPr>
              <w:ind w:left="720"/>
              <w:rPr>
                <w:b/>
                <w:sz w:val="22"/>
                <w:szCs w:val="22"/>
              </w:rPr>
            </w:pPr>
            <w:r>
              <w:rPr>
                <w:b/>
                <w:sz w:val="22"/>
                <w:szCs w:val="22"/>
              </w:rPr>
              <w:lastRenderedPageBreak/>
              <w:t>10.</w:t>
            </w:r>
            <w:r w:rsidRPr="00F0199B">
              <w:rPr>
                <w:b/>
                <w:sz w:val="22"/>
                <w:szCs w:val="22"/>
              </w:rPr>
              <w:t>Требования по сопутствующему монтажу поставленного оборудования, пусконаладочным и иным работам</w:t>
            </w:r>
          </w:p>
        </w:tc>
      </w:tr>
      <w:tr w:rsidR="002A6CD3" w:rsidRPr="00F0199B" w14:paraId="5E838B31" w14:textId="77777777" w:rsidTr="00CB715F">
        <w:trPr>
          <w:trHeight w:val="70"/>
        </w:trPr>
        <w:tc>
          <w:tcPr>
            <w:tcW w:w="10059" w:type="dxa"/>
            <w:tcBorders>
              <w:bottom w:val="single" w:sz="4" w:space="0" w:color="auto"/>
            </w:tcBorders>
          </w:tcPr>
          <w:p w14:paraId="10EE82CC" w14:textId="6A79F3A5" w:rsidR="002A6CD3" w:rsidRPr="00B8206F" w:rsidRDefault="00B8206F" w:rsidP="00B8206F">
            <w:pPr>
              <w:jc w:val="both"/>
              <w:rPr>
                <w:sz w:val="22"/>
                <w:szCs w:val="22"/>
              </w:rPr>
            </w:pPr>
            <w:r>
              <w:rPr>
                <w:sz w:val="22"/>
                <w:szCs w:val="22"/>
              </w:rPr>
              <w:t>1.</w:t>
            </w:r>
            <w:r w:rsidRPr="00B8206F">
              <w:rPr>
                <w:sz w:val="22"/>
                <w:szCs w:val="22"/>
              </w:rPr>
              <w:t>Провести все испытания</w:t>
            </w:r>
            <w:r w:rsidR="00093C28">
              <w:rPr>
                <w:sz w:val="22"/>
                <w:szCs w:val="22"/>
              </w:rPr>
              <w:t xml:space="preserve"> замеры.</w:t>
            </w:r>
          </w:p>
          <w:p w14:paraId="4DA8C467" w14:textId="578E80C2" w:rsidR="00B8206F" w:rsidRPr="00B8206F" w:rsidRDefault="00B8206F" w:rsidP="00B8206F">
            <w:pPr>
              <w:jc w:val="both"/>
              <w:rPr>
                <w:sz w:val="22"/>
                <w:szCs w:val="22"/>
              </w:rPr>
            </w:pPr>
          </w:p>
        </w:tc>
      </w:tr>
      <w:tr w:rsidR="002A6CD3" w:rsidRPr="00F0199B" w14:paraId="7BF28F5B" w14:textId="77777777" w:rsidTr="00CB715F">
        <w:tc>
          <w:tcPr>
            <w:tcW w:w="10059" w:type="dxa"/>
            <w:shd w:val="clear" w:color="auto" w:fill="DEEAF6" w:themeFill="accent5" w:themeFillTint="33"/>
          </w:tcPr>
          <w:p w14:paraId="777FC697" w14:textId="77777777" w:rsidR="002A6CD3" w:rsidRPr="00F0199B" w:rsidRDefault="002A6CD3" w:rsidP="002A6CD3">
            <w:pPr>
              <w:ind w:left="720"/>
              <w:rPr>
                <w:b/>
                <w:sz w:val="22"/>
                <w:szCs w:val="22"/>
              </w:rPr>
            </w:pPr>
            <w:r>
              <w:rPr>
                <w:b/>
                <w:sz w:val="22"/>
                <w:szCs w:val="22"/>
              </w:rPr>
              <w:t>11.</w:t>
            </w:r>
            <w:r w:rsidRPr="00F0199B">
              <w:rPr>
                <w:b/>
                <w:sz w:val="22"/>
                <w:szCs w:val="22"/>
              </w:rPr>
              <w:t xml:space="preserve">Требования по техническому обучению персонала заказчика работе на подготовленных по результатам выполненных работ, оказания услуг. </w:t>
            </w:r>
          </w:p>
        </w:tc>
      </w:tr>
      <w:tr w:rsidR="002A6CD3" w:rsidRPr="00F0199B" w14:paraId="7B327A28" w14:textId="77777777" w:rsidTr="00CB715F">
        <w:trPr>
          <w:trHeight w:val="341"/>
        </w:trPr>
        <w:tc>
          <w:tcPr>
            <w:tcW w:w="10059" w:type="dxa"/>
            <w:tcBorders>
              <w:bottom w:val="single" w:sz="4" w:space="0" w:color="auto"/>
            </w:tcBorders>
          </w:tcPr>
          <w:p w14:paraId="237283AE" w14:textId="77777777" w:rsidR="002A6CD3" w:rsidRPr="00F0199B" w:rsidRDefault="002A6CD3" w:rsidP="002A6CD3">
            <w:pPr>
              <w:ind w:left="360"/>
              <w:jc w:val="both"/>
              <w:rPr>
                <w:sz w:val="22"/>
                <w:szCs w:val="22"/>
              </w:rPr>
            </w:pPr>
            <w:r>
              <w:rPr>
                <w:sz w:val="22"/>
                <w:szCs w:val="22"/>
              </w:rPr>
              <w:t>Не требуется</w:t>
            </w:r>
          </w:p>
        </w:tc>
      </w:tr>
      <w:tr w:rsidR="002A6CD3" w:rsidRPr="00F0199B" w14:paraId="74B75CD4" w14:textId="77777777" w:rsidTr="00CB715F">
        <w:trPr>
          <w:trHeight w:val="341"/>
        </w:trPr>
        <w:tc>
          <w:tcPr>
            <w:tcW w:w="10059" w:type="dxa"/>
            <w:tcBorders>
              <w:bottom w:val="single" w:sz="4" w:space="0" w:color="auto"/>
            </w:tcBorders>
            <w:shd w:val="clear" w:color="auto" w:fill="D9E2F3" w:themeFill="accent1" w:themeFillTint="33"/>
          </w:tcPr>
          <w:p w14:paraId="5A854977" w14:textId="77777777" w:rsidR="002A6CD3" w:rsidRDefault="002A6CD3" w:rsidP="002A6CD3">
            <w:pPr>
              <w:ind w:left="720"/>
              <w:rPr>
                <w:b/>
              </w:rPr>
            </w:pPr>
            <w:r>
              <w:rPr>
                <w:b/>
              </w:rPr>
              <w:t xml:space="preserve">12.Требования по объему гарантий качества услуг </w:t>
            </w:r>
          </w:p>
          <w:p w14:paraId="46603AAA" w14:textId="77777777" w:rsidR="002A6CD3" w:rsidRDefault="002A6CD3" w:rsidP="002A6CD3">
            <w:pPr>
              <w:ind w:left="360"/>
              <w:rPr>
                <w:sz w:val="22"/>
                <w:szCs w:val="22"/>
              </w:rPr>
            </w:pPr>
            <w:r>
              <w:rPr>
                <w:b/>
              </w:rPr>
              <w:t>(минимально приемлемые для заказчика либо жестко установленные обязанности исполнителя в гарантийный период)</w:t>
            </w:r>
          </w:p>
        </w:tc>
      </w:tr>
      <w:tr w:rsidR="002A6CD3" w:rsidRPr="00F0199B" w14:paraId="4C5EF7BC" w14:textId="77777777" w:rsidTr="00CB715F">
        <w:trPr>
          <w:trHeight w:val="341"/>
        </w:trPr>
        <w:tc>
          <w:tcPr>
            <w:tcW w:w="10059" w:type="dxa"/>
            <w:tcBorders>
              <w:bottom w:val="single" w:sz="4" w:space="0" w:color="auto"/>
            </w:tcBorders>
          </w:tcPr>
          <w:p w14:paraId="39711F63" w14:textId="0F75FF9B" w:rsidR="002A6CD3" w:rsidRDefault="002A6CD3" w:rsidP="002A6CD3">
            <w:r>
              <w:t xml:space="preserve">1.Гарантийныый срок не менее </w:t>
            </w:r>
            <w:r w:rsidR="000303BB">
              <w:t>60</w:t>
            </w:r>
            <w:r>
              <w:t xml:space="preserve"> месяцев.</w:t>
            </w:r>
          </w:p>
          <w:p w14:paraId="669FEE33" w14:textId="77777777" w:rsidR="002A6CD3" w:rsidRDefault="002A6CD3" w:rsidP="002A6CD3">
            <w:r>
              <w:t>2.В случае обнаружения дефектов после приёмки объекта в эксплуатацию -исправление дефектов производится Подрядчиком в установленные договором подряда сроки за счёт Подрядчика.</w:t>
            </w:r>
          </w:p>
          <w:p w14:paraId="43CDE1DF" w14:textId="3601301F" w:rsidR="00093C28" w:rsidRDefault="00093C28" w:rsidP="002A6CD3">
            <w:pPr>
              <w:rPr>
                <w:sz w:val="22"/>
                <w:szCs w:val="22"/>
              </w:rPr>
            </w:pPr>
          </w:p>
        </w:tc>
      </w:tr>
      <w:tr w:rsidR="002A6CD3" w:rsidRPr="00F0199B" w14:paraId="6D4F1BCC" w14:textId="77777777" w:rsidTr="00CB715F">
        <w:tc>
          <w:tcPr>
            <w:tcW w:w="10059" w:type="dxa"/>
            <w:shd w:val="clear" w:color="auto" w:fill="DEEAF6" w:themeFill="accent5" w:themeFillTint="33"/>
          </w:tcPr>
          <w:p w14:paraId="7252CB53" w14:textId="77777777" w:rsidR="002A6CD3" w:rsidRPr="00F0199B" w:rsidRDefault="002A6CD3" w:rsidP="002A6CD3">
            <w:pPr>
              <w:ind w:left="720"/>
              <w:rPr>
                <w:b/>
                <w:sz w:val="22"/>
                <w:szCs w:val="22"/>
              </w:rPr>
            </w:pPr>
            <w:r>
              <w:rPr>
                <w:b/>
                <w:sz w:val="22"/>
                <w:szCs w:val="22"/>
              </w:rPr>
              <w:t>13.</w:t>
            </w:r>
            <w:r w:rsidRPr="00F0199B">
              <w:rPr>
                <w:b/>
                <w:sz w:val="22"/>
                <w:szCs w:val="22"/>
              </w:rPr>
              <w:t>Требования к квалификации исполнителя</w:t>
            </w:r>
          </w:p>
        </w:tc>
      </w:tr>
      <w:tr w:rsidR="002A6CD3" w:rsidRPr="00F0199B" w14:paraId="217B2F1C" w14:textId="77777777" w:rsidTr="00CB715F">
        <w:trPr>
          <w:trHeight w:val="560"/>
        </w:trPr>
        <w:tc>
          <w:tcPr>
            <w:tcW w:w="10059" w:type="dxa"/>
            <w:tcBorders>
              <w:bottom w:val="single" w:sz="4" w:space="0" w:color="auto"/>
            </w:tcBorders>
          </w:tcPr>
          <w:p w14:paraId="0EEA49A3" w14:textId="77777777" w:rsidR="002A6CD3" w:rsidRDefault="002A6CD3" w:rsidP="002A6CD3">
            <w:pPr>
              <w:jc w:val="both"/>
            </w:pPr>
            <w:r>
              <w:t>1.Подрядчик должен иметь подтвержденный опыт выполнения данного вида работ.</w:t>
            </w:r>
          </w:p>
          <w:p w14:paraId="742B2396" w14:textId="77777777" w:rsidR="002A6CD3" w:rsidRDefault="002A6CD3" w:rsidP="002A6CD3">
            <w:pPr>
              <w:jc w:val="both"/>
            </w:pPr>
            <w:r>
              <w:t>2.Специалисты должны быть обучены и иметь все необходимые удостоверения и допуски.</w:t>
            </w:r>
          </w:p>
          <w:p w14:paraId="4D17B4AD" w14:textId="17D226E7" w:rsidR="00093C28" w:rsidRPr="00F0199B" w:rsidRDefault="00093C28" w:rsidP="002A6CD3">
            <w:pPr>
              <w:jc w:val="both"/>
              <w:rPr>
                <w:sz w:val="22"/>
                <w:szCs w:val="22"/>
              </w:rPr>
            </w:pPr>
          </w:p>
        </w:tc>
      </w:tr>
      <w:tr w:rsidR="002A6CD3" w:rsidRPr="00F0199B" w14:paraId="68950D00" w14:textId="77777777" w:rsidTr="00CB715F">
        <w:trPr>
          <w:trHeight w:val="560"/>
        </w:trPr>
        <w:tc>
          <w:tcPr>
            <w:tcW w:w="10059" w:type="dxa"/>
            <w:tcBorders>
              <w:bottom w:val="single" w:sz="4" w:space="0" w:color="auto"/>
            </w:tcBorders>
            <w:shd w:val="clear" w:color="auto" w:fill="D9E2F3" w:themeFill="accent1" w:themeFillTint="33"/>
          </w:tcPr>
          <w:p w14:paraId="0DCB0BFC" w14:textId="77777777" w:rsidR="002A6CD3" w:rsidRPr="007A6CF7" w:rsidRDefault="002A6CD3" w:rsidP="002A6CD3">
            <w:pPr>
              <w:pStyle w:val="a3"/>
              <w:numPr>
                <w:ilvl w:val="0"/>
                <w:numId w:val="3"/>
              </w:numPr>
              <w:rPr>
                <w:b/>
              </w:rPr>
            </w:pPr>
            <w:r w:rsidRPr="007A6CF7">
              <w:rPr>
                <w:b/>
              </w:rPr>
              <w:t xml:space="preserve">Иные требования к работам, услугам и условиям их оказания по усмотрению заказчика </w:t>
            </w:r>
          </w:p>
          <w:p w14:paraId="4197689C" w14:textId="77777777" w:rsidR="002A6CD3" w:rsidRPr="00F0199B" w:rsidRDefault="002A6CD3" w:rsidP="002A6CD3">
            <w:pPr>
              <w:ind w:left="360"/>
              <w:jc w:val="both"/>
              <w:rPr>
                <w:sz w:val="22"/>
                <w:szCs w:val="22"/>
              </w:rPr>
            </w:pPr>
          </w:p>
        </w:tc>
      </w:tr>
      <w:tr w:rsidR="002A6CD3" w:rsidRPr="00F0199B" w14:paraId="2FCEDAF3" w14:textId="77777777" w:rsidTr="00CB715F">
        <w:trPr>
          <w:trHeight w:val="699"/>
        </w:trPr>
        <w:tc>
          <w:tcPr>
            <w:tcW w:w="10059" w:type="dxa"/>
            <w:tcBorders>
              <w:bottom w:val="single" w:sz="4" w:space="0" w:color="auto"/>
            </w:tcBorders>
          </w:tcPr>
          <w:p w14:paraId="39209B28" w14:textId="77777777" w:rsidR="002A6CD3" w:rsidRDefault="002A6CD3" w:rsidP="002A6CD3">
            <w:pPr>
              <w:jc w:val="both"/>
            </w:pPr>
            <w:r>
              <w:t>1.При производстве работ на ежедневной основе, в конце рабочего дня весь строительный мусор собрать в мешки, спустить к месту сбора и складирования, с последующей утилизацией СБО.</w:t>
            </w:r>
          </w:p>
          <w:p w14:paraId="32ED256C" w14:textId="77777777" w:rsidR="002A6CD3" w:rsidRDefault="002A6CD3" w:rsidP="002A6CD3">
            <w:pPr>
              <w:jc w:val="both"/>
            </w:pPr>
            <w:r>
              <w:t>2.Соблюдать правила и требования санатория, находясь на его территории. При нарушении будут применяться штрафные санкции, прописанные в Договоре.</w:t>
            </w:r>
          </w:p>
          <w:p w14:paraId="59C56070" w14:textId="5D0FDC70" w:rsidR="002A6CD3" w:rsidRDefault="002A6CD3" w:rsidP="008B3496">
            <w:pPr>
              <w:jc w:val="both"/>
            </w:pPr>
            <w:r>
              <w:t>3.Специалисты Подрядчика должны быть в спецодежде с аббревиатурой или надписью организации.</w:t>
            </w:r>
          </w:p>
          <w:p w14:paraId="7D8FFC62" w14:textId="77777777" w:rsidR="002A6CD3" w:rsidRDefault="002A6CD3" w:rsidP="002A6CD3">
            <w:pPr>
              <w:ind w:left="360"/>
              <w:jc w:val="both"/>
              <w:rPr>
                <w:sz w:val="22"/>
                <w:szCs w:val="22"/>
              </w:rPr>
            </w:pPr>
          </w:p>
          <w:p w14:paraId="04118959" w14:textId="6384ED49" w:rsidR="00093C28" w:rsidRPr="00F0199B" w:rsidRDefault="00093C28" w:rsidP="002A6CD3">
            <w:pPr>
              <w:ind w:left="360"/>
              <w:jc w:val="both"/>
              <w:rPr>
                <w:sz w:val="22"/>
                <w:szCs w:val="22"/>
              </w:rPr>
            </w:pPr>
          </w:p>
        </w:tc>
      </w:tr>
      <w:tr w:rsidR="002A6CD3" w:rsidRPr="00F0199B" w14:paraId="15B0BE7F" w14:textId="77777777" w:rsidTr="00CB715F">
        <w:trPr>
          <w:trHeight w:val="1124"/>
        </w:trPr>
        <w:tc>
          <w:tcPr>
            <w:tcW w:w="10059" w:type="dxa"/>
            <w:tcBorders>
              <w:bottom w:val="single" w:sz="4" w:space="0" w:color="auto"/>
            </w:tcBorders>
            <w:shd w:val="clear" w:color="auto" w:fill="D9E2F3" w:themeFill="accent1" w:themeFillTint="33"/>
          </w:tcPr>
          <w:p w14:paraId="2DB257EC" w14:textId="77777777" w:rsidR="002A6CD3" w:rsidRDefault="002A6CD3" w:rsidP="002A6CD3">
            <w:pPr>
              <w:numPr>
                <w:ilvl w:val="0"/>
                <w:numId w:val="1"/>
              </w:numPr>
              <w:rPr>
                <w:b/>
              </w:rPr>
            </w:pPr>
            <w:r>
              <w:rPr>
                <w:b/>
              </w:rPr>
              <w:t>Ориентировочная стоимость работ, услуг и материала</w:t>
            </w:r>
          </w:p>
          <w:p w14:paraId="2DE3C2B1" w14:textId="77777777" w:rsidR="002A6CD3" w:rsidRDefault="002A6CD3" w:rsidP="002A6CD3">
            <w:r>
              <w:rPr>
                <w:b/>
              </w:rPr>
              <w:t>(общая стоимость с разбивкой по позициям, с учетом налогов/сборов и выполнения заданных требований или общая стоимость, вне бюджета)</w:t>
            </w:r>
          </w:p>
        </w:tc>
      </w:tr>
      <w:tr w:rsidR="002A6CD3" w:rsidRPr="00F0199B" w14:paraId="7019C57B" w14:textId="77777777" w:rsidTr="00CB715F">
        <w:trPr>
          <w:trHeight w:val="827"/>
        </w:trPr>
        <w:tc>
          <w:tcPr>
            <w:tcW w:w="10059" w:type="dxa"/>
            <w:tcBorders>
              <w:bottom w:val="single" w:sz="4" w:space="0" w:color="auto"/>
            </w:tcBorders>
          </w:tcPr>
          <w:p w14:paraId="43A02155" w14:textId="77777777" w:rsidR="002A6CD3" w:rsidRDefault="002A6CD3" w:rsidP="002A6CD3">
            <w:pPr>
              <w:ind w:left="33" w:firstLine="174"/>
            </w:pPr>
          </w:p>
          <w:p w14:paraId="31BD3546" w14:textId="77777777" w:rsidR="00093C28" w:rsidRDefault="00093C28" w:rsidP="002A6CD3">
            <w:pPr>
              <w:ind w:left="33" w:firstLine="174"/>
            </w:pPr>
          </w:p>
          <w:p w14:paraId="2F6280D0" w14:textId="77777777" w:rsidR="00093C28" w:rsidRDefault="00093C28" w:rsidP="002A6CD3">
            <w:pPr>
              <w:ind w:left="33" w:firstLine="174"/>
            </w:pPr>
          </w:p>
          <w:p w14:paraId="3888B879" w14:textId="42B185B0" w:rsidR="00093C28" w:rsidRDefault="00093C28" w:rsidP="002A6CD3">
            <w:pPr>
              <w:ind w:left="33" w:firstLine="174"/>
            </w:pPr>
          </w:p>
        </w:tc>
      </w:tr>
      <w:tr w:rsidR="002A6CD3" w:rsidRPr="00F0199B" w14:paraId="26247302" w14:textId="77777777" w:rsidTr="00CB715F">
        <w:trPr>
          <w:trHeight w:val="556"/>
        </w:trPr>
        <w:tc>
          <w:tcPr>
            <w:tcW w:w="10059" w:type="dxa"/>
            <w:shd w:val="clear" w:color="auto" w:fill="DEEAF6" w:themeFill="accent5" w:themeFillTint="33"/>
          </w:tcPr>
          <w:p w14:paraId="27BA037C" w14:textId="77777777" w:rsidR="002A6CD3" w:rsidRPr="00F0199B" w:rsidRDefault="002A6CD3" w:rsidP="002A6CD3">
            <w:pPr>
              <w:ind w:left="720"/>
              <w:rPr>
                <w:b/>
                <w:sz w:val="22"/>
                <w:szCs w:val="22"/>
              </w:rPr>
            </w:pPr>
            <w:r>
              <w:rPr>
                <w:b/>
                <w:sz w:val="22"/>
                <w:szCs w:val="22"/>
              </w:rPr>
              <w:t>16.</w:t>
            </w:r>
            <w:r w:rsidRPr="00F0199B">
              <w:rPr>
                <w:b/>
                <w:sz w:val="22"/>
                <w:szCs w:val="22"/>
              </w:rPr>
              <w:t xml:space="preserve">Исходные данные </w:t>
            </w:r>
          </w:p>
        </w:tc>
      </w:tr>
      <w:tr w:rsidR="002A6CD3" w:rsidRPr="00F0199B" w14:paraId="4564B90B" w14:textId="77777777" w:rsidTr="00CB715F">
        <w:trPr>
          <w:trHeight w:val="659"/>
        </w:trPr>
        <w:tc>
          <w:tcPr>
            <w:tcW w:w="10059" w:type="dxa"/>
          </w:tcPr>
          <w:p w14:paraId="5F5CC7BA" w14:textId="77777777" w:rsidR="002A6CD3" w:rsidRDefault="002A6CD3" w:rsidP="002A6CD3">
            <w:pPr>
              <w:pStyle w:val="a3"/>
              <w:ind w:left="2880"/>
              <w:rPr>
                <w:bCs/>
                <w:sz w:val="22"/>
                <w:szCs w:val="22"/>
              </w:rPr>
            </w:pPr>
          </w:p>
          <w:p w14:paraId="5E1EBFBB" w14:textId="7D185388" w:rsidR="002A6CD3" w:rsidRDefault="00B8206F" w:rsidP="00B8206F">
            <w:pPr>
              <w:rPr>
                <w:bCs/>
                <w:sz w:val="22"/>
                <w:szCs w:val="22"/>
              </w:rPr>
            </w:pPr>
            <w:r>
              <w:rPr>
                <w:bCs/>
                <w:sz w:val="22"/>
                <w:szCs w:val="22"/>
              </w:rPr>
              <w:t>1.</w:t>
            </w:r>
            <w:r w:rsidR="002A6CD3" w:rsidRPr="00B8206F">
              <w:rPr>
                <w:bCs/>
                <w:sz w:val="22"/>
                <w:szCs w:val="22"/>
              </w:rPr>
              <w:t>Поэтажные планы БТИ (кадастровый номер здания 90:25:040103:731)</w:t>
            </w:r>
          </w:p>
          <w:p w14:paraId="294981B8" w14:textId="567736C9" w:rsidR="00DB5B85" w:rsidRDefault="00DB5B85" w:rsidP="00B8206F">
            <w:pPr>
              <w:rPr>
                <w:bCs/>
                <w:sz w:val="22"/>
                <w:szCs w:val="22"/>
              </w:rPr>
            </w:pPr>
            <w:r>
              <w:rPr>
                <w:bCs/>
                <w:sz w:val="22"/>
                <w:szCs w:val="22"/>
              </w:rPr>
              <w:t>2.</w:t>
            </w:r>
            <w:r w:rsidRPr="00DB5B85">
              <w:rPr>
                <w:bCs/>
                <w:sz w:val="22"/>
                <w:szCs w:val="22"/>
              </w:rPr>
              <w:t>Техническая документация МКХ УССР. Проектный институт УКРЮЖГИПРОКОММУНСТРОЙ. Рабочие чертежи. «Реконструкция и развитие санатория «Коммунары» в пос</w:t>
            </w:r>
            <w:r>
              <w:rPr>
                <w:bCs/>
                <w:sz w:val="22"/>
                <w:szCs w:val="22"/>
              </w:rPr>
              <w:t xml:space="preserve">. </w:t>
            </w:r>
            <w:r w:rsidRPr="00DB5B85">
              <w:rPr>
                <w:bCs/>
                <w:sz w:val="22"/>
                <w:szCs w:val="22"/>
              </w:rPr>
              <w:t>Мисхор Крымской обл. Спальный корпус на 396 мест». Архитектурно</w:t>
            </w:r>
            <w:r>
              <w:rPr>
                <w:bCs/>
                <w:sz w:val="22"/>
                <w:szCs w:val="22"/>
              </w:rPr>
              <w:t>-с</w:t>
            </w:r>
            <w:r w:rsidRPr="00DB5B85">
              <w:rPr>
                <w:bCs/>
                <w:sz w:val="22"/>
                <w:szCs w:val="22"/>
              </w:rPr>
              <w:t>троительная часть. Чертежи. Город Одесса, 1975г.</w:t>
            </w:r>
          </w:p>
          <w:p w14:paraId="3727BDE0" w14:textId="4D8A0906" w:rsidR="00DF3F19" w:rsidRPr="00DF3F19" w:rsidRDefault="00DF3F19" w:rsidP="00DF3F19">
            <w:pPr>
              <w:rPr>
                <w:bCs/>
                <w:sz w:val="22"/>
                <w:szCs w:val="22"/>
              </w:rPr>
            </w:pPr>
            <w:r>
              <w:rPr>
                <w:bCs/>
                <w:sz w:val="22"/>
                <w:szCs w:val="22"/>
              </w:rPr>
              <w:t>3.Э</w:t>
            </w:r>
            <w:r w:rsidRPr="00DF3F19">
              <w:rPr>
                <w:bCs/>
                <w:sz w:val="22"/>
                <w:szCs w:val="22"/>
              </w:rPr>
              <w:t>тажны</w:t>
            </w:r>
            <w:r>
              <w:rPr>
                <w:bCs/>
                <w:sz w:val="22"/>
                <w:szCs w:val="22"/>
              </w:rPr>
              <w:t>й</w:t>
            </w:r>
            <w:r w:rsidRPr="00DF3F19">
              <w:rPr>
                <w:bCs/>
                <w:sz w:val="22"/>
                <w:szCs w:val="22"/>
              </w:rPr>
              <w:t xml:space="preserve"> обмерны</w:t>
            </w:r>
            <w:r>
              <w:rPr>
                <w:bCs/>
                <w:sz w:val="22"/>
                <w:szCs w:val="22"/>
              </w:rPr>
              <w:t>й</w:t>
            </w:r>
            <w:r w:rsidRPr="00DF3F19">
              <w:rPr>
                <w:bCs/>
                <w:sz w:val="22"/>
                <w:szCs w:val="22"/>
              </w:rPr>
              <w:t xml:space="preserve"> план</w:t>
            </w:r>
            <w:r>
              <w:rPr>
                <w:bCs/>
                <w:sz w:val="22"/>
                <w:szCs w:val="22"/>
              </w:rPr>
              <w:t xml:space="preserve"> 15 этажа 11 спального корпуса</w:t>
            </w:r>
            <w:r w:rsidRPr="00DF3F19">
              <w:rPr>
                <w:bCs/>
                <w:sz w:val="22"/>
                <w:szCs w:val="22"/>
              </w:rPr>
              <w:t>, с указанием:</w:t>
            </w:r>
          </w:p>
          <w:p w14:paraId="0AAC095B" w14:textId="454BCF64" w:rsidR="00DF3F19" w:rsidRPr="00DF3F19" w:rsidRDefault="00DF3F19" w:rsidP="00DF3F19">
            <w:pPr>
              <w:rPr>
                <w:bCs/>
                <w:sz w:val="22"/>
                <w:szCs w:val="22"/>
              </w:rPr>
            </w:pPr>
            <w:r w:rsidRPr="00DF3F19">
              <w:rPr>
                <w:bCs/>
                <w:sz w:val="22"/>
                <w:szCs w:val="22"/>
              </w:rPr>
              <w:t>- высоты этаж</w:t>
            </w:r>
            <w:r>
              <w:rPr>
                <w:bCs/>
                <w:sz w:val="22"/>
                <w:szCs w:val="22"/>
              </w:rPr>
              <w:t>а</w:t>
            </w:r>
            <w:r w:rsidRPr="00DF3F19">
              <w:rPr>
                <w:bCs/>
                <w:sz w:val="22"/>
                <w:szCs w:val="22"/>
              </w:rPr>
              <w:t>, каждого помещения, общих зон (коридоры, холл, лестничные марши)</w:t>
            </w:r>
          </w:p>
          <w:p w14:paraId="04EF91DF" w14:textId="77777777" w:rsidR="00DF3F19" w:rsidRPr="00DF3F19" w:rsidRDefault="00DF3F19" w:rsidP="00DF3F19">
            <w:pPr>
              <w:rPr>
                <w:bCs/>
                <w:sz w:val="22"/>
                <w:szCs w:val="22"/>
              </w:rPr>
            </w:pPr>
            <w:r w:rsidRPr="00DF3F19">
              <w:rPr>
                <w:bCs/>
                <w:sz w:val="22"/>
                <w:szCs w:val="22"/>
              </w:rPr>
              <w:t>- толщины конструкций перекрытий и полов</w:t>
            </w:r>
          </w:p>
          <w:p w14:paraId="75BBD91F" w14:textId="77777777" w:rsidR="00DF3F19" w:rsidRPr="00DF3F19" w:rsidRDefault="00DF3F19" w:rsidP="00DF3F19">
            <w:pPr>
              <w:rPr>
                <w:bCs/>
                <w:sz w:val="22"/>
                <w:szCs w:val="22"/>
              </w:rPr>
            </w:pPr>
            <w:r w:rsidRPr="00DF3F19">
              <w:rPr>
                <w:bCs/>
                <w:sz w:val="22"/>
                <w:szCs w:val="22"/>
              </w:rPr>
              <w:t>- привязки вентиляционных каналов</w:t>
            </w:r>
          </w:p>
          <w:p w14:paraId="4285748B" w14:textId="77777777" w:rsidR="00DF3F19" w:rsidRPr="00DF3F19" w:rsidRDefault="00DF3F19" w:rsidP="00DF3F19">
            <w:pPr>
              <w:rPr>
                <w:bCs/>
                <w:sz w:val="22"/>
                <w:szCs w:val="22"/>
              </w:rPr>
            </w:pPr>
            <w:r w:rsidRPr="00DF3F19">
              <w:rPr>
                <w:bCs/>
                <w:sz w:val="22"/>
                <w:szCs w:val="22"/>
              </w:rPr>
              <w:t>- привязки видимых стояков коммуникаций</w:t>
            </w:r>
          </w:p>
          <w:p w14:paraId="6184CD49" w14:textId="08601443" w:rsidR="00DB5B85" w:rsidRDefault="00DF3F19" w:rsidP="00DF3F19">
            <w:pPr>
              <w:rPr>
                <w:bCs/>
                <w:sz w:val="22"/>
                <w:szCs w:val="22"/>
              </w:rPr>
            </w:pPr>
            <w:r w:rsidRPr="00DF3F19">
              <w:rPr>
                <w:bCs/>
                <w:sz w:val="22"/>
                <w:szCs w:val="22"/>
              </w:rPr>
              <w:t>- привязки выводов коммуникаций</w:t>
            </w:r>
          </w:p>
          <w:p w14:paraId="68F5F527" w14:textId="7E71B702" w:rsidR="00DF3F19" w:rsidRDefault="00DF3F19" w:rsidP="00DF3F19">
            <w:pPr>
              <w:rPr>
                <w:bCs/>
                <w:sz w:val="22"/>
                <w:szCs w:val="22"/>
              </w:rPr>
            </w:pPr>
            <w:r>
              <w:rPr>
                <w:bCs/>
                <w:sz w:val="22"/>
                <w:szCs w:val="22"/>
              </w:rPr>
              <w:t xml:space="preserve">  10-14 этажи имеют не значительные расхождения по вышеуказанным параметрам, поэтому обмерный план можно считать типовым.</w:t>
            </w:r>
          </w:p>
          <w:p w14:paraId="5C76660E" w14:textId="6ADB074D" w:rsidR="00DB5B85" w:rsidRPr="00B8206F" w:rsidRDefault="00DF3F19" w:rsidP="00B8206F">
            <w:pPr>
              <w:rPr>
                <w:bCs/>
                <w:sz w:val="22"/>
                <w:szCs w:val="22"/>
              </w:rPr>
            </w:pPr>
            <w:r>
              <w:rPr>
                <w:bCs/>
                <w:sz w:val="22"/>
                <w:szCs w:val="22"/>
              </w:rPr>
              <w:lastRenderedPageBreak/>
              <w:t>4.</w:t>
            </w:r>
            <w:r>
              <w:t xml:space="preserve"> </w:t>
            </w:r>
            <w:r w:rsidRPr="00DF3F19">
              <w:rPr>
                <w:bCs/>
                <w:sz w:val="22"/>
                <w:szCs w:val="22"/>
              </w:rPr>
              <w:t xml:space="preserve">Исполнительная документация выполненных </w:t>
            </w:r>
            <w:r w:rsidR="00B11FF9">
              <w:rPr>
                <w:bCs/>
                <w:sz w:val="22"/>
                <w:szCs w:val="22"/>
              </w:rPr>
              <w:t xml:space="preserve">электромонтажных </w:t>
            </w:r>
            <w:r w:rsidRPr="00DF3F19">
              <w:rPr>
                <w:bCs/>
                <w:sz w:val="22"/>
                <w:szCs w:val="22"/>
              </w:rPr>
              <w:t xml:space="preserve">работ </w:t>
            </w:r>
            <w:r w:rsidR="00B11FF9">
              <w:rPr>
                <w:bCs/>
                <w:sz w:val="22"/>
                <w:szCs w:val="22"/>
              </w:rPr>
              <w:t xml:space="preserve">и </w:t>
            </w:r>
            <w:r w:rsidRPr="00DF3F19">
              <w:rPr>
                <w:bCs/>
                <w:sz w:val="22"/>
                <w:szCs w:val="22"/>
              </w:rPr>
              <w:t xml:space="preserve">по устройству </w:t>
            </w:r>
            <w:proofErr w:type="gramStart"/>
            <w:r w:rsidRPr="00DF3F19">
              <w:rPr>
                <w:bCs/>
                <w:sz w:val="22"/>
                <w:szCs w:val="22"/>
              </w:rPr>
              <w:t xml:space="preserve">систем  </w:t>
            </w:r>
            <w:r w:rsidR="00B11FF9">
              <w:rPr>
                <w:bCs/>
                <w:sz w:val="22"/>
                <w:szCs w:val="22"/>
              </w:rPr>
              <w:t>Г</w:t>
            </w:r>
            <w:r w:rsidR="009428D0">
              <w:rPr>
                <w:bCs/>
                <w:sz w:val="22"/>
                <w:szCs w:val="22"/>
              </w:rPr>
              <w:t>ВС</w:t>
            </w:r>
            <w:proofErr w:type="gramEnd"/>
            <w:r w:rsidR="009428D0">
              <w:rPr>
                <w:bCs/>
                <w:sz w:val="22"/>
                <w:szCs w:val="22"/>
              </w:rPr>
              <w:t xml:space="preserve">, </w:t>
            </w:r>
            <w:r w:rsidR="00B11FF9">
              <w:rPr>
                <w:bCs/>
                <w:sz w:val="22"/>
                <w:szCs w:val="22"/>
              </w:rPr>
              <w:t>ХВС</w:t>
            </w:r>
            <w:r w:rsidR="009428D0">
              <w:rPr>
                <w:bCs/>
                <w:sz w:val="22"/>
                <w:szCs w:val="22"/>
              </w:rPr>
              <w:t>, канализации</w:t>
            </w:r>
            <w:r w:rsidR="00B11FF9">
              <w:rPr>
                <w:bCs/>
                <w:sz w:val="22"/>
                <w:szCs w:val="22"/>
              </w:rPr>
              <w:t xml:space="preserve"> и отопления</w:t>
            </w:r>
            <w:r w:rsidRPr="00DF3F19">
              <w:rPr>
                <w:bCs/>
                <w:sz w:val="22"/>
                <w:szCs w:val="22"/>
              </w:rPr>
              <w:t xml:space="preserve"> 15-16 этажей 11 корпуса АО «Санаторий «Ай-Петри»</w:t>
            </w:r>
          </w:p>
          <w:p w14:paraId="0F7599AC" w14:textId="3C12D761" w:rsidR="00B8206F" w:rsidRDefault="00B8206F" w:rsidP="00B8206F">
            <w:pPr>
              <w:tabs>
                <w:tab w:val="num" w:pos="-142"/>
              </w:tabs>
              <w:ind w:left="-142"/>
              <w:jc w:val="both"/>
              <w:rPr>
                <w:color w:val="000000"/>
                <w:sz w:val="22"/>
                <w:szCs w:val="22"/>
                <w:shd w:val="clear" w:color="auto" w:fill="FFFFFF"/>
              </w:rPr>
            </w:pPr>
            <w:r>
              <w:rPr>
                <w:sz w:val="22"/>
                <w:szCs w:val="22"/>
              </w:rPr>
              <w:t xml:space="preserve">   </w:t>
            </w:r>
            <w:r w:rsidR="00B11FF9">
              <w:rPr>
                <w:sz w:val="22"/>
                <w:szCs w:val="22"/>
              </w:rPr>
              <w:t>5</w:t>
            </w:r>
            <w:r>
              <w:rPr>
                <w:sz w:val="22"/>
                <w:szCs w:val="22"/>
              </w:rPr>
              <w:t>.</w:t>
            </w:r>
            <w:r w:rsidRPr="00D97878">
              <w:rPr>
                <w:sz w:val="22"/>
                <w:szCs w:val="22"/>
              </w:rPr>
              <w:t xml:space="preserve">Подрядчик подтверждает, что Заказчик </w:t>
            </w:r>
            <w:r w:rsidRPr="00DE49E1">
              <w:rPr>
                <w:color w:val="000000"/>
                <w:sz w:val="22"/>
                <w:szCs w:val="22"/>
                <w:shd w:val="clear" w:color="auto" w:fill="FFFFFF"/>
              </w:rPr>
              <w:t xml:space="preserve">на момент заключения Договора передал все необходимые </w:t>
            </w:r>
            <w:r>
              <w:rPr>
                <w:color w:val="000000"/>
                <w:sz w:val="22"/>
                <w:szCs w:val="22"/>
                <w:shd w:val="clear" w:color="auto" w:fill="FFFFFF"/>
              </w:rPr>
              <w:t xml:space="preserve">   </w:t>
            </w:r>
            <w:r w:rsidRPr="00DE49E1">
              <w:rPr>
                <w:color w:val="000000"/>
                <w:sz w:val="22"/>
                <w:szCs w:val="22"/>
                <w:shd w:val="clear" w:color="auto" w:fill="FFFFFF"/>
              </w:rPr>
              <w:t xml:space="preserve">исходные данные для исполнения Договора и </w:t>
            </w:r>
            <w:r w:rsidRPr="00D97878">
              <w:rPr>
                <w:sz w:val="22"/>
                <w:szCs w:val="22"/>
              </w:rPr>
              <w:t>Подрядчик</w:t>
            </w:r>
            <w:r w:rsidRPr="00DE49E1">
              <w:rPr>
                <w:color w:val="000000"/>
                <w:sz w:val="22"/>
                <w:szCs w:val="22"/>
                <w:shd w:val="clear" w:color="auto" w:fill="FFFFFF"/>
              </w:rPr>
              <w:t xml:space="preserve"> считает их достаточными и исчерпывающими.</w:t>
            </w:r>
          </w:p>
          <w:p w14:paraId="25AEDAA5" w14:textId="468036BB" w:rsidR="00B8206F" w:rsidRPr="00DB5B85" w:rsidRDefault="00B8206F" w:rsidP="00DB5B85">
            <w:pPr>
              <w:rPr>
                <w:bCs/>
                <w:sz w:val="22"/>
                <w:szCs w:val="22"/>
              </w:rPr>
            </w:pPr>
          </w:p>
          <w:p w14:paraId="22703317" w14:textId="452CCA16" w:rsidR="002A6CD3" w:rsidRPr="00677F0A" w:rsidRDefault="002A6CD3" w:rsidP="002A6CD3">
            <w:pPr>
              <w:rPr>
                <w:bCs/>
                <w:sz w:val="22"/>
                <w:szCs w:val="22"/>
              </w:rPr>
            </w:pPr>
          </w:p>
        </w:tc>
      </w:tr>
    </w:tbl>
    <w:p w14:paraId="441BC3F9" w14:textId="77777777" w:rsidR="00356207" w:rsidRPr="00F0199B" w:rsidRDefault="00356207" w:rsidP="00356207">
      <w:pPr>
        <w:jc w:val="both"/>
        <w:rPr>
          <w:iCs/>
          <w:sz w:val="22"/>
          <w:szCs w:val="22"/>
        </w:rPr>
      </w:pPr>
    </w:p>
    <w:p w14:paraId="7839ED49" w14:textId="77777777" w:rsidR="00356207" w:rsidRDefault="00356207" w:rsidP="00356207">
      <w:pPr>
        <w:jc w:val="both"/>
        <w:rPr>
          <w:i/>
        </w:rPr>
      </w:pPr>
      <w:r>
        <w:rPr>
          <w:i/>
          <w:u w:val="single"/>
        </w:rPr>
        <w:t>Примечание:</w:t>
      </w:r>
      <w:r>
        <w:rPr>
          <w:i/>
        </w:rPr>
        <w:t xml:space="preserve"> 1. Все поля обязательны к заполнению. В случае, если заказчик не предъявляет конкретного требования, то в соответствующем поле проставляется запись «Не предъявляется», «Не требуется» или др. в зависимости от контекста. </w:t>
      </w:r>
    </w:p>
    <w:p w14:paraId="615114CF" w14:textId="77777777" w:rsidR="00356207" w:rsidRDefault="00356207" w:rsidP="00356207">
      <w:pPr>
        <w:jc w:val="both"/>
        <w:rPr>
          <w:i/>
        </w:rPr>
      </w:pPr>
    </w:p>
    <w:tbl>
      <w:tblPr>
        <w:tblW w:w="0" w:type="auto"/>
        <w:tblLook w:val="04A0" w:firstRow="1" w:lastRow="0" w:firstColumn="1" w:lastColumn="0" w:noHBand="0" w:noVBand="1"/>
      </w:tblPr>
      <w:tblGrid>
        <w:gridCol w:w="3084"/>
        <w:gridCol w:w="2751"/>
        <w:gridCol w:w="3520"/>
      </w:tblGrid>
      <w:tr w:rsidR="00356207" w14:paraId="74BE458E" w14:textId="77777777" w:rsidTr="00D32405">
        <w:trPr>
          <w:cantSplit/>
        </w:trPr>
        <w:tc>
          <w:tcPr>
            <w:tcW w:w="3084" w:type="dxa"/>
            <w:vAlign w:val="bottom"/>
          </w:tcPr>
          <w:p w14:paraId="7E983CCF" w14:textId="77777777" w:rsidR="00356207" w:rsidRDefault="00356207" w:rsidP="00D32405">
            <w:r>
              <w:t>Руководитель ИТО</w:t>
            </w:r>
          </w:p>
        </w:tc>
        <w:tc>
          <w:tcPr>
            <w:tcW w:w="2751" w:type="dxa"/>
            <w:tcBorders>
              <w:bottom w:val="single" w:sz="4" w:space="0" w:color="auto"/>
            </w:tcBorders>
          </w:tcPr>
          <w:p w14:paraId="3161DBD1" w14:textId="77777777" w:rsidR="00356207" w:rsidRDefault="00356207" w:rsidP="00D32405"/>
        </w:tc>
        <w:tc>
          <w:tcPr>
            <w:tcW w:w="3520" w:type="dxa"/>
          </w:tcPr>
          <w:p w14:paraId="123ABC44" w14:textId="77777777" w:rsidR="00356207" w:rsidRDefault="00356207" w:rsidP="00D32405"/>
          <w:p w14:paraId="72554049" w14:textId="77777777" w:rsidR="00356207" w:rsidRDefault="00356207" w:rsidP="00D32405"/>
          <w:p w14:paraId="4B902A94" w14:textId="77777777" w:rsidR="00356207" w:rsidRPr="00A2725C" w:rsidRDefault="00356207" w:rsidP="00D32405">
            <w:r>
              <w:t xml:space="preserve">            Белашов С.И.</w:t>
            </w:r>
          </w:p>
        </w:tc>
      </w:tr>
      <w:tr w:rsidR="00356207" w14:paraId="4C5BD08D" w14:textId="77777777" w:rsidTr="00D32405">
        <w:trPr>
          <w:cantSplit/>
        </w:trPr>
        <w:tc>
          <w:tcPr>
            <w:tcW w:w="3084" w:type="dxa"/>
          </w:tcPr>
          <w:p w14:paraId="427F57F7" w14:textId="77777777" w:rsidR="00356207" w:rsidRDefault="00356207" w:rsidP="00D32405">
            <w:pPr>
              <w:jc w:val="both"/>
            </w:pPr>
          </w:p>
          <w:p w14:paraId="2A5E707B" w14:textId="77777777" w:rsidR="00356207" w:rsidRDefault="00356207" w:rsidP="00D32405">
            <w:pPr>
              <w:jc w:val="both"/>
            </w:pPr>
          </w:p>
        </w:tc>
        <w:tc>
          <w:tcPr>
            <w:tcW w:w="2751" w:type="dxa"/>
            <w:tcBorders>
              <w:top w:val="single" w:sz="4" w:space="0" w:color="auto"/>
            </w:tcBorders>
          </w:tcPr>
          <w:p w14:paraId="040DD8AF" w14:textId="77777777" w:rsidR="00356207" w:rsidRDefault="00356207" w:rsidP="00D32405">
            <w:pPr>
              <w:jc w:val="both"/>
            </w:pPr>
            <w:r>
              <w:t>подпись, дата</w:t>
            </w:r>
          </w:p>
        </w:tc>
        <w:tc>
          <w:tcPr>
            <w:tcW w:w="3520" w:type="dxa"/>
          </w:tcPr>
          <w:p w14:paraId="223E5551" w14:textId="77777777" w:rsidR="00356207" w:rsidRDefault="00356207" w:rsidP="00D32405">
            <w:pPr>
              <w:jc w:val="both"/>
            </w:pPr>
            <w:r>
              <w:t xml:space="preserve">                 Ф.И.О</w:t>
            </w:r>
          </w:p>
        </w:tc>
      </w:tr>
    </w:tbl>
    <w:p w14:paraId="795CA00A" w14:textId="77777777" w:rsidR="00356207" w:rsidRDefault="00356207" w:rsidP="00356207"/>
    <w:p w14:paraId="3735F424" w14:textId="77777777" w:rsidR="0039040D" w:rsidRDefault="0039040D"/>
    <w:sectPr w:rsidR="0039040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Tahoma">
    <w:panose1 w:val="020B0604030504040204"/>
    <w:charset w:val="CC"/>
    <w:family w:val="swiss"/>
    <w:pitch w:val="variable"/>
    <w:sig w:usb0="E1002EFF" w:usb1="C000605B" w:usb2="00000029" w:usb3="00000000" w:csb0="000101FF" w:csb1="00000000"/>
  </w:font>
  <w:font w:name="Arial CYR">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887400C"/>
    <w:multiLevelType w:val="hybridMultilevel"/>
    <w:tmpl w:val="95BA65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545216BB"/>
    <w:multiLevelType w:val="hybridMultilevel"/>
    <w:tmpl w:val="B9849F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54E35EBF"/>
    <w:multiLevelType w:val="hybridMultilevel"/>
    <w:tmpl w:val="9F0875D2"/>
    <w:lvl w:ilvl="0" w:tplc="518E28B2">
      <w:start w:val="14"/>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15:restartNumberingAfterBreak="0">
    <w:nsid w:val="6362045D"/>
    <w:multiLevelType w:val="multilevel"/>
    <w:tmpl w:val="6362045D"/>
    <w:lvl w:ilvl="0">
      <w:start w:val="3"/>
      <w:numFmt w:val="decimal"/>
      <w:lvlText w:val="%1."/>
      <w:lvlJc w:val="left"/>
      <w:pPr>
        <w:ind w:left="720" w:hanging="360"/>
      </w:pPr>
      <w:rPr>
        <w:rFonts w:hint="default"/>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6C012415"/>
    <w:multiLevelType w:val="hybridMultilevel"/>
    <w:tmpl w:val="DD2EB2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1"/>
  </w:num>
  <w:num w:numId="3">
    <w:abstractNumId w:val="2"/>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5E14"/>
    <w:rsid w:val="000303BB"/>
    <w:rsid w:val="00055EF7"/>
    <w:rsid w:val="0007169E"/>
    <w:rsid w:val="00086B0A"/>
    <w:rsid w:val="00093C28"/>
    <w:rsid w:val="000C588E"/>
    <w:rsid w:val="000D3C00"/>
    <w:rsid w:val="00133918"/>
    <w:rsid w:val="001708CD"/>
    <w:rsid w:val="001D1DAD"/>
    <w:rsid w:val="001E592E"/>
    <w:rsid w:val="00200CDC"/>
    <w:rsid w:val="00210B85"/>
    <w:rsid w:val="00230430"/>
    <w:rsid w:val="00274E53"/>
    <w:rsid w:val="00295B08"/>
    <w:rsid w:val="002A6CD3"/>
    <w:rsid w:val="002B449A"/>
    <w:rsid w:val="002D75E6"/>
    <w:rsid w:val="002F5F2D"/>
    <w:rsid w:val="00356207"/>
    <w:rsid w:val="0039040D"/>
    <w:rsid w:val="00406CB4"/>
    <w:rsid w:val="00410F5E"/>
    <w:rsid w:val="00475B2E"/>
    <w:rsid w:val="00500A6C"/>
    <w:rsid w:val="005110D5"/>
    <w:rsid w:val="005120C5"/>
    <w:rsid w:val="0051420F"/>
    <w:rsid w:val="005350B6"/>
    <w:rsid w:val="005B3B00"/>
    <w:rsid w:val="005C7DDF"/>
    <w:rsid w:val="005F70DA"/>
    <w:rsid w:val="00721921"/>
    <w:rsid w:val="00800862"/>
    <w:rsid w:val="00856031"/>
    <w:rsid w:val="008A079A"/>
    <w:rsid w:val="008B3496"/>
    <w:rsid w:val="009428D0"/>
    <w:rsid w:val="009B3CCB"/>
    <w:rsid w:val="009D272D"/>
    <w:rsid w:val="00A313F8"/>
    <w:rsid w:val="00A54062"/>
    <w:rsid w:val="00AB6A97"/>
    <w:rsid w:val="00B11FF9"/>
    <w:rsid w:val="00B8206F"/>
    <w:rsid w:val="00BF0FDC"/>
    <w:rsid w:val="00C05B82"/>
    <w:rsid w:val="00C856D9"/>
    <w:rsid w:val="00CB715F"/>
    <w:rsid w:val="00D35FEC"/>
    <w:rsid w:val="00D83526"/>
    <w:rsid w:val="00D97EED"/>
    <w:rsid w:val="00DB58C3"/>
    <w:rsid w:val="00DB5B85"/>
    <w:rsid w:val="00DD346D"/>
    <w:rsid w:val="00DF3F19"/>
    <w:rsid w:val="00E26108"/>
    <w:rsid w:val="00E35E14"/>
    <w:rsid w:val="00E668D7"/>
    <w:rsid w:val="00EA01DF"/>
    <w:rsid w:val="00F55EA6"/>
    <w:rsid w:val="00FA7113"/>
    <w:rsid w:val="00FB58F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45CA1F"/>
  <w15:chartTrackingRefBased/>
  <w15:docId w15:val="{9C9AF4D9-4F2B-44EF-B832-F6CF7C63CA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56031"/>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356207"/>
    <w:pPr>
      <w:ind w:left="720"/>
      <w:contextualSpacing/>
    </w:pPr>
  </w:style>
  <w:style w:type="character" w:customStyle="1" w:styleId="a4">
    <w:name w:val="Абзац списка Знак"/>
    <w:link w:val="a3"/>
    <w:uiPriority w:val="34"/>
    <w:locked/>
    <w:rsid w:val="00356207"/>
    <w:rPr>
      <w:rFonts w:ascii="Times New Roman" w:eastAsia="Times New Roman" w:hAnsi="Times New Roman" w:cs="Times New Roman"/>
      <w:sz w:val="24"/>
      <w:szCs w:val="24"/>
      <w:lang w:eastAsia="ru-RU"/>
    </w:rPr>
  </w:style>
  <w:style w:type="character" w:styleId="a5">
    <w:name w:val="Hyperlink"/>
    <w:basedOn w:val="a0"/>
    <w:uiPriority w:val="99"/>
    <w:unhideWhenUsed/>
    <w:qFormat/>
    <w:rsid w:val="00356207"/>
    <w:rPr>
      <w:color w:val="0563C1" w:themeColor="hyperlink"/>
      <w:u w:val="single"/>
    </w:rPr>
  </w:style>
  <w:style w:type="character" w:customStyle="1" w:styleId="layout">
    <w:name w:val="layout"/>
    <w:basedOn w:val="a0"/>
    <w:qFormat/>
    <w:rsid w:val="00356207"/>
  </w:style>
  <w:style w:type="character" w:customStyle="1" w:styleId="a6">
    <w:name w:val="Верхний колонтитул Знак"/>
    <w:basedOn w:val="a0"/>
    <w:link w:val="a7"/>
    <w:uiPriority w:val="99"/>
    <w:semiHidden/>
    <w:rsid w:val="00DD346D"/>
  </w:style>
  <w:style w:type="paragraph" w:styleId="a7">
    <w:name w:val="header"/>
    <w:basedOn w:val="a"/>
    <w:link w:val="a6"/>
    <w:uiPriority w:val="99"/>
    <w:semiHidden/>
    <w:unhideWhenUsed/>
    <w:rsid w:val="00DD346D"/>
    <w:pPr>
      <w:tabs>
        <w:tab w:val="center" w:pos="4677"/>
        <w:tab w:val="right" w:pos="9355"/>
      </w:tabs>
    </w:pPr>
    <w:rPr>
      <w:rFonts w:asciiTheme="minorHAnsi" w:eastAsiaTheme="minorHAnsi" w:hAnsiTheme="minorHAnsi" w:cstheme="minorBidi"/>
      <w:sz w:val="22"/>
      <w:szCs w:val="22"/>
      <w:lang w:eastAsia="en-US"/>
    </w:rPr>
  </w:style>
  <w:style w:type="character" w:customStyle="1" w:styleId="a8">
    <w:name w:val="Нижний колонтитул Знак"/>
    <w:basedOn w:val="a0"/>
    <w:link w:val="a9"/>
    <w:uiPriority w:val="99"/>
    <w:semiHidden/>
    <w:rsid w:val="00DD346D"/>
  </w:style>
  <w:style w:type="paragraph" w:styleId="a9">
    <w:name w:val="footer"/>
    <w:basedOn w:val="a"/>
    <w:link w:val="a8"/>
    <w:uiPriority w:val="99"/>
    <w:semiHidden/>
    <w:unhideWhenUsed/>
    <w:rsid w:val="00DD346D"/>
    <w:pPr>
      <w:tabs>
        <w:tab w:val="center" w:pos="4677"/>
        <w:tab w:val="right" w:pos="9355"/>
      </w:tabs>
    </w:pPr>
    <w:rPr>
      <w:rFonts w:asciiTheme="minorHAnsi" w:eastAsiaTheme="minorHAnsi" w:hAnsiTheme="minorHAnsi" w:cstheme="minorBidi"/>
      <w:sz w:val="22"/>
      <w:szCs w:val="22"/>
      <w:lang w:eastAsia="en-US"/>
    </w:rPr>
  </w:style>
  <w:style w:type="character" w:customStyle="1" w:styleId="aa">
    <w:name w:val="Текст выноски Знак"/>
    <w:basedOn w:val="a0"/>
    <w:link w:val="ab"/>
    <w:uiPriority w:val="99"/>
    <w:semiHidden/>
    <w:rsid w:val="00DD346D"/>
    <w:rPr>
      <w:rFonts w:ascii="Tahoma" w:hAnsi="Tahoma" w:cs="Tahoma"/>
      <w:sz w:val="16"/>
      <w:szCs w:val="16"/>
    </w:rPr>
  </w:style>
  <w:style w:type="paragraph" w:styleId="ab">
    <w:name w:val="Balloon Text"/>
    <w:basedOn w:val="a"/>
    <w:link w:val="aa"/>
    <w:uiPriority w:val="99"/>
    <w:semiHidden/>
    <w:unhideWhenUsed/>
    <w:rsid w:val="00DD346D"/>
    <w:rPr>
      <w:rFonts w:ascii="Tahoma" w:eastAsiaTheme="minorHAnsi"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7949861">
      <w:bodyDiv w:val="1"/>
      <w:marLeft w:val="0"/>
      <w:marRight w:val="0"/>
      <w:marTop w:val="0"/>
      <w:marBottom w:val="0"/>
      <w:divBdr>
        <w:top w:val="none" w:sz="0" w:space="0" w:color="auto"/>
        <w:left w:val="none" w:sz="0" w:space="0" w:color="auto"/>
        <w:bottom w:val="none" w:sz="0" w:space="0" w:color="auto"/>
        <w:right w:val="none" w:sz="0" w:space="0" w:color="auto"/>
      </w:divBdr>
    </w:div>
    <w:div w:id="990015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hyperlink" Target="https://assistentus.ru/forma/ks-2-akt-o-priemke-vypolnennyh-rabot/"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7EDAF8-820D-4CEA-8ADE-5B5C08F9D8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2822</TotalTime>
  <Pages>26</Pages>
  <Words>7305</Words>
  <Characters>41644</Characters>
  <Application>Microsoft Office Word</Application>
  <DocSecurity>0</DocSecurity>
  <Lines>347</Lines>
  <Paragraphs>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Белашов Сергей</dc:creator>
  <cp:keywords/>
  <dc:description/>
  <cp:lastModifiedBy>Белашов Сергей</cp:lastModifiedBy>
  <cp:revision>16</cp:revision>
  <dcterms:created xsi:type="dcterms:W3CDTF">2025-09-07T16:09:00Z</dcterms:created>
  <dcterms:modified xsi:type="dcterms:W3CDTF">2025-09-11T08:50:00Z</dcterms:modified>
</cp:coreProperties>
</file>