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0F8A377" w:rsidR="0049583B" w:rsidRPr="00806334" w:rsidRDefault="00806334" w:rsidP="00931E56">
            <w:pPr>
              <w:jc w:val="center"/>
            </w:pPr>
            <w:r w:rsidRPr="00806334">
              <w:rPr>
                <w:lang w:val="en-US"/>
              </w:rPr>
              <w:t>Cordiant Professional FR-1 315/80 R22,5 156/150L 3PMSF (</w:t>
            </w:r>
            <w:r w:rsidRPr="00806334">
              <w:t>Рулевая</w:t>
            </w:r>
            <w:r w:rsidRPr="00806334">
              <w:rPr>
                <w:lang w:val="en-US"/>
              </w:rPr>
              <w:t xml:space="preserve"> </w:t>
            </w:r>
            <w:r w:rsidRPr="00806334">
              <w:t>ось</w:t>
            </w:r>
            <w:r w:rsidRPr="00806334">
              <w:rPr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A8A89" w14:textId="6A42A87C" w:rsidR="00A9143D" w:rsidRDefault="00E83D43" w:rsidP="00806334">
            <w:pPr>
              <w:shd w:val="clear" w:color="auto" w:fill="FFFFFF"/>
              <w:spacing w:after="150"/>
              <w:textAlignment w:val="top"/>
              <w:rPr>
                <w:rFonts w:eastAsiaTheme="majorEastAsia"/>
                <w:color w:val="000000"/>
              </w:rPr>
            </w:pPr>
            <w:r w:rsidRPr="00A9143D">
              <w:rPr>
                <w:lang w:val="en-US"/>
              </w:rPr>
              <w:t xml:space="preserve"> </w:t>
            </w:r>
            <w:r w:rsidR="00806334" w:rsidRPr="00806334">
              <w:rPr>
                <w:lang w:val="en-US"/>
              </w:rPr>
              <w:drawing>
                <wp:inline distT="0" distB="0" distL="0" distR="0" wp14:anchorId="1A4692B0" wp14:editId="20762429">
                  <wp:extent cx="3193415" cy="5426075"/>
                  <wp:effectExtent l="0" t="0" r="698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542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1663B" w14:textId="2D28F3D6" w:rsidR="001E663E" w:rsidRPr="00A9143D" w:rsidRDefault="00A9143D" w:rsidP="001E663E">
            <w:r>
              <w:rPr>
                <w:noProof/>
              </w:rPr>
              <w:lastRenderedPageBreak/>
              <w:drawing>
                <wp:inline distT="0" distB="0" distL="0" distR="0" wp14:anchorId="171F1E6E" wp14:editId="1FDF1297">
                  <wp:extent cx="2371725" cy="3857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385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96B08" w14:textId="360667FB" w:rsidR="00E83D43" w:rsidRPr="0004230A" w:rsidRDefault="00E83D43" w:rsidP="000423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1719F1E6" w:rsidR="0049583B" w:rsidRPr="003A21B2" w:rsidRDefault="00EE4002" w:rsidP="00931E56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9A7476C" w:rsidR="0049583B" w:rsidRPr="003A21B2" w:rsidRDefault="005F62DD" w:rsidP="00931E56">
            <w:pPr>
              <w:jc w:val="center"/>
            </w:pPr>
            <w:r>
              <w:t>Нет</w:t>
            </w:r>
          </w:p>
        </w:tc>
      </w:tr>
      <w:tr w:rsidR="00481514" w:rsidRPr="003A21B2" w14:paraId="6266DEFA" w14:textId="77777777" w:rsidTr="003A21B2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65B0B4E8" w:rsidR="00481514" w:rsidRPr="00A9143D" w:rsidRDefault="00481514" w:rsidP="00931E56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7357" w14:textId="386B22BC" w:rsidR="00481514" w:rsidRPr="003A21B2" w:rsidRDefault="005F62DD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91CBF" w14:textId="471910A8" w:rsidR="001E663E" w:rsidRDefault="001E663E" w:rsidP="001E663E"/>
          <w:p w14:paraId="4B7A9E4E" w14:textId="21E3C218" w:rsidR="00481514" w:rsidRPr="0004230A" w:rsidRDefault="00481514" w:rsidP="00CE5A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E0A" w14:textId="27A0D7D9" w:rsidR="00481514" w:rsidRPr="00EE4002" w:rsidRDefault="00481514" w:rsidP="00931E5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60855900" w:rsidR="00481514" w:rsidRPr="003A21B2" w:rsidRDefault="00481514" w:rsidP="00931E56">
            <w:pPr>
              <w:jc w:val="center"/>
            </w:pP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1053CD4F" w:rsidR="00E83D43" w:rsidRPr="00E83D43" w:rsidRDefault="005F62DD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Обоснование</w:t>
      </w:r>
      <w:r w:rsidR="00E83D43" w:rsidRPr="00E83D43">
        <w:rPr>
          <w:b/>
          <w:sz w:val="24"/>
          <w:szCs w:val="24"/>
        </w:rPr>
        <w:t xml:space="preserve"> целесообразности закупки</w:t>
      </w:r>
    </w:p>
    <w:p w14:paraId="14C03345" w14:textId="1EFA75B6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A15BE9">
        <w:rPr>
          <w:sz w:val="24"/>
          <w:szCs w:val="24"/>
        </w:rPr>
        <w:t>В связи с износом</w:t>
      </w:r>
      <w:r w:rsidR="001E663E">
        <w:rPr>
          <w:sz w:val="24"/>
          <w:szCs w:val="24"/>
        </w:rPr>
        <w:t xml:space="preserve"> шин на спецтехнике Кам</w:t>
      </w:r>
      <w:r w:rsidR="00EE4002">
        <w:rPr>
          <w:sz w:val="24"/>
          <w:szCs w:val="24"/>
        </w:rPr>
        <w:t xml:space="preserve">АЗ </w:t>
      </w:r>
      <w:r w:rsidR="001E663E">
        <w:rPr>
          <w:sz w:val="24"/>
          <w:szCs w:val="24"/>
        </w:rPr>
        <w:t>мусоровоз (</w:t>
      </w:r>
      <w:r w:rsidR="00EE4002">
        <w:rPr>
          <w:sz w:val="24"/>
          <w:szCs w:val="24"/>
        </w:rPr>
        <w:t>Мультилифт</w:t>
      </w:r>
      <w:r w:rsidR="001E663E">
        <w:rPr>
          <w:sz w:val="24"/>
          <w:szCs w:val="24"/>
        </w:rPr>
        <w:t>)</w:t>
      </w:r>
      <w:r w:rsidR="00EE4002">
        <w:rPr>
          <w:sz w:val="24"/>
          <w:szCs w:val="24"/>
        </w:rPr>
        <w:t xml:space="preserve"> и Илососная</w:t>
      </w:r>
      <w:r w:rsidR="001E663E">
        <w:rPr>
          <w:sz w:val="24"/>
          <w:szCs w:val="24"/>
        </w:rPr>
        <w:t>, необход</w:t>
      </w:r>
      <w:r w:rsidR="00A15BE9">
        <w:rPr>
          <w:sz w:val="24"/>
          <w:szCs w:val="24"/>
        </w:rPr>
        <w:t>има плановая закупка</w:t>
      </w:r>
      <w:r w:rsidR="001E663E">
        <w:rPr>
          <w:sz w:val="24"/>
          <w:szCs w:val="24"/>
        </w:rPr>
        <w:t xml:space="preserve"> новых.</w:t>
      </w:r>
    </w:p>
    <w:p w14:paraId="4D4AFBD6" w14:textId="666D9905" w:rsidR="00E83D43" w:rsidRPr="003A21B2" w:rsidRDefault="00E83D43" w:rsidP="005F62DD">
      <w:pPr>
        <w:pStyle w:val="Footnote"/>
        <w:ind w:left="0" w:firstLine="0"/>
        <w:jc w:val="both"/>
        <w:rPr>
          <w:sz w:val="24"/>
          <w:szCs w:val="24"/>
        </w:rPr>
      </w:pP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60499501">
    <w:abstractNumId w:val="2"/>
  </w:num>
  <w:num w:numId="2" w16cid:durableId="1341351446">
    <w:abstractNumId w:val="3"/>
  </w:num>
  <w:num w:numId="3" w16cid:durableId="1903446672">
    <w:abstractNumId w:val="1"/>
  </w:num>
  <w:num w:numId="4" w16cid:durableId="353388792">
    <w:abstractNumId w:val="4"/>
  </w:num>
  <w:num w:numId="5" w16cid:durableId="1062950201">
    <w:abstractNumId w:val="0"/>
  </w:num>
  <w:num w:numId="6" w16cid:durableId="141131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230A"/>
    <w:rsid w:val="00043DF5"/>
    <w:rsid w:val="000D109E"/>
    <w:rsid w:val="00122A7C"/>
    <w:rsid w:val="001E23BB"/>
    <w:rsid w:val="001E663E"/>
    <w:rsid w:val="002511D4"/>
    <w:rsid w:val="002E5836"/>
    <w:rsid w:val="003A21B2"/>
    <w:rsid w:val="003F1E0C"/>
    <w:rsid w:val="004432A9"/>
    <w:rsid w:val="00476FCF"/>
    <w:rsid w:val="00481514"/>
    <w:rsid w:val="00486C37"/>
    <w:rsid w:val="0049583B"/>
    <w:rsid w:val="004D09B2"/>
    <w:rsid w:val="00596C97"/>
    <w:rsid w:val="005F4A6B"/>
    <w:rsid w:val="005F62DD"/>
    <w:rsid w:val="006C31F1"/>
    <w:rsid w:val="006D404F"/>
    <w:rsid w:val="00707368"/>
    <w:rsid w:val="00732FE3"/>
    <w:rsid w:val="00737443"/>
    <w:rsid w:val="00781CA8"/>
    <w:rsid w:val="007E5A6C"/>
    <w:rsid w:val="00806334"/>
    <w:rsid w:val="0082534F"/>
    <w:rsid w:val="008D14BE"/>
    <w:rsid w:val="00931E56"/>
    <w:rsid w:val="009553E1"/>
    <w:rsid w:val="009C0CF0"/>
    <w:rsid w:val="00A15BE9"/>
    <w:rsid w:val="00A67AF0"/>
    <w:rsid w:val="00A9143D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EE4002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option-inner">
    <w:name w:val="option-inner"/>
    <w:basedOn w:val="a0"/>
    <w:rsid w:val="00A9143D"/>
  </w:style>
  <w:style w:type="character" w:customStyle="1" w:styleId="value-inner">
    <w:name w:val="value-inner"/>
    <w:basedOn w:val="a0"/>
    <w:rsid w:val="00A9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1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554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069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117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47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5164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37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639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88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969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9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8590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9864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7193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59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184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60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940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74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651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288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6103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0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19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Худобандаев Георгий</cp:lastModifiedBy>
  <cp:revision>10</cp:revision>
  <dcterms:created xsi:type="dcterms:W3CDTF">2022-04-08T08:45:00Z</dcterms:created>
  <dcterms:modified xsi:type="dcterms:W3CDTF">2025-11-18T06:35:00Z</dcterms:modified>
</cp:coreProperties>
</file>