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1F859B8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0D6317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670" w:type="dxa"/>
        <w:tblLayout w:type="fixed"/>
        <w:tblLook w:val="04A0" w:firstRow="1" w:lastRow="0" w:firstColumn="1" w:lastColumn="0" w:noHBand="0" w:noVBand="1"/>
      </w:tblPr>
      <w:tblGrid>
        <w:gridCol w:w="373"/>
        <w:gridCol w:w="2061"/>
        <w:gridCol w:w="610"/>
        <w:gridCol w:w="6165"/>
        <w:gridCol w:w="709"/>
        <w:gridCol w:w="752"/>
      </w:tblGrid>
      <w:tr w:rsidR="004B77D2" w:rsidRPr="00421D2F" w14:paraId="0D2ACC99" w14:textId="77777777" w:rsidTr="0038245B">
        <w:trPr>
          <w:trHeight w:val="63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2876" w14:textId="77777777" w:rsidR="004B77D2" w:rsidRPr="0038245B" w:rsidRDefault="004B77D2">
            <w:pPr>
              <w:jc w:val="center"/>
              <w:rPr>
                <w:color w:val="000000"/>
              </w:rPr>
            </w:pPr>
            <w:r w:rsidRPr="0038245B">
              <w:rPr>
                <w:color w:val="000000"/>
              </w:rPr>
              <w:t>№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1A4B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B0E0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6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3DFD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1118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74B2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Возможность аналога</w:t>
            </w:r>
          </w:p>
        </w:tc>
      </w:tr>
      <w:tr w:rsidR="006834D3" w:rsidRPr="00421D2F" w14:paraId="6193E84F" w14:textId="77777777" w:rsidTr="00C5038C">
        <w:trPr>
          <w:trHeight w:val="1266"/>
        </w:trPr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A1A9" w14:textId="77777777" w:rsidR="006834D3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1</w:t>
            </w:r>
          </w:p>
          <w:p w14:paraId="3DF7CDD8" w14:textId="77777777" w:rsidR="006834D3" w:rsidRPr="0038245B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A09D26" w14:textId="514D0742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Ручка для китайской входной двери на планке правая с подсветкой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9B829" w14:textId="131C5110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AD251" w14:textId="405E7D5F" w:rsidR="006834D3" w:rsidRPr="0076616C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</w:t>
            </w:r>
            <w:r>
              <w:rPr>
                <w:color w:val="000000"/>
                <w:sz w:val="22"/>
                <w:szCs w:val="22"/>
              </w:rPr>
              <w:br/>
              <w:t>Ручка для двери</w:t>
            </w:r>
            <w:r>
              <w:rPr>
                <w:color w:val="000000"/>
                <w:sz w:val="22"/>
                <w:szCs w:val="22"/>
              </w:rPr>
              <w:br/>
              <w:t>Вид замка</w:t>
            </w:r>
            <w:r>
              <w:rPr>
                <w:color w:val="000000"/>
                <w:sz w:val="22"/>
                <w:szCs w:val="22"/>
              </w:rPr>
              <w:br/>
              <w:t>Врезной, С фиксатором</w:t>
            </w:r>
            <w:r>
              <w:rPr>
                <w:color w:val="000000"/>
                <w:sz w:val="22"/>
                <w:szCs w:val="22"/>
              </w:rPr>
              <w:br/>
              <w:t>Единиц в одном товаре</w:t>
            </w:r>
            <w:r>
              <w:rPr>
                <w:color w:val="000000"/>
                <w:sz w:val="22"/>
                <w:szCs w:val="22"/>
              </w:rPr>
              <w:br/>
              <w:t>1</w:t>
            </w:r>
            <w:r>
              <w:rPr>
                <w:color w:val="000000"/>
                <w:sz w:val="22"/>
                <w:szCs w:val="22"/>
              </w:rPr>
              <w:br/>
              <w:t>Максимальная толщина двери, мм</w:t>
            </w:r>
            <w:r>
              <w:rPr>
                <w:color w:val="000000"/>
                <w:sz w:val="22"/>
                <w:szCs w:val="22"/>
              </w:rPr>
              <w:br/>
              <w:t>90</w:t>
            </w:r>
            <w:r>
              <w:rPr>
                <w:color w:val="000000"/>
                <w:sz w:val="22"/>
                <w:szCs w:val="22"/>
              </w:rPr>
              <w:br/>
              <w:t>Длина, мм</w:t>
            </w:r>
            <w:r>
              <w:rPr>
                <w:color w:val="000000"/>
                <w:sz w:val="22"/>
                <w:szCs w:val="22"/>
              </w:rPr>
              <w:br/>
              <w:t xml:space="preserve">275                                                                                                                    https://www.ozon.ru/product/ruchka-dlya-kitayskoy-vhodnoy-dveri-na-planke-pravaya-s-podsvetkoy-1675345257/?from=share_android&amp;perehod=smm_share_button_productpage_link&amp;sh=AbcCSwZMAA&amp;short=IYdsqvK&amp;__rr=1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32399" w14:textId="03FC85F3" w:rsidR="006834D3" w:rsidRPr="0038245B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98AF0" w14:textId="09AB65FD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6834D3" w:rsidRPr="00421D2F" w14:paraId="69B41F66" w14:textId="77777777" w:rsidTr="006105C0">
        <w:trPr>
          <w:trHeight w:val="2796"/>
        </w:trPr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4417B6" w14:textId="77777777" w:rsidR="006834D3" w:rsidRPr="0038245B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4E6202" w14:textId="0F7462EB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Дверные ручки </w:t>
            </w:r>
            <w:proofErr w:type="spellStart"/>
            <w:r>
              <w:rPr>
                <w:color w:val="000000"/>
                <w:sz w:val="22"/>
                <w:szCs w:val="22"/>
              </w:rPr>
              <w:t>Salendo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SL-10 SN/CP цвет - никель/хром / Ручка дверная межкомнатная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2A5BF" w14:textId="7F039A33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D51A4" w14:textId="483F85A5" w:rsidR="006834D3" w:rsidRPr="00F102EA" w:rsidRDefault="006834D3" w:rsidP="00683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</w:t>
            </w:r>
            <w:r>
              <w:rPr>
                <w:color w:val="000000"/>
                <w:sz w:val="22"/>
                <w:szCs w:val="22"/>
              </w:rPr>
              <w:br/>
              <w:t>Ручка для двери</w:t>
            </w:r>
            <w:r>
              <w:rPr>
                <w:color w:val="000000"/>
                <w:sz w:val="22"/>
                <w:szCs w:val="22"/>
              </w:rPr>
              <w:br/>
              <w:t>Вид замка</w:t>
            </w:r>
            <w:r>
              <w:rPr>
                <w:color w:val="000000"/>
                <w:sz w:val="22"/>
                <w:szCs w:val="22"/>
              </w:rPr>
              <w:br/>
              <w:t>Межкомнатный, Сантехнический</w:t>
            </w:r>
            <w:r>
              <w:rPr>
                <w:color w:val="000000"/>
                <w:sz w:val="22"/>
                <w:szCs w:val="22"/>
              </w:rPr>
              <w:br/>
              <w:t>Единиц в одном товаре</w:t>
            </w:r>
            <w:r>
              <w:rPr>
                <w:color w:val="000000"/>
                <w:sz w:val="22"/>
                <w:szCs w:val="22"/>
              </w:rPr>
              <w:br/>
              <w:t>1</w:t>
            </w:r>
            <w:r>
              <w:rPr>
                <w:color w:val="000000"/>
                <w:sz w:val="22"/>
                <w:szCs w:val="22"/>
              </w:rPr>
              <w:br/>
              <w:t>Максимальная толщина двери, мм</w:t>
            </w:r>
            <w:r>
              <w:rPr>
                <w:color w:val="000000"/>
                <w:sz w:val="22"/>
                <w:szCs w:val="22"/>
              </w:rPr>
              <w:br/>
              <w:t>60</w:t>
            </w:r>
            <w:r>
              <w:rPr>
                <w:color w:val="000000"/>
                <w:sz w:val="22"/>
                <w:szCs w:val="22"/>
              </w:rPr>
              <w:br/>
              <w:t>Длина, мм</w:t>
            </w:r>
            <w:r>
              <w:rPr>
                <w:color w:val="000000"/>
                <w:sz w:val="22"/>
                <w:szCs w:val="22"/>
              </w:rPr>
              <w:br/>
              <w:t xml:space="preserve">122                                                                                   https://www.ozon.ru/product/dvernye-ruchki-salendo-sl-10-sn-cp-tsvet-nikel-hrom-ruchka-dvernaya-mezhkomnatnaya-616085655/?from=share_android&amp;perehod=smm_share_button_productpage_link&amp;sh=AbcCSwZMAA&amp;short=cFRf7iM&amp;__rr=1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1D32F" w14:textId="47F6F32B" w:rsidR="006834D3" w:rsidRPr="0038245B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FA906" w14:textId="67DB857F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6834D3" w:rsidRPr="00421D2F" w14:paraId="1A3CAA96" w14:textId="77777777" w:rsidTr="00C5038C">
        <w:trPr>
          <w:trHeight w:val="3946"/>
        </w:trPr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B9AACC7" w14:textId="4219BFBD" w:rsidR="006834D3" w:rsidRPr="0038245B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7E34594" w14:textId="6B9D40E9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Защелка межкомнатная бесшумная ADDEN BAU WC 414 CHROME, хром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11F33" w14:textId="0AD01A71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6B899" w14:textId="6C9314D3" w:rsidR="006834D3" w:rsidRPr="00F102EA" w:rsidRDefault="006834D3" w:rsidP="00683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</w:t>
            </w:r>
            <w:r>
              <w:rPr>
                <w:color w:val="000000"/>
                <w:sz w:val="22"/>
                <w:szCs w:val="22"/>
              </w:rPr>
              <w:br/>
              <w:t>Защелка дверная</w:t>
            </w:r>
            <w:r>
              <w:rPr>
                <w:color w:val="000000"/>
                <w:sz w:val="22"/>
                <w:szCs w:val="22"/>
              </w:rPr>
              <w:br/>
              <w:t>Вид замка</w:t>
            </w:r>
            <w:r>
              <w:rPr>
                <w:color w:val="000000"/>
                <w:sz w:val="22"/>
                <w:szCs w:val="22"/>
              </w:rPr>
              <w:br/>
              <w:t>Врезной</w:t>
            </w:r>
            <w:r>
              <w:rPr>
                <w:color w:val="000000"/>
                <w:sz w:val="22"/>
                <w:szCs w:val="22"/>
              </w:rPr>
              <w:br/>
              <w:t>Единиц в одном товаре</w:t>
            </w:r>
            <w:r>
              <w:rPr>
                <w:color w:val="000000"/>
                <w:sz w:val="22"/>
                <w:szCs w:val="22"/>
              </w:rPr>
              <w:br/>
              <w:t>1</w:t>
            </w:r>
            <w:r>
              <w:rPr>
                <w:color w:val="000000"/>
                <w:sz w:val="22"/>
                <w:szCs w:val="22"/>
              </w:rPr>
              <w:br/>
              <w:t>Длина, мм</w:t>
            </w:r>
            <w:r>
              <w:rPr>
                <w:color w:val="000000"/>
                <w:sz w:val="22"/>
                <w:szCs w:val="22"/>
              </w:rPr>
              <w:br/>
              <w:t>76</w:t>
            </w:r>
            <w:r>
              <w:rPr>
                <w:color w:val="000000"/>
                <w:sz w:val="22"/>
                <w:szCs w:val="22"/>
              </w:rPr>
              <w:br/>
              <w:t>Ширина, мм</w:t>
            </w:r>
            <w:r>
              <w:rPr>
                <w:color w:val="000000"/>
                <w:sz w:val="22"/>
                <w:szCs w:val="22"/>
              </w:rPr>
              <w:br/>
              <w:t xml:space="preserve">18                                                                                         https://www.ozon.ru/product/zashchelka-mezhkomnatnaya-besshumnaya-adden-bau-wc-414-chrome-hrom-1522804420/?from=share_android&amp;perehod=smm_share_button_productpage_link&amp;sh=AbcCSwZMAA&amp;short=ukbLnIs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4B3F4" w14:textId="6192D032" w:rsidR="006834D3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8608C" w14:textId="5849FD95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6834D3" w:rsidRPr="00421D2F" w14:paraId="6002844F" w14:textId="77777777" w:rsidTr="006105C0">
        <w:trPr>
          <w:trHeight w:val="1699"/>
        </w:trPr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353B6A" w14:textId="70DD8C59" w:rsidR="006834D3" w:rsidRPr="0038245B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35317E" w14:textId="29921ACA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Декор ПК </w:t>
            </w:r>
            <w:proofErr w:type="spellStart"/>
            <w:r>
              <w:rPr>
                <w:color w:val="000000"/>
                <w:sz w:val="22"/>
                <w:szCs w:val="22"/>
              </w:rPr>
              <w:t>Настенно</w:t>
            </w:r>
            <w:proofErr w:type="spellEnd"/>
            <w:r>
              <w:rPr>
                <w:color w:val="000000"/>
                <w:sz w:val="22"/>
                <w:szCs w:val="22"/>
              </w:rPr>
              <w:t>-потолочный светильник, E27, 120 Вт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87C7A" w14:textId="651A932B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C15A8" w14:textId="478CC604" w:rsidR="006834D3" w:rsidRPr="00F102EA" w:rsidRDefault="006834D3" w:rsidP="00683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Настенно</w:t>
            </w:r>
            <w:proofErr w:type="spellEnd"/>
            <w:r>
              <w:rPr>
                <w:color w:val="000000"/>
                <w:sz w:val="22"/>
                <w:szCs w:val="22"/>
              </w:rPr>
              <w:t>-потолочный светильник</w:t>
            </w:r>
            <w:r>
              <w:rPr>
                <w:color w:val="000000"/>
                <w:sz w:val="22"/>
                <w:szCs w:val="22"/>
              </w:rPr>
              <w:br/>
              <w:t>Тип цоколя</w:t>
            </w:r>
            <w:r>
              <w:rPr>
                <w:color w:val="000000"/>
                <w:sz w:val="22"/>
                <w:szCs w:val="22"/>
              </w:rPr>
              <w:br/>
              <w:t>E27</w:t>
            </w:r>
            <w:r>
              <w:rPr>
                <w:color w:val="000000"/>
                <w:sz w:val="22"/>
                <w:szCs w:val="22"/>
              </w:rPr>
              <w:br/>
              <w:t xml:space="preserve">Количество ламп,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2</w:t>
            </w:r>
            <w:r>
              <w:rPr>
                <w:color w:val="000000"/>
                <w:sz w:val="22"/>
                <w:szCs w:val="22"/>
              </w:rPr>
              <w:br/>
              <w:t>Вид ламп</w:t>
            </w:r>
            <w:r>
              <w:rPr>
                <w:color w:val="000000"/>
                <w:sz w:val="22"/>
                <w:szCs w:val="22"/>
              </w:rPr>
              <w:br/>
              <w:t>Накаливания, Люминесцентная (энергосберегающая), Светодиодная</w:t>
            </w:r>
            <w:r>
              <w:rPr>
                <w:color w:val="000000"/>
                <w:sz w:val="22"/>
                <w:szCs w:val="22"/>
              </w:rPr>
              <w:br/>
              <w:t>Макс. мощность ламп, Вт</w:t>
            </w:r>
            <w:r>
              <w:rPr>
                <w:color w:val="000000"/>
                <w:sz w:val="22"/>
                <w:szCs w:val="22"/>
              </w:rPr>
              <w:br/>
              <w:t xml:space="preserve">120                                                                               https://www.ozon.ru/product/dekor-pk-nastenno-potolochnyy-svetilnik-e27-120-vt-695406922/?from=share_mobweb&amp;perehod=smm_share_button_productpage_link&amp;sh=AbcCSwZMAA&amp;short=oNnwBZR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7B6DB" w14:textId="7E9568C8" w:rsidR="006834D3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ED948" w14:textId="44E1BEFC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6834D3" w:rsidRPr="00421D2F" w14:paraId="02C665DA" w14:textId="77777777" w:rsidTr="006105C0">
        <w:trPr>
          <w:trHeight w:val="1015"/>
        </w:trPr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70EEEEA" w14:textId="7E5E389A" w:rsidR="006834D3" w:rsidRPr="0038245B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05814" w14:textId="2368ACFB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Бытовой удлинитель General </w:t>
            </w:r>
            <w:proofErr w:type="spellStart"/>
            <w:r>
              <w:rPr>
                <w:color w:val="000000"/>
                <w:sz w:val="22"/>
                <w:szCs w:val="22"/>
              </w:rPr>
              <w:t>Lighting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Systems 5 розеток, с заземлением и выключателем, 3 метра, 16А, 3500Вт, Белый GES-16-3x100-5-3m-S 470005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FE5A2" w14:textId="01C0CE16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9670D" w14:textId="25C29ED6" w:rsidR="006834D3" w:rsidRPr="00F102EA" w:rsidRDefault="006834D3" w:rsidP="00683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кабеля:3 м</w:t>
            </w:r>
            <w:r>
              <w:rPr>
                <w:color w:val="000000"/>
                <w:sz w:val="22"/>
                <w:szCs w:val="22"/>
              </w:rPr>
              <w:br/>
              <w:t xml:space="preserve">Количество розеток:5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Тип:удлинитель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Вид:бытовой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br/>
              <w:t xml:space="preserve">Тип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провода:ПВС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br/>
              <w:t>Сечение провода:3х1.0 мм²</w:t>
            </w:r>
            <w:r>
              <w:rPr>
                <w:color w:val="000000"/>
                <w:sz w:val="22"/>
                <w:szCs w:val="22"/>
              </w:rPr>
              <w:br/>
              <w:t xml:space="preserve">Напряжение сети:220 В                                                                                                       https://www.vseinstrumenti.ru/product/bytovoj-udlinitel-general-lighting-systems-5-mestnaya-plastik-16a-ges-16-3x100-5-3m-s-470005-1344740/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3001D" w14:textId="3B9EDE7E" w:rsidR="006834D3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840AF" w14:textId="5EFF1A52" w:rsidR="006834D3" w:rsidRPr="0038245B" w:rsidRDefault="00E258BD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6834D3" w:rsidRPr="00421D2F" w14:paraId="2F930AB8" w14:textId="77777777" w:rsidTr="006834D3">
        <w:trPr>
          <w:trHeight w:val="3946"/>
        </w:trPr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EA0C79" w14:textId="7FAE58F6" w:rsidR="006834D3" w:rsidRPr="0038245B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ED424B" w14:textId="6415D7FA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Универсальный набор инструмента для дома KENDO 64 </w:t>
            </w:r>
            <w:proofErr w:type="spellStart"/>
            <w:r>
              <w:rPr>
                <w:color w:val="000000"/>
                <w:sz w:val="22"/>
                <w:szCs w:val="22"/>
              </w:rPr>
              <w:t>пр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90592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1503E6" w14:textId="350B7D1E" w:rsidR="006834D3" w:rsidRPr="0038245B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43616D" w14:textId="14CBC5F0" w:rsidR="006834D3" w:rsidRPr="00F102EA" w:rsidRDefault="006834D3" w:rsidP="00683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Технические характеристики набора инструментов KENDO 90592</w:t>
            </w:r>
            <w:r>
              <w:rPr>
                <w:color w:val="000000"/>
                <w:sz w:val="22"/>
                <w:szCs w:val="22"/>
              </w:rPr>
              <w:br/>
              <w:t>Количество в наборе</w:t>
            </w:r>
            <w:r>
              <w:rPr>
                <w:color w:val="000000"/>
                <w:sz w:val="22"/>
                <w:szCs w:val="22"/>
              </w:rPr>
              <w:br/>
              <w:t xml:space="preserve">64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Упаковка</w:t>
            </w:r>
            <w:r>
              <w:rPr>
                <w:color w:val="000000"/>
                <w:sz w:val="22"/>
                <w:szCs w:val="22"/>
              </w:rPr>
              <w:br/>
              <w:t>кейс</w:t>
            </w:r>
            <w:r>
              <w:rPr>
                <w:color w:val="000000"/>
                <w:sz w:val="22"/>
                <w:szCs w:val="22"/>
              </w:rPr>
              <w:br/>
              <w:t>Молоток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Разводной ключ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Пассатижи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Отвертка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Биты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Головки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Трещотка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Класс товара</w:t>
            </w:r>
            <w:r>
              <w:rPr>
                <w:color w:val="000000"/>
                <w:sz w:val="22"/>
                <w:szCs w:val="22"/>
              </w:rPr>
              <w:br/>
              <w:t>Профессиональный</w:t>
            </w:r>
            <w:r>
              <w:rPr>
                <w:color w:val="000000"/>
                <w:sz w:val="22"/>
                <w:szCs w:val="22"/>
              </w:rPr>
              <w:br/>
              <w:t>Габариты без упаковки</w:t>
            </w:r>
            <w:r>
              <w:rPr>
                <w:color w:val="000000"/>
                <w:sz w:val="22"/>
                <w:szCs w:val="22"/>
              </w:rPr>
              <w:br/>
              <w:t>385x285x75 мм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 xml:space="preserve">2.9 кг                                                                               https://www.vseinstrumenti.ru/product/nabor-instrumentov-obschego-naznacheniya-kendo-64-sht-90592-4561308/#characteristics 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FD6863" w14:textId="68753A16" w:rsidR="006834D3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9A9D57" w14:textId="40058D39" w:rsidR="006834D3" w:rsidRPr="0038245B" w:rsidRDefault="00E258BD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6834D3" w:rsidRPr="00421D2F" w14:paraId="7E68864C" w14:textId="77777777" w:rsidTr="006105C0">
        <w:trPr>
          <w:trHeight w:val="281"/>
        </w:trPr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1270BD" w14:textId="309411D4" w:rsidR="006834D3" w:rsidRDefault="006834D3" w:rsidP="006834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7BD575" w14:textId="2F11F5CC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Клейкая лента ДМД-</w:t>
            </w: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48 мм, 43 мкм, 200 м 2017028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8B854" w14:textId="5F0F6EE5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44BA8" w14:textId="5A545AC5" w:rsidR="006834D3" w:rsidRDefault="006834D3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Ширина:48 мм</w:t>
            </w:r>
            <w:r>
              <w:rPr>
                <w:color w:val="000000"/>
                <w:sz w:val="22"/>
                <w:szCs w:val="22"/>
              </w:rPr>
              <w:br/>
              <w:t>Длина:200 м</w:t>
            </w:r>
            <w:r>
              <w:rPr>
                <w:color w:val="000000"/>
                <w:sz w:val="22"/>
                <w:szCs w:val="22"/>
              </w:rPr>
              <w:br/>
              <w:t>Толщина:0.043 мм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Армированный:нет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br/>
              <w:t xml:space="preserve">Материал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основы:полипропилен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br/>
              <w:t xml:space="preserve">Клеящий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слой:на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акриловой основе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lastRenderedPageBreak/>
              <w:t>Термостойкий:нет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                                                      https://www.vseinstrumenti.ru/product/klejkaya-lenta-dmd-upak-48-mm-43-mkm-200-m-2017028-19077999/#characteristics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7170B" w14:textId="17D43FD4" w:rsidR="006834D3" w:rsidRDefault="006834D3" w:rsidP="006834D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BBE82" w14:textId="3E0FEE72" w:rsidR="006834D3" w:rsidRDefault="00E258BD" w:rsidP="006834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</w:tbl>
    <w:p w14:paraId="5F268CE9" w14:textId="77777777" w:rsidR="000D6317" w:rsidRPr="003B4E5E" w:rsidRDefault="000D6317" w:rsidP="000D6317">
      <w:pPr>
        <w:tabs>
          <w:tab w:val="left" w:pos="993"/>
        </w:tabs>
        <w:spacing w:after="120"/>
        <w:rPr>
          <w:b/>
          <w:bCs/>
          <w:spacing w:val="-4"/>
          <w:lang w:val="en-US"/>
        </w:rPr>
      </w:pPr>
    </w:p>
    <w:p w14:paraId="3099149B" w14:textId="77777777" w:rsidR="00E83D43" w:rsidRPr="009813DF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25C821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333199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9.</w:t>
      </w:r>
      <w:r w:rsidR="00333199">
        <w:rPr>
          <w:rFonts w:ascii="Times New Roman" w:eastAsia="Calibri" w:hAnsi="Times New Roman" w:cs="Times New Roman"/>
          <w:sz w:val="24"/>
          <w:szCs w:val="24"/>
        </w:rPr>
        <w:t>, к. 1.</w:t>
      </w:r>
    </w:p>
    <w:p w14:paraId="5D40270C" w14:textId="6CC6EF9D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333199">
        <w:rPr>
          <w:rFonts w:ascii="Times New Roman" w:eastAsia="Calibri" w:hAnsi="Times New Roman" w:cs="Times New Roman"/>
          <w:sz w:val="24"/>
          <w:szCs w:val="24"/>
        </w:rPr>
        <w:t>1</w:t>
      </w:r>
      <w:r w:rsidR="00DA29BF">
        <w:rPr>
          <w:rFonts w:ascii="Times New Roman" w:eastAsia="Calibri" w:hAnsi="Times New Roman" w:cs="Times New Roman"/>
          <w:sz w:val="24"/>
          <w:szCs w:val="24"/>
        </w:rPr>
        <w:t xml:space="preserve">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285868"/>
    <w:multiLevelType w:val="multilevel"/>
    <w:tmpl w:val="8E6E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23020810">
    <w:abstractNumId w:val="2"/>
  </w:num>
  <w:num w:numId="2" w16cid:durableId="1304045579">
    <w:abstractNumId w:val="4"/>
  </w:num>
  <w:num w:numId="3" w16cid:durableId="683291531">
    <w:abstractNumId w:val="1"/>
  </w:num>
  <w:num w:numId="4" w16cid:durableId="1059479126">
    <w:abstractNumId w:val="5"/>
  </w:num>
  <w:num w:numId="5" w16cid:durableId="515003027">
    <w:abstractNumId w:val="0"/>
  </w:num>
  <w:num w:numId="6" w16cid:durableId="1005670122">
    <w:abstractNumId w:val="6"/>
  </w:num>
  <w:num w:numId="7" w16cid:durableId="674456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207E"/>
    <w:rsid w:val="0003623F"/>
    <w:rsid w:val="00036BC2"/>
    <w:rsid w:val="00043DF5"/>
    <w:rsid w:val="000D109E"/>
    <w:rsid w:val="000D61EF"/>
    <w:rsid w:val="000D6317"/>
    <w:rsid w:val="0011722F"/>
    <w:rsid w:val="00122A7C"/>
    <w:rsid w:val="001A2B6B"/>
    <w:rsid w:val="001E23BB"/>
    <w:rsid w:val="002511D4"/>
    <w:rsid w:val="002E5836"/>
    <w:rsid w:val="00333199"/>
    <w:rsid w:val="00341C05"/>
    <w:rsid w:val="0038245B"/>
    <w:rsid w:val="003A21B2"/>
    <w:rsid w:val="003B4E5E"/>
    <w:rsid w:val="003C74C2"/>
    <w:rsid w:val="003E308F"/>
    <w:rsid w:val="003F1E0C"/>
    <w:rsid w:val="00421D2F"/>
    <w:rsid w:val="004432A9"/>
    <w:rsid w:val="004450FB"/>
    <w:rsid w:val="0045345E"/>
    <w:rsid w:val="00453C87"/>
    <w:rsid w:val="00481514"/>
    <w:rsid w:val="0048620A"/>
    <w:rsid w:val="00486C37"/>
    <w:rsid w:val="0049583B"/>
    <w:rsid w:val="004B77D2"/>
    <w:rsid w:val="004D09B2"/>
    <w:rsid w:val="004E5D9D"/>
    <w:rsid w:val="00500143"/>
    <w:rsid w:val="00596C97"/>
    <w:rsid w:val="005B2CDC"/>
    <w:rsid w:val="005F4A6B"/>
    <w:rsid w:val="006105C0"/>
    <w:rsid w:val="0061145E"/>
    <w:rsid w:val="00637FED"/>
    <w:rsid w:val="0065114F"/>
    <w:rsid w:val="006834D3"/>
    <w:rsid w:val="00697C85"/>
    <w:rsid w:val="006C31F1"/>
    <w:rsid w:val="006D404F"/>
    <w:rsid w:val="00707368"/>
    <w:rsid w:val="00732FE3"/>
    <w:rsid w:val="00737443"/>
    <w:rsid w:val="0076616C"/>
    <w:rsid w:val="00781CA8"/>
    <w:rsid w:val="007C245E"/>
    <w:rsid w:val="007E5A6C"/>
    <w:rsid w:val="00804D04"/>
    <w:rsid w:val="008167FE"/>
    <w:rsid w:val="0083409C"/>
    <w:rsid w:val="00864385"/>
    <w:rsid w:val="008D14BE"/>
    <w:rsid w:val="008D758D"/>
    <w:rsid w:val="008E0632"/>
    <w:rsid w:val="008E4082"/>
    <w:rsid w:val="00931E56"/>
    <w:rsid w:val="00941BE9"/>
    <w:rsid w:val="009813DF"/>
    <w:rsid w:val="00987AE1"/>
    <w:rsid w:val="009A77AD"/>
    <w:rsid w:val="009C0CF0"/>
    <w:rsid w:val="00A13512"/>
    <w:rsid w:val="00A16C51"/>
    <w:rsid w:val="00A170C1"/>
    <w:rsid w:val="00A67AB7"/>
    <w:rsid w:val="00A67AF0"/>
    <w:rsid w:val="00AC32F5"/>
    <w:rsid w:val="00AC7796"/>
    <w:rsid w:val="00AD041A"/>
    <w:rsid w:val="00AD3099"/>
    <w:rsid w:val="00AF65BB"/>
    <w:rsid w:val="00AF7646"/>
    <w:rsid w:val="00B06684"/>
    <w:rsid w:val="00B443F2"/>
    <w:rsid w:val="00B508CC"/>
    <w:rsid w:val="00B64A3D"/>
    <w:rsid w:val="00B9016D"/>
    <w:rsid w:val="00B93343"/>
    <w:rsid w:val="00B94B33"/>
    <w:rsid w:val="00BC45A3"/>
    <w:rsid w:val="00C4045D"/>
    <w:rsid w:val="00C765CD"/>
    <w:rsid w:val="00C819FC"/>
    <w:rsid w:val="00C86363"/>
    <w:rsid w:val="00C91882"/>
    <w:rsid w:val="00CC422E"/>
    <w:rsid w:val="00CE5A99"/>
    <w:rsid w:val="00D43022"/>
    <w:rsid w:val="00DA29BF"/>
    <w:rsid w:val="00DA4EED"/>
    <w:rsid w:val="00DD2081"/>
    <w:rsid w:val="00E258BD"/>
    <w:rsid w:val="00E421EF"/>
    <w:rsid w:val="00E83D43"/>
    <w:rsid w:val="00E94A6A"/>
    <w:rsid w:val="00EA3CCD"/>
    <w:rsid w:val="00EB29F4"/>
    <w:rsid w:val="00EC3383"/>
    <w:rsid w:val="00ED0113"/>
    <w:rsid w:val="00ED2FE2"/>
    <w:rsid w:val="00EF414E"/>
    <w:rsid w:val="00F102EA"/>
    <w:rsid w:val="00F47082"/>
    <w:rsid w:val="00F63B1E"/>
    <w:rsid w:val="00F67010"/>
    <w:rsid w:val="00F84475"/>
    <w:rsid w:val="00FD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4045D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3623F"/>
    <w:rPr>
      <w:b/>
      <w:bCs/>
    </w:rPr>
  </w:style>
  <w:style w:type="paragraph" w:customStyle="1" w:styleId="vi-text17y0k286">
    <w:name w:val="_vi-text_17y0k_286"/>
    <w:basedOn w:val="a"/>
    <w:rsid w:val="00B64A3D"/>
    <w:pPr>
      <w:spacing w:before="100" w:beforeAutospacing="1" w:after="100" w:afterAutospacing="1"/>
    </w:pPr>
  </w:style>
  <w:style w:type="character" w:customStyle="1" w:styleId="dglv-w">
    <w:name w:val="dglv-w"/>
    <w:basedOn w:val="a0"/>
    <w:rsid w:val="00B64A3D"/>
  </w:style>
  <w:style w:type="table" w:styleId="af4">
    <w:name w:val="Table Grid"/>
    <w:basedOn w:val="a1"/>
    <w:uiPriority w:val="39"/>
    <w:rsid w:val="003B4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48</cp:revision>
  <dcterms:created xsi:type="dcterms:W3CDTF">2026-06-04T12:40:00Z</dcterms:created>
  <dcterms:modified xsi:type="dcterms:W3CDTF">2026-10-15T11:25:00Z</dcterms:modified>
</cp:coreProperties>
</file>